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A5D" w:rsidRPr="007E4A00" w:rsidRDefault="00D43A5D" w:rsidP="007E4A00">
      <w:pPr>
        <w:tabs>
          <w:tab w:val="left" w:pos="1440"/>
        </w:tabs>
        <w:rPr>
          <w:szCs w:val="24"/>
          <w:u w:val="single"/>
          <w:lang/>
        </w:rPr>
      </w:pPr>
    </w:p>
    <w:p w:rsidR="00F37596" w:rsidRPr="00B31392" w:rsidRDefault="00F37596" w:rsidP="00D43A5D">
      <w:pPr>
        <w:tabs>
          <w:tab w:val="left" w:pos="1440"/>
        </w:tabs>
        <w:jc w:val="right"/>
        <w:rPr>
          <w:szCs w:val="24"/>
          <w:lang/>
        </w:rPr>
      </w:pPr>
    </w:p>
    <w:p w:rsidR="00D43A5D" w:rsidRPr="00B31392" w:rsidRDefault="00D43A5D" w:rsidP="00D43A5D">
      <w:pPr>
        <w:tabs>
          <w:tab w:val="left" w:pos="1418"/>
        </w:tabs>
        <w:rPr>
          <w:rFonts w:cs="Times New Roman"/>
          <w:szCs w:val="24"/>
          <w:lang w:val="ru-RU"/>
        </w:rPr>
      </w:pPr>
      <w:r w:rsidRPr="00B31392">
        <w:rPr>
          <w:rFonts w:cs="Times New Roman"/>
          <w:szCs w:val="24"/>
          <w:lang w:val="ru-RU"/>
        </w:rPr>
        <w:tab/>
        <w:t xml:space="preserve">На основу члана </w:t>
      </w:r>
      <w:r w:rsidRPr="00B31392">
        <w:rPr>
          <w:rFonts w:cs="Times New Roman"/>
          <w:szCs w:val="24"/>
          <w:lang/>
        </w:rPr>
        <w:t>25</w:t>
      </w:r>
      <w:r w:rsidRPr="00B31392">
        <w:rPr>
          <w:rFonts w:cs="Times New Roman"/>
          <w:szCs w:val="24"/>
          <w:lang w:val="ru-RU"/>
        </w:rPr>
        <w:t xml:space="preserve">. став </w:t>
      </w:r>
      <w:r w:rsidRPr="00B31392">
        <w:rPr>
          <w:rFonts w:cs="Times New Roman"/>
          <w:szCs w:val="24"/>
          <w:lang w:val="sr-Cyrl-CS"/>
        </w:rPr>
        <w:t>3</w:t>
      </w:r>
      <w:r w:rsidRPr="00B3139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E331E8">
        <w:rPr>
          <w:szCs w:val="24"/>
          <w:lang w:val="ru-RU"/>
        </w:rPr>
        <w:t xml:space="preserve">79/05, 81/05 – исправка, 83/05 – исправка, 64/07, 67/07 – исправка, 116/08, </w:t>
      </w:r>
      <w:r w:rsidRPr="00E331E8">
        <w:rPr>
          <w:rFonts w:cs="Times New Roman"/>
          <w:szCs w:val="24"/>
          <w:lang w:val="ru-RU"/>
        </w:rPr>
        <w:t>104/09</w:t>
      </w:r>
      <w:r w:rsidRPr="00E331E8">
        <w:rPr>
          <w:rFonts w:cs="Times New Roman"/>
          <w:szCs w:val="24"/>
        </w:rPr>
        <w:t>,</w:t>
      </w:r>
      <w:r w:rsidRPr="00E331E8">
        <w:rPr>
          <w:rFonts w:cs="Times New Roman"/>
          <w:szCs w:val="24"/>
          <w:lang w:val="ru-RU"/>
        </w:rPr>
        <w:t xml:space="preserve"> 99/14</w:t>
      </w:r>
      <w:r w:rsidRPr="00E331E8">
        <w:rPr>
          <w:rFonts w:cs="Times New Roman"/>
          <w:szCs w:val="24"/>
        </w:rPr>
        <w:t xml:space="preserve"> </w:t>
      </w:r>
      <w:r w:rsidRPr="00E331E8">
        <w:rPr>
          <w:rFonts w:cs="Times New Roman"/>
          <w:szCs w:val="24"/>
          <w:lang/>
        </w:rPr>
        <w:t>и 94/17</w:t>
      </w:r>
      <w:r w:rsidRPr="00B31392">
        <w:rPr>
          <w:rFonts w:cs="Times New Roman"/>
          <w:szCs w:val="24"/>
          <w:lang w:val="ru-RU"/>
        </w:rPr>
        <w:t xml:space="preserve">) </w:t>
      </w:r>
      <w:r w:rsidRPr="00B31392">
        <w:rPr>
          <w:rFonts w:cs="Times New Roman"/>
          <w:szCs w:val="24"/>
          <w:lang/>
        </w:rPr>
        <w:t>и</w:t>
      </w:r>
      <w:r w:rsidRPr="00B31392">
        <w:rPr>
          <w:rFonts w:cs="Times New Roman"/>
          <w:szCs w:val="24"/>
          <w:lang w:val="ru-RU"/>
        </w:rPr>
        <w:t xml:space="preserve"> члана 43. став 2. Закона о Влади </w:t>
      </w:r>
      <w:r w:rsidRPr="00B31392">
        <w:rPr>
          <w:rFonts w:cs="Times New Roman"/>
          <w:szCs w:val="24"/>
          <w:lang w:val="sr-Cyrl-CS"/>
        </w:rPr>
        <w:t xml:space="preserve">(„Службени гласник РС”, бр. </w:t>
      </w:r>
      <w:r w:rsidRPr="00B31392">
        <w:rPr>
          <w:rFonts w:cs="Times New Roman"/>
          <w:szCs w:val="24"/>
          <w:lang w:val="ru-RU"/>
        </w:rPr>
        <w:t>55/05, 71/05 – исправка, 101/07, 65/08, 16/11, 68/12 – УС</w:t>
      </w:r>
      <w:r w:rsidRPr="00B31392">
        <w:rPr>
          <w:rFonts w:cs="Times New Roman"/>
          <w:szCs w:val="24"/>
        </w:rPr>
        <w:t>,</w:t>
      </w:r>
      <w:r w:rsidRPr="00B31392">
        <w:rPr>
          <w:rFonts w:cs="Times New Roman"/>
          <w:szCs w:val="24"/>
          <w:lang w:val="ru-RU"/>
        </w:rPr>
        <w:t xml:space="preserve"> 72/12,</w:t>
      </w:r>
      <w:r w:rsidRPr="00B31392">
        <w:rPr>
          <w:rFonts w:cs="Times New Roman"/>
          <w:szCs w:val="24"/>
        </w:rPr>
        <w:t xml:space="preserve"> 7/14 </w:t>
      </w:r>
      <w:r w:rsidRPr="00B31392">
        <w:rPr>
          <w:rFonts w:cs="Times New Roman"/>
          <w:szCs w:val="24"/>
          <w:lang w:val="ru-RU"/>
        </w:rPr>
        <w:t>– УС и 44/14</w:t>
      </w:r>
      <w:r w:rsidRPr="00B31392">
        <w:rPr>
          <w:rFonts w:cs="Times New Roman"/>
          <w:szCs w:val="24"/>
          <w:lang w:val="sr-Cyrl-CS"/>
        </w:rPr>
        <w:t>)</w:t>
      </w:r>
      <w:r w:rsidRPr="00B31392">
        <w:rPr>
          <w:rFonts w:cs="Times New Roman"/>
          <w:szCs w:val="24"/>
          <w:lang w:val="ru-RU"/>
        </w:rPr>
        <w:t>,</w:t>
      </w:r>
    </w:p>
    <w:p w:rsidR="00D43A5D" w:rsidRPr="00B31392" w:rsidRDefault="00D43A5D" w:rsidP="00D43A5D">
      <w:pPr>
        <w:rPr>
          <w:rFonts w:cs="Times New Roman"/>
          <w:szCs w:val="24"/>
          <w:lang w:val="ru-RU"/>
        </w:rPr>
      </w:pPr>
    </w:p>
    <w:p w:rsidR="00D43A5D" w:rsidRPr="00B31392" w:rsidRDefault="00D43A5D" w:rsidP="00D43A5D">
      <w:pPr>
        <w:ind w:firstLine="1080"/>
        <w:rPr>
          <w:rFonts w:cs="Times New Roman"/>
          <w:szCs w:val="24"/>
          <w:lang w:val="sr-Cyrl-CS"/>
        </w:rPr>
      </w:pPr>
      <w:r w:rsidRPr="00B31392">
        <w:rPr>
          <w:rFonts w:cs="Times New Roman"/>
          <w:szCs w:val="24"/>
          <w:lang w:val="sr-Cyrl-CS"/>
        </w:rPr>
        <w:tab/>
        <w:t>Влада доноси</w:t>
      </w:r>
    </w:p>
    <w:p w:rsidR="00D43A5D" w:rsidRPr="00B31392" w:rsidRDefault="00D43A5D" w:rsidP="00D43A5D">
      <w:pPr>
        <w:ind w:firstLine="1080"/>
        <w:rPr>
          <w:rFonts w:cs="Times New Roman"/>
          <w:szCs w:val="24"/>
          <w:lang w:val="sr-Cyrl-CS"/>
        </w:rPr>
      </w:pPr>
    </w:p>
    <w:p w:rsidR="00D43A5D" w:rsidRPr="00B31392" w:rsidRDefault="00D43A5D" w:rsidP="00D43A5D">
      <w:pPr>
        <w:ind w:firstLine="1080"/>
        <w:rPr>
          <w:rFonts w:cs="Times New Roman"/>
          <w:szCs w:val="24"/>
          <w:lang w:val="sr-Cyrl-CS"/>
        </w:rPr>
      </w:pPr>
    </w:p>
    <w:p w:rsidR="00D43A5D" w:rsidRPr="00B31392" w:rsidRDefault="00D43A5D" w:rsidP="00D43A5D">
      <w:pPr>
        <w:jc w:val="center"/>
        <w:rPr>
          <w:rFonts w:cs="Times New Roman"/>
          <w:b/>
          <w:szCs w:val="24"/>
          <w:lang w:val="sr-Cyrl-CS"/>
        </w:rPr>
      </w:pPr>
      <w:r w:rsidRPr="00B31392">
        <w:rPr>
          <w:rFonts w:cs="Times New Roman"/>
          <w:b/>
          <w:szCs w:val="24"/>
          <w:lang w:val="sr-Cyrl-CS"/>
        </w:rPr>
        <w:t>Р Е Ш Е Њ Е</w:t>
      </w:r>
    </w:p>
    <w:p w:rsidR="00D43A5D" w:rsidRPr="00B31392" w:rsidRDefault="00D43A5D" w:rsidP="00D43A5D">
      <w:pPr>
        <w:jc w:val="center"/>
        <w:rPr>
          <w:rFonts w:cs="Times New Roman"/>
          <w:b/>
          <w:szCs w:val="24"/>
          <w:lang w:val="sr-Cyrl-CS"/>
        </w:rPr>
      </w:pPr>
    </w:p>
    <w:p w:rsidR="00D43A5D" w:rsidRPr="00B31392" w:rsidRDefault="00D43A5D" w:rsidP="00D43A5D">
      <w:pPr>
        <w:pStyle w:val="BodyText2"/>
        <w:spacing w:after="0" w:line="240" w:lineRule="auto"/>
        <w:contextualSpacing/>
        <w:jc w:val="center"/>
        <w:rPr>
          <w:b/>
          <w:szCs w:val="24"/>
          <w:lang w:val="sr-Cyrl-CS"/>
        </w:rPr>
      </w:pPr>
      <w:r w:rsidRPr="00B31392">
        <w:rPr>
          <w:b/>
          <w:szCs w:val="24"/>
          <w:lang w:val="sr-Cyrl-CS"/>
        </w:rPr>
        <w:t xml:space="preserve">О ПОСТАВЉЕЊУ ВРШИОЦА ДУЖНОСТИ </w:t>
      </w:r>
      <w:r w:rsidRPr="00B31392">
        <w:rPr>
          <w:b/>
          <w:szCs w:val="24"/>
        </w:rPr>
        <w:t>ПОМОЋНИКА</w:t>
      </w:r>
      <w:r w:rsidRPr="00B31392">
        <w:rPr>
          <w:b/>
          <w:szCs w:val="24"/>
          <w:lang w:val="sr-Cyrl-CS"/>
        </w:rPr>
        <w:t xml:space="preserve"> МИНИСТРА ГРАЂЕВИНАРСТВА, САОБРАЋАЈА И ИНФРАСТРУКТУРЕ</w:t>
      </w:r>
    </w:p>
    <w:p w:rsidR="00D43A5D" w:rsidRPr="00B31392" w:rsidRDefault="00D43A5D" w:rsidP="00D43A5D">
      <w:pPr>
        <w:jc w:val="center"/>
        <w:rPr>
          <w:rFonts w:cs="Times New Roman"/>
          <w:szCs w:val="24"/>
          <w:lang w:val="sr-Cyrl-CS"/>
        </w:rPr>
      </w:pPr>
    </w:p>
    <w:p w:rsidR="00D43A5D" w:rsidRPr="00B31392" w:rsidRDefault="00D43A5D" w:rsidP="00D43A5D">
      <w:pPr>
        <w:jc w:val="center"/>
        <w:rPr>
          <w:rFonts w:cs="Times New Roman"/>
          <w:szCs w:val="24"/>
          <w:lang w:val="sr-Cyrl-CS"/>
        </w:rPr>
      </w:pPr>
      <w:r w:rsidRPr="00B31392">
        <w:rPr>
          <w:rFonts w:cs="Times New Roman"/>
          <w:szCs w:val="24"/>
          <w:lang w:val="sr-Cyrl-CS"/>
        </w:rPr>
        <w:t>I</w:t>
      </w:r>
    </w:p>
    <w:p w:rsidR="00D43A5D" w:rsidRPr="00B31392" w:rsidRDefault="00D43A5D" w:rsidP="00D43A5D">
      <w:pPr>
        <w:jc w:val="center"/>
        <w:rPr>
          <w:rFonts w:cs="Times New Roman"/>
          <w:szCs w:val="24"/>
          <w:lang w:val="sr-Cyrl-CS"/>
        </w:rPr>
      </w:pPr>
    </w:p>
    <w:p w:rsidR="00D43A5D" w:rsidRPr="00B31392" w:rsidRDefault="00D43A5D" w:rsidP="00D43A5D">
      <w:pPr>
        <w:ind w:firstLine="1080"/>
        <w:rPr>
          <w:rFonts w:cs="Times New Roman"/>
          <w:szCs w:val="24"/>
          <w:lang w:val="sr-Cyrl-CS"/>
        </w:rPr>
      </w:pPr>
      <w:r w:rsidRPr="00B31392">
        <w:rPr>
          <w:rFonts w:cs="Times New Roman"/>
          <w:szCs w:val="24"/>
          <w:lang w:val="sr-Cyrl-CS"/>
        </w:rPr>
        <w:tab/>
        <w:t xml:space="preserve">Поставља се Саша Стојановић </w:t>
      </w:r>
      <w:r w:rsidRPr="00B31392">
        <w:rPr>
          <w:rFonts w:cs="Times New Roman"/>
          <w:szCs w:val="24"/>
          <w:lang w:val="ru-RU"/>
        </w:rPr>
        <w:t xml:space="preserve">за вршиоца дужности помоћника </w:t>
      </w:r>
      <w:r w:rsidRPr="00B31392">
        <w:rPr>
          <w:rFonts w:cs="Times New Roman"/>
          <w:szCs w:val="24"/>
          <w:lang w:val="sr-Cyrl-CS"/>
        </w:rPr>
        <w:t xml:space="preserve">министра грађевинарства, саобраћаја и инфраструктуре – Сектор за друмски транспорт, путеве и безбедност саобраћаја од </w:t>
      </w:r>
      <w:r>
        <w:rPr>
          <w:rFonts w:cs="Times New Roman"/>
          <w:szCs w:val="24"/>
          <w:lang w:val="sr-Cyrl-CS"/>
        </w:rPr>
        <w:t>9</w:t>
      </w:r>
      <w:r w:rsidRPr="00B31392">
        <w:rPr>
          <w:rFonts w:cs="Times New Roman"/>
          <w:szCs w:val="24"/>
          <w:lang w:val="sr-Cyrl-CS"/>
        </w:rPr>
        <w:t xml:space="preserve">. </w:t>
      </w:r>
      <w:r>
        <w:rPr>
          <w:rFonts w:cs="Times New Roman"/>
          <w:szCs w:val="24"/>
          <w:lang w:val="sr-Cyrl-CS"/>
        </w:rPr>
        <w:t>марта</w:t>
      </w:r>
      <w:r w:rsidRPr="00B31392">
        <w:rPr>
          <w:rFonts w:cs="Times New Roman"/>
          <w:szCs w:val="24"/>
          <w:lang w:val="sr-Cyrl-CS"/>
        </w:rPr>
        <w:t xml:space="preserve"> 201</w:t>
      </w:r>
      <w:r>
        <w:rPr>
          <w:rFonts w:cs="Times New Roman"/>
          <w:szCs w:val="24"/>
          <w:lang w:val="sr-Cyrl-CS"/>
        </w:rPr>
        <w:t>8</w:t>
      </w:r>
      <w:r w:rsidRPr="00B31392">
        <w:rPr>
          <w:rFonts w:cs="Times New Roman"/>
          <w:szCs w:val="24"/>
          <w:lang w:val="sr-Cyrl-CS"/>
        </w:rPr>
        <w:t xml:space="preserve">. </w:t>
      </w:r>
      <w:r w:rsidRPr="00B31392">
        <w:rPr>
          <w:rFonts w:cs="Times New Roman"/>
          <w:szCs w:val="24"/>
          <w:lang/>
        </w:rPr>
        <w:t>г</w:t>
      </w:r>
      <w:r w:rsidRPr="00B31392">
        <w:rPr>
          <w:rFonts w:cs="Times New Roman"/>
          <w:szCs w:val="24"/>
          <w:lang w:val="sr-Cyrl-CS"/>
        </w:rPr>
        <w:t>одине</w:t>
      </w:r>
      <w:r w:rsidRPr="00B31392">
        <w:rPr>
          <w:rFonts w:cs="Times New Roman"/>
          <w:szCs w:val="24"/>
        </w:rPr>
        <w:t xml:space="preserve">, </w:t>
      </w:r>
      <w:r w:rsidRPr="00B31392">
        <w:rPr>
          <w:rFonts w:cs="Times New Roman"/>
          <w:szCs w:val="24"/>
          <w:lang w:val="sr-Cyrl-CS"/>
        </w:rPr>
        <w:t xml:space="preserve">на </w:t>
      </w:r>
      <w:r w:rsidRPr="00B31392">
        <w:rPr>
          <w:rFonts w:cs="Times New Roman"/>
          <w:szCs w:val="24"/>
          <w:lang/>
        </w:rPr>
        <w:t>три</w:t>
      </w:r>
      <w:r w:rsidRPr="00B31392">
        <w:rPr>
          <w:rFonts w:cs="Times New Roman"/>
          <w:szCs w:val="24"/>
          <w:lang w:val="sr-Cyrl-CS"/>
        </w:rPr>
        <w:t xml:space="preserve"> месеца.</w:t>
      </w:r>
    </w:p>
    <w:p w:rsidR="00D43A5D" w:rsidRPr="00B31392" w:rsidRDefault="00D43A5D" w:rsidP="00D43A5D">
      <w:pPr>
        <w:ind w:firstLine="1080"/>
        <w:rPr>
          <w:rFonts w:cs="Times New Roman"/>
          <w:szCs w:val="24"/>
          <w:lang w:val="sr-Cyrl-CS"/>
        </w:rPr>
      </w:pPr>
    </w:p>
    <w:p w:rsidR="00D43A5D" w:rsidRPr="00B31392" w:rsidRDefault="00D43A5D" w:rsidP="00D43A5D">
      <w:pPr>
        <w:jc w:val="center"/>
        <w:rPr>
          <w:rFonts w:cs="Times New Roman"/>
          <w:szCs w:val="24"/>
          <w:lang w:val="sr-Cyrl-CS"/>
        </w:rPr>
      </w:pPr>
      <w:r w:rsidRPr="00B31392">
        <w:rPr>
          <w:rFonts w:cs="Times New Roman"/>
          <w:szCs w:val="24"/>
          <w:lang w:val="sr-Cyrl-CS"/>
        </w:rPr>
        <w:t>II</w:t>
      </w:r>
    </w:p>
    <w:p w:rsidR="00D43A5D" w:rsidRPr="00B31392" w:rsidRDefault="00D43A5D" w:rsidP="00D43A5D">
      <w:pPr>
        <w:jc w:val="center"/>
        <w:rPr>
          <w:rFonts w:cs="Times New Roman"/>
          <w:szCs w:val="24"/>
          <w:lang w:val="sr-Cyrl-CS"/>
        </w:rPr>
      </w:pPr>
    </w:p>
    <w:p w:rsidR="00D43A5D" w:rsidRPr="00B31392" w:rsidRDefault="00D43A5D" w:rsidP="00D43A5D">
      <w:pPr>
        <w:ind w:firstLine="1080"/>
        <w:rPr>
          <w:rFonts w:cs="Times New Roman"/>
          <w:szCs w:val="24"/>
          <w:lang w:val="sr-Cyrl-CS"/>
        </w:rPr>
      </w:pPr>
      <w:r w:rsidRPr="00B31392">
        <w:rPr>
          <w:rFonts w:cs="Times New Roman"/>
          <w:szCs w:val="24"/>
          <w:lang w:val="sr-Cyrl-CS"/>
        </w:rPr>
        <w:tab/>
        <w:t>Ово решење објавити у „Службеном гласнику Републике Србије”.</w:t>
      </w:r>
    </w:p>
    <w:p w:rsidR="00D43A5D" w:rsidRPr="00B31392" w:rsidRDefault="00D43A5D" w:rsidP="00D43A5D">
      <w:pPr>
        <w:ind w:firstLine="1080"/>
        <w:rPr>
          <w:rFonts w:cs="Times New Roman"/>
          <w:szCs w:val="24"/>
          <w:lang w:val="sr-Cyrl-CS"/>
        </w:rPr>
      </w:pPr>
    </w:p>
    <w:p w:rsidR="00D43A5D" w:rsidRPr="00B31392" w:rsidRDefault="00D43A5D" w:rsidP="00D43A5D">
      <w:pPr>
        <w:rPr>
          <w:rFonts w:eastAsia="Calibri" w:cs="Times New Roman"/>
          <w:szCs w:val="24"/>
        </w:rPr>
      </w:pPr>
    </w:p>
    <w:p w:rsidR="00D43A5D" w:rsidRDefault="00D43A5D" w:rsidP="00D43A5D">
      <w:pPr>
        <w:rPr>
          <w:rFonts w:cs="Times New Roman"/>
          <w:szCs w:val="24"/>
          <w:lang w:val="ru-RU"/>
        </w:rPr>
      </w:pPr>
      <w:r>
        <w:rPr>
          <w:rFonts w:cs="Times New Roman"/>
          <w:szCs w:val="24"/>
          <w:lang w:val="ru-RU"/>
        </w:rPr>
        <w:t>24 Број: 119-1811/2018</w:t>
      </w:r>
    </w:p>
    <w:p w:rsidR="00D43A5D" w:rsidRDefault="00A26881" w:rsidP="00D43A5D">
      <w:pPr>
        <w:rPr>
          <w:rFonts w:cs="Times New Roman"/>
          <w:szCs w:val="24"/>
          <w:lang/>
        </w:rPr>
      </w:pPr>
      <w:r>
        <w:rPr>
          <w:rFonts w:cs="Times New Roman"/>
          <w:szCs w:val="24"/>
          <w:lang w:val="sr-Cyrl-CS"/>
        </w:rPr>
        <w:t>У Београду, 8. марта 2018. године</w:t>
      </w:r>
      <w:r w:rsidR="00D43A5D">
        <w:rPr>
          <w:rFonts w:cs="Times New Roman"/>
          <w:szCs w:val="24"/>
          <w:lang w:val="sr-Cyrl-CS"/>
        </w:rPr>
        <w:t xml:space="preserve">   </w:t>
      </w:r>
    </w:p>
    <w:p w:rsidR="00D43A5D" w:rsidRDefault="00D43A5D" w:rsidP="00D43A5D">
      <w:pPr>
        <w:rPr>
          <w:rFonts w:cs="Times New Roman"/>
          <w:szCs w:val="24"/>
          <w:lang/>
        </w:rPr>
      </w:pPr>
    </w:p>
    <w:p w:rsidR="00D43A5D" w:rsidRDefault="00D43A5D" w:rsidP="00D43A5D">
      <w:pPr>
        <w:rPr>
          <w:rFonts w:cs="Times New Roman"/>
          <w:szCs w:val="24"/>
          <w:lang/>
        </w:rPr>
      </w:pPr>
    </w:p>
    <w:p w:rsidR="00D43A5D" w:rsidRDefault="00D43A5D" w:rsidP="00D43A5D">
      <w:pPr>
        <w:jc w:val="center"/>
        <w:rPr>
          <w:rFonts w:cs="Times New Roman"/>
          <w:b/>
          <w:szCs w:val="24"/>
          <w:lang w:val="ru-RU"/>
        </w:rPr>
      </w:pPr>
      <w:r>
        <w:rPr>
          <w:rFonts w:cs="Times New Roman"/>
          <w:b/>
          <w:szCs w:val="24"/>
          <w:lang w:val="ru-RU"/>
        </w:rPr>
        <w:t>В  Л  А  Д  А</w:t>
      </w:r>
    </w:p>
    <w:p w:rsidR="00D43A5D" w:rsidRDefault="00D43A5D" w:rsidP="00D43A5D">
      <w:pPr>
        <w:jc w:val="center"/>
        <w:rPr>
          <w:rFonts w:cs="Times New Roman"/>
          <w:b/>
          <w:szCs w:val="24"/>
          <w:lang w:val="ru-RU"/>
        </w:rPr>
      </w:pPr>
    </w:p>
    <w:p w:rsidR="00D43A5D" w:rsidRPr="003E79E0" w:rsidRDefault="00D43A5D" w:rsidP="00D43A5D">
      <w:pPr>
        <w:jc w:val="center"/>
        <w:rPr>
          <w:szCs w:val="24"/>
          <w:lang w:val="ru-RU"/>
        </w:rPr>
      </w:pPr>
    </w:p>
    <w:tbl>
      <w:tblPr>
        <w:tblW w:w="0" w:type="auto"/>
        <w:jc w:val="center"/>
        <w:tblLayout w:type="fixed"/>
        <w:tblLook w:val="04A0"/>
      </w:tblPr>
      <w:tblGrid>
        <w:gridCol w:w="4783"/>
        <w:gridCol w:w="3937"/>
      </w:tblGrid>
      <w:tr w:rsidR="00614025" w:rsidTr="00614025">
        <w:trPr>
          <w:jc w:val="center"/>
        </w:trPr>
        <w:tc>
          <w:tcPr>
            <w:tcW w:w="4783" w:type="dxa"/>
          </w:tcPr>
          <w:p w:rsidR="00614025" w:rsidRDefault="00614025" w:rsidP="00614025">
            <w:pPr>
              <w:tabs>
                <w:tab w:val="left" w:pos="900"/>
                <w:tab w:val="left" w:pos="1418"/>
              </w:tabs>
              <w:jc w:val="center"/>
              <w:rPr>
                <w:rFonts w:eastAsia="Times New Roman" w:cs="Times New Roman"/>
                <w:szCs w:val="24"/>
              </w:rPr>
            </w:pPr>
          </w:p>
        </w:tc>
        <w:tc>
          <w:tcPr>
            <w:tcW w:w="3937" w:type="dxa"/>
            <w:hideMark/>
          </w:tcPr>
          <w:p w:rsidR="00614025" w:rsidRDefault="00614025" w:rsidP="00614025">
            <w:pPr>
              <w:tabs>
                <w:tab w:val="left" w:pos="-110"/>
                <w:tab w:val="left" w:pos="1418"/>
              </w:tabs>
              <w:jc w:val="center"/>
              <w:rPr>
                <w:rFonts w:eastAsia="Times New Roman" w:cs="Times New Roman"/>
                <w:szCs w:val="24"/>
              </w:rPr>
            </w:pPr>
            <w:r>
              <w:t>ПРЕДСЕДНИК</w:t>
            </w:r>
          </w:p>
        </w:tc>
      </w:tr>
      <w:tr w:rsidR="00614025" w:rsidTr="00614025">
        <w:trPr>
          <w:jc w:val="center"/>
        </w:trPr>
        <w:tc>
          <w:tcPr>
            <w:tcW w:w="4783" w:type="dxa"/>
          </w:tcPr>
          <w:p w:rsidR="00614025" w:rsidRDefault="00614025" w:rsidP="00614025">
            <w:pPr>
              <w:tabs>
                <w:tab w:val="left" w:pos="900"/>
                <w:tab w:val="left" w:pos="1418"/>
              </w:tabs>
              <w:jc w:val="center"/>
              <w:rPr>
                <w:rFonts w:eastAsia="Times New Roman" w:cs="Times New Roman"/>
                <w:szCs w:val="24"/>
              </w:rPr>
            </w:pPr>
          </w:p>
        </w:tc>
        <w:tc>
          <w:tcPr>
            <w:tcW w:w="3937" w:type="dxa"/>
          </w:tcPr>
          <w:p w:rsidR="00614025" w:rsidRDefault="00614025" w:rsidP="00614025">
            <w:pPr>
              <w:tabs>
                <w:tab w:val="left" w:pos="900"/>
                <w:tab w:val="left" w:pos="1418"/>
              </w:tabs>
              <w:rPr>
                <w:rFonts w:eastAsia="Times New Roman" w:cs="Times New Roman"/>
                <w:szCs w:val="24"/>
              </w:rPr>
            </w:pPr>
          </w:p>
        </w:tc>
      </w:tr>
      <w:tr w:rsidR="00614025" w:rsidTr="00614025">
        <w:trPr>
          <w:jc w:val="center"/>
        </w:trPr>
        <w:tc>
          <w:tcPr>
            <w:tcW w:w="4783" w:type="dxa"/>
          </w:tcPr>
          <w:p w:rsidR="00614025" w:rsidRDefault="00614025" w:rsidP="00614025">
            <w:pPr>
              <w:tabs>
                <w:tab w:val="left" w:pos="900"/>
                <w:tab w:val="left" w:pos="1418"/>
              </w:tabs>
              <w:jc w:val="center"/>
              <w:rPr>
                <w:rFonts w:eastAsia="Times New Roman" w:cs="Times New Roman"/>
                <w:szCs w:val="24"/>
              </w:rPr>
            </w:pPr>
          </w:p>
        </w:tc>
        <w:tc>
          <w:tcPr>
            <w:tcW w:w="3937" w:type="dxa"/>
          </w:tcPr>
          <w:p w:rsidR="00614025" w:rsidRDefault="00614025" w:rsidP="00614025">
            <w:pPr>
              <w:tabs>
                <w:tab w:val="left" w:pos="900"/>
                <w:tab w:val="left" w:pos="1418"/>
              </w:tabs>
              <w:jc w:val="center"/>
              <w:rPr>
                <w:rFonts w:eastAsia="Times New Roman" w:cs="Times New Roman"/>
                <w:szCs w:val="24"/>
              </w:rPr>
            </w:pPr>
          </w:p>
        </w:tc>
      </w:tr>
      <w:tr w:rsidR="00614025" w:rsidTr="00614025">
        <w:trPr>
          <w:jc w:val="center"/>
        </w:trPr>
        <w:tc>
          <w:tcPr>
            <w:tcW w:w="4783" w:type="dxa"/>
          </w:tcPr>
          <w:p w:rsidR="00614025" w:rsidRDefault="00614025" w:rsidP="00614025">
            <w:pPr>
              <w:tabs>
                <w:tab w:val="left" w:pos="900"/>
                <w:tab w:val="left" w:pos="1418"/>
              </w:tabs>
              <w:jc w:val="center"/>
              <w:rPr>
                <w:rFonts w:eastAsia="Times New Roman" w:cs="Times New Roman"/>
                <w:szCs w:val="24"/>
              </w:rPr>
            </w:pPr>
          </w:p>
        </w:tc>
        <w:tc>
          <w:tcPr>
            <w:tcW w:w="3937" w:type="dxa"/>
            <w:hideMark/>
          </w:tcPr>
          <w:p w:rsidR="00614025" w:rsidRDefault="00614025" w:rsidP="00614025">
            <w:pPr>
              <w:tabs>
                <w:tab w:val="left" w:pos="0"/>
                <w:tab w:val="left" w:pos="1418"/>
              </w:tabs>
              <w:jc w:val="center"/>
              <w:rPr>
                <w:rFonts w:eastAsia="Times New Roman" w:cs="Times New Roman"/>
                <w:szCs w:val="24"/>
                <w:lang/>
              </w:rPr>
            </w:pPr>
            <w:r>
              <w:rPr>
                <w:lang/>
              </w:rPr>
              <w:t>Ана Брнабић</w:t>
            </w:r>
          </w:p>
        </w:tc>
      </w:tr>
    </w:tbl>
    <w:p w:rsidR="00D43A5D" w:rsidRPr="000820A8" w:rsidRDefault="00D43A5D" w:rsidP="00D43A5D">
      <w:pPr>
        <w:rPr>
          <w:rFonts w:eastAsia="Times New Roman" w:cs="Times New Roman"/>
          <w:szCs w:val="24"/>
        </w:rPr>
      </w:pPr>
    </w:p>
    <w:p w:rsidR="00D43A5D" w:rsidRPr="000820A8" w:rsidRDefault="00D43A5D" w:rsidP="00D43A5D">
      <w:pPr>
        <w:rPr>
          <w:rFonts w:cs="Times New Roman"/>
          <w:szCs w:val="24"/>
          <w:lang/>
        </w:rPr>
      </w:pPr>
    </w:p>
    <w:p w:rsidR="00D43A5D" w:rsidRPr="000820A8" w:rsidRDefault="00D43A5D" w:rsidP="00D43A5D">
      <w:pPr>
        <w:rPr>
          <w:szCs w:val="24"/>
          <w:lang/>
        </w:rPr>
      </w:pPr>
    </w:p>
    <w:p w:rsidR="00D43A5D" w:rsidRPr="00180C2D" w:rsidRDefault="00D43A5D" w:rsidP="00D43A5D">
      <w:pPr>
        <w:rPr>
          <w:szCs w:val="24"/>
          <w:lang/>
        </w:rPr>
      </w:pPr>
    </w:p>
    <w:p w:rsidR="00D43A5D" w:rsidRPr="00180C2D" w:rsidRDefault="00D43A5D" w:rsidP="00D43A5D">
      <w:pPr>
        <w:rPr>
          <w:szCs w:val="24"/>
          <w:lang/>
        </w:rPr>
      </w:pPr>
    </w:p>
    <w:p w:rsidR="00D43A5D" w:rsidRPr="00B31392" w:rsidRDefault="00D43A5D" w:rsidP="00D43A5D">
      <w:pPr>
        <w:rPr>
          <w:szCs w:val="24"/>
          <w:lang w:val="ru-RU"/>
        </w:rPr>
      </w:pPr>
    </w:p>
    <w:p w:rsidR="00D43A5D" w:rsidRPr="00B4163C" w:rsidRDefault="00D43A5D" w:rsidP="00D43A5D">
      <w:pPr>
        <w:jc w:val="left"/>
        <w:rPr>
          <w:rFonts w:cs="Times New Roman"/>
          <w:szCs w:val="24"/>
        </w:rPr>
        <w:sectPr w:rsidR="00D43A5D" w:rsidRPr="00B4163C" w:rsidSect="00DC5C46">
          <w:pgSz w:w="12240" w:h="15840" w:code="1"/>
          <w:pgMar w:top="851" w:right="1440" w:bottom="1440" w:left="1440" w:header="708" w:footer="708" w:gutter="0"/>
          <w:cols w:space="720"/>
        </w:sectPr>
      </w:pPr>
    </w:p>
    <w:p w:rsidR="00D43A5D" w:rsidRDefault="00D43A5D" w:rsidP="00D43A5D">
      <w:pPr>
        <w:tabs>
          <w:tab w:val="left" w:pos="1440"/>
        </w:tabs>
        <w:jc w:val="right"/>
        <w:rPr>
          <w:rFonts w:cs="Times New Roman"/>
          <w:sz w:val="21"/>
          <w:szCs w:val="20"/>
          <w:lang/>
        </w:rPr>
      </w:pPr>
    </w:p>
    <w:p w:rsidR="00D43A5D" w:rsidRDefault="00D43A5D" w:rsidP="00D43A5D">
      <w:pPr>
        <w:jc w:val="right"/>
        <w:rPr>
          <w:szCs w:val="24"/>
          <w:lang/>
        </w:rPr>
      </w:pPr>
    </w:p>
    <w:p w:rsidR="009E6614" w:rsidRPr="000820A8" w:rsidRDefault="009E6614" w:rsidP="00D43A5D">
      <w:pPr>
        <w:jc w:val="right"/>
        <w:rPr>
          <w:szCs w:val="24"/>
          <w:lang/>
        </w:rPr>
      </w:pPr>
    </w:p>
    <w:p w:rsidR="00D43A5D" w:rsidRPr="000820A8" w:rsidRDefault="00D43A5D" w:rsidP="00D43A5D">
      <w:pPr>
        <w:tabs>
          <w:tab w:val="left" w:pos="1418"/>
        </w:tabs>
        <w:rPr>
          <w:rFonts w:cs="Times New Roman"/>
          <w:szCs w:val="24"/>
          <w:lang w:val="ru-RU"/>
        </w:rPr>
      </w:pPr>
      <w:r w:rsidRPr="000820A8">
        <w:rPr>
          <w:szCs w:val="24"/>
          <w:lang/>
        </w:rPr>
        <w:tab/>
      </w:r>
      <w:r w:rsidRPr="000820A8">
        <w:rPr>
          <w:rFonts w:cs="Times New Roman"/>
          <w:szCs w:val="24"/>
          <w:lang w:val="ru-RU"/>
        </w:rPr>
        <w:t xml:space="preserve">На основу члана </w:t>
      </w:r>
      <w:r w:rsidRPr="000820A8">
        <w:rPr>
          <w:rFonts w:cs="Times New Roman"/>
          <w:szCs w:val="24"/>
          <w:lang/>
        </w:rPr>
        <w:t>25</w:t>
      </w:r>
      <w:r w:rsidRPr="000820A8">
        <w:rPr>
          <w:rFonts w:cs="Times New Roman"/>
          <w:szCs w:val="24"/>
          <w:lang w:val="ru-RU"/>
        </w:rPr>
        <w:t xml:space="preserve">. став </w:t>
      </w:r>
      <w:r w:rsidRPr="000820A8">
        <w:rPr>
          <w:rFonts w:cs="Times New Roman"/>
          <w:szCs w:val="24"/>
          <w:lang w:val="sr-Cyrl-CS"/>
        </w:rPr>
        <w:t>3</w:t>
      </w:r>
      <w:r w:rsidRPr="000820A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E331E8">
        <w:rPr>
          <w:szCs w:val="24"/>
          <w:lang w:val="ru-RU"/>
        </w:rPr>
        <w:t xml:space="preserve">79/05, 81/05 – исправка, 83/05 – исправка, 64/07, 67/07 – исправка, 116/08, </w:t>
      </w:r>
      <w:r w:rsidRPr="00E331E8">
        <w:rPr>
          <w:rFonts w:cs="Times New Roman"/>
          <w:szCs w:val="24"/>
          <w:lang w:val="ru-RU"/>
        </w:rPr>
        <w:t>104/09</w:t>
      </w:r>
      <w:r w:rsidRPr="00E331E8">
        <w:rPr>
          <w:rFonts w:cs="Times New Roman"/>
          <w:szCs w:val="24"/>
        </w:rPr>
        <w:t>,</w:t>
      </w:r>
      <w:r w:rsidRPr="00E331E8">
        <w:rPr>
          <w:rFonts w:cs="Times New Roman"/>
          <w:szCs w:val="24"/>
          <w:lang w:val="ru-RU"/>
        </w:rPr>
        <w:t xml:space="preserve"> 99/14</w:t>
      </w:r>
      <w:r w:rsidRPr="00E331E8">
        <w:rPr>
          <w:rFonts w:cs="Times New Roman"/>
          <w:szCs w:val="24"/>
        </w:rPr>
        <w:t xml:space="preserve"> </w:t>
      </w:r>
      <w:r w:rsidRPr="00E331E8">
        <w:rPr>
          <w:rFonts w:cs="Times New Roman"/>
          <w:szCs w:val="24"/>
          <w:lang/>
        </w:rPr>
        <w:t>и 94/17</w:t>
      </w:r>
      <w:r w:rsidRPr="000820A8">
        <w:rPr>
          <w:rFonts w:cs="Times New Roman"/>
          <w:szCs w:val="24"/>
          <w:lang w:val="ru-RU"/>
        </w:rPr>
        <w:t xml:space="preserve">) </w:t>
      </w:r>
      <w:r w:rsidRPr="000820A8">
        <w:rPr>
          <w:rFonts w:cs="Times New Roman"/>
          <w:szCs w:val="24"/>
          <w:lang/>
        </w:rPr>
        <w:t>и</w:t>
      </w:r>
      <w:r w:rsidRPr="000820A8">
        <w:rPr>
          <w:rFonts w:cs="Times New Roman"/>
          <w:szCs w:val="24"/>
          <w:lang w:val="ru-RU"/>
        </w:rPr>
        <w:t xml:space="preserve"> члана 43. став 2. Закона о Влади </w:t>
      </w:r>
      <w:r w:rsidRPr="000820A8">
        <w:rPr>
          <w:rFonts w:cs="Times New Roman"/>
          <w:szCs w:val="24"/>
          <w:lang w:val="sr-Cyrl-CS"/>
        </w:rPr>
        <w:t xml:space="preserve">(„Службени гласник РС”, бр. </w:t>
      </w:r>
      <w:r w:rsidRPr="000820A8">
        <w:rPr>
          <w:rFonts w:cs="Times New Roman"/>
          <w:szCs w:val="24"/>
          <w:lang w:val="ru-RU"/>
        </w:rPr>
        <w:t>55/05, 71/05 – исправка, 101/07, 65/08, 16/11, 68/12 – УС</w:t>
      </w:r>
      <w:r w:rsidRPr="000820A8">
        <w:rPr>
          <w:rFonts w:cs="Times New Roman"/>
          <w:szCs w:val="24"/>
        </w:rPr>
        <w:t>,</w:t>
      </w:r>
      <w:r w:rsidRPr="000820A8">
        <w:rPr>
          <w:rFonts w:cs="Times New Roman"/>
          <w:szCs w:val="24"/>
          <w:lang w:val="ru-RU"/>
        </w:rPr>
        <w:t xml:space="preserve"> 72/12,</w:t>
      </w:r>
      <w:r w:rsidRPr="000820A8">
        <w:rPr>
          <w:rFonts w:cs="Times New Roman"/>
          <w:szCs w:val="24"/>
        </w:rPr>
        <w:t xml:space="preserve"> 7/14 </w:t>
      </w:r>
      <w:r w:rsidRPr="000820A8">
        <w:rPr>
          <w:rFonts w:cs="Times New Roman"/>
          <w:szCs w:val="24"/>
          <w:lang w:val="ru-RU"/>
        </w:rPr>
        <w:t>– УС и 44/14</w:t>
      </w:r>
      <w:r w:rsidRPr="000820A8">
        <w:rPr>
          <w:rFonts w:cs="Times New Roman"/>
          <w:szCs w:val="24"/>
          <w:lang w:val="sr-Cyrl-CS"/>
        </w:rPr>
        <w:t>)</w:t>
      </w:r>
      <w:r w:rsidRPr="000820A8">
        <w:rPr>
          <w:rFonts w:cs="Times New Roman"/>
          <w:szCs w:val="24"/>
          <w:lang w:val="ru-RU"/>
        </w:rPr>
        <w:t>,</w:t>
      </w:r>
    </w:p>
    <w:p w:rsidR="00D43A5D" w:rsidRPr="000820A8" w:rsidRDefault="00D43A5D" w:rsidP="00D43A5D">
      <w:pPr>
        <w:rPr>
          <w:rFonts w:cs="Times New Roman"/>
          <w:szCs w:val="24"/>
          <w:lang w:val="ru-RU"/>
        </w:rPr>
      </w:pPr>
    </w:p>
    <w:p w:rsidR="00D43A5D" w:rsidRPr="000820A8" w:rsidRDefault="00D43A5D" w:rsidP="00D43A5D">
      <w:pPr>
        <w:ind w:firstLine="1080"/>
        <w:rPr>
          <w:rFonts w:cs="Times New Roman"/>
          <w:szCs w:val="24"/>
          <w:lang w:val="sr-Cyrl-CS"/>
        </w:rPr>
      </w:pPr>
      <w:r w:rsidRPr="000820A8">
        <w:rPr>
          <w:rFonts w:cs="Times New Roman"/>
          <w:szCs w:val="24"/>
          <w:lang w:val="sr-Cyrl-CS"/>
        </w:rPr>
        <w:tab/>
        <w:t>Влада доноси</w:t>
      </w:r>
    </w:p>
    <w:p w:rsidR="00D43A5D" w:rsidRPr="000820A8" w:rsidRDefault="00D43A5D" w:rsidP="00D43A5D">
      <w:pPr>
        <w:ind w:firstLine="1080"/>
        <w:rPr>
          <w:rFonts w:cs="Times New Roman"/>
          <w:szCs w:val="24"/>
          <w:lang w:val="sr-Cyrl-CS"/>
        </w:rPr>
      </w:pPr>
    </w:p>
    <w:p w:rsidR="00D43A5D" w:rsidRPr="000820A8" w:rsidRDefault="00D43A5D" w:rsidP="00D43A5D">
      <w:pPr>
        <w:ind w:firstLine="1080"/>
        <w:rPr>
          <w:rFonts w:cs="Times New Roman"/>
          <w:szCs w:val="24"/>
          <w:lang w:val="sr-Cyrl-CS"/>
        </w:rPr>
      </w:pPr>
    </w:p>
    <w:p w:rsidR="00D43A5D" w:rsidRPr="000820A8" w:rsidRDefault="00D43A5D" w:rsidP="00D43A5D">
      <w:pPr>
        <w:jc w:val="center"/>
        <w:rPr>
          <w:rFonts w:cs="Times New Roman"/>
          <w:b/>
          <w:szCs w:val="24"/>
          <w:lang w:val="sr-Cyrl-CS"/>
        </w:rPr>
      </w:pPr>
      <w:r w:rsidRPr="000820A8">
        <w:rPr>
          <w:rFonts w:cs="Times New Roman"/>
          <w:b/>
          <w:szCs w:val="24"/>
          <w:lang w:val="sr-Cyrl-CS"/>
        </w:rPr>
        <w:t>Р Е Ш Е Њ Е</w:t>
      </w:r>
    </w:p>
    <w:p w:rsidR="00D43A5D" w:rsidRPr="000820A8" w:rsidRDefault="00D43A5D" w:rsidP="00D43A5D">
      <w:pPr>
        <w:jc w:val="center"/>
        <w:rPr>
          <w:rFonts w:cs="Times New Roman"/>
          <w:b/>
          <w:szCs w:val="24"/>
          <w:lang w:val="sr-Cyrl-CS"/>
        </w:rPr>
      </w:pPr>
    </w:p>
    <w:p w:rsidR="00D43A5D" w:rsidRPr="000820A8" w:rsidRDefault="00D43A5D" w:rsidP="00D43A5D">
      <w:pPr>
        <w:pStyle w:val="BodyText2"/>
        <w:spacing w:after="0" w:line="240" w:lineRule="auto"/>
        <w:contextualSpacing/>
        <w:jc w:val="center"/>
        <w:rPr>
          <w:b/>
          <w:szCs w:val="24"/>
          <w:lang w:val="sr-Cyrl-CS"/>
        </w:rPr>
      </w:pPr>
      <w:r w:rsidRPr="000820A8">
        <w:rPr>
          <w:b/>
          <w:szCs w:val="24"/>
          <w:lang w:val="sr-Cyrl-CS"/>
        </w:rPr>
        <w:t xml:space="preserve">О ПОСТАВЉЕЊУ ВРШИОЦА ДУЖНОСТИ </w:t>
      </w:r>
      <w:r w:rsidRPr="000820A8">
        <w:rPr>
          <w:b/>
          <w:szCs w:val="24"/>
        </w:rPr>
        <w:t>ПОМОЋНИКА</w:t>
      </w:r>
      <w:r w:rsidRPr="000820A8">
        <w:rPr>
          <w:b/>
          <w:szCs w:val="24"/>
          <w:lang w:val="sr-Cyrl-CS"/>
        </w:rPr>
        <w:t xml:space="preserve"> МИНИСТРА ГРАЂЕВИНАРСТВА, САОБРАЋАЈА И ИНФРАСТРУКТУРЕ</w:t>
      </w:r>
    </w:p>
    <w:p w:rsidR="00D43A5D" w:rsidRPr="000820A8" w:rsidRDefault="00D43A5D" w:rsidP="00D43A5D">
      <w:pPr>
        <w:jc w:val="center"/>
        <w:rPr>
          <w:rFonts w:cs="Times New Roman"/>
          <w:szCs w:val="24"/>
          <w:lang w:val="sr-Cyrl-CS"/>
        </w:rPr>
      </w:pPr>
    </w:p>
    <w:p w:rsidR="00D43A5D" w:rsidRPr="000820A8" w:rsidRDefault="00D43A5D" w:rsidP="00D43A5D">
      <w:pPr>
        <w:jc w:val="center"/>
        <w:rPr>
          <w:rFonts w:cs="Times New Roman"/>
          <w:szCs w:val="24"/>
          <w:lang w:val="sr-Cyrl-CS"/>
        </w:rPr>
      </w:pPr>
      <w:r w:rsidRPr="000820A8">
        <w:rPr>
          <w:rFonts w:cs="Times New Roman"/>
          <w:szCs w:val="24"/>
          <w:lang w:val="sr-Cyrl-CS"/>
        </w:rPr>
        <w:t>I</w:t>
      </w:r>
    </w:p>
    <w:p w:rsidR="00D43A5D" w:rsidRPr="00E93268" w:rsidRDefault="00D43A5D" w:rsidP="00D43A5D">
      <w:pPr>
        <w:rPr>
          <w:rFonts w:cs="Times New Roman"/>
          <w:szCs w:val="24"/>
          <w:lang w:val="sr-Cyrl-CS"/>
        </w:rPr>
      </w:pPr>
    </w:p>
    <w:p w:rsidR="00D43A5D" w:rsidRPr="00E93268" w:rsidRDefault="00D43A5D" w:rsidP="00D43A5D">
      <w:pPr>
        <w:ind w:firstLine="1080"/>
        <w:rPr>
          <w:rFonts w:cs="Times New Roman"/>
          <w:szCs w:val="24"/>
          <w:lang w:val="sr-Cyrl-CS"/>
        </w:rPr>
      </w:pPr>
      <w:r w:rsidRPr="00E93268">
        <w:rPr>
          <w:rFonts w:cs="Times New Roman"/>
          <w:szCs w:val="24"/>
          <w:lang w:val="sr-Cyrl-CS"/>
        </w:rPr>
        <w:tab/>
        <w:t xml:space="preserve">Поставља се Зоран Илић </w:t>
      </w:r>
      <w:r w:rsidRPr="00E93268">
        <w:rPr>
          <w:rFonts w:cs="Times New Roman"/>
          <w:szCs w:val="24"/>
          <w:lang w:val="ru-RU"/>
        </w:rPr>
        <w:t xml:space="preserve">за вршиоца дужности помоћника </w:t>
      </w:r>
      <w:r w:rsidRPr="00E93268">
        <w:rPr>
          <w:rFonts w:cs="Times New Roman"/>
          <w:szCs w:val="24"/>
          <w:lang w:val="sr-Cyrl-CS"/>
        </w:rPr>
        <w:t>министра грађевинарства, саобраћаја и инфраструктуре – Сектор за ваздушни саобраћај и транспорт опасне робе од 6. марта 2018. године, на три месеца.</w:t>
      </w:r>
    </w:p>
    <w:p w:rsidR="00D43A5D" w:rsidRPr="00E93268" w:rsidRDefault="00D43A5D" w:rsidP="00D43A5D">
      <w:pPr>
        <w:ind w:firstLine="1080"/>
        <w:rPr>
          <w:rFonts w:cs="Times New Roman"/>
          <w:szCs w:val="24"/>
          <w:lang w:val="sr-Cyrl-CS"/>
        </w:rPr>
      </w:pPr>
    </w:p>
    <w:p w:rsidR="00D43A5D" w:rsidRPr="00E93268" w:rsidRDefault="00D43A5D" w:rsidP="00D43A5D">
      <w:pPr>
        <w:jc w:val="center"/>
        <w:rPr>
          <w:rFonts w:cs="Times New Roman"/>
          <w:szCs w:val="24"/>
          <w:lang w:val="sr-Cyrl-CS"/>
        </w:rPr>
      </w:pPr>
      <w:r w:rsidRPr="00E93268">
        <w:rPr>
          <w:rFonts w:cs="Times New Roman"/>
          <w:szCs w:val="24"/>
          <w:lang w:val="sr-Cyrl-CS"/>
        </w:rPr>
        <w:t>II</w:t>
      </w:r>
    </w:p>
    <w:p w:rsidR="00D43A5D" w:rsidRPr="00E93268" w:rsidRDefault="00D43A5D" w:rsidP="00D43A5D">
      <w:pPr>
        <w:jc w:val="center"/>
        <w:rPr>
          <w:rFonts w:cs="Times New Roman"/>
          <w:b/>
          <w:szCs w:val="24"/>
          <w:lang w:val="sr-Cyrl-CS"/>
        </w:rPr>
      </w:pPr>
    </w:p>
    <w:p w:rsidR="00D43A5D" w:rsidRPr="00E93268" w:rsidRDefault="00D43A5D" w:rsidP="00D43A5D">
      <w:pPr>
        <w:ind w:firstLine="1080"/>
        <w:rPr>
          <w:rFonts w:cs="Times New Roman"/>
          <w:szCs w:val="24"/>
          <w:lang w:val="sr-Cyrl-CS"/>
        </w:rPr>
      </w:pPr>
      <w:r w:rsidRPr="00E93268">
        <w:rPr>
          <w:rFonts w:cs="Times New Roman"/>
          <w:szCs w:val="24"/>
          <w:lang w:val="sr-Cyrl-CS"/>
        </w:rPr>
        <w:tab/>
        <w:t>Ово решење објавити у „Службеном гласнику Републике Србије”.</w:t>
      </w:r>
    </w:p>
    <w:p w:rsidR="00D43A5D" w:rsidRPr="00E93268" w:rsidRDefault="00D43A5D" w:rsidP="00D43A5D">
      <w:pPr>
        <w:ind w:firstLine="1080"/>
        <w:rPr>
          <w:rFonts w:cs="Times New Roman"/>
          <w:szCs w:val="24"/>
          <w:lang w:val="sr-Cyrl-CS"/>
        </w:rPr>
      </w:pPr>
    </w:p>
    <w:p w:rsidR="00D43A5D" w:rsidRPr="00E93268" w:rsidRDefault="00D43A5D" w:rsidP="00D43A5D">
      <w:pPr>
        <w:ind w:firstLine="1080"/>
        <w:rPr>
          <w:rFonts w:cs="Times New Roman"/>
          <w:szCs w:val="24"/>
          <w:lang w:val="sr-Cyrl-CS"/>
        </w:rPr>
      </w:pPr>
    </w:p>
    <w:p w:rsidR="00D43A5D" w:rsidRPr="00E93268" w:rsidRDefault="00D43A5D" w:rsidP="00D43A5D">
      <w:pPr>
        <w:rPr>
          <w:rFonts w:cs="Times New Roman"/>
          <w:szCs w:val="24"/>
          <w:lang w:val="ru-RU"/>
        </w:rPr>
      </w:pPr>
      <w:r w:rsidRPr="00E93268">
        <w:rPr>
          <w:rFonts w:cs="Times New Roman"/>
          <w:szCs w:val="24"/>
          <w:lang w:val="ru-RU"/>
        </w:rPr>
        <w:t>24 Број: 119-181</w:t>
      </w:r>
      <w:r>
        <w:rPr>
          <w:rFonts w:cs="Times New Roman"/>
          <w:szCs w:val="24"/>
          <w:lang w:val="ru-RU"/>
        </w:rPr>
        <w:t>2</w:t>
      </w:r>
      <w:r w:rsidRPr="00E93268">
        <w:rPr>
          <w:rFonts w:cs="Times New Roman"/>
          <w:szCs w:val="24"/>
          <w:lang w:val="ru-RU"/>
        </w:rPr>
        <w:t>/2018</w:t>
      </w:r>
    </w:p>
    <w:p w:rsidR="00D43A5D" w:rsidRPr="00E93268" w:rsidRDefault="00A26881" w:rsidP="00D43A5D">
      <w:pPr>
        <w:rPr>
          <w:rFonts w:cs="Times New Roman"/>
          <w:szCs w:val="24"/>
          <w:lang/>
        </w:rPr>
      </w:pPr>
      <w:r>
        <w:rPr>
          <w:rFonts w:cs="Times New Roman"/>
          <w:szCs w:val="24"/>
          <w:lang w:val="sr-Cyrl-CS"/>
        </w:rPr>
        <w:t>У Београду, 8. марта 2018. године</w:t>
      </w:r>
      <w:r w:rsidR="00D43A5D" w:rsidRPr="00E93268">
        <w:rPr>
          <w:rFonts w:cs="Times New Roman"/>
          <w:szCs w:val="24"/>
          <w:lang w:val="sr-Cyrl-CS"/>
        </w:rPr>
        <w:t xml:space="preserve">   </w:t>
      </w:r>
    </w:p>
    <w:p w:rsidR="00D43A5D" w:rsidRPr="00E93268" w:rsidRDefault="00D43A5D" w:rsidP="00D43A5D">
      <w:pPr>
        <w:rPr>
          <w:rFonts w:cs="Times New Roman"/>
          <w:szCs w:val="24"/>
          <w:lang/>
        </w:rPr>
      </w:pPr>
    </w:p>
    <w:p w:rsidR="00D43A5D" w:rsidRPr="00E93268" w:rsidRDefault="00D43A5D" w:rsidP="00D43A5D">
      <w:pPr>
        <w:rPr>
          <w:rFonts w:cs="Times New Roman"/>
          <w:szCs w:val="24"/>
          <w:lang/>
        </w:rPr>
      </w:pPr>
    </w:p>
    <w:p w:rsidR="00D43A5D" w:rsidRPr="00E93268" w:rsidRDefault="00D43A5D" w:rsidP="00D43A5D">
      <w:pPr>
        <w:jc w:val="center"/>
        <w:rPr>
          <w:rFonts w:cs="Times New Roman"/>
          <w:b/>
          <w:szCs w:val="24"/>
          <w:lang w:val="ru-RU"/>
        </w:rPr>
      </w:pPr>
      <w:r w:rsidRPr="00E93268">
        <w:rPr>
          <w:rFonts w:cs="Times New Roman"/>
          <w:b/>
          <w:szCs w:val="24"/>
          <w:lang w:val="ru-RU"/>
        </w:rPr>
        <w:t>В  Л  А  Д  А</w:t>
      </w:r>
    </w:p>
    <w:p w:rsidR="00D43A5D" w:rsidRDefault="00D43A5D" w:rsidP="00D43A5D">
      <w:pPr>
        <w:rPr>
          <w:rFonts w:eastAsia="Times New Roman" w:cs="Times New Roman"/>
          <w:szCs w:val="24"/>
        </w:rPr>
      </w:pPr>
    </w:p>
    <w:p w:rsidR="009E6614" w:rsidRDefault="009E6614" w:rsidP="00D43A5D">
      <w:pPr>
        <w:rPr>
          <w:rFonts w:eastAsia="Times New Roman" w:cs="Times New Roman"/>
          <w:szCs w:val="24"/>
        </w:rPr>
      </w:pPr>
    </w:p>
    <w:tbl>
      <w:tblPr>
        <w:tblW w:w="0" w:type="auto"/>
        <w:jc w:val="center"/>
        <w:tblLayout w:type="fixed"/>
        <w:tblLook w:val="04A0"/>
      </w:tblPr>
      <w:tblGrid>
        <w:gridCol w:w="4783"/>
        <w:gridCol w:w="3937"/>
      </w:tblGrid>
      <w:tr w:rsidR="009E6614" w:rsidTr="009E6614">
        <w:trPr>
          <w:jc w:val="center"/>
        </w:trPr>
        <w:tc>
          <w:tcPr>
            <w:tcW w:w="4783" w:type="dxa"/>
          </w:tcPr>
          <w:p w:rsidR="009E6614" w:rsidRDefault="009E6614" w:rsidP="009E6614">
            <w:pPr>
              <w:tabs>
                <w:tab w:val="left" w:pos="900"/>
                <w:tab w:val="left" w:pos="1418"/>
              </w:tabs>
              <w:jc w:val="center"/>
              <w:rPr>
                <w:rFonts w:eastAsia="Times New Roman" w:cs="Times New Roman"/>
                <w:szCs w:val="24"/>
              </w:rPr>
            </w:pPr>
          </w:p>
        </w:tc>
        <w:tc>
          <w:tcPr>
            <w:tcW w:w="3937" w:type="dxa"/>
            <w:hideMark/>
          </w:tcPr>
          <w:p w:rsidR="009E6614" w:rsidRDefault="009E6614" w:rsidP="009E6614">
            <w:pPr>
              <w:tabs>
                <w:tab w:val="left" w:pos="-110"/>
                <w:tab w:val="left" w:pos="1418"/>
              </w:tabs>
              <w:jc w:val="center"/>
              <w:rPr>
                <w:rFonts w:eastAsia="Times New Roman" w:cs="Times New Roman"/>
                <w:szCs w:val="24"/>
              </w:rPr>
            </w:pPr>
            <w:r>
              <w:t>ПРЕДСЕДНИК</w:t>
            </w:r>
          </w:p>
        </w:tc>
      </w:tr>
      <w:tr w:rsidR="009E6614" w:rsidTr="009E6614">
        <w:trPr>
          <w:jc w:val="center"/>
        </w:trPr>
        <w:tc>
          <w:tcPr>
            <w:tcW w:w="4783" w:type="dxa"/>
          </w:tcPr>
          <w:p w:rsidR="009E6614" w:rsidRDefault="009E6614" w:rsidP="009E6614">
            <w:pPr>
              <w:tabs>
                <w:tab w:val="left" w:pos="900"/>
                <w:tab w:val="left" w:pos="1418"/>
              </w:tabs>
              <w:jc w:val="center"/>
              <w:rPr>
                <w:rFonts w:eastAsia="Times New Roman" w:cs="Times New Roman"/>
                <w:szCs w:val="24"/>
              </w:rPr>
            </w:pPr>
          </w:p>
        </w:tc>
        <w:tc>
          <w:tcPr>
            <w:tcW w:w="3937" w:type="dxa"/>
          </w:tcPr>
          <w:p w:rsidR="009E6614" w:rsidRDefault="009E6614" w:rsidP="009E6614">
            <w:pPr>
              <w:tabs>
                <w:tab w:val="left" w:pos="900"/>
                <w:tab w:val="left" w:pos="1418"/>
              </w:tabs>
              <w:rPr>
                <w:rFonts w:eastAsia="Times New Roman" w:cs="Times New Roman"/>
                <w:szCs w:val="24"/>
              </w:rPr>
            </w:pPr>
          </w:p>
        </w:tc>
      </w:tr>
      <w:tr w:rsidR="009E6614" w:rsidTr="009E6614">
        <w:trPr>
          <w:jc w:val="center"/>
        </w:trPr>
        <w:tc>
          <w:tcPr>
            <w:tcW w:w="4783" w:type="dxa"/>
          </w:tcPr>
          <w:p w:rsidR="009E6614" w:rsidRDefault="009E6614" w:rsidP="009E6614">
            <w:pPr>
              <w:tabs>
                <w:tab w:val="left" w:pos="900"/>
                <w:tab w:val="left" w:pos="1418"/>
              </w:tabs>
              <w:jc w:val="center"/>
              <w:rPr>
                <w:rFonts w:eastAsia="Times New Roman" w:cs="Times New Roman"/>
                <w:szCs w:val="24"/>
              </w:rPr>
            </w:pPr>
          </w:p>
        </w:tc>
        <w:tc>
          <w:tcPr>
            <w:tcW w:w="3937" w:type="dxa"/>
          </w:tcPr>
          <w:p w:rsidR="009E6614" w:rsidRDefault="009E6614" w:rsidP="009E6614">
            <w:pPr>
              <w:tabs>
                <w:tab w:val="left" w:pos="900"/>
                <w:tab w:val="left" w:pos="1418"/>
              </w:tabs>
              <w:jc w:val="center"/>
              <w:rPr>
                <w:rFonts w:eastAsia="Times New Roman" w:cs="Times New Roman"/>
                <w:szCs w:val="24"/>
              </w:rPr>
            </w:pPr>
          </w:p>
        </w:tc>
      </w:tr>
      <w:tr w:rsidR="009E6614" w:rsidTr="009E6614">
        <w:trPr>
          <w:jc w:val="center"/>
        </w:trPr>
        <w:tc>
          <w:tcPr>
            <w:tcW w:w="4783" w:type="dxa"/>
          </w:tcPr>
          <w:p w:rsidR="009E6614" w:rsidRDefault="009E6614" w:rsidP="009E6614">
            <w:pPr>
              <w:tabs>
                <w:tab w:val="left" w:pos="900"/>
                <w:tab w:val="left" w:pos="1418"/>
              </w:tabs>
              <w:jc w:val="center"/>
              <w:rPr>
                <w:rFonts w:eastAsia="Times New Roman" w:cs="Times New Roman"/>
                <w:szCs w:val="24"/>
              </w:rPr>
            </w:pPr>
          </w:p>
        </w:tc>
        <w:tc>
          <w:tcPr>
            <w:tcW w:w="3937" w:type="dxa"/>
            <w:hideMark/>
          </w:tcPr>
          <w:p w:rsidR="009E6614" w:rsidRDefault="009E6614" w:rsidP="009E6614">
            <w:pPr>
              <w:tabs>
                <w:tab w:val="left" w:pos="0"/>
                <w:tab w:val="left" w:pos="1418"/>
              </w:tabs>
              <w:jc w:val="center"/>
              <w:rPr>
                <w:rFonts w:eastAsia="Times New Roman" w:cs="Times New Roman"/>
                <w:szCs w:val="24"/>
                <w:lang/>
              </w:rPr>
            </w:pPr>
            <w:r>
              <w:rPr>
                <w:lang/>
              </w:rPr>
              <w:t>Ана Брнабић</w:t>
            </w:r>
          </w:p>
        </w:tc>
      </w:tr>
    </w:tbl>
    <w:p w:rsidR="009E6614" w:rsidRPr="00E93268" w:rsidRDefault="009E6614" w:rsidP="00D43A5D">
      <w:pPr>
        <w:rPr>
          <w:rFonts w:eastAsia="Times New Roman" w:cs="Times New Roman"/>
          <w:szCs w:val="24"/>
        </w:rPr>
      </w:pPr>
    </w:p>
    <w:p w:rsidR="00D43A5D" w:rsidRPr="00E93268" w:rsidRDefault="00D43A5D" w:rsidP="00D43A5D">
      <w:pPr>
        <w:rPr>
          <w:rFonts w:eastAsia="Times New Roman" w:cs="Times New Roman"/>
          <w:szCs w:val="24"/>
        </w:rPr>
      </w:pPr>
    </w:p>
    <w:p w:rsidR="00D43A5D" w:rsidRPr="000820A8" w:rsidRDefault="00D43A5D" w:rsidP="00D43A5D">
      <w:pPr>
        <w:rPr>
          <w:rFonts w:cs="Times New Roman"/>
          <w:szCs w:val="24"/>
          <w:lang/>
        </w:rPr>
      </w:pPr>
    </w:p>
    <w:p w:rsidR="00D43A5D" w:rsidRPr="000820A8" w:rsidRDefault="00D43A5D" w:rsidP="00D43A5D">
      <w:pPr>
        <w:rPr>
          <w:szCs w:val="24"/>
          <w:lang/>
        </w:rPr>
      </w:pPr>
    </w:p>
    <w:p w:rsidR="00D43A5D" w:rsidRPr="000820A8" w:rsidRDefault="00D43A5D" w:rsidP="00D43A5D">
      <w:pPr>
        <w:rPr>
          <w:szCs w:val="24"/>
          <w:lang/>
        </w:rPr>
      </w:pPr>
    </w:p>
    <w:p w:rsidR="00D43A5D" w:rsidRDefault="00D43A5D" w:rsidP="00D43A5D">
      <w:pPr>
        <w:jc w:val="left"/>
        <w:rPr>
          <w:rFonts w:cs="Times New Roman"/>
          <w:szCs w:val="24"/>
          <w:lang/>
        </w:rPr>
        <w:sectPr w:rsidR="00D43A5D" w:rsidSect="00DC5C46">
          <w:pgSz w:w="12240" w:h="15840" w:code="1"/>
          <w:pgMar w:top="568" w:right="1440" w:bottom="1440" w:left="1440" w:header="708" w:footer="708" w:gutter="0"/>
          <w:cols w:space="720"/>
        </w:sectPr>
      </w:pPr>
    </w:p>
    <w:p w:rsidR="00D43A5D" w:rsidRDefault="00D43A5D" w:rsidP="00D43A5D">
      <w:pPr>
        <w:jc w:val="right"/>
        <w:rPr>
          <w:rFonts w:cs="Times New Roman"/>
          <w:szCs w:val="24"/>
          <w:lang/>
        </w:rPr>
      </w:pPr>
    </w:p>
    <w:p w:rsidR="009E6614" w:rsidRPr="00733C0B" w:rsidRDefault="009E6614" w:rsidP="00D43A5D">
      <w:pPr>
        <w:jc w:val="right"/>
        <w:rPr>
          <w:rFonts w:cs="Times New Roman"/>
          <w:szCs w:val="24"/>
          <w:lang/>
        </w:rPr>
      </w:pPr>
    </w:p>
    <w:p w:rsidR="00780A69" w:rsidRDefault="00D43A5D" w:rsidP="0070618D">
      <w:pPr>
        <w:tabs>
          <w:tab w:val="left" w:pos="1418"/>
        </w:tabs>
        <w:rPr>
          <w:sz w:val="23"/>
          <w:szCs w:val="23"/>
          <w:lang/>
        </w:rPr>
      </w:pPr>
      <w:r w:rsidRPr="00733C0B">
        <w:rPr>
          <w:rFonts w:cs="Times New Roman"/>
          <w:szCs w:val="24"/>
          <w:lang/>
        </w:rPr>
        <w:tab/>
      </w:r>
    </w:p>
    <w:p w:rsidR="00D43A5D" w:rsidRDefault="00D43A5D" w:rsidP="00D43A5D">
      <w:pPr>
        <w:rPr>
          <w:szCs w:val="24"/>
          <w:lang/>
        </w:rPr>
      </w:pPr>
    </w:p>
    <w:p w:rsidR="003C04B3" w:rsidRPr="00E331E8" w:rsidRDefault="003C04B3" w:rsidP="00D43A5D">
      <w:pPr>
        <w:rPr>
          <w:szCs w:val="24"/>
          <w:lang/>
        </w:rPr>
      </w:pPr>
    </w:p>
    <w:p w:rsidR="00D43A5D" w:rsidRPr="00E331E8" w:rsidRDefault="00D43A5D" w:rsidP="00D43A5D">
      <w:pPr>
        <w:rPr>
          <w:rFonts w:cs="Times New Roman"/>
          <w:szCs w:val="24"/>
          <w:lang w:val="ru-RU"/>
        </w:rPr>
      </w:pPr>
      <w:r w:rsidRPr="00E331E8">
        <w:rPr>
          <w:rFonts w:cs="Times New Roman"/>
          <w:szCs w:val="24"/>
          <w:lang w:val="ru-RU"/>
        </w:rPr>
        <w:tab/>
      </w:r>
      <w:r w:rsidRPr="00E331E8">
        <w:rPr>
          <w:rFonts w:cs="Times New Roman"/>
          <w:szCs w:val="24"/>
          <w:lang w:val="ru-RU"/>
        </w:rPr>
        <w:tab/>
        <w:t xml:space="preserve">На основу члана </w:t>
      </w:r>
      <w:r w:rsidRPr="00E331E8">
        <w:rPr>
          <w:rFonts w:cs="Times New Roman"/>
          <w:szCs w:val="24"/>
          <w:lang/>
        </w:rPr>
        <w:t>25</w:t>
      </w:r>
      <w:r w:rsidRPr="00E331E8">
        <w:rPr>
          <w:rFonts w:cs="Times New Roman"/>
          <w:szCs w:val="24"/>
          <w:lang w:val="ru-RU"/>
        </w:rPr>
        <w:t xml:space="preserve">. став </w:t>
      </w:r>
      <w:r w:rsidRPr="00E331E8">
        <w:rPr>
          <w:rFonts w:cs="Times New Roman"/>
          <w:szCs w:val="24"/>
          <w:lang w:val="sr-Cyrl-CS"/>
        </w:rPr>
        <w:t>3</w:t>
      </w:r>
      <w:r w:rsidRPr="00E331E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E331E8">
        <w:rPr>
          <w:szCs w:val="24"/>
          <w:lang w:val="ru-RU"/>
        </w:rPr>
        <w:t xml:space="preserve">79/05, 81/05 – исправка, 83/05 – исправка, 64/07, 67/07 – исправка, 116/08, </w:t>
      </w:r>
      <w:r w:rsidRPr="00E331E8">
        <w:rPr>
          <w:rFonts w:cs="Times New Roman"/>
          <w:szCs w:val="24"/>
          <w:lang w:val="ru-RU"/>
        </w:rPr>
        <w:t>104/09</w:t>
      </w:r>
      <w:r w:rsidRPr="00E331E8">
        <w:rPr>
          <w:rFonts w:cs="Times New Roman"/>
          <w:szCs w:val="24"/>
        </w:rPr>
        <w:t>,</w:t>
      </w:r>
      <w:r w:rsidRPr="00E331E8">
        <w:rPr>
          <w:rFonts w:cs="Times New Roman"/>
          <w:szCs w:val="24"/>
          <w:lang w:val="ru-RU"/>
        </w:rPr>
        <w:t xml:space="preserve"> 99/14</w:t>
      </w:r>
      <w:r w:rsidRPr="00E331E8">
        <w:rPr>
          <w:rFonts w:cs="Times New Roman"/>
          <w:szCs w:val="24"/>
        </w:rPr>
        <w:t xml:space="preserve"> </w:t>
      </w:r>
      <w:r w:rsidRPr="00E331E8">
        <w:rPr>
          <w:rFonts w:cs="Times New Roman"/>
          <w:szCs w:val="24"/>
          <w:lang/>
        </w:rPr>
        <w:t>и 94/17</w:t>
      </w:r>
      <w:r w:rsidRPr="00E331E8">
        <w:rPr>
          <w:rFonts w:cs="Times New Roman"/>
          <w:szCs w:val="24"/>
          <w:lang w:val="ru-RU"/>
        </w:rPr>
        <w:t xml:space="preserve">) и члана 43. став 2. Закона о Влади </w:t>
      </w:r>
      <w:r w:rsidRPr="00E331E8">
        <w:rPr>
          <w:rFonts w:cs="Times New Roman"/>
          <w:szCs w:val="24"/>
          <w:lang w:val="sr-Cyrl-CS"/>
        </w:rPr>
        <w:t xml:space="preserve">(„Службени гласник РС”, бр. </w:t>
      </w:r>
      <w:r w:rsidRPr="00E331E8">
        <w:rPr>
          <w:rFonts w:cs="Times New Roman"/>
          <w:szCs w:val="24"/>
          <w:lang w:val="ru-RU"/>
        </w:rPr>
        <w:t>55/05, 71/05 – исправка, 101/07, 65/08, 16/11, 68/12 – УС</w:t>
      </w:r>
      <w:r w:rsidRPr="00E331E8">
        <w:rPr>
          <w:rFonts w:cs="Times New Roman"/>
          <w:szCs w:val="24"/>
        </w:rPr>
        <w:t>,</w:t>
      </w:r>
      <w:r w:rsidRPr="00E331E8">
        <w:rPr>
          <w:rFonts w:cs="Times New Roman"/>
          <w:szCs w:val="24"/>
          <w:lang w:val="ru-RU"/>
        </w:rPr>
        <w:t xml:space="preserve"> 72/12,</w:t>
      </w:r>
      <w:r w:rsidRPr="00E331E8">
        <w:rPr>
          <w:rFonts w:cs="Times New Roman"/>
          <w:szCs w:val="24"/>
        </w:rPr>
        <w:t xml:space="preserve"> 7/14 </w:t>
      </w:r>
      <w:r w:rsidRPr="00E331E8">
        <w:rPr>
          <w:rFonts w:cs="Times New Roman"/>
          <w:szCs w:val="24"/>
          <w:lang w:val="ru-RU"/>
        </w:rPr>
        <w:t>– УС и 44/14</w:t>
      </w:r>
      <w:r w:rsidRPr="00E331E8">
        <w:rPr>
          <w:rFonts w:cs="Times New Roman"/>
          <w:szCs w:val="24"/>
          <w:lang w:val="sr-Cyrl-CS"/>
        </w:rPr>
        <w:t>)</w:t>
      </w:r>
      <w:r w:rsidRPr="00E331E8">
        <w:rPr>
          <w:rFonts w:cs="Times New Roman"/>
          <w:szCs w:val="24"/>
          <w:lang w:val="ru-RU"/>
        </w:rPr>
        <w:t>,</w:t>
      </w:r>
    </w:p>
    <w:p w:rsidR="00D43A5D" w:rsidRPr="00E331E8" w:rsidRDefault="00D43A5D" w:rsidP="00D43A5D">
      <w:pPr>
        <w:rPr>
          <w:rFonts w:cs="Times New Roman"/>
          <w:szCs w:val="24"/>
          <w:lang w:val="ru-RU"/>
        </w:rPr>
      </w:pPr>
    </w:p>
    <w:p w:rsidR="00D43A5D" w:rsidRPr="00E331E8" w:rsidRDefault="00D43A5D" w:rsidP="00D43A5D">
      <w:pPr>
        <w:ind w:firstLine="1080"/>
        <w:rPr>
          <w:rFonts w:cs="Times New Roman"/>
          <w:szCs w:val="24"/>
          <w:lang w:val="sr-Cyrl-CS"/>
        </w:rPr>
      </w:pPr>
      <w:r w:rsidRPr="00E331E8">
        <w:rPr>
          <w:rFonts w:cs="Times New Roman"/>
          <w:szCs w:val="24"/>
          <w:lang w:val="sr-Cyrl-CS"/>
        </w:rPr>
        <w:tab/>
        <w:t>Влада доноси</w:t>
      </w:r>
    </w:p>
    <w:p w:rsidR="00D43A5D" w:rsidRPr="00E331E8" w:rsidRDefault="00D43A5D" w:rsidP="00D43A5D">
      <w:pPr>
        <w:ind w:firstLine="1080"/>
        <w:rPr>
          <w:rFonts w:cs="Times New Roman"/>
          <w:szCs w:val="24"/>
          <w:lang w:val="sr-Cyrl-CS"/>
        </w:rPr>
      </w:pPr>
    </w:p>
    <w:p w:rsidR="00D43A5D" w:rsidRPr="00E331E8" w:rsidRDefault="00D43A5D" w:rsidP="00D43A5D">
      <w:pPr>
        <w:ind w:firstLine="1080"/>
        <w:rPr>
          <w:rFonts w:cs="Times New Roman"/>
          <w:szCs w:val="24"/>
          <w:lang w:val="sr-Cyrl-CS"/>
        </w:rPr>
      </w:pPr>
    </w:p>
    <w:p w:rsidR="00D43A5D" w:rsidRPr="00E331E8" w:rsidRDefault="00D43A5D" w:rsidP="00D43A5D">
      <w:pPr>
        <w:jc w:val="center"/>
        <w:rPr>
          <w:rFonts w:cs="Times New Roman"/>
          <w:b/>
          <w:szCs w:val="24"/>
          <w:lang w:val="sr-Cyrl-CS"/>
        </w:rPr>
      </w:pPr>
      <w:r w:rsidRPr="00E331E8">
        <w:rPr>
          <w:rFonts w:cs="Times New Roman"/>
          <w:b/>
          <w:szCs w:val="24"/>
          <w:lang w:val="sr-Cyrl-CS"/>
        </w:rPr>
        <w:t>Р Е Ш Е Њ Е</w:t>
      </w:r>
    </w:p>
    <w:p w:rsidR="00D43A5D" w:rsidRDefault="00D43A5D" w:rsidP="00D43A5D">
      <w:pPr>
        <w:jc w:val="center"/>
        <w:rPr>
          <w:rFonts w:cs="Times New Roman"/>
          <w:b/>
          <w:szCs w:val="24"/>
          <w:lang w:val="sr-Cyrl-CS"/>
        </w:rPr>
      </w:pPr>
    </w:p>
    <w:p w:rsidR="00D43A5D" w:rsidRDefault="00D43A5D" w:rsidP="00D43A5D">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D43A5D" w:rsidRDefault="00D43A5D" w:rsidP="00D43A5D">
      <w:pPr>
        <w:jc w:val="center"/>
        <w:rPr>
          <w:rFonts w:cs="Times New Roman"/>
          <w:szCs w:val="24"/>
          <w:lang w:val="sr-Cyrl-CS"/>
        </w:rPr>
      </w:pPr>
    </w:p>
    <w:p w:rsidR="00D43A5D" w:rsidRDefault="00D43A5D" w:rsidP="00D43A5D">
      <w:pPr>
        <w:jc w:val="center"/>
        <w:rPr>
          <w:rFonts w:cs="Times New Roman"/>
          <w:szCs w:val="24"/>
          <w:lang w:val="sr-Cyrl-CS"/>
        </w:rPr>
      </w:pPr>
      <w:r>
        <w:rPr>
          <w:rFonts w:cs="Times New Roman"/>
          <w:szCs w:val="24"/>
          <w:lang w:val="sr-Cyrl-CS"/>
        </w:rPr>
        <w:t>I</w:t>
      </w:r>
    </w:p>
    <w:p w:rsidR="00D43A5D" w:rsidRPr="00E331E8" w:rsidRDefault="00D43A5D" w:rsidP="00D43A5D">
      <w:pPr>
        <w:jc w:val="center"/>
        <w:rPr>
          <w:rFonts w:cs="Times New Roman"/>
          <w:szCs w:val="24"/>
          <w:lang w:val="sr-Cyrl-CS"/>
        </w:rPr>
      </w:pPr>
    </w:p>
    <w:p w:rsidR="00D43A5D" w:rsidRPr="00E331E8" w:rsidRDefault="00D43A5D" w:rsidP="00D43A5D">
      <w:pPr>
        <w:ind w:firstLine="1080"/>
        <w:rPr>
          <w:rFonts w:cs="Times New Roman"/>
          <w:szCs w:val="24"/>
          <w:lang w:val="sr-Cyrl-CS"/>
        </w:rPr>
      </w:pPr>
      <w:r w:rsidRPr="00E331E8">
        <w:rPr>
          <w:rFonts w:cs="Times New Roman"/>
          <w:szCs w:val="24"/>
          <w:lang w:val="sr-Cyrl-CS"/>
        </w:rPr>
        <w:tab/>
        <w:t xml:space="preserve">Поставља се Даринка Ђуран </w:t>
      </w:r>
      <w:r w:rsidRPr="00E331E8">
        <w:rPr>
          <w:rFonts w:cs="Times New Roman"/>
          <w:szCs w:val="24"/>
          <w:lang w:val="ru-RU"/>
        </w:rPr>
        <w:t xml:space="preserve">за вршиоца дужности помоћника </w:t>
      </w:r>
      <w:r w:rsidRPr="00E331E8">
        <w:rPr>
          <w:rFonts w:cs="Times New Roman"/>
          <w:szCs w:val="24"/>
          <w:lang w:val="sr-Cyrl-CS"/>
        </w:rPr>
        <w:t xml:space="preserve">министра грађевинарства, саобраћаја и инфраструктуре – Сектор за грађевинске послове, спровођење обједињене процедуре и озакоњење од </w:t>
      </w:r>
      <w:r>
        <w:rPr>
          <w:rFonts w:cs="Times New Roman"/>
          <w:szCs w:val="24"/>
          <w:lang w:val="sr-Cyrl-CS"/>
        </w:rPr>
        <w:t>2</w:t>
      </w:r>
      <w:r w:rsidRPr="00E331E8">
        <w:rPr>
          <w:rFonts w:cs="Times New Roman"/>
          <w:szCs w:val="24"/>
          <w:lang w:val="sr-Cyrl-CS"/>
        </w:rPr>
        <w:t xml:space="preserve">. </w:t>
      </w:r>
      <w:r>
        <w:rPr>
          <w:rFonts w:cs="Times New Roman"/>
          <w:szCs w:val="24"/>
          <w:lang w:val="sr-Cyrl-CS"/>
        </w:rPr>
        <w:t>марта</w:t>
      </w:r>
      <w:r w:rsidRPr="00E331E8">
        <w:rPr>
          <w:rFonts w:cs="Times New Roman"/>
          <w:szCs w:val="24"/>
          <w:lang w:val="sr-Cyrl-CS"/>
        </w:rPr>
        <w:t xml:space="preserve"> 201</w:t>
      </w:r>
      <w:r>
        <w:rPr>
          <w:rFonts w:cs="Times New Roman"/>
          <w:szCs w:val="24"/>
          <w:lang w:val="sr-Cyrl-CS"/>
        </w:rPr>
        <w:t>8</w:t>
      </w:r>
      <w:r w:rsidRPr="00E331E8">
        <w:rPr>
          <w:rFonts w:cs="Times New Roman"/>
          <w:szCs w:val="24"/>
          <w:lang w:val="sr-Cyrl-CS"/>
        </w:rPr>
        <w:t>. године</w:t>
      </w:r>
      <w:r w:rsidRPr="00E331E8">
        <w:rPr>
          <w:rFonts w:cs="Times New Roman"/>
          <w:szCs w:val="24"/>
        </w:rPr>
        <w:t xml:space="preserve">, </w:t>
      </w:r>
      <w:r w:rsidRPr="00E331E8">
        <w:rPr>
          <w:rFonts w:cs="Times New Roman"/>
          <w:szCs w:val="24"/>
          <w:lang w:val="sr-Cyrl-CS"/>
        </w:rPr>
        <w:t xml:space="preserve">на </w:t>
      </w:r>
      <w:r w:rsidRPr="00E331E8">
        <w:rPr>
          <w:rFonts w:cs="Times New Roman"/>
          <w:szCs w:val="24"/>
          <w:lang/>
        </w:rPr>
        <w:t>три месеца</w:t>
      </w:r>
      <w:r w:rsidRPr="00E331E8">
        <w:rPr>
          <w:rFonts w:cs="Times New Roman"/>
          <w:szCs w:val="24"/>
          <w:lang w:val="sr-Cyrl-CS"/>
        </w:rPr>
        <w:t>.</w:t>
      </w:r>
    </w:p>
    <w:p w:rsidR="00D43A5D" w:rsidRPr="00E331E8" w:rsidRDefault="00D43A5D" w:rsidP="00D43A5D">
      <w:pPr>
        <w:ind w:firstLine="1080"/>
        <w:rPr>
          <w:rFonts w:cs="Times New Roman"/>
          <w:szCs w:val="24"/>
          <w:lang w:val="sr-Cyrl-CS"/>
        </w:rPr>
      </w:pPr>
    </w:p>
    <w:p w:rsidR="00D43A5D" w:rsidRPr="00E331E8" w:rsidRDefault="00D43A5D" w:rsidP="00D43A5D">
      <w:pPr>
        <w:jc w:val="center"/>
        <w:rPr>
          <w:rFonts w:cs="Times New Roman"/>
          <w:szCs w:val="24"/>
          <w:lang w:val="sr-Cyrl-CS"/>
        </w:rPr>
      </w:pPr>
      <w:r w:rsidRPr="00E331E8">
        <w:rPr>
          <w:rFonts w:cs="Times New Roman"/>
          <w:szCs w:val="24"/>
          <w:lang w:val="sr-Cyrl-CS"/>
        </w:rPr>
        <w:t>II</w:t>
      </w:r>
    </w:p>
    <w:p w:rsidR="00D43A5D" w:rsidRPr="00E331E8" w:rsidRDefault="00D43A5D" w:rsidP="00D43A5D">
      <w:pPr>
        <w:jc w:val="center"/>
        <w:rPr>
          <w:rFonts w:cs="Times New Roman"/>
          <w:b/>
          <w:szCs w:val="24"/>
          <w:lang w:val="sr-Cyrl-CS"/>
        </w:rPr>
      </w:pPr>
    </w:p>
    <w:p w:rsidR="00D43A5D" w:rsidRPr="00E331E8" w:rsidRDefault="00D43A5D" w:rsidP="00D43A5D">
      <w:pPr>
        <w:ind w:firstLine="1080"/>
        <w:rPr>
          <w:rFonts w:cs="Times New Roman"/>
          <w:szCs w:val="24"/>
          <w:lang w:val="sr-Cyrl-CS"/>
        </w:rPr>
      </w:pPr>
      <w:r w:rsidRPr="00E331E8">
        <w:rPr>
          <w:rFonts w:cs="Times New Roman"/>
          <w:szCs w:val="24"/>
          <w:lang w:val="sr-Cyrl-CS"/>
        </w:rPr>
        <w:tab/>
        <w:t>Ово решење објавити у „Службеном гласнику Републике Србије”.</w:t>
      </w:r>
    </w:p>
    <w:p w:rsidR="00D43A5D" w:rsidRPr="00E331E8" w:rsidRDefault="00D43A5D" w:rsidP="00D43A5D">
      <w:pPr>
        <w:ind w:firstLine="1080"/>
        <w:rPr>
          <w:rFonts w:cs="Times New Roman"/>
          <w:szCs w:val="24"/>
          <w:lang w:val="sr-Cyrl-CS"/>
        </w:rPr>
      </w:pPr>
    </w:p>
    <w:p w:rsidR="00D43A5D" w:rsidRPr="00E331E8" w:rsidRDefault="00D43A5D" w:rsidP="00D43A5D">
      <w:pPr>
        <w:ind w:firstLine="1080"/>
        <w:rPr>
          <w:rFonts w:cs="Times New Roman"/>
          <w:szCs w:val="24"/>
          <w:lang w:val="sr-Cyrl-CS"/>
        </w:rPr>
      </w:pPr>
    </w:p>
    <w:p w:rsidR="00D43A5D" w:rsidRPr="00E93268" w:rsidRDefault="00D43A5D" w:rsidP="00D43A5D">
      <w:pPr>
        <w:rPr>
          <w:rFonts w:cs="Times New Roman"/>
          <w:szCs w:val="24"/>
          <w:lang w:val="ru-RU"/>
        </w:rPr>
      </w:pPr>
      <w:r w:rsidRPr="00E93268">
        <w:rPr>
          <w:rFonts w:cs="Times New Roman"/>
          <w:szCs w:val="24"/>
          <w:lang w:val="ru-RU"/>
        </w:rPr>
        <w:t>24 Број: 119-181</w:t>
      </w:r>
      <w:r>
        <w:rPr>
          <w:rFonts w:cs="Times New Roman"/>
          <w:szCs w:val="24"/>
          <w:lang w:val="ru-RU"/>
        </w:rPr>
        <w:t>4</w:t>
      </w:r>
      <w:r w:rsidRPr="00E93268">
        <w:rPr>
          <w:rFonts w:cs="Times New Roman"/>
          <w:szCs w:val="24"/>
          <w:lang w:val="ru-RU"/>
        </w:rPr>
        <w:t>/2018</w:t>
      </w:r>
    </w:p>
    <w:p w:rsidR="00D43A5D" w:rsidRPr="00E93268" w:rsidRDefault="00A26881" w:rsidP="00D43A5D">
      <w:pPr>
        <w:rPr>
          <w:rFonts w:cs="Times New Roman"/>
          <w:szCs w:val="24"/>
          <w:lang/>
        </w:rPr>
      </w:pPr>
      <w:r>
        <w:rPr>
          <w:rFonts w:cs="Times New Roman"/>
          <w:szCs w:val="24"/>
          <w:lang w:val="sr-Cyrl-CS"/>
        </w:rPr>
        <w:t>У Београду, 8. марта 2018. године</w:t>
      </w:r>
      <w:r w:rsidR="00D43A5D" w:rsidRPr="00E93268">
        <w:rPr>
          <w:rFonts w:cs="Times New Roman"/>
          <w:szCs w:val="24"/>
          <w:lang w:val="sr-Cyrl-CS"/>
        </w:rPr>
        <w:t xml:space="preserve">   </w:t>
      </w:r>
    </w:p>
    <w:p w:rsidR="00D43A5D" w:rsidRPr="00E93268" w:rsidRDefault="00D43A5D" w:rsidP="00D43A5D">
      <w:pPr>
        <w:rPr>
          <w:rFonts w:cs="Times New Roman"/>
          <w:szCs w:val="24"/>
          <w:lang/>
        </w:rPr>
      </w:pPr>
    </w:p>
    <w:p w:rsidR="00D43A5D" w:rsidRPr="00E93268" w:rsidRDefault="00D43A5D" w:rsidP="00D43A5D">
      <w:pPr>
        <w:rPr>
          <w:rFonts w:cs="Times New Roman"/>
          <w:szCs w:val="24"/>
          <w:lang/>
        </w:rPr>
      </w:pPr>
    </w:p>
    <w:p w:rsidR="00D43A5D" w:rsidRPr="00E93268" w:rsidRDefault="00D43A5D" w:rsidP="00D43A5D">
      <w:pPr>
        <w:jc w:val="center"/>
        <w:rPr>
          <w:rFonts w:cs="Times New Roman"/>
          <w:b/>
          <w:szCs w:val="24"/>
          <w:lang w:val="ru-RU"/>
        </w:rPr>
      </w:pPr>
      <w:r w:rsidRPr="00E93268">
        <w:rPr>
          <w:rFonts w:cs="Times New Roman"/>
          <w:b/>
          <w:szCs w:val="24"/>
          <w:lang w:val="ru-RU"/>
        </w:rPr>
        <w:t>В  Л  А  Д  А</w:t>
      </w:r>
    </w:p>
    <w:p w:rsidR="00D43A5D" w:rsidRPr="00E93268" w:rsidRDefault="00D43A5D" w:rsidP="00D43A5D">
      <w:pPr>
        <w:jc w:val="center"/>
        <w:rPr>
          <w:rFonts w:cs="Times New Roman"/>
          <w:b/>
          <w:szCs w:val="24"/>
          <w:lang w:val="ru-RU"/>
        </w:rPr>
      </w:pPr>
    </w:p>
    <w:p w:rsidR="00D43A5D" w:rsidRDefault="00D43A5D" w:rsidP="00D43A5D">
      <w:pPr>
        <w:rPr>
          <w:rFonts w:cs="Times New Roman"/>
          <w:szCs w:val="24"/>
          <w:lang/>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Pr="00E331E8" w:rsidRDefault="003C04B3" w:rsidP="00D43A5D">
      <w:pPr>
        <w:rPr>
          <w:rFonts w:cs="Times New Roman"/>
          <w:szCs w:val="24"/>
          <w:lang/>
        </w:rPr>
      </w:pPr>
    </w:p>
    <w:p w:rsidR="00D43A5D" w:rsidRDefault="00D43A5D" w:rsidP="00D43A5D">
      <w:pPr>
        <w:jc w:val="left"/>
        <w:rPr>
          <w:szCs w:val="24"/>
          <w:lang/>
        </w:rPr>
        <w:sectPr w:rsidR="00D43A5D" w:rsidSect="00DC5C46">
          <w:pgSz w:w="12240" w:h="15840" w:code="1"/>
          <w:pgMar w:top="426" w:right="1440" w:bottom="1440" w:left="1440" w:header="720" w:footer="720" w:gutter="0"/>
          <w:cols w:space="720"/>
        </w:sectPr>
      </w:pPr>
    </w:p>
    <w:p w:rsidR="003C04B3" w:rsidRDefault="003C04B3" w:rsidP="00D43A5D">
      <w:pPr>
        <w:rPr>
          <w:rFonts w:cs="Times New Roman"/>
          <w:sz w:val="23"/>
          <w:lang/>
        </w:rPr>
      </w:pPr>
    </w:p>
    <w:p w:rsidR="00D43A5D" w:rsidRPr="00780A69" w:rsidRDefault="00D43A5D" w:rsidP="00D43A5D">
      <w:pPr>
        <w:rPr>
          <w:rFonts w:cs="Times New Roman"/>
          <w:sz w:val="23"/>
          <w:lang/>
        </w:rPr>
      </w:pPr>
      <w:r w:rsidRPr="00780A69">
        <w:rPr>
          <w:rFonts w:cs="Times New Roman"/>
          <w:sz w:val="23"/>
          <w:lang/>
        </w:rPr>
        <w:tab/>
      </w:r>
    </w:p>
    <w:p w:rsidR="00652666" w:rsidRDefault="00D43A5D" w:rsidP="0070618D">
      <w:pPr>
        <w:rPr>
          <w:szCs w:val="24"/>
          <w:lang/>
        </w:rPr>
      </w:pPr>
      <w:r w:rsidRPr="00780A69">
        <w:rPr>
          <w:rFonts w:cs="Times New Roman"/>
          <w:sz w:val="23"/>
          <w:lang w:val="ru-RU"/>
        </w:rPr>
        <w:tab/>
      </w:r>
      <w:r w:rsidRPr="00780A69">
        <w:rPr>
          <w:rFonts w:cs="Times New Roman"/>
          <w:sz w:val="23"/>
          <w:lang w:val="ru-RU"/>
        </w:rPr>
        <w:tab/>
      </w:r>
    </w:p>
    <w:p w:rsidR="003C04B3" w:rsidRDefault="003C04B3" w:rsidP="00652666">
      <w:pPr>
        <w:ind w:firstLine="720"/>
        <w:rPr>
          <w:szCs w:val="24"/>
          <w:lang/>
        </w:rPr>
      </w:pPr>
    </w:p>
    <w:p w:rsidR="00652666" w:rsidRDefault="00652666" w:rsidP="00652666">
      <w:pPr>
        <w:tabs>
          <w:tab w:val="left" w:pos="1418"/>
        </w:tabs>
        <w:ind w:firstLine="720"/>
        <w:rPr>
          <w:rFonts w:cs="Times New Roman"/>
          <w:szCs w:val="24"/>
          <w:lang/>
        </w:rPr>
      </w:pPr>
      <w:r>
        <w:rPr>
          <w:szCs w:val="24"/>
          <w:lang/>
        </w:rPr>
        <w:tab/>
      </w:r>
      <w:r w:rsidRPr="005C277F">
        <w:rPr>
          <w:szCs w:val="24"/>
        </w:rPr>
        <w:t xml:space="preserve">На основу члана 43. став 2. Закона о Влади </w:t>
      </w:r>
      <w:r w:rsidRPr="005C277F">
        <w:rPr>
          <w:szCs w:val="24"/>
          <w:lang w:val="hr-HR"/>
        </w:rPr>
        <w:t>(</w:t>
      </w:r>
      <w:r w:rsidRPr="005C277F">
        <w:rPr>
          <w:szCs w:val="24"/>
          <w:lang w:val="ru-RU"/>
        </w:rPr>
        <w:t>„</w:t>
      </w:r>
      <w:r w:rsidRPr="005C277F">
        <w:rPr>
          <w:szCs w:val="24"/>
          <w:lang w:val="hr-HR"/>
        </w:rPr>
        <w:t>Слу</w:t>
      </w:r>
      <w:r w:rsidRPr="005C277F">
        <w:rPr>
          <w:szCs w:val="24"/>
          <w:lang w:val="ru-RU"/>
        </w:rPr>
        <w:t>ж</w:t>
      </w:r>
      <w:r w:rsidRPr="005C277F">
        <w:rPr>
          <w:szCs w:val="24"/>
          <w:lang w:val="hr-HR"/>
        </w:rPr>
        <w:t xml:space="preserve">бени гласник </w:t>
      </w:r>
      <w:r w:rsidRPr="005C277F">
        <w:rPr>
          <w:szCs w:val="24"/>
          <w:lang w:val="ru-RU"/>
        </w:rPr>
        <w:t>Р</w:t>
      </w:r>
      <w:r w:rsidRPr="005C277F">
        <w:rPr>
          <w:szCs w:val="24"/>
          <w:lang w:val="hr-HR"/>
        </w:rPr>
        <w:t>С</w:t>
      </w:r>
      <w:r w:rsidRPr="005C277F">
        <w:rPr>
          <w:szCs w:val="24"/>
          <w:lang w:val="ru-RU"/>
        </w:rPr>
        <w:t>”,</w:t>
      </w:r>
      <w:r w:rsidRPr="005C277F">
        <w:rPr>
          <w:szCs w:val="24"/>
          <w:lang w:val="hr-HR"/>
        </w:rPr>
        <w:t xml:space="preserve"> б</w:t>
      </w:r>
      <w:r w:rsidRPr="005C277F">
        <w:rPr>
          <w:szCs w:val="24"/>
          <w:lang w:val="ru-RU"/>
        </w:rPr>
        <w:t>р. 55/05, 71/05 – исправка, 101/07, 65/08, 16/11, 68/12 – УС</w:t>
      </w:r>
      <w:r w:rsidRPr="005C277F">
        <w:rPr>
          <w:szCs w:val="24"/>
        </w:rPr>
        <w:t>,</w:t>
      </w:r>
      <w:r w:rsidRPr="005C277F">
        <w:rPr>
          <w:szCs w:val="24"/>
          <w:lang w:val="ru-RU"/>
        </w:rPr>
        <w:t xml:space="preserve"> 72/12,</w:t>
      </w:r>
      <w:r w:rsidRPr="005C277F">
        <w:rPr>
          <w:szCs w:val="24"/>
        </w:rPr>
        <w:t xml:space="preserve"> 7/14 </w:t>
      </w:r>
      <w:r w:rsidRPr="005C277F">
        <w:rPr>
          <w:szCs w:val="24"/>
          <w:lang w:val="ru-RU"/>
        </w:rPr>
        <w:t>– УС и 44/14</w:t>
      </w:r>
      <w:r w:rsidRPr="005C277F">
        <w:rPr>
          <w:szCs w:val="24"/>
          <w:lang w:val="hr-HR"/>
        </w:rPr>
        <w:t>)</w:t>
      </w:r>
      <w:r w:rsidRPr="005C277F">
        <w:rPr>
          <w:szCs w:val="24"/>
        </w:rPr>
        <w:t>,</w:t>
      </w:r>
      <w:r w:rsidRPr="005C277F">
        <w:rPr>
          <w:rFonts w:cs="Times New Roman"/>
          <w:szCs w:val="24"/>
          <w:lang/>
        </w:rPr>
        <w:t xml:space="preserve"> на седници одржаној</w:t>
      </w:r>
      <w:r w:rsidR="00C626EE">
        <w:rPr>
          <w:rFonts w:cs="Times New Roman"/>
          <w:szCs w:val="24"/>
          <w:lang/>
        </w:rPr>
        <w:t xml:space="preserve"> </w:t>
      </w:r>
      <w:r w:rsidR="00C626EE" w:rsidRPr="008959B8">
        <w:rPr>
          <w:rFonts w:cs="Times New Roman"/>
          <w:szCs w:val="24"/>
          <w:lang/>
        </w:rPr>
        <w:t>8</w:t>
      </w:r>
      <w:r w:rsidRPr="008959B8">
        <w:rPr>
          <w:rFonts w:cs="Times New Roman"/>
          <w:szCs w:val="24"/>
          <w:lang/>
        </w:rPr>
        <w:t>.</w:t>
      </w:r>
      <w:r w:rsidR="00C626EE" w:rsidRPr="008959B8">
        <w:rPr>
          <w:rFonts w:cs="Times New Roman"/>
          <w:szCs w:val="24"/>
          <w:lang/>
        </w:rPr>
        <w:t xml:space="preserve"> </w:t>
      </w:r>
      <w:r w:rsidRPr="008959B8">
        <w:rPr>
          <w:rFonts w:cs="Times New Roman"/>
          <w:szCs w:val="24"/>
          <w:lang/>
        </w:rPr>
        <w:t xml:space="preserve">марта 2018. године, </w:t>
      </w:r>
      <w:r w:rsidRPr="005C277F">
        <w:rPr>
          <w:rFonts w:cs="Times New Roman"/>
          <w:szCs w:val="24"/>
          <w:lang/>
        </w:rPr>
        <w:t xml:space="preserve">поступајући по пресуди </w:t>
      </w:r>
      <w:r w:rsidRPr="005C277F">
        <w:rPr>
          <w:rFonts w:cs="Times New Roman"/>
          <w:szCs w:val="24"/>
          <w:lang w:val="sr-Cyrl-CS"/>
        </w:rPr>
        <w:t xml:space="preserve">Управног суда </w:t>
      </w:r>
      <w:r>
        <w:rPr>
          <w:rFonts w:cs="Times New Roman"/>
          <w:szCs w:val="24"/>
          <w:lang/>
        </w:rPr>
        <w:t xml:space="preserve">2 </w:t>
      </w:r>
      <w:r>
        <w:rPr>
          <w:rFonts w:cs="Times New Roman"/>
          <w:szCs w:val="24"/>
        </w:rPr>
        <w:t>У</w:t>
      </w:r>
      <w:r>
        <w:rPr>
          <w:rFonts w:cs="Times New Roman"/>
          <w:szCs w:val="24"/>
          <w:lang/>
        </w:rPr>
        <w:t>. 5780</w:t>
      </w:r>
      <w:r>
        <w:rPr>
          <w:rFonts w:cs="Times New Roman"/>
          <w:szCs w:val="24"/>
        </w:rPr>
        <w:t>/1</w:t>
      </w:r>
      <w:r>
        <w:rPr>
          <w:rFonts w:cs="Times New Roman"/>
          <w:szCs w:val="24"/>
          <w:lang/>
        </w:rPr>
        <w:t>5 од 11. јануара 2018. године</w:t>
      </w:r>
      <w:r w:rsidRPr="005C277F">
        <w:rPr>
          <w:rFonts w:cs="Times New Roman"/>
          <w:szCs w:val="24"/>
          <w:lang w:val="sr-Cyrl-CS"/>
        </w:rPr>
        <w:t xml:space="preserve">, а у правној ствари разрешења </w:t>
      </w:r>
      <w:r>
        <w:rPr>
          <w:rFonts w:cs="Times New Roman"/>
          <w:szCs w:val="24"/>
          <w:lang/>
        </w:rPr>
        <w:t>Слободана Пајића</w:t>
      </w:r>
      <w:r w:rsidRPr="005C277F">
        <w:rPr>
          <w:rFonts w:cs="Times New Roman"/>
          <w:szCs w:val="24"/>
          <w:lang w:val="sr-Cyrl-CS"/>
        </w:rPr>
        <w:t xml:space="preserve"> дужности помоћника министра </w:t>
      </w:r>
      <w:r w:rsidRPr="002E068C">
        <w:rPr>
          <w:rFonts w:cs="Times New Roman"/>
          <w:szCs w:val="24"/>
          <w:lang/>
        </w:rPr>
        <w:t>грађевинарства, саобраћаја и инфраструктуре</w:t>
      </w:r>
      <w:r w:rsidRPr="005C277F">
        <w:rPr>
          <w:rFonts w:cs="Times New Roman"/>
          <w:szCs w:val="24"/>
          <w:lang w:val="sr-Cyrl-CS"/>
        </w:rPr>
        <w:t xml:space="preserve">, на предлог Министарства </w:t>
      </w:r>
      <w:r w:rsidRPr="005C277F">
        <w:rPr>
          <w:rFonts w:cs="Times New Roman"/>
          <w:szCs w:val="24"/>
        </w:rPr>
        <w:t>грађевинарства, саобраћаја и инфраструктуре</w:t>
      </w:r>
      <w:r w:rsidRPr="005C277F">
        <w:rPr>
          <w:rFonts w:cs="Times New Roman"/>
          <w:szCs w:val="24"/>
          <w:lang/>
        </w:rPr>
        <w:t>,</w:t>
      </w:r>
    </w:p>
    <w:p w:rsidR="00652666" w:rsidRDefault="00652666" w:rsidP="00652666">
      <w:pPr>
        <w:ind w:firstLine="720"/>
        <w:rPr>
          <w:rFonts w:cs="Times New Roman"/>
          <w:szCs w:val="24"/>
          <w:lang/>
        </w:rPr>
      </w:pPr>
    </w:p>
    <w:p w:rsidR="00652666" w:rsidRDefault="00652666" w:rsidP="00652666">
      <w:pPr>
        <w:ind w:firstLine="720"/>
        <w:rPr>
          <w:rFonts w:cs="Times New Roman"/>
          <w:szCs w:val="24"/>
          <w:lang/>
        </w:rPr>
      </w:pPr>
      <w:r>
        <w:rPr>
          <w:rFonts w:cs="Times New Roman"/>
          <w:szCs w:val="24"/>
          <w:lang w:val="sr-Cyrl-CS"/>
        </w:rPr>
        <w:tab/>
        <w:t>Влада доноси</w:t>
      </w:r>
    </w:p>
    <w:p w:rsidR="00652666" w:rsidRPr="005C277F" w:rsidRDefault="00652666" w:rsidP="00652666">
      <w:pPr>
        <w:ind w:firstLine="720"/>
        <w:rPr>
          <w:szCs w:val="24"/>
          <w:lang w:val="sr-Cyrl-CS"/>
        </w:rPr>
      </w:pPr>
      <w:r w:rsidRPr="005C277F">
        <w:rPr>
          <w:szCs w:val="24"/>
          <w:lang w:val="sr-Cyrl-CS"/>
        </w:rPr>
        <w:t xml:space="preserve"> </w:t>
      </w:r>
    </w:p>
    <w:p w:rsidR="00652666" w:rsidRPr="00B90E94" w:rsidRDefault="00652666" w:rsidP="00652666">
      <w:pPr>
        <w:rPr>
          <w:lang w:val="sr-Cyrl-CS"/>
        </w:rPr>
      </w:pPr>
    </w:p>
    <w:p w:rsidR="00652666" w:rsidRPr="00B90E94" w:rsidRDefault="00652666" w:rsidP="00652666">
      <w:pPr>
        <w:jc w:val="center"/>
        <w:rPr>
          <w:b/>
          <w:lang w:val="sr-Cyrl-CS"/>
        </w:rPr>
      </w:pPr>
      <w:r w:rsidRPr="00B90E94">
        <w:rPr>
          <w:b/>
          <w:lang w:val="sr-Cyrl-CS"/>
        </w:rPr>
        <w:t>Р Е Ш Е Њ Е</w:t>
      </w:r>
    </w:p>
    <w:p w:rsidR="00652666" w:rsidRPr="00B90E94" w:rsidRDefault="00652666" w:rsidP="00652666">
      <w:pPr>
        <w:jc w:val="center"/>
        <w:rPr>
          <w:b/>
          <w:lang w:val="sr-Cyrl-CS"/>
        </w:rPr>
      </w:pPr>
    </w:p>
    <w:p w:rsidR="00652666" w:rsidRDefault="00652666" w:rsidP="00652666">
      <w:pPr>
        <w:jc w:val="center"/>
        <w:rPr>
          <w:b/>
          <w:lang w:val="sr-Cyrl-CS"/>
        </w:rPr>
      </w:pPr>
      <w:r w:rsidRPr="00B90E94">
        <w:rPr>
          <w:b/>
          <w:smallCaps/>
          <w:lang w:val="sr-Cyrl-CS"/>
        </w:rPr>
        <w:t xml:space="preserve">О РАЗРЕШЕЊУ ПОМОЋНИКА </w:t>
      </w:r>
      <w:r w:rsidRPr="00B90E94">
        <w:rPr>
          <w:b/>
          <w:smallCaps/>
        </w:rPr>
        <w:t>МИНИСТР</w:t>
      </w:r>
      <w:r w:rsidRPr="00B90E94">
        <w:rPr>
          <w:b/>
          <w:smallCaps/>
          <w:lang w:val="sr-Cyrl-CS"/>
        </w:rPr>
        <w:t xml:space="preserve">А </w:t>
      </w:r>
      <w:r w:rsidRPr="0077010B">
        <w:rPr>
          <w:b/>
          <w:lang w:val="sr-Cyrl-CS"/>
        </w:rPr>
        <w:t xml:space="preserve">ГРАЂЕВИНАРСТВА, </w:t>
      </w:r>
    </w:p>
    <w:p w:rsidR="00652666" w:rsidRPr="0077010B" w:rsidRDefault="00652666" w:rsidP="00652666">
      <w:pPr>
        <w:jc w:val="center"/>
        <w:rPr>
          <w:b/>
          <w:smallCaps/>
          <w:lang w:val="sr-Cyrl-CS"/>
        </w:rPr>
      </w:pPr>
      <w:r w:rsidRPr="0077010B">
        <w:rPr>
          <w:b/>
          <w:lang w:val="sr-Cyrl-CS"/>
        </w:rPr>
        <w:t>САОБРАЋАЈА И ИНФРАСТРУКТУРЕ</w:t>
      </w:r>
      <w:r w:rsidRPr="0077010B">
        <w:rPr>
          <w:b/>
          <w:smallCaps/>
          <w:lang w:val="sr-Cyrl-CS"/>
        </w:rPr>
        <w:t xml:space="preserve"> </w:t>
      </w:r>
    </w:p>
    <w:p w:rsidR="00652666" w:rsidRPr="00B90E94" w:rsidRDefault="00652666" w:rsidP="00652666">
      <w:pPr>
        <w:jc w:val="center"/>
        <w:rPr>
          <w:lang w:val="sr-Cyrl-CS"/>
        </w:rPr>
      </w:pPr>
    </w:p>
    <w:p w:rsidR="00652666" w:rsidRDefault="00652666" w:rsidP="00652666">
      <w:pPr>
        <w:jc w:val="center"/>
        <w:rPr>
          <w:lang w:val="sr-Cyrl-CS"/>
        </w:rPr>
      </w:pPr>
      <w:r w:rsidRPr="00B90E94">
        <w:rPr>
          <w:lang w:val="sr-Cyrl-CS"/>
        </w:rPr>
        <w:t>I</w:t>
      </w:r>
    </w:p>
    <w:p w:rsidR="00652666" w:rsidRPr="00B90E94" w:rsidRDefault="00652666" w:rsidP="00652666">
      <w:pPr>
        <w:jc w:val="center"/>
        <w:rPr>
          <w:lang w:val="sr-Cyrl-CS"/>
        </w:rPr>
      </w:pPr>
    </w:p>
    <w:p w:rsidR="00652666" w:rsidRDefault="00652666" w:rsidP="00652666">
      <w:pPr>
        <w:ind w:firstLine="1080"/>
        <w:rPr>
          <w:lang w:val="sr-Cyrl-CS"/>
        </w:rPr>
      </w:pPr>
      <w:r>
        <w:rPr>
          <w:lang w:val="sr-Cyrl-CS"/>
        </w:rPr>
        <w:tab/>
        <w:t xml:space="preserve">Разрешава се Слободан Пајић дужности помоћника министра </w:t>
      </w:r>
      <w:r w:rsidRPr="00B55EAF">
        <w:rPr>
          <w:lang w:val="sr-Cyrl-CS"/>
        </w:rPr>
        <w:t>грађевинарства, саобраћаја и инфраструктуре</w:t>
      </w:r>
      <w:r>
        <w:rPr>
          <w:lang w:val="sr-Cyrl-CS"/>
        </w:rPr>
        <w:t xml:space="preserve"> – Сектор за инспекцијски надзор, са 5. мартом 2015. године.</w:t>
      </w:r>
    </w:p>
    <w:p w:rsidR="00652666" w:rsidRPr="00B90E94" w:rsidRDefault="00652666" w:rsidP="00652666">
      <w:pPr>
        <w:rPr>
          <w:lang w:val="sr-Cyrl-CS"/>
        </w:rPr>
      </w:pPr>
    </w:p>
    <w:p w:rsidR="00652666" w:rsidRDefault="00652666" w:rsidP="00652666">
      <w:pPr>
        <w:jc w:val="center"/>
        <w:rPr>
          <w:rFonts w:cs="Times New Roman"/>
          <w:szCs w:val="24"/>
          <w:lang w:val="sr-Cyrl-CS"/>
        </w:rPr>
      </w:pPr>
      <w:r>
        <w:rPr>
          <w:rFonts w:cs="Times New Roman"/>
          <w:szCs w:val="24"/>
          <w:lang w:val="sr-Cyrl-CS"/>
        </w:rPr>
        <w:t>II</w:t>
      </w:r>
    </w:p>
    <w:p w:rsidR="00652666" w:rsidRDefault="00652666" w:rsidP="00652666">
      <w:pPr>
        <w:jc w:val="center"/>
        <w:rPr>
          <w:rFonts w:cs="Times New Roman"/>
          <w:b/>
          <w:szCs w:val="24"/>
          <w:lang w:val="sr-Cyrl-CS"/>
        </w:rPr>
      </w:pPr>
    </w:p>
    <w:p w:rsidR="00652666" w:rsidRDefault="00652666" w:rsidP="0065266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652666" w:rsidRDefault="00652666" w:rsidP="00652666">
      <w:pPr>
        <w:ind w:firstLine="1080"/>
        <w:rPr>
          <w:rFonts w:cs="Times New Roman"/>
          <w:szCs w:val="24"/>
          <w:lang w:val="sr-Cyrl-CS"/>
        </w:rPr>
      </w:pPr>
    </w:p>
    <w:p w:rsidR="00652666" w:rsidRDefault="00652666" w:rsidP="00652666">
      <w:pPr>
        <w:rPr>
          <w:rFonts w:cs="Times New Roman"/>
          <w:szCs w:val="24"/>
          <w:lang w:val="ru-RU"/>
        </w:rPr>
      </w:pPr>
    </w:p>
    <w:p w:rsidR="00652666" w:rsidRDefault="00652666" w:rsidP="00652666">
      <w:pPr>
        <w:rPr>
          <w:rFonts w:cs="Times New Roman"/>
          <w:szCs w:val="24"/>
          <w:lang/>
        </w:rPr>
      </w:pPr>
      <w:r>
        <w:rPr>
          <w:rFonts w:cs="Times New Roman"/>
          <w:szCs w:val="24"/>
          <w:lang/>
        </w:rPr>
        <w:t xml:space="preserve">24 </w:t>
      </w:r>
      <w:r>
        <w:rPr>
          <w:rFonts w:cs="Times New Roman"/>
          <w:szCs w:val="24"/>
          <w:lang w:val="sr-Cyrl-CS"/>
        </w:rPr>
        <w:t xml:space="preserve">Број: 119-1904/2018 </w:t>
      </w:r>
    </w:p>
    <w:p w:rsidR="00652666" w:rsidRDefault="00A26881" w:rsidP="00652666">
      <w:pPr>
        <w:rPr>
          <w:rFonts w:cs="Times New Roman"/>
          <w:szCs w:val="24"/>
          <w:lang/>
        </w:rPr>
      </w:pPr>
      <w:r>
        <w:rPr>
          <w:rFonts w:cs="Times New Roman"/>
          <w:szCs w:val="24"/>
          <w:lang w:val="sr-Cyrl-CS"/>
        </w:rPr>
        <w:t>У Београду, 8. марта 2018. године</w:t>
      </w:r>
      <w:r w:rsidR="00652666">
        <w:rPr>
          <w:rFonts w:cs="Times New Roman"/>
          <w:szCs w:val="24"/>
          <w:lang w:val="sr-Cyrl-CS"/>
        </w:rPr>
        <w:t xml:space="preserve">   </w:t>
      </w:r>
    </w:p>
    <w:p w:rsidR="00652666" w:rsidRDefault="00652666" w:rsidP="00652666">
      <w:pPr>
        <w:rPr>
          <w:rFonts w:cs="Times New Roman"/>
          <w:szCs w:val="24"/>
          <w:lang/>
        </w:rPr>
      </w:pPr>
    </w:p>
    <w:p w:rsidR="00652666" w:rsidRDefault="00652666" w:rsidP="00652666">
      <w:pPr>
        <w:rPr>
          <w:rFonts w:cs="Times New Roman"/>
          <w:szCs w:val="24"/>
          <w:lang/>
        </w:rPr>
      </w:pPr>
    </w:p>
    <w:p w:rsidR="00652666" w:rsidRDefault="00652666" w:rsidP="00652666">
      <w:pPr>
        <w:jc w:val="center"/>
        <w:rPr>
          <w:rFonts w:cs="Times New Roman"/>
          <w:b/>
          <w:szCs w:val="24"/>
          <w:lang w:val="ru-RU"/>
        </w:rPr>
      </w:pPr>
      <w:r>
        <w:rPr>
          <w:rFonts w:cs="Times New Roman"/>
          <w:b/>
          <w:szCs w:val="24"/>
          <w:lang w:val="ru-RU"/>
        </w:rPr>
        <w:t>В  Л  А  Д  А</w:t>
      </w:r>
    </w:p>
    <w:p w:rsidR="00652666" w:rsidRDefault="00652666" w:rsidP="00652666">
      <w:pPr>
        <w:jc w:val="center"/>
        <w:rPr>
          <w:rFonts w:cs="Times New Roman"/>
          <w:b/>
          <w:szCs w:val="24"/>
          <w:lang w:val="ru-RU"/>
        </w:rPr>
      </w:pPr>
    </w:p>
    <w:p w:rsidR="003C04B3" w:rsidRDefault="003C04B3" w:rsidP="00652666">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Default="003C04B3" w:rsidP="00652666">
      <w:pPr>
        <w:jc w:val="center"/>
        <w:rPr>
          <w:rFonts w:cs="Times New Roman"/>
          <w:b/>
          <w:szCs w:val="24"/>
          <w:lang w:val="ru-RU"/>
        </w:rPr>
      </w:pPr>
    </w:p>
    <w:p w:rsidR="003C04B3" w:rsidRDefault="003C04B3" w:rsidP="001244FE">
      <w:pPr>
        <w:jc w:val="right"/>
        <w:rPr>
          <w:rFonts w:cs="Times New Roman"/>
          <w:sz w:val="22"/>
          <w:szCs w:val="24"/>
          <w:lang/>
        </w:rPr>
        <w:sectPr w:rsidR="003C04B3" w:rsidSect="00DC5C46">
          <w:pgSz w:w="12240" w:h="15840" w:code="1"/>
          <w:pgMar w:top="709" w:right="1440" w:bottom="1440" w:left="1440" w:header="720" w:footer="720" w:gutter="0"/>
          <w:cols w:space="720"/>
          <w:docGrid w:linePitch="360"/>
        </w:sectPr>
      </w:pPr>
    </w:p>
    <w:p w:rsidR="001244FE" w:rsidRDefault="001244FE" w:rsidP="001244FE">
      <w:pPr>
        <w:jc w:val="right"/>
        <w:rPr>
          <w:rFonts w:cs="Times New Roman"/>
          <w:sz w:val="22"/>
          <w:szCs w:val="24"/>
          <w:lang/>
        </w:rPr>
      </w:pPr>
    </w:p>
    <w:p w:rsidR="001244FE" w:rsidRDefault="001244FE" w:rsidP="001244FE">
      <w:pPr>
        <w:ind w:firstLine="720"/>
        <w:rPr>
          <w:rFonts w:cs="Times New Roman"/>
          <w:sz w:val="22"/>
          <w:szCs w:val="24"/>
          <w:lang/>
        </w:rPr>
      </w:pPr>
    </w:p>
    <w:p w:rsidR="003C04B3" w:rsidRPr="001244FE" w:rsidRDefault="003C04B3" w:rsidP="001244FE">
      <w:pPr>
        <w:ind w:firstLine="720"/>
        <w:rPr>
          <w:rFonts w:cs="Times New Roman"/>
          <w:sz w:val="22"/>
          <w:szCs w:val="24"/>
          <w:lang/>
        </w:rPr>
      </w:pPr>
    </w:p>
    <w:p w:rsidR="00F37596" w:rsidRDefault="001244FE" w:rsidP="0070618D">
      <w:pPr>
        <w:tabs>
          <w:tab w:val="left" w:pos="1418"/>
        </w:tabs>
        <w:ind w:firstLine="720"/>
        <w:rPr>
          <w:szCs w:val="24"/>
        </w:rPr>
      </w:pPr>
      <w:r w:rsidRPr="001244FE">
        <w:rPr>
          <w:rFonts w:cs="Times New Roman"/>
          <w:sz w:val="22"/>
          <w:szCs w:val="24"/>
          <w:lang/>
        </w:rPr>
        <w:tab/>
      </w:r>
    </w:p>
    <w:p w:rsidR="003C04B3" w:rsidRPr="004A12B1" w:rsidRDefault="003C04B3" w:rsidP="00652666">
      <w:pPr>
        <w:jc w:val="right"/>
        <w:rPr>
          <w:szCs w:val="24"/>
        </w:rPr>
      </w:pPr>
    </w:p>
    <w:p w:rsidR="00652666" w:rsidRDefault="00652666" w:rsidP="00652666">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Pr>
          <w:szCs w:val="24"/>
          <w:lang w:val="ru-RU"/>
        </w:rPr>
        <w:t xml:space="preserve">) </w:t>
      </w:r>
      <w:r>
        <w:rPr>
          <w:rFonts w:cs="Times New Roman"/>
          <w:szCs w:val="24"/>
          <w:lang/>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52666" w:rsidRDefault="00652666" w:rsidP="00652666">
      <w:pPr>
        <w:rPr>
          <w:szCs w:val="24"/>
          <w:lang w:val="ru-RU"/>
        </w:rPr>
      </w:pPr>
    </w:p>
    <w:p w:rsidR="00652666" w:rsidRDefault="00652666" w:rsidP="00652666">
      <w:pPr>
        <w:ind w:firstLine="1080"/>
        <w:rPr>
          <w:szCs w:val="24"/>
          <w:lang w:val="sr-Cyrl-CS"/>
        </w:rPr>
      </w:pPr>
      <w:r>
        <w:rPr>
          <w:szCs w:val="24"/>
          <w:lang w:val="sr-Cyrl-CS"/>
        </w:rPr>
        <w:tab/>
        <w:t>Влада доноси</w:t>
      </w:r>
    </w:p>
    <w:p w:rsidR="00652666" w:rsidRDefault="00652666" w:rsidP="00652666">
      <w:pPr>
        <w:jc w:val="center"/>
        <w:rPr>
          <w:b/>
          <w:szCs w:val="24"/>
          <w:lang w:val="sr-Cyrl-CS"/>
        </w:rPr>
      </w:pPr>
    </w:p>
    <w:p w:rsidR="00652666" w:rsidRDefault="00652666" w:rsidP="00652666">
      <w:pPr>
        <w:jc w:val="center"/>
        <w:rPr>
          <w:b/>
          <w:szCs w:val="24"/>
          <w:lang w:val="sr-Cyrl-CS"/>
        </w:rPr>
      </w:pPr>
      <w:r>
        <w:rPr>
          <w:b/>
          <w:szCs w:val="24"/>
          <w:lang w:val="sr-Cyrl-CS"/>
        </w:rPr>
        <w:t>Р Е Ш Е Њ Е</w:t>
      </w:r>
    </w:p>
    <w:p w:rsidR="00652666" w:rsidRDefault="00652666" w:rsidP="00652666">
      <w:pPr>
        <w:jc w:val="center"/>
        <w:rPr>
          <w:b/>
          <w:szCs w:val="24"/>
          <w:lang w:val="sr-Cyrl-CS"/>
        </w:rPr>
      </w:pPr>
    </w:p>
    <w:p w:rsidR="00652666" w:rsidRDefault="00652666" w:rsidP="00652666">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652666" w:rsidRDefault="00652666" w:rsidP="00652666">
      <w:pPr>
        <w:pStyle w:val="BodyText2"/>
        <w:spacing w:after="0" w:line="240" w:lineRule="auto"/>
        <w:contextualSpacing/>
        <w:jc w:val="center"/>
        <w:rPr>
          <w:b/>
          <w:szCs w:val="24"/>
          <w:lang w:val="sr-Cyrl-CS"/>
        </w:rPr>
      </w:pPr>
      <w:r>
        <w:rPr>
          <w:b/>
          <w:szCs w:val="24"/>
          <w:lang w:val="sr-Cyrl-CS"/>
        </w:rPr>
        <w:t>МИНИСТРА ОДБРАНЕ</w:t>
      </w:r>
    </w:p>
    <w:p w:rsidR="00652666" w:rsidRDefault="00652666" w:rsidP="00652666">
      <w:pPr>
        <w:pStyle w:val="BodyText2"/>
        <w:spacing w:after="0" w:line="240" w:lineRule="auto"/>
        <w:contextualSpacing/>
        <w:jc w:val="center"/>
        <w:rPr>
          <w:szCs w:val="24"/>
          <w:lang w:val="sr-Cyrl-CS"/>
        </w:rPr>
      </w:pPr>
    </w:p>
    <w:p w:rsidR="00652666" w:rsidRDefault="00652666" w:rsidP="00652666">
      <w:pPr>
        <w:jc w:val="center"/>
        <w:rPr>
          <w:szCs w:val="24"/>
          <w:lang w:val="sr-Cyrl-CS"/>
        </w:rPr>
      </w:pPr>
      <w:r>
        <w:rPr>
          <w:szCs w:val="24"/>
          <w:lang w:val="sr-Cyrl-CS"/>
        </w:rPr>
        <w:t>I</w:t>
      </w:r>
    </w:p>
    <w:p w:rsidR="00652666" w:rsidRDefault="00652666" w:rsidP="00652666">
      <w:pPr>
        <w:jc w:val="center"/>
        <w:rPr>
          <w:szCs w:val="24"/>
          <w:lang w:val="sr-Cyrl-CS"/>
        </w:rPr>
      </w:pPr>
    </w:p>
    <w:p w:rsidR="00652666" w:rsidRDefault="00652666" w:rsidP="00652666">
      <w:pPr>
        <w:ind w:firstLine="1077"/>
        <w:rPr>
          <w:szCs w:val="24"/>
          <w:lang w:val="sr-Cyrl-CS"/>
        </w:rPr>
      </w:pPr>
      <w:r>
        <w:rPr>
          <w:szCs w:val="24"/>
          <w:lang w:val="sr-Cyrl-CS"/>
        </w:rPr>
        <w:tab/>
        <w:t xml:space="preserve">Поставља се Милан Мојсиловић за вршиоца дужности помоћника министра одбране – Сектор за политику одбране од 13. </w:t>
      </w:r>
      <w:r>
        <w:rPr>
          <w:szCs w:val="24"/>
          <w:lang/>
        </w:rPr>
        <w:t>марта</w:t>
      </w:r>
      <w:r>
        <w:rPr>
          <w:szCs w:val="24"/>
          <w:lang w:val="sr-Cyrl-CS"/>
        </w:rPr>
        <w:t xml:space="preserve"> 2018. године, на три месеца.</w:t>
      </w:r>
    </w:p>
    <w:p w:rsidR="00652666" w:rsidRDefault="00652666" w:rsidP="00652666">
      <w:pPr>
        <w:jc w:val="center"/>
        <w:rPr>
          <w:szCs w:val="24"/>
          <w:lang w:val="sr-Cyrl-CS"/>
        </w:rPr>
      </w:pPr>
    </w:p>
    <w:p w:rsidR="00652666" w:rsidRDefault="00652666" w:rsidP="00652666">
      <w:pPr>
        <w:jc w:val="center"/>
        <w:rPr>
          <w:szCs w:val="24"/>
          <w:lang w:val="sr-Cyrl-CS"/>
        </w:rPr>
      </w:pPr>
      <w:r>
        <w:rPr>
          <w:szCs w:val="24"/>
          <w:lang w:val="sr-Cyrl-CS"/>
        </w:rPr>
        <w:t>II</w:t>
      </w:r>
    </w:p>
    <w:p w:rsidR="00652666" w:rsidRDefault="00652666" w:rsidP="00652666">
      <w:pPr>
        <w:jc w:val="center"/>
        <w:rPr>
          <w:szCs w:val="24"/>
          <w:lang w:val="sr-Cyrl-CS"/>
        </w:rPr>
      </w:pPr>
    </w:p>
    <w:p w:rsidR="00652666" w:rsidRDefault="00652666" w:rsidP="00652666">
      <w:pPr>
        <w:ind w:firstLine="1080"/>
        <w:rPr>
          <w:szCs w:val="24"/>
          <w:lang w:val="sr-Cyrl-CS"/>
        </w:rPr>
      </w:pPr>
      <w:r>
        <w:rPr>
          <w:szCs w:val="24"/>
          <w:lang w:val="sr-Cyrl-CS"/>
        </w:rPr>
        <w:tab/>
        <w:t>Ово решење објавити у „Службеном гласнику Републике Србије”.</w:t>
      </w:r>
    </w:p>
    <w:p w:rsidR="00652666" w:rsidRDefault="00652666" w:rsidP="00652666">
      <w:pPr>
        <w:rPr>
          <w:szCs w:val="24"/>
          <w:lang w:val="ru-RU"/>
        </w:rPr>
      </w:pPr>
    </w:p>
    <w:p w:rsidR="00652666" w:rsidRDefault="00652666" w:rsidP="00652666">
      <w:pPr>
        <w:rPr>
          <w:szCs w:val="24"/>
          <w:lang w:val="ru-RU"/>
        </w:rPr>
      </w:pPr>
    </w:p>
    <w:p w:rsidR="00652666" w:rsidRDefault="00652666" w:rsidP="00652666">
      <w:pPr>
        <w:rPr>
          <w:rFonts w:cs="Times New Roman"/>
          <w:szCs w:val="24"/>
          <w:lang w:val="ru-RU"/>
        </w:rPr>
      </w:pPr>
      <w:r>
        <w:rPr>
          <w:rFonts w:cs="Times New Roman"/>
          <w:szCs w:val="24"/>
          <w:lang w:val="ru-RU"/>
        </w:rPr>
        <w:t>24 Број: 119-1993</w:t>
      </w:r>
      <w:r>
        <w:rPr>
          <w:rFonts w:cs="Times New Roman"/>
          <w:szCs w:val="24"/>
          <w:lang/>
        </w:rPr>
        <w:t>/</w:t>
      </w:r>
      <w:r>
        <w:rPr>
          <w:rFonts w:cs="Times New Roman"/>
          <w:szCs w:val="24"/>
          <w:lang w:val="ru-RU"/>
        </w:rPr>
        <w:t>2018</w:t>
      </w:r>
    </w:p>
    <w:p w:rsidR="00652666" w:rsidRPr="000E11D1" w:rsidRDefault="00A26881" w:rsidP="00652666">
      <w:pPr>
        <w:rPr>
          <w:rFonts w:cs="Times New Roman"/>
          <w:szCs w:val="24"/>
          <w:lang w:val="sr-Cyrl-CS"/>
        </w:rPr>
      </w:pPr>
      <w:r>
        <w:rPr>
          <w:rFonts w:cs="Times New Roman"/>
          <w:szCs w:val="24"/>
          <w:lang w:val="sr-Cyrl-CS"/>
        </w:rPr>
        <w:t>У Београду, 8. марта 2018. године</w:t>
      </w:r>
    </w:p>
    <w:p w:rsidR="00652666" w:rsidRPr="000E11D1" w:rsidRDefault="00652666" w:rsidP="00652666">
      <w:pPr>
        <w:jc w:val="center"/>
        <w:rPr>
          <w:rFonts w:cs="Times New Roman"/>
          <w:szCs w:val="24"/>
          <w:lang/>
        </w:rPr>
      </w:pPr>
    </w:p>
    <w:p w:rsidR="00652666" w:rsidRPr="000E11D1" w:rsidRDefault="00652666" w:rsidP="00652666">
      <w:pPr>
        <w:jc w:val="center"/>
        <w:rPr>
          <w:rFonts w:cs="Times New Roman"/>
          <w:szCs w:val="24"/>
          <w:lang/>
        </w:rPr>
      </w:pPr>
    </w:p>
    <w:p w:rsidR="00652666" w:rsidRPr="000E11D1" w:rsidRDefault="00652666" w:rsidP="00652666">
      <w:pPr>
        <w:jc w:val="center"/>
        <w:rPr>
          <w:rFonts w:cs="Times New Roman"/>
          <w:b/>
          <w:szCs w:val="24"/>
          <w:lang w:val="ru-RU"/>
        </w:rPr>
      </w:pPr>
      <w:r w:rsidRPr="000E11D1">
        <w:rPr>
          <w:rFonts w:cs="Times New Roman"/>
          <w:b/>
          <w:szCs w:val="24"/>
          <w:lang w:val="ru-RU"/>
        </w:rPr>
        <w:t>В  Л  А  Д  А</w:t>
      </w:r>
    </w:p>
    <w:p w:rsidR="00652666" w:rsidRDefault="00652666" w:rsidP="00652666">
      <w:pPr>
        <w:jc w:val="center"/>
        <w:rPr>
          <w:rFonts w:cs="Times New Roman"/>
          <w:b/>
          <w:szCs w:val="24"/>
          <w:lang/>
        </w:rPr>
      </w:pPr>
    </w:p>
    <w:p w:rsidR="003C04B3" w:rsidRDefault="003C04B3" w:rsidP="00652666">
      <w:pPr>
        <w:jc w:val="center"/>
        <w:rPr>
          <w:rFonts w:cs="Times New Roman"/>
          <w:b/>
          <w:szCs w:val="24"/>
          <w:lang/>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Pr="000E11D1" w:rsidRDefault="003C04B3" w:rsidP="00652666">
      <w:pPr>
        <w:jc w:val="center"/>
        <w:rPr>
          <w:rFonts w:cs="Times New Roman"/>
          <w:b/>
          <w:szCs w:val="24"/>
          <w:lang/>
        </w:rPr>
      </w:pPr>
    </w:p>
    <w:p w:rsidR="003C04B3" w:rsidRDefault="003C04B3" w:rsidP="00652666">
      <w:pPr>
        <w:jc w:val="right"/>
        <w:rPr>
          <w:sz w:val="23"/>
          <w:szCs w:val="24"/>
          <w:lang/>
        </w:rPr>
        <w:sectPr w:rsidR="003C04B3" w:rsidSect="00780A69">
          <w:pgSz w:w="12240" w:h="15840" w:code="1"/>
          <w:pgMar w:top="568" w:right="1440" w:bottom="1440" w:left="1440" w:header="720" w:footer="720" w:gutter="0"/>
          <w:cols w:space="720"/>
          <w:docGrid w:linePitch="360"/>
        </w:sectPr>
      </w:pPr>
    </w:p>
    <w:p w:rsidR="00F37596" w:rsidRDefault="00F37596" w:rsidP="00652666">
      <w:pPr>
        <w:rPr>
          <w:sz w:val="23"/>
          <w:szCs w:val="24"/>
          <w:lang/>
        </w:rPr>
      </w:pPr>
    </w:p>
    <w:p w:rsidR="00F37596" w:rsidRDefault="00F37596" w:rsidP="00652666">
      <w:pPr>
        <w:rPr>
          <w:sz w:val="23"/>
          <w:szCs w:val="24"/>
          <w:lang/>
        </w:rPr>
      </w:pPr>
    </w:p>
    <w:p w:rsidR="003C04B3" w:rsidRDefault="003C04B3" w:rsidP="00AE3B52">
      <w:pPr>
        <w:tabs>
          <w:tab w:val="left" w:pos="1440"/>
        </w:tabs>
        <w:rPr>
          <w:szCs w:val="24"/>
          <w:lang/>
        </w:rPr>
      </w:pPr>
    </w:p>
    <w:p w:rsidR="00F37596" w:rsidRDefault="00F37596" w:rsidP="00AE3B52">
      <w:pPr>
        <w:tabs>
          <w:tab w:val="left" w:pos="1440"/>
        </w:tabs>
        <w:rPr>
          <w:szCs w:val="24"/>
          <w:lang/>
        </w:rPr>
      </w:pPr>
    </w:p>
    <w:p w:rsidR="00AE3B52" w:rsidRPr="008C27AE" w:rsidRDefault="00AE3B52" w:rsidP="00AE3B52">
      <w:pPr>
        <w:tabs>
          <w:tab w:val="left" w:pos="1440"/>
        </w:tabs>
        <w:rPr>
          <w:szCs w:val="24"/>
          <w:lang w:val="ru-RU"/>
        </w:rPr>
      </w:pPr>
      <w:r w:rsidRPr="008C27AE">
        <w:rPr>
          <w:szCs w:val="24"/>
          <w:lang/>
        </w:rPr>
        <w:tab/>
      </w:r>
      <w:r w:rsidRPr="008C27AE">
        <w:rPr>
          <w:szCs w:val="24"/>
          <w:lang w:val="ru-RU"/>
        </w:rPr>
        <w:t xml:space="preserve">На основу члана </w:t>
      </w:r>
      <w:r w:rsidRPr="008C27AE">
        <w:rPr>
          <w:szCs w:val="24"/>
          <w:lang/>
        </w:rPr>
        <w:t>25</w:t>
      </w:r>
      <w:r w:rsidRPr="008C27AE">
        <w:rPr>
          <w:szCs w:val="24"/>
          <w:lang w:val="ru-RU"/>
        </w:rPr>
        <w:t xml:space="preserve">. став </w:t>
      </w:r>
      <w:r w:rsidRPr="008C27AE">
        <w:rPr>
          <w:szCs w:val="24"/>
          <w:lang w:val="sr-Cyrl-CS"/>
        </w:rPr>
        <w:t>3</w:t>
      </w:r>
      <w:r w:rsidRPr="008C27A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8C27AE">
        <w:rPr>
          <w:szCs w:val="24"/>
          <w:lang w:val="ru-RU"/>
        </w:rPr>
        <w:t xml:space="preserve">) и члана 43. став 2. Закона о Влади </w:t>
      </w:r>
      <w:r w:rsidRPr="008C27AE">
        <w:rPr>
          <w:szCs w:val="24"/>
          <w:lang w:val="sr-Cyrl-CS"/>
        </w:rPr>
        <w:t xml:space="preserve">(„Службени гласник РС”, бр. </w:t>
      </w:r>
      <w:r w:rsidRPr="008C27AE">
        <w:rPr>
          <w:szCs w:val="24"/>
          <w:lang w:val="ru-RU"/>
        </w:rPr>
        <w:t>55/05, 71/05 – исправка, 101/07, 65/08, 16/11, 68/12 – УС</w:t>
      </w:r>
      <w:r w:rsidRPr="008C27AE">
        <w:rPr>
          <w:szCs w:val="24"/>
        </w:rPr>
        <w:t>,</w:t>
      </w:r>
      <w:r w:rsidRPr="008C27AE">
        <w:rPr>
          <w:szCs w:val="24"/>
          <w:lang w:val="ru-RU"/>
        </w:rPr>
        <w:t xml:space="preserve"> 72/12,</w:t>
      </w:r>
      <w:r w:rsidRPr="008C27AE">
        <w:rPr>
          <w:szCs w:val="24"/>
        </w:rPr>
        <w:t xml:space="preserve"> 7/14 </w:t>
      </w:r>
      <w:r w:rsidRPr="008C27AE">
        <w:rPr>
          <w:szCs w:val="24"/>
          <w:lang w:val="ru-RU"/>
        </w:rPr>
        <w:t>– УС и 44/14</w:t>
      </w:r>
      <w:r w:rsidRPr="008C27AE">
        <w:rPr>
          <w:szCs w:val="24"/>
          <w:lang w:val="sr-Cyrl-CS"/>
        </w:rPr>
        <w:t>)</w:t>
      </w:r>
      <w:r w:rsidRPr="008C27AE">
        <w:rPr>
          <w:szCs w:val="24"/>
          <w:lang w:val="ru-RU"/>
        </w:rPr>
        <w:t>,</w:t>
      </w:r>
    </w:p>
    <w:p w:rsidR="00AE3B52" w:rsidRPr="008C27AE" w:rsidRDefault="00AE3B52" w:rsidP="00AE3B52">
      <w:pPr>
        <w:rPr>
          <w:szCs w:val="24"/>
          <w:lang w:val="ru-RU"/>
        </w:rPr>
      </w:pPr>
    </w:p>
    <w:p w:rsidR="00AE3B52" w:rsidRPr="008C27AE" w:rsidRDefault="00AE3B52" w:rsidP="00AE3B52">
      <w:pPr>
        <w:ind w:firstLine="1080"/>
        <w:rPr>
          <w:szCs w:val="24"/>
          <w:lang w:val="sr-Cyrl-CS"/>
        </w:rPr>
      </w:pPr>
      <w:r w:rsidRPr="008C27AE">
        <w:rPr>
          <w:szCs w:val="24"/>
          <w:lang w:val="sr-Cyrl-CS"/>
        </w:rPr>
        <w:tab/>
        <w:t>Влада доноси</w:t>
      </w:r>
    </w:p>
    <w:p w:rsidR="00AE3B52" w:rsidRPr="008C27AE" w:rsidRDefault="00AE3B52" w:rsidP="00AE3B52">
      <w:pPr>
        <w:jc w:val="center"/>
        <w:rPr>
          <w:b/>
          <w:szCs w:val="24"/>
          <w:lang w:val="sr-Cyrl-CS"/>
        </w:rPr>
      </w:pPr>
    </w:p>
    <w:p w:rsidR="00AE3B52" w:rsidRPr="008C27AE" w:rsidRDefault="00AE3B52" w:rsidP="00AE3B52">
      <w:pPr>
        <w:jc w:val="center"/>
        <w:rPr>
          <w:b/>
          <w:szCs w:val="24"/>
        </w:rPr>
      </w:pPr>
      <w:r w:rsidRPr="008C27AE">
        <w:rPr>
          <w:b/>
          <w:szCs w:val="24"/>
          <w:lang w:val="sr-Cyrl-CS"/>
        </w:rPr>
        <w:t>Р Е Ш Е Њ Е</w:t>
      </w:r>
    </w:p>
    <w:p w:rsidR="00AE3B52" w:rsidRPr="008C27AE" w:rsidRDefault="00AE3B52" w:rsidP="00AE3B52">
      <w:pPr>
        <w:jc w:val="center"/>
        <w:rPr>
          <w:b/>
          <w:szCs w:val="24"/>
        </w:rPr>
      </w:pPr>
    </w:p>
    <w:p w:rsidR="00AE3B52" w:rsidRPr="008C27AE" w:rsidRDefault="00AE3B52" w:rsidP="00AE3B52">
      <w:pPr>
        <w:pStyle w:val="BodyText2"/>
        <w:spacing w:after="0" w:line="240" w:lineRule="auto"/>
        <w:contextualSpacing/>
        <w:jc w:val="center"/>
        <w:rPr>
          <w:b/>
          <w:szCs w:val="24"/>
          <w:lang w:val="sr-Cyrl-CS"/>
        </w:rPr>
      </w:pPr>
      <w:r w:rsidRPr="008C27AE">
        <w:rPr>
          <w:b/>
          <w:szCs w:val="24"/>
          <w:lang w:val="sr-Cyrl-CS"/>
        </w:rPr>
        <w:t xml:space="preserve">О ПОСТАВЉЕЊУ ВРШИОЦА ДУЖНОСТИ </w:t>
      </w:r>
      <w:r w:rsidRPr="008C27AE">
        <w:rPr>
          <w:b/>
          <w:szCs w:val="24"/>
        </w:rPr>
        <w:t>ПОМОЋНИКА</w:t>
      </w:r>
      <w:r w:rsidRPr="008C27AE">
        <w:rPr>
          <w:b/>
          <w:szCs w:val="24"/>
          <w:lang w:val="sr-Cyrl-CS"/>
        </w:rPr>
        <w:t xml:space="preserve"> МИНИСТРА СПОЉНИХ ПОСЛОВА</w:t>
      </w:r>
    </w:p>
    <w:p w:rsidR="00AE3B52" w:rsidRPr="008C27AE" w:rsidRDefault="00AE3B52" w:rsidP="00AE3B52">
      <w:pPr>
        <w:jc w:val="center"/>
        <w:rPr>
          <w:szCs w:val="24"/>
          <w:lang w:val="sr-Cyrl-CS"/>
        </w:rPr>
      </w:pPr>
    </w:p>
    <w:p w:rsidR="00AE3B52" w:rsidRPr="008C27AE" w:rsidRDefault="00AE3B52" w:rsidP="00AE3B52">
      <w:pPr>
        <w:jc w:val="center"/>
        <w:rPr>
          <w:szCs w:val="24"/>
          <w:lang w:val="sr-Cyrl-CS"/>
        </w:rPr>
      </w:pPr>
      <w:r w:rsidRPr="008C27AE">
        <w:rPr>
          <w:szCs w:val="24"/>
          <w:lang w:val="sr-Cyrl-CS"/>
        </w:rPr>
        <w:t>I</w:t>
      </w:r>
    </w:p>
    <w:p w:rsidR="00AE3B52" w:rsidRPr="008C27AE" w:rsidRDefault="00AE3B52" w:rsidP="00AE3B52">
      <w:pPr>
        <w:jc w:val="center"/>
        <w:rPr>
          <w:szCs w:val="24"/>
          <w:lang w:val="sr-Cyrl-CS"/>
        </w:rPr>
      </w:pPr>
    </w:p>
    <w:p w:rsidR="00AE3B52" w:rsidRPr="008C27AE" w:rsidRDefault="00AE3B52" w:rsidP="00AE3B52">
      <w:pPr>
        <w:rPr>
          <w:szCs w:val="24"/>
          <w:lang w:val="sr-Cyrl-CS"/>
        </w:rPr>
      </w:pPr>
      <w:r w:rsidRPr="008C27AE">
        <w:rPr>
          <w:szCs w:val="24"/>
          <w:lang w:val="sr-Cyrl-CS"/>
        </w:rPr>
        <w:tab/>
      </w:r>
      <w:r w:rsidRPr="008C27AE">
        <w:rPr>
          <w:szCs w:val="24"/>
          <w:lang w:val="sr-Cyrl-CS"/>
        </w:rPr>
        <w:tab/>
        <w:t xml:space="preserve">Поставља се Бранимир Филиповић </w:t>
      </w:r>
      <w:r w:rsidRPr="008C27AE">
        <w:rPr>
          <w:szCs w:val="24"/>
          <w:lang w:val="ru-RU"/>
        </w:rPr>
        <w:t>за вршиоца дужности помоћника министра</w:t>
      </w:r>
      <w:r w:rsidRPr="008C27AE">
        <w:rPr>
          <w:szCs w:val="24"/>
          <w:lang w:val="sr-Cyrl-CS"/>
        </w:rPr>
        <w:t xml:space="preserve"> спољних послова – Сек</w:t>
      </w:r>
      <w:r>
        <w:rPr>
          <w:szCs w:val="24"/>
          <w:lang w:val="sr-Cyrl-CS"/>
        </w:rPr>
        <w:t>тор за безбедносну политику од 9</w:t>
      </w:r>
      <w:r w:rsidRPr="008C27AE">
        <w:rPr>
          <w:szCs w:val="24"/>
          <w:lang w:val="sr-Cyrl-CS"/>
        </w:rPr>
        <w:t xml:space="preserve">. </w:t>
      </w:r>
      <w:r>
        <w:rPr>
          <w:szCs w:val="24"/>
          <w:lang w:val="sr-Cyrl-CS"/>
        </w:rPr>
        <w:t>марта</w:t>
      </w:r>
      <w:r w:rsidRPr="008C27AE">
        <w:rPr>
          <w:szCs w:val="24"/>
          <w:lang w:val="sr-Cyrl-CS"/>
        </w:rPr>
        <w:t xml:space="preserve"> 201</w:t>
      </w:r>
      <w:r>
        <w:rPr>
          <w:szCs w:val="24"/>
          <w:lang w:val="sr-Cyrl-CS"/>
        </w:rPr>
        <w:t>8</w:t>
      </w:r>
      <w:r w:rsidRPr="008C27AE">
        <w:rPr>
          <w:szCs w:val="24"/>
          <w:lang w:val="sr-Cyrl-CS"/>
        </w:rPr>
        <w:t xml:space="preserve">. </w:t>
      </w:r>
      <w:r w:rsidRPr="008C27AE">
        <w:rPr>
          <w:szCs w:val="24"/>
          <w:lang/>
        </w:rPr>
        <w:t>г</w:t>
      </w:r>
      <w:r w:rsidRPr="008C27AE">
        <w:rPr>
          <w:szCs w:val="24"/>
          <w:lang w:val="sr-Cyrl-CS"/>
        </w:rPr>
        <w:t>одине</w:t>
      </w:r>
      <w:r w:rsidRPr="008C27AE">
        <w:rPr>
          <w:szCs w:val="24"/>
        </w:rPr>
        <w:t>,</w:t>
      </w:r>
      <w:r w:rsidRPr="008C27AE">
        <w:rPr>
          <w:szCs w:val="24"/>
          <w:lang/>
        </w:rPr>
        <w:t xml:space="preserve"> </w:t>
      </w:r>
      <w:r w:rsidRPr="008C27AE">
        <w:rPr>
          <w:szCs w:val="24"/>
          <w:lang w:val="sr-Cyrl-CS"/>
        </w:rPr>
        <w:t xml:space="preserve">на </w:t>
      </w:r>
      <w:r w:rsidRPr="008C27AE">
        <w:rPr>
          <w:szCs w:val="24"/>
          <w:lang/>
        </w:rPr>
        <w:t>три</w:t>
      </w:r>
      <w:r w:rsidRPr="008C27AE">
        <w:rPr>
          <w:szCs w:val="24"/>
          <w:lang w:val="sr-Cyrl-CS"/>
        </w:rPr>
        <w:t xml:space="preserve"> месеца.</w:t>
      </w:r>
    </w:p>
    <w:p w:rsidR="00AE3B52" w:rsidRPr="008C27AE" w:rsidRDefault="00AE3B52" w:rsidP="00AE3B52">
      <w:pPr>
        <w:jc w:val="center"/>
        <w:rPr>
          <w:szCs w:val="24"/>
          <w:lang w:val="sr-Cyrl-CS"/>
        </w:rPr>
      </w:pPr>
    </w:p>
    <w:p w:rsidR="00AE3B52" w:rsidRPr="008C27AE" w:rsidRDefault="00AE3B52" w:rsidP="00AE3B52">
      <w:pPr>
        <w:jc w:val="center"/>
        <w:rPr>
          <w:szCs w:val="24"/>
          <w:lang w:val="sr-Cyrl-CS"/>
        </w:rPr>
      </w:pPr>
      <w:r w:rsidRPr="008C27AE">
        <w:rPr>
          <w:szCs w:val="24"/>
          <w:lang w:val="sr-Cyrl-CS"/>
        </w:rPr>
        <w:t>II</w:t>
      </w:r>
    </w:p>
    <w:p w:rsidR="00AE3B52" w:rsidRPr="008C27AE" w:rsidRDefault="00AE3B52" w:rsidP="00AE3B52">
      <w:pPr>
        <w:jc w:val="center"/>
        <w:rPr>
          <w:szCs w:val="24"/>
          <w:lang w:val="sr-Cyrl-CS"/>
        </w:rPr>
      </w:pPr>
    </w:p>
    <w:p w:rsidR="00AE3B52" w:rsidRPr="008C27AE" w:rsidRDefault="00AE3B52" w:rsidP="00AE3B52">
      <w:pPr>
        <w:rPr>
          <w:szCs w:val="24"/>
          <w:lang w:val="sr-Cyrl-CS"/>
        </w:rPr>
      </w:pPr>
      <w:r w:rsidRPr="008C27AE">
        <w:rPr>
          <w:szCs w:val="24"/>
          <w:lang w:val="sr-Cyrl-CS"/>
        </w:rPr>
        <w:tab/>
      </w:r>
      <w:r w:rsidRPr="008C27AE">
        <w:rPr>
          <w:szCs w:val="24"/>
          <w:lang w:val="sr-Cyrl-CS"/>
        </w:rPr>
        <w:tab/>
        <w:t>Ово решење објавити у „Службеном гласнику Републике Србије”.</w:t>
      </w:r>
    </w:p>
    <w:p w:rsidR="00AE3B52" w:rsidRPr="008C27AE" w:rsidRDefault="00AE3B52" w:rsidP="00AE3B52">
      <w:pPr>
        <w:ind w:firstLine="1080"/>
        <w:rPr>
          <w:szCs w:val="24"/>
          <w:lang w:val="sr-Cyrl-CS"/>
        </w:rPr>
      </w:pPr>
    </w:p>
    <w:p w:rsidR="00AE3B52" w:rsidRPr="008C27AE" w:rsidRDefault="00AE3B52" w:rsidP="00AE3B52">
      <w:pPr>
        <w:ind w:firstLine="1080"/>
        <w:rPr>
          <w:szCs w:val="24"/>
          <w:lang w:val="sr-Cyrl-CS"/>
        </w:rPr>
      </w:pPr>
    </w:p>
    <w:p w:rsidR="00AE3B52" w:rsidRPr="008C27AE" w:rsidRDefault="00AE3B52" w:rsidP="00AE3B52">
      <w:pPr>
        <w:rPr>
          <w:rFonts w:cs="Times New Roman"/>
          <w:szCs w:val="24"/>
        </w:rPr>
      </w:pPr>
      <w:r w:rsidRPr="008C27AE">
        <w:rPr>
          <w:rFonts w:cs="Times New Roman"/>
          <w:szCs w:val="24"/>
          <w:lang/>
        </w:rPr>
        <w:t xml:space="preserve">24 </w:t>
      </w:r>
      <w:r w:rsidRPr="008C27AE">
        <w:rPr>
          <w:rFonts w:cs="Times New Roman"/>
          <w:szCs w:val="24"/>
          <w:lang w:val="sr-Cyrl-CS"/>
        </w:rPr>
        <w:t>Број:</w:t>
      </w:r>
      <w:r w:rsidRPr="008C27AE">
        <w:rPr>
          <w:rFonts w:cs="Times New Roman"/>
          <w:szCs w:val="24"/>
        </w:rPr>
        <w:t xml:space="preserve"> 119-</w:t>
      </w:r>
      <w:r>
        <w:rPr>
          <w:rFonts w:cs="Times New Roman"/>
          <w:szCs w:val="24"/>
          <w:lang/>
        </w:rPr>
        <w:t>1972/2018</w:t>
      </w:r>
      <w:r w:rsidRPr="008C27AE">
        <w:rPr>
          <w:rFonts w:cs="Times New Roman"/>
          <w:szCs w:val="24"/>
          <w:lang/>
        </w:rPr>
        <w:t xml:space="preserve"> </w:t>
      </w:r>
    </w:p>
    <w:p w:rsidR="00AE3B52" w:rsidRPr="008C27AE" w:rsidRDefault="00A26881" w:rsidP="00AE3B52">
      <w:pPr>
        <w:rPr>
          <w:rFonts w:cs="Times New Roman"/>
          <w:szCs w:val="24"/>
          <w:lang/>
        </w:rPr>
      </w:pPr>
      <w:r>
        <w:rPr>
          <w:rFonts w:cs="Times New Roman"/>
          <w:szCs w:val="24"/>
          <w:lang w:val="sr-Cyrl-CS"/>
        </w:rPr>
        <w:t>У Београду, 8. марта 2018. године</w:t>
      </w:r>
      <w:r w:rsidR="00AE3B52" w:rsidRPr="008C27AE">
        <w:rPr>
          <w:rFonts w:cs="Times New Roman"/>
          <w:szCs w:val="24"/>
          <w:lang w:val="sr-Cyrl-CS"/>
        </w:rPr>
        <w:t xml:space="preserve">   </w:t>
      </w:r>
    </w:p>
    <w:p w:rsidR="00AE3B52" w:rsidRPr="008C27AE" w:rsidRDefault="00AE3B52" w:rsidP="00AE3B52">
      <w:pPr>
        <w:rPr>
          <w:rFonts w:cs="Times New Roman"/>
          <w:szCs w:val="24"/>
          <w:lang/>
        </w:rPr>
      </w:pPr>
    </w:p>
    <w:p w:rsidR="00AE3B52" w:rsidRPr="008C27AE" w:rsidRDefault="00AE3B52" w:rsidP="00AE3B52">
      <w:pPr>
        <w:rPr>
          <w:rFonts w:cs="Times New Roman"/>
          <w:szCs w:val="24"/>
          <w:lang/>
        </w:rPr>
      </w:pPr>
    </w:p>
    <w:p w:rsidR="00AE3B52" w:rsidRPr="008C27AE" w:rsidRDefault="00AE3B52" w:rsidP="00AE3B52">
      <w:pPr>
        <w:jc w:val="center"/>
        <w:rPr>
          <w:rFonts w:cs="Times New Roman"/>
          <w:b/>
          <w:szCs w:val="24"/>
          <w:lang w:val="ru-RU"/>
        </w:rPr>
      </w:pPr>
      <w:r w:rsidRPr="008C27AE">
        <w:rPr>
          <w:rFonts w:cs="Times New Roman"/>
          <w:b/>
          <w:szCs w:val="24"/>
          <w:lang w:val="ru-RU"/>
        </w:rPr>
        <w:t>В  Л  А  Д  А</w:t>
      </w:r>
    </w:p>
    <w:p w:rsidR="00AE3B52" w:rsidRDefault="00AE3B52" w:rsidP="00AE3B52">
      <w:pPr>
        <w:jc w:val="center"/>
        <w:rPr>
          <w:rFonts w:cs="Times New Roman"/>
          <w:b/>
          <w:szCs w:val="24"/>
          <w:lang w:val="ru-RU"/>
        </w:rPr>
      </w:pPr>
    </w:p>
    <w:p w:rsidR="003C04B3" w:rsidRDefault="003C04B3" w:rsidP="00AE3B52">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Pr="008C27AE" w:rsidRDefault="003C04B3" w:rsidP="00AE3B52">
      <w:pPr>
        <w:jc w:val="center"/>
        <w:rPr>
          <w:rFonts w:cs="Times New Roman"/>
          <w:b/>
          <w:szCs w:val="24"/>
          <w:lang w:val="ru-RU"/>
        </w:rPr>
      </w:pPr>
    </w:p>
    <w:p w:rsidR="003C04B3" w:rsidRDefault="003C04B3" w:rsidP="00344E0A">
      <w:pPr>
        <w:tabs>
          <w:tab w:val="left" w:pos="1440"/>
        </w:tabs>
        <w:jc w:val="right"/>
        <w:rPr>
          <w:sz w:val="22"/>
          <w:szCs w:val="23"/>
          <w:lang/>
        </w:rPr>
        <w:sectPr w:rsidR="003C04B3" w:rsidSect="00780A69">
          <w:pgSz w:w="12240" w:h="15840" w:code="1"/>
          <w:pgMar w:top="426" w:right="1440" w:bottom="1440" w:left="1440" w:header="720" w:footer="720" w:gutter="0"/>
          <w:cols w:space="720"/>
          <w:docGrid w:linePitch="360"/>
        </w:sectPr>
      </w:pPr>
    </w:p>
    <w:p w:rsidR="00344E0A" w:rsidRDefault="00344E0A" w:rsidP="00344E0A">
      <w:pPr>
        <w:tabs>
          <w:tab w:val="left" w:pos="1440"/>
        </w:tabs>
        <w:rPr>
          <w:sz w:val="22"/>
          <w:szCs w:val="23"/>
          <w:lang/>
        </w:rPr>
      </w:pPr>
    </w:p>
    <w:p w:rsidR="003C04B3" w:rsidRPr="00344E0A" w:rsidRDefault="003C04B3" w:rsidP="00344E0A">
      <w:pPr>
        <w:tabs>
          <w:tab w:val="left" w:pos="1440"/>
        </w:tabs>
        <w:rPr>
          <w:sz w:val="22"/>
          <w:szCs w:val="23"/>
          <w:lang/>
        </w:rPr>
      </w:pPr>
    </w:p>
    <w:p w:rsidR="00ED2F47" w:rsidRPr="00A62C78" w:rsidRDefault="00344E0A" w:rsidP="00ED2F47">
      <w:pPr>
        <w:tabs>
          <w:tab w:val="left" w:pos="1440"/>
        </w:tabs>
        <w:rPr>
          <w:rFonts w:cs="Times New Roman"/>
          <w:szCs w:val="24"/>
          <w:lang w:val="ru-RU"/>
        </w:rPr>
      </w:pPr>
      <w:r w:rsidRPr="00344E0A">
        <w:rPr>
          <w:sz w:val="22"/>
          <w:szCs w:val="23"/>
          <w:lang/>
        </w:rPr>
        <w:tab/>
      </w:r>
      <w:r w:rsidR="00ED2F47" w:rsidRPr="00A62C78">
        <w:rPr>
          <w:rFonts w:cs="Times New Roman"/>
          <w:szCs w:val="24"/>
          <w:lang w:val="ru-RU"/>
        </w:rPr>
        <w:tab/>
        <w:t xml:space="preserve">На основу члана </w:t>
      </w:r>
      <w:r w:rsidR="00ED2F47" w:rsidRPr="00A62C78">
        <w:rPr>
          <w:rFonts w:cs="Times New Roman"/>
          <w:szCs w:val="24"/>
          <w:lang/>
        </w:rPr>
        <w:t>25</w:t>
      </w:r>
      <w:r w:rsidR="00ED2F47" w:rsidRPr="00A62C78">
        <w:rPr>
          <w:rFonts w:cs="Times New Roman"/>
          <w:szCs w:val="24"/>
          <w:lang w:val="ru-RU"/>
        </w:rPr>
        <w:t xml:space="preserve">. став </w:t>
      </w:r>
      <w:r w:rsidR="00ED2F47" w:rsidRPr="00A62C78">
        <w:rPr>
          <w:rFonts w:cs="Times New Roman"/>
          <w:szCs w:val="24"/>
          <w:lang w:val="sr-Cyrl-CS"/>
        </w:rPr>
        <w:t>3</w:t>
      </w:r>
      <w:r w:rsidR="00ED2F47" w:rsidRPr="00A62C7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00ED2F47" w:rsidRPr="00A62C78">
        <w:rPr>
          <w:rFonts w:cs="Times New Roman"/>
          <w:szCs w:val="23"/>
          <w:lang w:val="ru-RU"/>
        </w:rPr>
        <w:t>104/09</w:t>
      </w:r>
      <w:r w:rsidR="00ED2F47" w:rsidRPr="00A62C78">
        <w:rPr>
          <w:rFonts w:cs="Times New Roman"/>
          <w:szCs w:val="23"/>
        </w:rPr>
        <w:t>,</w:t>
      </w:r>
      <w:r w:rsidR="00ED2F47" w:rsidRPr="00A62C78">
        <w:rPr>
          <w:rFonts w:cs="Times New Roman"/>
          <w:szCs w:val="23"/>
          <w:lang w:val="ru-RU"/>
        </w:rPr>
        <w:t xml:space="preserve"> 99/14 </w:t>
      </w:r>
      <w:r w:rsidR="00ED2F47" w:rsidRPr="00A62C78">
        <w:rPr>
          <w:rFonts w:cs="Times New Roman"/>
          <w:szCs w:val="23"/>
          <w:lang/>
        </w:rPr>
        <w:t>и 94/17</w:t>
      </w:r>
      <w:r w:rsidR="00ED2F47" w:rsidRPr="00A62C78">
        <w:rPr>
          <w:rFonts w:cs="Times New Roman"/>
          <w:szCs w:val="24"/>
          <w:lang w:val="ru-RU"/>
        </w:rPr>
        <w:t xml:space="preserve">) и члана 43. став 2. Закона о Влади </w:t>
      </w:r>
      <w:r w:rsidR="00ED2F47" w:rsidRPr="00A62C78">
        <w:rPr>
          <w:rFonts w:cs="Times New Roman"/>
          <w:szCs w:val="24"/>
          <w:lang w:val="sr-Cyrl-CS"/>
        </w:rPr>
        <w:t xml:space="preserve">(„Службени гласник РС”, бр. </w:t>
      </w:r>
      <w:r w:rsidR="00ED2F47" w:rsidRPr="00A62C78">
        <w:rPr>
          <w:rFonts w:cs="Times New Roman"/>
          <w:szCs w:val="24"/>
          <w:lang w:val="ru-RU"/>
        </w:rPr>
        <w:t>55/05, 71/05 – исправка, 101/07, 65/08, 16/11, 68/12 – УС</w:t>
      </w:r>
      <w:r w:rsidR="00ED2F47" w:rsidRPr="00A62C78">
        <w:rPr>
          <w:rFonts w:cs="Times New Roman"/>
          <w:szCs w:val="24"/>
        </w:rPr>
        <w:t>,</w:t>
      </w:r>
      <w:r w:rsidR="00ED2F47" w:rsidRPr="00A62C78">
        <w:rPr>
          <w:rFonts w:cs="Times New Roman"/>
          <w:szCs w:val="24"/>
          <w:lang w:val="ru-RU"/>
        </w:rPr>
        <w:t xml:space="preserve"> 72/12,</w:t>
      </w:r>
      <w:r w:rsidR="00ED2F47" w:rsidRPr="00A62C78">
        <w:rPr>
          <w:rFonts w:cs="Times New Roman"/>
          <w:szCs w:val="24"/>
        </w:rPr>
        <w:t xml:space="preserve"> 7/14 </w:t>
      </w:r>
      <w:r w:rsidR="00ED2F47" w:rsidRPr="00A62C78">
        <w:rPr>
          <w:rFonts w:cs="Times New Roman"/>
          <w:szCs w:val="24"/>
          <w:lang w:val="ru-RU"/>
        </w:rPr>
        <w:t>– УС и 44/14</w:t>
      </w:r>
      <w:r w:rsidR="00ED2F47" w:rsidRPr="00A62C78">
        <w:rPr>
          <w:rFonts w:cs="Times New Roman"/>
          <w:szCs w:val="24"/>
          <w:lang w:val="sr-Cyrl-CS"/>
        </w:rPr>
        <w:t>)</w:t>
      </w:r>
      <w:r w:rsidR="00ED2F47" w:rsidRPr="00A62C78">
        <w:rPr>
          <w:rFonts w:cs="Times New Roman"/>
          <w:szCs w:val="24"/>
          <w:lang w:val="ru-RU"/>
        </w:rPr>
        <w:t>,</w:t>
      </w:r>
    </w:p>
    <w:p w:rsidR="00ED2F47" w:rsidRPr="00A62C78" w:rsidRDefault="00ED2F47" w:rsidP="00ED2F47">
      <w:pPr>
        <w:rPr>
          <w:rFonts w:cs="Times New Roman"/>
          <w:szCs w:val="24"/>
          <w:lang w:val="ru-RU"/>
        </w:rPr>
      </w:pPr>
    </w:p>
    <w:p w:rsidR="00ED2F47" w:rsidRPr="00A62C78" w:rsidRDefault="00ED2F47" w:rsidP="00ED2F47">
      <w:pPr>
        <w:ind w:firstLine="1080"/>
        <w:rPr>
          <w:rFonts w:cs="Times New Roman"/>
          <w:szCs w:val="24"/>
          <w:lang w:val="sr-Cyrl-CS"/>
        </w:rPr>
      </w:pPr>
      <w:r w:rsidRPr="00A62C78">
        <w:rPr>
          <w:rFonts w:cs="Times New Roman"/>
          <w:szCs w:val="24"/>
          <w:lang w:val="sr-Cyrl-CS"/>
        </w:rPr>
        <w:tab/>
        <w:t>Влада доноси</w:t>
      </w:r>
    </w:p>
    <w:p w:rsidR="00ED2F47" w:rsidRPr="00A62C78" w:rsidRDefault="00ED2F47" w:rsidP="00ED2F47">
      <w:pPr>
        <w:jc w:val="center"/>
        <w:rPr>
          <w:rFonts w:cs="Times New Roman"/>
          <w:b/>
          <w:szCs w:val="24"/>
          <w:lang w:val="sr-Cyrl-CS"/>
        </w:rPr>
      </w:pPr>
    </w:p>
    <w:p w:rsidR="00ED2F47" w:rsidRPr="00A62C78" w:rsidRDefault="00ED2F47" w:rsidP="00ED2F47">
      <w:pPr>
        <w:jc w:val="center"/>
        <w:rPr>
          <w:rFonts w:cs="Times New Roman"/>
          <w:b/>
          <w:szCs w:val="24"/>
        </w:rPr>
      </w:pPr>
      <w:r w:rsidRPr="00A62C78">
        <w:rPr>
          <w:rFonts w:cs="Times New Roman"/>
          <w:b/>
          <w:szCs w:val="24"/>
          <w:lang w:val="sr-Cyrl-CS"/>
        </w:rPr>
        <w:t>Р Е Ш Е Њ Е</w:t>
      </w:r>
    </w:p>
    <w:p w:rsidR="00ED2F47" w:rsidRPr="00A62C78" w:rsidRDefault="00ED2F47" w:rsidP="00ED2F47">
      <w:pPr>
        <w:jc w:val="center"/>
        <w:rPr>
          <w:rFonts w:cs="Times New Roman"/>
          <w:b/>
          <w:szCs w:val="24"/>
        </w:rPr>
      </w:pPr>
    </w:p>
    <w:p w:rsidR="00ED2F47" w:rsidRPr="00A62C78" w:rsidRDefault="00ED2F47" w:rsidP="00ED2F47">
      <w:pPr>
        <w:pStyle w:val="BodyText2"/>
        <w:spacing w:after="0" w:line="240" w:lineRule="auto"/>
        <w:ind w:right="4"/>
        <w:contextualSpacing/>
        <w:jc w:val="center"/>
        <w:rPr>
          <w:rFonts w:cs="Times New Roman"/>
          <w:b/>
          <w:szCs w:val="24"/>
          <w:lang w:val="sr-Cyrl-CS"/>
        </w:rPr>
      </w:pPr>
      <w:r w:rsidRPr="00A62C78">
        <w:rPr>
          <w:rFonts w:cs="Times New Roman"/>
          <w:b/>
          <w:szCs w:val="24"/>
          <w:lang w:val="sr-Cyrl-CS"/>
        </w:rPr>
        <w:t xml:space="preserve">О ПРЕСТАНКУ ДУЖНОСТИ ВРШИОЦА ДУЖНОСТИ </w:t>
      </w:r>
      <w:r w:rsidRPr="00A62C78">
        <w:rPr>
          <w:rFonts w:cs="Times New Roman"/>
          <w:b/>
          <w:szCs w:val="24"/>
        </w:rPr>
        <w:t>ПОМОЋНИКА</w:t>
      </w:r>
      <w:r w:rsidRPr="00A62C78">
        <w:rPr>
          <w:rFonts w:cs="Times New Roman"/>
          <w:b/>
          <w:szCs w:val="24"/>
          <w:lang w:val="sr-Cyrl-CS"/>
        </w:rPr>
        <w:t xml:space="preserve"> </w:t>
      </w:r>
    </w:p>
    <w:p w:rsidR="00ED2F47" w:rsidRPr="00A62C78" w:rsidRDefault="00ED2F47" w:rsidP="00ED2F47">
      <w:pPr>
        <w:pStyle w:val="BodyText2"/>
        <w:spacing w:after="0" w:line="240" w:lineRule="auto"/>
        <w:ind w:right="4"/>
        <w:contextualSpacing/>
        <w:jc w:val="center"/>
        <w:rPr>
          <w:rFonts w:cs="Times New Roman"/>
          <w:b/>
          <w:szCs w:val="24"/>
          <w:lang w:val="sr-Cyrl-CS"/>
        </w:rPr>
      </w:pPr>
      <w:r w:rsidRPr="00A62C78">
        <w:rPr>
          <w:rFonts w:cs="Times New Roman"/>
          <w:b/>
          <w:szCs w:val="24"/>
          <w:lang w:val="sr-Cyrl-CS"/>
        </w:rPr>
        <w:t>МИНИСТРА СПОЉНИХ ПОСЛОВА</w:t>
      </w:r>
    </w:p>
    <w:p w:rsidR="00ED2F47" w:rsidRPr="00A62C78" w:rsidRDefault="00ED2F47" w:rsidP="00ED2F47">
      <w:pPr>
        <w:jc w:val="center"/>
        <w:rPr>
          <w:rFonts w:cs="Times New Roman"/>
          <w:szCs w:val="24"/>
          <w:lang w:val="sr-Cyrl-CS"/>
        </w:rPr>
      </w:pPr>
    </w:p>
    <w:p w:rsidR="00ED2F47" w:rsidRPr="00A62C78" w:rsidRDefault="00ED2F47" w:rsidP="00ED2F47">
      <w:pPr>
        <w:jc w:val="center"/>
        <w:rPr>
          <w:rFonts w:cs="Times New Roman"/>
          <w:szCs w:val="24"/>
          <w:lang w:val="sr-Cyrl-CS"/>
        </w:rPr>
      </w:pPr>
      <w:r w:rsidRPr="00A62C78">
        <w:rPr>
          <w:rFonts w:cs="Times New Roman"/>
          <w:szCs w:val="24"/>
          <w:lang w:val="sr-Cyrl-CS"/>
        </w:rPr>
        <w:t>I</w:t>
      </w:r>
    </w:p>
    <w:p w:rsidR="00ED2F47" w:rsidRPr="00A62C78" w:rsidRDefault="00ED2F47" w:rsidP="00ED2F47">
      <w:pPr>
        <w:jc w:val="center"/>
        <w:rPr>
          <w:rFonts w:cs="Times New Roman"/>
          <w:szCs w:val="24"/>
          <w:lang w:val="sr-Cyrl-CS"/>
        </w:rPr>
      </w:pPr>
    </w:p>
    <w:p w:rsidR="00ED2F47" w:rsidRPr="00A62C78" w:rsidRDefault="00ED2F47" w:rsidP="00ED2F47">
      <w:pPr>
        <w:rPr>
          <w:szCs w:val="23"/>
          <w:lang w:val="sr-Cyrl-CS"/>
        </w:rPr>
      </w:pPr>
      <w:r w:rsidRPr="00A62C78">
        <w:rPr>
          <w:rFonts w:cs="Times New Roman"/>
          <w:szCs w:val="24"/>
          <w:lang w:val="sr-Cyrl-CS"/>
        </w:rPr>
        <w:tab/>
      </w:r>
      <w:r w:rsidRPr="00A62C78">
        <w:rPr>
          <w:rFonts w:cs="Times New Roman"/>
          <w:szCs w:val="24"/>
          <w:lang w:val="sr-Cyrl-CS"/>
        </w:rPr>
        <w:tab/>
        <w:t>Констатује се да је Катарини Лалић Смајевић престала дужност</w:t>
      </w:r>
      <w:r w:rsidRPr="00A62C78">
        <w:rPr>
          <w:rFonts w:cs="Times New Roman"/>
          <w:szCs w:val="24"/>
          <w:lang w:val="ru-RU"/>
        </w:rPr>
        <w:t xml:space="preserve"> вршиоца дужности помоћника министра</w:t>
      </w:r>
      <w:r w:rsidRPr="00A62C78">
        <w:rPr>
          <w:rFonts w:cs="Times New Roman"/>
          <w:szCs w:val="24"/>
          <w:lang w:val="sr-Cyrl-CS"/>
        </w:rPr>
        <w:t xml:space="preserve"> спољних послова – Сектор за мултилатералну сарадњу </w:t>
      </w:r>
      <w:r w:rsidRPr="00A62C78">
        <w:rPr>
          <w:rFonts w:cs="Times New Roman"/>
          <w:szCs w:val="23"/>
          <w:lang w:val="ru-RU"/>
        </w:rPr>
        <w:t xml:space="preserve"> –</w:t>
      </w:r>
      <w:r w:rsidRPr="00A62C78">
        <w:rPr>
          <w:rFonts w:cs="Times New Roman"/>
          <w:szCs w:val="24"/>
          <w:lang w:val="sr-Cyrl-CS"/>
        </w:rPr>
        <w:t xml:space="preserve">  2. фебруара 2018. године, </w:t>
      </w:r>
      <w:r w:rsidRPr="00A62C78">
        <w:rPr>
          <w:rFonts w:cs="Times New Roman"/>
          <w:szCs w:val="23"/>
          <w:lang w:val="ru-RU"/>
        </w:rPr>
        <w:t>због истека периода на који је постављена</w:t>
      </w:r>
      <w:r w:rsidRPr="00A62C78">
        <w:rPr>
          <w:szCs w:val="23"/>
          <w:lang w:val="sr-Cyrl-CS"/>
        </w:rPr>
        <w:t>.</w:t>
      </w:r>
    </w:p>
    <w:p w:rsidR="00ED2F47" w:rsidRPr="00A62C78" w:rsidRDefault="00ED2F47" w:rsidP="00ED2F47">
      <w:pPr>
        <w:rPr>
          <w:rFonts w:cs="Times New Roman"/>
          <w:szCs w:val="24"/>
          <w:lang w:val="sr-Cyrl-CS"/>
        </w:rPr>
      </w:pPr>
    </w:p>
    <w:p w:rsidR="00ED2F47" w:rsidRPr="00A62C78" w:rsidRDefault="00ED2F47" w:rsidP="00ED2F47">
      <w:pPr>
        <w:jc w:val="center"/>
        <w:rPr>
          <w:rFonts w:cs="Times New Roman"/>
          <w:szCs w:val="24"/>
          <w:lang w:val="sr-Cyrl-CS"/>
        </w:rPr>
      </w:pPr>
      <w:r w:rsidRPr="00A62C78">
        <w:rPr>
          <w:rFonts w:cs="Times New Roman"/>
          <w:szCs w:val="24"/>
          <w:lang w:val="sr-Cyrl-CS"/>
        </w:rPr>
        <w:t>II</w:t>
      </w:r>
    </w:p>
    <w:p w:rsidR="00ED2F47" w:rsidRPr="00A62C78" w:rsidRDefault="00ED2F47" w:rsidP="00ED2F47">
      <w:pPr>
        <w:jc w:val="center"/>
        <w:rPr>
          <w:rFonts w:cs="Times New Roman"/>
          <w:szCs w:val="24"/>
          <w:lang w:val="sr-Cyrl-CS"/>
        </w:rPr>
      </w:pPr>
    </w:p>
    <w:p w:rsidR="00ED2F47" w:rsidRPr="00A62C78" w:rsidRDefault="00ED2F47" w:rsidP="00ED2F47">
      <w:pPr>
        <w:rPr>
          <w:rFonts w:cs="Times New Roman"/>
          <w:szCs w:val="24"/>
          <w:lang w:val="sr-Cyrl-CS"/>
        </w:rPr>
      </w:pPr>
      <w:r w:rsidRPr="00A62C78">
        <w:rPr>
          <w:rFonts w:cs="Times New Roman"/>
          <w:szCs w:val="24"/>
          <w:lang w:val="sr-Cyrl-CS"/>
        </w:rPr>
        <w:tab/>
      </w:r>
      <w:r w:rsidRPr="00A62C78">
        <w:rPr>
          <w:rFonts w:cs="Times New Roman"/>
          <w:szCs w:val="24"/>
          <w:lang w:val="sr-Cyrl-CS"/>
        </w:rPr>
        <w:tab/>
        <w:t>Ово решење објавити у „Службеном гласнику Републике Србије”.</w:t>
      </w:r>
    </w:p>
    <w:p w:rsidR="00ED2F47" w:rsidRPr="00A62C78" w:rsidRDefault="00ED2F47" w:rsidP="00ED2F47">
      <w:pPr>
        <w:ind w:firstLine="1080"/>
        <w:rPr>
          <w:rFonts w:cs="Times New Roman"/>
          <w:szCs w:val="24"/>
          <w:lang w:val="sr-Cyrl-CS"/>
        </w:rPr>
      </w:pPr>
    </w:p>
    <w:p w:rsidR="00ED2F47" w:rsidRPr="00A62C78" w:rsidRDefault="00ED2F47" w:rsidP="00ED2F47">
      <w:pPr>
        <w:ind w:firstLine="1080"/>
        <w:rPr>
          <w:rFonts w:cs="Times New Roman"/>
          <w:szCs w:val="24"/>
          <w:lang w:val="sr-Cyrl-CS"/>
        </w:rPr>
      </w:pPr>
    </w:p>
    <w:p w:rsidR="00ED2F47" w:rsidRPr="00A62C78" w:rsidRDefault="00ED2F47" w:rsidP="00ED2F47">
      <w:pPr>
        <w:rPr>
          <w:rFonts w:cs="Times New Roman"/>
          <w:szCs w:val="24"/>
          <w:lang/>
        </w:rPr>
      </w:pPr>
      <w:r w:rsidRPr="00A62C78">
        <w:rPr>
          <w:rFonts w:cs="Times New Roman"/>
          <w:szCs w:val="24"/>
          <w:lang/>
        </w:rPr>
        <w:t xml:space="preserve">24 </w:t>
      </w:r>
      <w:r w:rsidRPr="00A62C78">
        <w:rPr>
          <w:rFonts w:cs="Times New Roman"/>
          <w:szCs w:val="24"/>
          <w:lang w:val="sr-Cyrl-CS"/>
        </w:rPr>
        <w:t>Број: 119-</w:t>
      </w:r>
      <w:r w:rsidRPr="00A62C78">
        <w:rPr>
          <w:rFonts w:cs="Times New Roman"/>
          <w:szCs w:val="24"/>
        </w:rPr>
        <w:t>2111</w:t>
      </w:r>
      <w:r w:rsidRPr="00A62C78">
        <w:rPr>
          <w:rFonts w:cs="Times New Roman"/>
          <w:szCs w:val="24"/>
          <w:lang w:val="sr-Cyrl-CS"/>
        </w:rPr>
        <w:t xml:space="preserve">/2018 </w:t>
      </w:r>
    </w:p>
    <w:p w:rsidR="00ED2F47" w:rsidRPr="00A62C78" w:rsidRDefault="00A26881" w:rsidP="00ED2F47">
      <w:pPr>
        <w:rPr>
          <w:rFonts w:cs="Times New Roman"/>
          <w:szCs w:val="24"/>
          <w:lang/>
        </w:rPr>
      </w:pPr>
      <w:r>
        <w:rPr>
          <w:rFonts w:cs="Times New Roman"/>
          <w:szCs w:val="24"/>
          <w:lang w:val="sr-Cyrl-CS"/>
        </w:rPr>
        <w:t>У Београду, 8. марта 2018. године</w:t>
      </w:r>
      <w:r w:rsidR="00ED2F47" w:rsidRPr="00A62C78">
        <w:rPr>
          <w:rFonts w:cs="Times New Roman"/>
          <w:szCs w:val="24"/>
          <w:lang w:val="sr-Cyrl-CS"/>
        </w:rPr>
        <w:t xml:space="preserve">   </w:t>
      </w:r>
    </w:p>
    <w:p w:rsidR="00ED2F47" w:rsidRPr="00A62C78" w:rsidRDefault="00ED2F47" w:rsidP="00ED2F47">
      <w:pPr>
        <w:rPr>
          <w:rFonts w:cs="Times New Roman"/>
          <w:szCs w:val="24"/>
          <w:lang/>
        </w:rPr>
      </w:pPr>
    </w:p>
    <w:p w:rsidR="00ED2F47" w:rsidRPr="00A62C78" w:rsidRDefault="00ED2F47" w:rsidP="00ED2F47">
      <w:pPr>
        <w:rPr>
          <w:rFonts w:cs="Times New Roman"/>
          <w:szCs w:val="24"/>
          <w:lang/>
        </w:rPr>
      </w:pPr>
    </w:p>
    <w:p w:rsidR="00ED2F47" w:rsidRDefault="00ED2F47" w:rsidP="00ED2F47">
      <w:pPr>
        <w:jc w:val="center"/>
        <w:rPr>
          <w:rFonts w:cs="Times New Roman"/>
          <w:b/>
          <w:szCs w:val="24"/>
          <w:lang w:val="ru-RU"/>
        </w:rPr>
      </w:pPr>
      <w:r w:rsidRPr="00A62C78">
        <w:rPr>
          <w:rFonts w:cs="Times New Roman"/>
          <w:b/>
          <w:szCs w:val="24"/>
          <w:lang w:val="ru-RU"/>
        </w:rPr>
        <w:t>В  Л  А  Д  А</w:t>
      </w:r>
    </w:p>
    <w:p w:rsidR="003C04B3" w:rsidRDefault="003C04B3" w:rsidP="00ED2F47">
      <w:pPr>
        <w:jc w:val="center"/>
        <w:rPr>
          <w:rFonts w:cs="Times New Roman"/>
          <w:b/>
          <w:szCs w:val="24"/>
          <w:lang w:val="ru-RU"/>
        </w:rPr>
      </w:pPr>
    </w:p>
    <w:p w:rsidR="003C04B3" w:rsidRDefault="003C04B3" w:rsidP="00ED2F47">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Pr="00A62C78" w:rsidRDefault="003C04B3" w:rsidP="00ED2F47">
      <w:pPr>
        <w:jc w:val="center"/>
        <w:rPr>
          <w:rFonts w:cs="Times New Roman"/>
          <w:b/>
          <w:szCs w:val="24"/>
          <w:lang w:val="ru-RU"/>
        </w:rPr>
      </w:pPr>
    </w:p>
    <w:p w:rsidR="00ED2F47" w:rsidRPr="00A62C78" w:rsidRDefault="00ED2F47" w:rsidP="00ED2F47">
      <w:pPr>
        <w:jc w:val="center"/>
        <w:rPr>
          <w:rFonts w:cs="Times New Roman"/>
          <w:b/>
          <w:szCs w:val="24"/>
          <w:lang w:val="ru-RU"/>
        </w:rPr>
      </w:pPr>
    </w:p>
    <w:p w:rsidR="00ED2F47" w:rsidRDefault="00ED2F47" w:rsidP="008434B8">
      <w:pPr>
        <w:tabs>
          <w:tab w:val="left" w:pos="1440"/>
        </w:tabs>
        <w:jc w:val="right"/>
        <w:rPr>
          <w:szCs w:val="24"/>
          <w:lang/>
        </w:rPr>
        <w:sectPr w:rsidR="00ED2F47" w:rsidSect="00344E0A">
          <w:pgSz w:w="12240" w:h="15840" w:code="1"/>
          <w:pgMar w:top="993" w:right="1440" w:bottom="1440" w:left="1440" w:header="720" w:footer="720" w:gutter="0"/>
          <w:cols w:space="720"/>
          <w:docGrid w:linePitch="360"/>
        </w:sectPr>
      </w:pPr>
    </w:p>
    <w:p w:rsidR="000D0131" w:rsidRDefault="000D0131" w:rsidP="000D0131">
      <w:pPr>
        <w:tabs>
          <w:tab w:val="left" w:pos="1440"/>
        </w:tabs>
        <w:rPr>
          <w:rFonts w:cs="Times New Roman"/>
          <w:szCs w:val="24"/>
          <w:lang/>
        </w:rPr>
      </w:pPr>
    </w:p>
    <w:p w:rsidR="003C04B3" w:rsidRDefault="003C04B3" w:rsidP="000D0131">
      <w:pPr>
        <w:tabs>
          <w:tab w:val="left" w:pos="1440"/>
        </w:tabs>
        <w:rPr>
          <w:rFonts w:cs="Times New Roman"/>
          <w:szCs w:val="24"/>
        </w:rPr>
      </w:pPr>
    </w:p>
    <w:p w:rsidR="0070618D" w:rsidRDefault="0070618D" w:rsidP="008434B8">
      <w:pPr>
        <w:tabs>
          <w:tab w:val="left" w:pos="1440"/>
        </w:tabs>
        <w:rPr>
          <w:szCs w:val="24"/>
        </w:rPr>
      </w:pPr>
    </w:p>
    <w:p w:rsidR="008434B8" w:rsidRDefault="008434B8" w:rsidP="008434B8">
      <w:pPr>
        <w:tabs>
          <w:tab w:val="left" w:pos="1440"/>
        </w:tabs>
        <w:rPr>
          <w:szCs w:val="24"/>
          <w:lang w:val="ru-RU"/>
        </w:rPr>
      </w:pPr>
      <w:r>
        <w:rPr>
          <w:szCs w:val="24"/>
          <w:lang w:val="ru-RU"/>
        </w:rPr>
        <w:tab/>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99/14 и 94/17)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434B8" w:rsidRDefault="008434B8" w:rsidP="008434B8">
      <w:pPr>
        <w:rPr>
          <w:szCs w:val="24"/>
          <w:lang w:val="ru-RU"/>
        </w:rPr>
      </w:pPr>
    </w:p>
    <w:p w:rsidR="008434B8" w:rsidRDefault="008434B8" w:rsidP="008434B8">
      <w:pPr>
        <w:ind w:firstLine="1080"/>
        <w:rPr>
          <w:szCs w:val="24"/>
          <w:lang w:val="sr-Cyrl-CS"/>
        </w:rPr>
      </w:pPr>
      <w:r>
        <w:rPr>
          <w:szCs w:val="24"/>
          <w:lang w:val="sr-Cyrl-CS"/>
        </w:rPr>
        <w:tab/>
        <w:t>Влада доноси</w:t>
      </w:r>
    </w:p>
    <w:p w:rsidR="008434B8" w:rsidRDefault="008434B8" w:rsidP="008434B8">
      <w:pPr>
        <w:jc w:val="center"/>
        <w:rPr>
          <w:b/>
          <w:szCs w:val="24"/>
          <w:lang w:val="sr-Cyrl-CS"/>
        </w:rPr>
      </w:pPr>
    </w:p>
    <w:p w:rsidR="008434B8" w:rsidRDefault="008434B8" w:rsidP="008434B8">
      <w:pPr>
        <w:jc w:val="center"/>
        <w:rPr>
          <w:b/>
          <w:szCs w:val="24"/>
        </w:rPr>
      </w:pPr>
      <w:r>
        <w:rPr>
          <w:b/>
          <w:szCs w:val="24"/>
          <w:lang w:val="sr-Cyrl-CS"/>
        </w:rPr>
        <w:t>Р Е Ш Е Њ Е</w:t>
      </w:r>
    </w:p>
    <w:p w:rsidR="008434B8" w:rsidRDefault="008434B8" w:rsidP="008434B8">
      <w:pPr>
        <w:jc w:val="center"/>
        <w:rPr>
          <w:b/>
          <w:szCs w:val="24"/>
        </w:rPr>
      </w:pPr>
    </w:p>
    <w:p w:rsidR="008434B8" w:rsidRDefault="008434B8" w:rsidP="008434B8">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w:t>
      </w:r>
    </w:p>
    <w:p w:rsidR="008434B8" w:rsidRDefault="008434B8" w:rsidP="008434B8">
      <w:pPr>
        <w:pStyle w:val="BodyText2"/>
        <w:spacing w:after="0" w:line="240" w:lineRule="auto"/>
        <w:contextualSpacing/>
        <w:jc w:val="center"/>
        <w:rPr>
          <w:b/>
          <w:lang w:val="sr-Cyrl-CS"/>
        </w:rPr>
      </w:pPr>
      <w:r>
        <w:rPr>
          <w:b/>
          <w:lang w:val="sr-Cyrl-CS"/>
        </w:rPr>
        <w:t>ЗА РАД, ЗАПОШЉАВАЊЕ, БОРАЧКА И СОЦИЈАЛНА ПИТАЊА</w:t>
      </w:r>
    </w:p>
    <w:p w:rsidR="008434B8" w:rsidRDefault="008434B8" w:rsidP="008434B8">
      <w:pPr>
        <w:jc w:val="center"/>
        <w:rPr>
          <w:szCs w:val="24"/>
          <w:lang w:val="sr-Cyrl-CS"/>
        </w:rPr>
      </w:pPr>
    </w:p>
    <w:p w:rsidR="008434B8" w:rsidRDefault="008434B8" w:rsidP="008434B8">
      <w:pPr>
        <w:jc w:val="center"/>
        <w:rPr>
          <w:szCs w:val="24"/>
          <w:lang w:val="sr-Cyrl-CS"/>
        </w:rPr>
      </w:pPr>
      <w:r>
        <w:rPr>
          <w:szCs w:val="24"/>
          <w:lang w:val="sr-Cyrl-CS"/>
        </w:rPr>
        <w:t>I</w:t>
      </w:r>
    </w:p>
    <w:p w:rsidR="008434B8" w:rsidRDefault="008434B8" w:rsidP="008434B8">
      <w:pPr>
        <w:jc w:val="center"/>
        <w:rPr>
          <w:szCs w:val="24"/>
          <w:lang w:val="sr-Cyrl-CS"/>
        </w:rPr>
      </w:pPr>
    </w:p>
    <w:p w:rsidR="008434B8" w:rsidRDefault="008434B8" w:rsidP="008434B8">
      <w:pPr>
        <w:rPr>
          <w:szCs w:val="24"/>
          <w:lang w:val="sr-Cyrl-CS"/>
        </w:rPr>
      </w:pPr>
      <w:r>
        <w:rPr>
          <w:szCs w:val="24"/>
          <w:lang w:val="sr-Cyrl-CS"/>
        </w:rPr>
        <w:tab/>
      </w:r>
      <w:r>
        <w:rPr>
          <w:szCs w:val="24"/>
          <w:lang w:val="sr-Cyrl-CS"/>
        </w:rPr>
        <w:tab/>
        <w:t>Поставља се Бојана Станић за</w:t>
      </w:r>
      <w:r>
        <w:rPr>
          <w:szCs w:val="24"/>
          <w:lang w:val="ru-RU"/>
        </w:rPr>
        <w:t xml:space="preserve"> вршиоца дужности помоћника министра</w:t>
      </w:r>
      <w:r>
        <w:rPr>
          <w:szCs w:val="24"/>
          <w:lang w:val="sr-Cyrl-CS"/>
        </w:rPr>
        <w:t xml:space="preserve"> за рад, запошљавање, борачка и социјална питања – Сектор за рад и запошљавање од 1. марта 2018. године, на три месеца.</w:t>
      </w:r>
    </w:p>
    <w:p w:rsidR="008434B8" w:rsidRDefault="008434B8" w:rsidP="008434B8">
      <w:pPr>
        <w:jc w:val="center"/>
        <w:rPr>
          <w:szCs w:val="24"/>
          <w:lang w:val="sr-Cyrl-CS"/>
        </w:rPr>
      </w:pPr>
    </w:p>
    <w:p w:rsidR="008434B8" w:rsidRDefault="008434B8" w:rsidP="008434B8">
      <w:pPr>
        <w:jc w:val="center"/>
        <w:rPr>
          <w:szCs w:val="24"/>
          <w:lang w:val="sr-Cyrl-CS"/>
        </w:rPr>
      </w:pPr>
      <w:r>
        <w:rPr>
          <w:szCs w:val="24"/>
          <w:lang w:val="sr-Cyrl-CS"/>
        </w:rPr>
        <w:t>II</w:t>
      </w:r>
    </w:p>
    <w:p w:rsidR="008434B8" w:rsidRDefault="008434B8" w:rsidP="008434B8">
      <w:pPr>
        <w:jc w:val="center"/>
        <w:rPr>
          <w:szCs w:val="24"/>
          <w:lang w:val="sr-Cyrl-CS"/>
        </w:rPr>
      </w:pPr>
    </w:p>
    <w:p w:rsidR="008434B8" w:rsidRDefault="008434B8" w:rsidP="008434B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434B8" w:rsidRDefault="008434B8" w:rsidP="008434B8">
      <w:pPr>
        <w:ind w:firstLine="1080"/>
        <w:rPr>
          <w:szCs w:val="24"/>
          <w:lang w:val="sr-Cyrl-CS"/>
        </w:rPr>
      </w:pPr>
    </w:p>
    <w:p w:rsidR="008434B8" w:rsidRDefault="008434B8" w:rsidP="008434B8">
      <w:pPr>
        <w:ind w:firstLine="1080"/>
        <w:rPr>
          <w:szCs w:val="24"/>
          <w:lang w:val="sr-Cyrl-CS"/>
        </w:rPr>
      </w:pPr>
    </w:p>
    <w:p w:rsidR="008434B8" w:rsidRPr="00A80E5D" w:rsidRDefault="008434B8" w:rsidP="008434B8">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1533</w:t>
      </w:r>
      <w:r w:rsidRPr="00A80E5D">
        <w:rPr>
          <w:rFonts w:cs="Times New Roman"/>
          <w:szCs w:val="24"/>
          <w:lang w:val="sr-Cyrl-CS"/>
        </w:rPr>
        <w:t>/201</w:t>
      </w:r>
      <w:r>
        <w:rPr>
          <w:rFonts w:cs="Times New Roman"/>
          <w:szCs w:val="24"/>
          <w:lang w:val="sr-Cyrl-CS"/>
        </w:rPr>
        <w:t>8</w:t>
      </w:r>
      <w:r w:rsidRPr="00A80E5D">
        <w:rPr>
          <w:rFonts w:cs="Times New Roman"/>
          <w:szCs w:val="24"/>
        </w:rPr>
        <w:t xml:space="preserve"> </w:t>
      </w:r>
    </w:p>
    <w:p w:rsidR="008434B8" w:rsidRPr="00A80E5D" w:rsidRDefault="00A26881" w:rsidP="008434B8">
      <w:pPr>
        <w:rPr>
          <w:rFonts w:cs="Times New Roman"/>
          <w:szCs w:val="24"/>
          <w:lang/>
        </w:rPr>
      </w:pPr>
      <w:r>
        <w:rPr>
          <w:rFonts w:cs="Times New Roman"/>
          <w:szCs w:val="24"/>
          <w:lang w:val="sr-Cyrl-CS"/>
        </w:rPr>
        <w:t>У Београду, 8. марта 2018. године</w:t>
      </w:r>
      <w:r w:rsidR="008434B8" w:rsidRPr="00A80E5D">
        <w:rPr>
          <w:rFonts w:cs="Times New Roman"/>
          <w:szCs w:val="24"/>
          <w:lang w:val="sr-Cyrl-CS"/>
        </w:rPr>
        <w:t xml:space="preserve">   </w:t>
      </w:r>
    </w:p>
    <w:p w:rsidR="008434B8" w:rsidRPr="00A80E5D" w:rsidRDefault="008434B8" w:rsidP="008434B8">
      <w:pPr>
        <w:rPr>
          <w:rFonts w:cs="Times New Roman"/>
          <w:szCs w:val="24"/>
          <w:lang/>
        </w:rPr>
      </w:pPr>
    </w:p>
    <w:p w:rsidR="008434B8" w:rsidRPr="00A80E5D" w:rsidRDefault="008434B8" w:rsidP="008434B8">
      <w:pPr>
        <w:rPr>
          <w:rFonts w:cs="Times New Roman"/>
          <w:szCs w:val="24"/>
          <w:lang/>
        </w:rPr>
      </w:pPr>
    </w:p>
    <w:p w:rsidR="008434B8" w:rsidRDefault="008434B8" w:rsidP="008434B8">
      <w:pPr>
        <w:jc w:val="center"/>
        <w:rPr>
          <w:rFonts w:cs="Times New Roman"/>
          <w:b/>
          <w:szCs w:val="24"/>
          <w:lang w:val="ru-RU"/>
        </w:rPr>
      </w:pPr>
      <w:r w:rsidRPr="00A80E5D">
        <w:rPr>
          <w:rFonts w:cs="Times New Roman"/>
          <w:b/>
          <w:szCs w:val="24"/>
          <w:lang w:val="ru-RU"/>
        </w:rPr>
        <w:t>В  Л  А  Д  А</w:t>
      </w:r>
    </w:p>
    <w:p w:rsidR="003C04B3" w:rsidRDefault="003C04B3" w:rsidP="008434B8">
      <w:pPr>
        <w:jc w:val="center"/>
        <w:rPr>
          <w:rFonts w:cs="Times New Roman"/>
          <w:b/>
          <w:szCs w:val="24"/>
          <w:lang w:val="ru-RU"/>
        </w:rPr>
      </w:pPr>
    </w:p>
    <w:p w:rsidR="003C04B3" w:rsidRDefault="003C04B3" w:rsidP="008434B8">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Pr="00A80E5D" w:rsidRDefault="003C04B3" w:rsidP="008434B8">
      <w:pPr>
        <w:jc w:val="center"/>
        <w:rPr>
          <w:rFonts w:cs="Times New Roman"/>
          <w:b/>
          <w:szCs w:val="24"/>
          <w:lang w:val="ru-RU"/>
        </w:rPr>
      </w:pPr>
    </w:p>
    <w:p w:rsidR="008434B8" w:rsidRPr="00A80E5D" w:rsidRDefault="008434B8" w:rsidP="008434B8">
      <w:pPr>
        <w:jc w:val="center"/>
        <w:rPr>
          <w:rFonts w:cs="Times New Roman"/>
          <w:b/>
          <w:szCs w:val="24"/>
          <w:lang w:val="ru-RU"/>
        </w:rPr>
      </w:pPr>
    </w:p>
    <w:p w:rsidR="00D43A5D" w:rsidRDefault="00D43A5D" w:rsidP="00D43A5D">
      <w:pPr>
        <w:jc w:val="right"/>
        <w:rPr>
          <w:lang/>
        </w:rPr>
        <w:sectPr w:rsidR="00D43A5D" w:rsidSect="00344E0A">
          <w:pgSz w:w="12240" w:h="15840" w:code="1"/>
          <w:pgMar w:top="993" w:right="1440" w:bottom="1440" w:left="1440" w:header="720" w:footer="720" w:gutter="0"/>
          <w:cols w:space="720"/>
          <w:docGrid w:linePitch="360"/>
        </w:sectPr>
      </w:pPr>
    </w:p>
    <w:p w:rsidR="003C04B3" w:rsidRDefault="003C04B3" w:rsidP="008434B8">
      <w:pPr>
        <w:jc w:val="right"/>
        <w:rPr>
          <w:szCs w:val="24"/>
          <w:lang/>
        </w:rPr>
      </w:pPr>
    </w:p>
    <w:p w:rsidR="008434B8" w:rsidRDefault="008434B8" w:rsidP="008434B8">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99/14 и 94/17)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434B8" w:rsidRDefault="008434B8" w:rsidP="008434B8">
      <w:pPr>
        <w:rPr>
          <w:szCs w:val="24"/>
          <w:lang w:val="ru-RU"/>
        </w:rPr>
      </w:pPr>
    </w:p>
    <w:p w:rsidR="008434B8" w:rsidRDefault="008434B8" w:rsidP="008434B8">
      <w:pPr>
        <w:ind w:firstLine="1080"/>
        <w:rPr>
          <w:szCs w:val="24"/>
          <w:lang w:val="sr-Cyrl-CS"/>
        </w:rPr>
      </w:pPr>
      <w:r>
        <w:rPr>
          <w:szCs w:val="24"/>
          <w:lang w:val="sr-Cyrl-CS"/>
        </w:rPr>
        <w:tab/>
        <w:t>Влада доноси</w:t>
      </w:r>
    </w:p>
    <w:p w:rsidR="008434B8" w:rsidRDefault="008434B8" w:rsidP="008434B8">
      <w:pPr>
        <w:jc w:val="center"/>
        <w:rPr>
          <w:b/>
          <w:szCs w:val="24"/>
          <w:lang w:val="sr-Cyrl-CS"/>
        </w:rPr>
      </w:pPr>
    </w:p>
    <w:p w:rsidR="008434B8" w:rsidRDefault="008434B8" w:rsidP="008434B8">
      <w:pPr>
        <w:jc w:val="center"/>
        <w:rPr>
          <w:b/>
          <w:szCs w:val="24"/>
        </w:rPr>
      </w:pPr>
      <w:r>
        <w:rPr>
          <w:b/>
          <w:szCs w:val="24"/>
          <w:lang w:val="sr-Cyrl-CS"/>
        </w:rPr>
        <w:t>Р Е Ш Е Њ Е</w:t>
      </w:r>
    </w:p>
    <w:p w:rsidR="008434B8" w:rsidRDefault="008434B8" w:rsidP="008434B8">
      <w:pPr>
        <w:jc w:val="center"/>
        <w:rPr>
          <w:b/>
          <w:szCs w:val="24"/>
        </w:rPr>
      </w:pPr>
    </w:p>
    <w:p w:rsidR="008434B8" w:rsidRDefault="008434B8" w:rsidP="008434B8">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8434B8" w:rsidRDefault="008434B8" w:rsidP="008434B8">
      <w:pPr>
        <w:pStyle w:val="BodyText2"/>
        <w:spacing w:after="0" w:line="240" w:lineRule="auto"/>
        <w:contextualSpacing/>
        <w:jc w:val="center"/>
        <w:rPr>
          <w:b/>
          <w:szCs w:val="24"/>
          <w:lang w:val="sr-Cyrl-CS"/>
        </w:rPr>
      </w:pPr>
      <w:r>
        <w:rPr>
          <w:b/>
          <w:szCs w:val="24"/>
          <w:lang/>
        </w:rPr>
        <w:t>ОМЛАДИНЕ И СПОРТА</w:t>
      </w:r>
    </w:p>
    <w:p w:rsidR="008434B8" w:rsidRDefault="008434B8" w:rsidP="008434B8">
      <w:pPr>
        <w:jc w:val="center"/>
        <w:rPr>
          <w:szCs w:val="24"/>
          <w:lang w:val="sr-Cyrl-CS"/>
        </w:rPr>
      </w:pPr>
    </w:p>
    <w:p w:rsidR="008434B8" w:rsidRDefault="008434B8" w:rsidP="008434B8">
      <w:pPr>
        <w:jc w:val="center"/>
        <w:rPr>
          <w:szCs w:val="24"/>
          <w:lang w:val="sr-Cyrl-CS"/>
        </w:rPr>
      </w:pPr>
      <w:r>
        <w:rPr>
          <w:szCs w:val="24"/>
          <w:lang w:val="sr-Cyrl-CS"/>
        </w:rPr>
        <w:t>I</w:t>
      </w:r>
    </w:p>
    <w:p w:rsidR="008434B8" w:rsidRDefault="008434B8" w:rsidP="008434B8">
      <w:pPr>
        <w:jc w:val="center"/>
        <w:rPr>
          <w:szCs w:val="24"/>
          <w:lang w:val="sr-Cyrl-CS"/>
        </w:rPr>
      </w:pPr>
    </w:p>
    <w:p w:rsidR="008434B8" w:rsidRDefault="008434B8" w:rsidP="008434B8">
      <w:pPr>
        <w:rPr>
          <w:rFonts w:cs="Times New Roman"/>
          <w:szCs w:val="24"/>
          <w:lang w:val="sr-Cyrl-CS"/>
        </w:rPr>
      </w:pPr>
      <w:r>
        <w:rPr>
          <w:szCs w:val="24"/>
          <w:lang w:val="sr-Cyrl-CS"/>
        </w:rPr>
        <w:tab/>
      </w:r>
      <w:r>
        <w:rPr>
          <w:szCs w:val="24"/>
          <w:lang w:val="sr-Cyrl-CS"/>
        </w:rPr>
        <w:tab/>
        <w:t>Поставља се Дарко Удовичић</w:t>
      </w:r>
      <w:r>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Pr>
          <w:szCs w:val="24"/>
          <w:lang/>
        </w:rPr>
        <w:t>омладине и спорта</w:t>
      </w:r>
      <w:r>
        <w:rPr>
          <w:szCs w:val="24"/>
          <w:lang w:val="sr-Cyrl-CS"/>
        </w:rPr>
        <w:t xml:space="preserve"> – Сектор за спорт од 1. марта 2018. године, на три месеца.</w:t>
      </w:r>
    </w:p>
    <w:p w:rsidR="008434B8" w:rsidRDefault="008434B8" w:rsidP="008434B8">
      <w:pPr>
        <w:rPr>
          <w:szCs w:val="24"/>
          <w:lang w:val="sr-Cyrl-CS"/>
        </w:rPr>
      </w:pPr>
    </w:p>
    <w:p w:rsidR="008434B8" w:rsidRDefault="008434B8" w:rsidP="008434B8">
      <w:pPr>
        <w:jc w:val="center"/>
        <w:rPr>
          <w:szCs w:val="24"/>
          <w:lang w:val="sr-Cyrl-CS"/>
        </w:rPr>
      </w:pPr>
      <w:r>
        <w:rPr>
          <w:szCs w:val="24"/>
          <w:lang w:val="sr-Cyrl-CS"/>
        </w:rPr>
        <w:t>II</w:t>
      </w:r>
    </w:p>
    <w:p w:rsidR="008434B8" w:rsidRDefault="008434B8" w:rsidP="008434B8">
      <w:pPr>
        <w:jc w:val="center"/>
        <w:rPr>
          <w:szCs w:val="24"/>
          <w:lang w:val="sr-Cyrl-CS"/>
        </w:rPr>
      </w:pPr>
    </w:p>
    <w:p w:rsidR="008434B8" w:rsidRDefault="008434B8" w:rsidP="008434B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434B8" w:rsidRDefault="008434B8" w:rsidP="008434B8">
      <w:pPr>
        <w:rPr>
          <w:szCs w:val="24"/>
          <w:lang w:val="sr-Cyrl-CS"/>
        </w:rPr>
      </w:pPr>
    </w:p>
    <w:p w:rsidR="008434B8" w:rsidRDefault="008434B8" w:rsidP="008434B8">
      <w:pPr>
        <w:rPr>
          <w:szCs w:val="24"/>
          <w:lang w:val="sr-Cyrl-CS"/>
        </w:rPr>
      </w:pPr>
    </w:p>
    <w:p w:rsidR="008434B8" w:rsidRDefault="008434B8" w:rsidP="008434B8">
      <w:pPr>
        <w:rPr>
          <w:rFonts w:cs="Times New Roman"/>
          <w:szCs w:val="24"/>
          <w:lang/>
        </w:rPr>
      </w:pPr>
      <w:r>
        <w:rPr>
          <w:rFonts w:cs="Times New Roman"/>
          <w:szCs w:val="24"/>
          <w:lang/>
        </w:rPr>
        <w:t xml:space="preserve">24 </w:t>
      </w:r>
      <w:r>
        <w:rPr>
          <w:rFonts w:cs="Times New Roman"/>
          <w:szCs w:val="24"/>
          <w:lang w:val="sr-Cyrl-CS"/>
        </w:rPr>
        <w:t xml:space="preserve">Број: 119-1578/2018 </w:t>
      </w:r>
    </w:p>
    <w:p w:rsidR="008434B8" w:rsidRDefault="00A26881" w:rsidP="008434B8">
      <w:pPr>
        <w:rPr>
          <w:rFonts w:cs="Times New Roman"/>
          <w:szCs w:val="24"/>
          <w:lang/>
        </w:rPr>
      </w:pPr>
      <w:r>
        <w:rPr>
          <w:rFonts w:cs="Times New Roman"/>
          <w:szCs w:val="24"/>
          <w:lang w:val="sr-Cyrl-CS"/>
        </w:rPr>
        <w:t>У Београду, 8. марта 2018. године</w:t>
      </w:r>
      <w:r w:rsidR="008434B8">
        <w:rPr>
          <w:rFonts w:cs="Times New Roman"/>
          <w:szCs w:val="24"/>
          <w:lang w:val="sr-Cyrl-CS"/>
        </w:rPr>
        <w:t xml:space="preserve">   </w:t>
      </w:r>
    </w:p>
    <w:p w:rsidR="008434B8" w:rsidRDefault="008434B8" w:rsidP="008434B8">
      <w:pPr>
        <w:rPr>
          <w:rFonts w:cs="Times New Roman"/>
          <w:szCs w:val="24"/>
          <w:lang/>
        </w:rPr>
      </w:pPr>
    </w:p>
    <w:p w:rsidR="008434B8" w:rsidRDefault="008434B8" w:rsidP="008434B8">
      <w:pPr>
        <w:rPr>
          <w:rFonts w:cs="Times New Roman"/>
          <w:szCs w:val="24"/>
          <w:lang/>
        </w:rPr>
      </w:pPr>
    </w:p>
    <w:p w:rsidR="008434B8" w:rsidRDefault="008434B8" w:rsidP="008434B8">
      <w:pPr>
        <w:jc w:val="center"/>
        <w:rPr>
          <w:rFonts w:cs="Times New Roman"/>
          <w:b/>
          <w:szCs w:val="24"/>
          <w:lang w:val="ru-RU"/>
        </w:rPr>
      </w:pPr>
      <w:r>
        <w:rPr>
          <w:rFonts w:cs="Times New Roman"/>
          <w:b/>
          <w:szCs w:val="24"/>
          <w:lang w:val="ru-RU"/>
        </w:rPr>
        <w:t>В  Л  А  Д  А</w:t>
      </w:r>
    </w:p>
    <w:p w:rsidR="003C04B3" w:rsidRDefault="003C04B3" w:rsidP="008434B8">
      <w:pPr>
        <w:jc w:val="center"/>
        <w:rPr>
          <w:rFonts w:cs="Times New Roman"/>
          <w:b/>
          <w:szCs w:val="24"/>
          <w:lang w:val="ru-RU"/>
        </w:rPr>
      </w:pPr>
    </w:p>
    <w:p w:rsidR="003C04B3" w:rsidRDefault="003C04B3" w:rsidP="008434B8">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tcPr>
          <w:p w:rsidR="003C04B3" w:rsidRDefault="003C04B3" w:rsidP="003C04B3">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3C04B3">
            <w:pPr>
              <w:tabs>
                <w:tab w:val="left" w:pos="900"/>
                <w:tab w:val="left" w:pos="1418"/>
              </w:tabs>
              <w:jc w:val="center"/>
              <w:rPr>
                <w:rFonts w:eastAsia="Times New Roman" w:cs="Times New Roman"/>
                <w:szCs w:val="24"/>
              </w:rPr>
            </w:pPr>
          </w:p>
        </w:tc>
        <w:tc>
          <w:tcPr>
            <w:tcW w:w="3937" w:type="dxa"/>
            <w:hideMark/>
          </w:tcPr>
          <w:p w:rsidR="003C04B3" w:rsidRDefault="003C04B3" w:rsidP="003C04B3">
            <w:pPr>
              <w:tabs>
                <w:tab w:val="left" w:pos="0"/>
                <w:tab w:val="left" w:pos="1418"/>
              </w:tabs>
              <w:jc w:val="center"/>
              <w:rPr>
                <w:rFonts w:eastAsia="Times New Roman" w:cs="Times New Roman"/>
                <w:szCs w:val="24"/>
                <w:lang/>
              </w:rPr>
            </w:pPr>
            <w:r>
              <w:rPr>
                <w:lang/>
              </w:rPr>
              <w:t>Ана Брнабић</w:t>
            </w:r>
          </w:p>
        </w:tc>
      </w:tr>
    </w:tbl>
    <w:p w:rsidR="003C04B3" w:rsidRDefault="003C04B3" w:rsidP="008434B8">
      <w:pPr>
        <w:jc w:val="center"/>
        <w:rPr>
          <w:rFonts w:cs="Times New Roman"/>
          <w:b/>
          <w:szCs w:val="24"/>
          <w:lang w:val="ru-RU"/>
        </w:rPr>
      </w:pPr>
    </w:p>
    <w:p w:rsidR="004578DF" w:rsidRDefault="004578DF" w:rsidP="008434B8">
      <w:pPr>
        <w:jc w:val="center"/>
        <w:rPr>
          <w:rFonts w:cs="Times New Roman"/>
          <w:b/>
          <w:szCs w:val="24"/>
          <w:lang w:val="ru-RU"/>
        </w:rPr>
        <w:sectPr w:rsidR="004578DF" w:rsidSect="008434B8">
          <w:pgSz w:w="12240" w:h="15840" w:code="1"/>
          <w:pgMar w:top="993" w:right="1440" w:bottom="1440" w:left="1440" w:header="720" w:footer="720" w:gutter="0"/>
          <w:cols w:space="720"/>
          <w:docGrid w:linePitch="360"/>
        </w:sectPr>
      </w:pPr>
    </w:p>
    <w:p w:rsidR="004578DF" w:rsidRDefault="004578DF" w:rsidP="004578DF">
      <w:pPr>
        <w:tabs>
          <w:tab w:val="left" w:pos="1440"/>
        </w:tabs>
        <w:rPr>
          <w:szCs w:val="24"/>
          <w:lang/>
        </w:rPr>
      </w:pPr>
    </w:p>
    <w:p w:rsidR="004578DF" w:rsidRDefault="004578DF" w:rsidP="004578DF">
      <w:pPr>
        <w:tabs>
          <w:tab w:val="left" w:pos="1440"/>
        </w:tabs>
        <w:rPr>
          <w:szCs w:val="24"/>
          <w:lang/>
        </w:rPr>
      </w:pPr>
    </w:p>
    <w:p w:rsidR="004578DF" w:rsidRPr="00C275CE" w:rsidRDefault="004578DF" w:rsidP="004578DF">
      <w:pPr>
        <w:tabs>
          <w:tab w:val="left" w:pos="1440"/>
        </w:tabs>
        <w:rPr>
          <w:szCs w:val="24"/>
          <w:lang w:val="ru-RU"/>
        </w:rPr>
      </w:pPr>
      <w:r>
        <w:rPr>
          <w:szCs w:val="24"/>
          <w:lang w:val="ru-RU"/>
        </w:rPr>
        <w:tab/>
      </w:r>
      <w:r w:rsidRPr="00C275CE">
        <w:rPr>
          <w:szCs w:val="24"/>
          <w:lang w:val="ru-RU"/>
        </w:rPr>
        <w:t xml:space="preserve">На основу члана </w:t>
      </w:r>
      <w:r w:rsidRPr="00C275CE">
        <w:rPr>
          <w:szCs w:val="24"/>
          <w:lang/>
        </w:rPr>
        <w:t>26</w:t>
      </w:r>
      <w:r w:rsidRPr="00C275CE">
        <w:rPr>
          <w:szCs w:val="24"/>
          <w:lang w:val="ru-RU"/>
        </w:rPr>
        <w:t xml:space="preserve">. став </w:t>
      </w:r>
      <w:r w:rsidRPr="00C275CE">
        <w:rPr>
          <w:szCs w:val="24"/>
          <w:lang w:val="sr-Cyrl-CS"/>
        </w:rPr>
        <w:t>3</w:t>
      </w:r>
      <w:r w:rsidRPr="00C275C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275CE">
        <w:rPr>
          <w:szCs w:val="24"/>
          <w:lang w:val="sr-Cyrl-CS"/>
        </w:rPr>
        <w:t xml:space="preserve">(„Службени гласник РС”, бр. </w:t>
      </w:r>
      <w:r w:rsidRPr="00C275CE">
        <w:rPr>
          <w:szCs w:val="24"/>
          <w:lang w:val="ru-RU"/>
        </w:rPr>
        <w:t>55/05, 71/05 – исправка, 101/07, 65/08, 16/11, 68/12 – УС</w:t>
      </w:r>
      <w:r w:rsidRPr="00C275CE">
        <w:rPr>
          <w:szCs w:val="24"/>
        </w:rPr>
        <w:t>,</w:t>
      </w:r>
      <w:r w:rsidRPr="00C275CE">
        <w:rPr>
          <w:szCs w:val="24"/>
          <w:lang w:val="ru-RU"/>
        </w:rPr>
        <w:t xml:space="preserve"> 72/12,</w:t>
      </w:r>
      <w:r w:rsidRPr="00C275CE">
        <w:rPr>
          <w:szCs w:val="24"/>
        </w:rPr>
        <w:t xml:space="preserve"> 7/14 </w:t>
      </w:r>
      <w:r w:rsidRPr="00C275CE">
        <w:rPr>
          <w:szCs w:val="24"/>
          <w:lang w:val="ru-RU"/>
        </w:rPr>
        <w:t>– УС и 44/14</w:t>
      </w:r>
      <w:r w:rsidRPr="00C275CE">
        <w:rPr>
          <w:szCs w:val="24"/>
          <w:lang w:val="sr-Cyrl-CS"/>
        </w:rPr>
        <w:t>)</w:t>
      </w:r>
      <w:r w:rsidRPr="00C275CE">
        <w:rPr>
          <w:szCs w:val="24"/>
          <w:lang w:val="ru-RU"/>
        </w:rPr>
        <w:t>,</w:t>
      </w:r>
    </w:p>
    <w:p w:rsidR="004578DF" w:rsidRPr="00C275CE" w:rsidRDefault="004578DF" w:rsidP="004578DF">
      <w:pPr>
        <w:rPr>
          <w:szCs w:val="24"/>
          <w:lang w:val="ru-RU"/>
        </w:rPr>
      </w:pPr>
    </w:p>
    <w:p w:rsidR="004578DF" w:rsidRPr="00C275CE" w:rsidRDefault="004578DF" w:rsidP="004578DF">
      <w:pPr>
        <w:ind w:firstLine="1080"/>
        <w:rPr>
          <w:szCs w:val="24"/>
          <w:lang w:val="sr-Cyrl-CS"/>
        </w:rPr>
      </w:pPr>
      <w:r w:rsidRPr="00C275CE">
        <w:rPr>
          <w:szCs w:val="24"/>
          <w:lang w:val="sr-Cyrl-CS"/>
        </w:rPr>
        <w:tab/>
        <w:t>Влада доноси</w:t>
      </w:r>
    </w:p>
    <w:p w:rsidR="004578DF" w:rsidRPr="00C275CE" w:rsidRDefault="004578DF" w:rsidP="004578DF">
      <w:pPr>
        <w:jc w:val="center"/>
        <w:rPr>
          <w:b/>
          <w:szCs w:val="24"/>
          <w:lang w:val="sr-Cyrl-CS"/>
        </w:rPr>
      </w:pPr>
    </w:p>
    <w:p w:rsidR="004578DF" w:rsidRPr="00C275CE" w:rsidRDefault="004578DF" w:rsidP="004578DF">
      <w:pPr>
        <w:jc w:val="center"/>
        <w:rPr>
          <w:b/>
          <w:szCs w:val="24"/>
        </w:rPr>
      </w:pPr>
      <w:r w:rsidRPr="00C275CE">
        <w:rPr>
          <w:b/>
          <w:szCs w:val="24"/>
          <w:lang w:val="sr-Cyrl-CS"/>
        </w:rPr>
        <w:t>Р Е Ш Е Њ Е</w:t>
      </w:r>
    </w:p>
    <w:p w:rsidR="004578DF" w:rsidRPr="00C275CE" w:rsidRDefault="004578DF" w:rsidP="004578DF">
      <w:pPr>
        <w:jc w:val="center"/>
        <w:rPr>
          <w:b/>
          <w:szCs w:val="24"/>
        </w:rPr>
      </w:pPr>
    </w:p>
    <w:p w:rsidR="004578DF" w:rsidRPr="00C275CE" w:rsidRDefault="004578DF" w:rsidP="004578DF">
      <w:pPr>
        <w:pStyle w:val="BodyText2"/>
        <w:tabs>
          <w:tab w:val="left" w:pos="0"/>
        </w:tabs>
        <w:spacing w:after="0" w:line="240" w:lineRule="auto"/>
        <w:jc w:val="center"/>
        <w:rPr>
          <w:b/>
          <w:bCs/>
          <w:szCs w:val="24"/>
          <w:lang w:val="sr-Cyrl-CS"/>
        </w:rPr>
      </w:pPr>
      <w:r w:rsidRPr="00C275CE">
        <w:rPr>
          <w:b/>
          <w:szCs w:val="24"/>
          <w:lang w:val="sr-Cyrl-CS"/>
        </w:rPr>
        <w:t xml:space="preserve">О </w:t>
      </w:r>
      <w:r>
        <w:rPr>
          <w:b/>
          <w:szCs w:val="24"/>
          <w:lang w:val="sr-Cyrl-CS"/>
        </w:rPr>
        <w:t>ПОСТАВЉЕЊУ</w:t>
      </w:r>
      <w:r w:rsidRPr="00C275CE">
        <w:rPr>
          <w:b/>
          <w:szCs w:val="24"/>
          <w:lang w:val="sr-Cyrl-CS"/>
        </w:rPr>
        <w:t xml:space="preserve"> ВРШИОЦА ДУЖНОСТИ </w:t>
      </w:r>
      <w:r w:rsidRPr="00C275CE">
        <w:rPr>
          <w:b/>
          <w:bCs/>
          <w:szCs w:val="24"/>
          <w:lang w:val="sr-Cyrl-CS"/>
        </w:rPr>
        <w:t xml:space="preserve">СЕКРЕТАРА </w:t>
      </w:r>
    </w:p>
    <w:p w:rsidR="004578DF" w:rsidRPr="00C275CE" w:rsidRDefault="004578DF" w:rsidP="004578DF">
      <w:pPr>
        <w:pStyle w:val="BodyText2"/>
        <w:tabs>
          <w:tab w:val="left" w:pos="0"/>
        </w:tabs>
        <w:spacing w:after="0" w:line="240" w:lineRule="auto"/>
        <w:jc w:val="center"/>
        <w:rPr>
          <w:b/>
          <w:bCs/>
          <w:szCs w:val="24"/>
          <w:lang w:val="sr-Cyrl-CS"/>
        </w:rPr>
      </w:pPr>
      <w:r w:rsidRPr="00C275CE">
        <w:rPr>
          <w:b/>
          <w:bCs/>
          <w:szCs w:val="24"/>
          <w:lang w:val="sr-Cyrl-CS"/>
        </w:rPr>
        <w:t>МИНИСТАРСТВА ОМЛАДИНЕ И СПОРТА</w:t>
      </w:r>
    </w:p>
    <w:p w:rsidR="004578DF" w:rsidRPr="00C275CE" w:rsidRDefault="004578DF" w:rsidP="004578DF">
      <w:pPr>
        <w:jc w:val="center"/>
        <w:rPr>
          <w:szCs w:val="24"/>
          <w:lang w:val="sr-Cyrl-CS"/>
        </w:rPr>
      </w:pPr>
    </w:p>
    <w:p w:rsidR="004578DF" w:rsidRPr="00C275CE" w:rsidRDefault="004578DF" w:rsidP="004578DF">
      <w:pPr>
        <w:jc w:val="center"/>
        <w:rPr>
          <w:szCs w:val="24"/>
          <w:lang w:val="sr-Cyrl-CS"/>
        </w:rPr>
      </w:pPr>
      <w:r w:rsidRPr="00C275CE">
        <w:rPr>
          <w:szCs w:val="24"/>
          <w:lang w:val="sr-Cyrl-CS"/>
        </w:rPr>
        <w:t>I</w:t>
      </w:r>
    </w:p>
    <w:p w:rsidR="004578DF" w:rsidRPr="00C275CE" w:rsidRDefault="004578DF" w:rsidP="004578DF">
      <w:pPr>
        <w:jc w:val="center"/>
        <w:rPr>
          <w:szCs w:val="24"/>
          <w:lang w:val="sr-Cyrl-CS"/>
        </w:rPr>
      </w:pPr>
    </w:p>
    <w:p w:rsidR="004578DF" w:rsidRPr="00C275CE" w:rsidRDefault="004578DF" w:rsidP="004578DF">
      <w:pPr>
        <w:rPr>
          <w:szCs w:val="24"/>
          <w:lang w:val="sr-Cyrl-CS"/>
        </w:rPr>
      </w:pPr>
      <w:r w:rsidRPr="00C275CE">
        <w:rPr>
          <w:szCs w:val="24"/>
          <w:lang w:val="sr-Cyrl-CS"/>
        </w:rPr>
        <w:tab/>
      </w:r>
      <w:r w:rsidRPr="00C275CE">
        <w:rPr>
          <w:szCs w:val="24"/>
          <w:lang w:val="sr-Cyrl-CS"/>
        </w:rPr>
        <w:tab/>
        <w:t>Поставља се Славка Лакићевић за</w:t>
      </w:r>
      <w:r w:rsidRPr="00C275CE">
        <w:rPr>
          <w:szCs w:val="24"/>
          <w:lang w:val="ru-RU"/>
        </w:rPr>
        <w:t xml:space="preserve"> вршиоца дужности </w:t>
      </w:r>
      <w:r w:rsidRPr="00C275CE">
        <w:rPr>
          <w:szCs w:val="24"/>
          <w:lang w:val="sr-Cyrl-CS"/>
        </w:rPr>
        <w:t>секретара Министарства омладине и спорта</w:t>
      </w:r>
      <w:r>
        <w:rPr>
          <w:szCs w:val="24"/>
          <w:lang w:val="sr-Cyrl-CS"/>
        </w:rPr>
        <w:t xml:space="preserve"> од 15. марта 2018. године</w:t>
      </w:r>
      <w:r w:rsidRPr="00C275CE">
        <w:rPr>
          <w:szCs w:val="24"/>
          <w:lang w:val="ru-RU"/>
        </w:rPr>
        <w:t xml:space="preserve">, на </w:t>
      </w:r>
      <w:r>
        <w:rPr>
          <w:szCs w:val="24"/>
          <w:lang w:val="ru-RU"/>
        </w:rPr>
        <w:t>три</w:t>
      </w:r>
      <w:r w:rsidRPr="00C275CE">
        <w:rPr>
          <w:szCs w:val="24"/>
          <w:lang w:val="ru-RU"/>
        </w:rPr>
        <w:t xml:space="preserve"> месец</w:t>
      </w:r>
      <w:r>
        <w:rPr>
          <w:szCs w:val="24"/>
          <w:lang w:val="ru-RU"/>
        </w:rPr>
        <w:t>а</w:t>
      </w:r>
      <w:r w:rsidRPr="00C275CE">
        <w:rPr>
          <w:szCs w:val="24"/>
          <w:lang w:val="ru-RU"/>
        </w:rPr>
        <w:t>.</w:t>
      </w:r>
    </w:p>
    <w:p w:rsidR="004578DF" w:rsidRPr="00C275CE" w:rsidRDefault="004578DF" w:rsidP="004578DF">
      <w:pPr>
        <w:jc w:val="center"/>
        <w:rPr>
          <w:szCs w:val="24"/>
          <w:lang w:val="sr-Cyrl-CS"/>
        </w:rPr>
      </w:pPr>
    </w:p>
    <w:p w:rsidR="004578DF" w:rsidRPr="00C275CE" w:rsidRDefault="004578DF" w:rsidP="004578DF">
      <w:pPr>
        <w:jc w:val="center"/>
        <w:rPr>
          <w:szCs w:val="24"/>
          <w:lang w:val="sr-Cyrl-CS"/>
        </w:rPr>
      </w:pPr>
      <w:r w:rsidRPr="00C275CE">
        <w:rPr>
          <w:szCs w:val="24"/>
          <w:lang w:val="sr-Cyrl-CS"/>
        </w:rPr>
        <w:t>II</w:t>
      </w:r>
    </w:p>
    <w:p w:rsidR="004578DF" w:rsidRPr="00C275CE" w:rsidRDefault="004578DF" w:rsidP="004578DF">
      <w:pPr>
        <w:jc w:val="center"/>
        <w:rPr>
          <w:szCs w:val="24"/>
          <w:lang w:val="sr-Cyrl-CS"/>
        </w:rPr>
      </w:pPr>
    </w:p>
    <w:p w:rsidR="004578DF" w:rsidRPr="00C275CE" w:rsidRDefault="004578DF" w:rsidP="004578DF">
      <w:pPr>
        <w:rPr>
          <w:szCs w:val="24"/>
          <w:lang w:val="sr-Cyrl-CS"/>
        </w:rPr>
      </w:pPr>
      <w:r w:rsidRPr="00C275CE">
        <w:rPr>
          <w:szCs w:val="24"/>
          <w:lang w:val="sr-Cyrl-CS"/>
        </w:rPr>
        <w:tab/>
      </w:r>
      <w:r w:rsidRPr="00C275CE">
        <w:rPr>
          <w:szCs w:val="24"/>
          <w:lang w:val="sr-Cyrl-CS"/>
        </w:rPr>
        <w:tab/>
        <w:t>Ово решење објавити у „Службеном гласнику Републике Србије”.</w:t>
      </w:r>
    </w:p>
    <w:p w:rsidR="004578DF" w:rsidRPr="00C275CE" w:rsidRDefault="004578DF" w:rsidP="004578DF">
      <w:pPr>
        <w:ind w:firstLine="1080"/>
        <w:rPr>
          <w:szCs w:val="24"/>
          <w:lang w:val="sr-Cyrl-CS"/>
        </w:rPr>
      </w:pPr>
    </w:p>
    <w:p w:rsidR="004578DF" w:rsidRPr="00C275CE" w:rsidRDefault="004578DF" w:rsidP="004578DF">
      <w:pPr>
        <w:ind w:firstLine="1080"/>
        <w:rPr>
          <w:szCs w:val="24"/>
          <w:lang w:val="sr-Cyrl-CS"/>
        </w:rPr>
      </w:pPr>
    </w:p>
    <w:p w:rsidR="004578DF" w:rsidRPr="00C275CE" w:rsidRDefault="004578DF" w:rsidP="004578DF">
      <w:pPr>
        <w:rPr>
          <w:rFonts w:cs="Times New Roman"/>
          <w:szCs w:val="24"/>
          <w:lang/>
        </w:rPr>
      </w:pPr>
      <w:r w:rsidRPr="00C275CE">
        <w:rPr>
          <w:rFonts w:cs="Times New Roman"/>
          <w:szCs w:val="24"/>
          <w:lang/>
        </w:rPr>
        <w:t xml:space="preserve">24 </w:t>
      </w:r>
      <w:r w:rsidRPr="00C275CE">
        <w:rPr>
          <w:rFonts w:cs="Times New Roman"/>
          <w:szCs w:val="24"/>
          <w:lang w:val="sr-Cyrl-CS"/>
        </w:rPr>
        <w:t>Број: 119-</w:t>
      </w:r>
      <w:r>
        <w:rPr>
          <w:rFonts w:cs="Times New Roman"/>
          <w:szCs w:val="24"/>
        </w:rPr>
        <w:t>2135</w:t>
      </w:r>
      <w:r w:rsidRPr="00C275CE">
        <w:rPr>
          <w:rFonts w:cs="Times New Roman"/>
          <w:szCs w:val="24"/>
          <w:lang w:val="sr-Cyrl-CS"/>
        </w:rPr>
        <w:t>/201</w:t>
      </w:r>
      <w:r>
        <w:rPr>
          <w:rFonts w:cs="Times New Roman"/>
          <w:szCs w:val="24"/>
          <w:lang w:val="sr-Cyrl-CS"/>
        </w:rPr>
        <w:t>8</w:t>
      </w:r>
      <w:r w:rsidRPr="00C275CE">
        <w:rPr>
          <w:rFonts w:cs="Times New Roman"/>
          <w:szCs w:val="24"/>
        </w:rPr>
        <w:t xml:space="preserve"> </w:t>
      </w:r>
    </w:p>
    <w:p w:rsidR="004578DF" w:rsidRPr="00C275CE" w:rsidRDefault="00A26881" w:rsidP="004578DF">
      <w:pPr>
        <w:rPr>
          <w:rFonts w:cs="Times New Roman"/>
          <w:szCs w:val="24"/>
          <w:lang/>
        </w:rPr>
      </w:pPr>
      <w:r>
        <w:rPr>
          <w:rFonts w:cs="Times New Roman"/>
          <w:szCs w:val="24"/>
          <w:lang w:val="sr-Cyrl-CS"/>
        </w:rPr>
        <w:t>У Београду, 8. марта 2018. године</w:t>
      </w:r>
      <w:r w:rsidR="004578DF" w:rsidRPr="00C275CE">
        <w:rPr>
          <w:rFonts w:cs="Times New Roman"/>
          <w:szCs w:val="24"/>
          <w:lang w:val="sr-Cyrl-CS"/>
        </w:rPr>
        <w:t xml:space="preserve">   </w:t>
      </w:r>
    </w:p>
    <w:p w:rsidR="004578DF" w:rsidRPr="00C275CE" w:rsidRDefault="004578DF" w:rsidP="004578DF">
      <w:pPr>
        <w:rPr>
          <w:rFonts w:cs="Times New Roman"/>
          <w:szCs w:val="24"/>
          <w:lang/>
        </w:rPr>
      </w:pPr>
    </w:p>
    <w:p w:rsidR="004578DF" w:rsidRPr="00C275CE" w:rsidRDefault="004578DF" w:rsidP="004578DF">
      <w:pPr>
        <w:rPr>
          <w:rFonts w:cs="Times New Roman"/>
          <w:szCs w:val="24"/>
          <w:lang/>
        </w:rPr>
      </w:pPr>
    </w:p>
    <w:p w:rsidR="004578DF" w:rsidRPr="00C275CE" w:rsidRDefault="004578DF" w:rsidP="004578DF">
      <w:pPr>
        <w:jc w:val="center"/>
        <w:rPr>
          <w:rFonts w:cs="Times New Roman"/>
          <w:b/>
          <w:szCs w:val="24"/>
          <w:lang w:val="ru-RU"/>
        </w:rPr>
      </w:pPr>
      <w:r w:rsidRPr="00C275CE">
        <w:rPr>
          <w:rFonts w:cs="Times New Roman"/>
          <w:b/>
          <w:szCs w:val="24"/>
          <w:lang w:val="ru-RU"/>
        </w:rPr>
        <w:t>В  Л  А  Д  А</w:t>
      </w:r>
    </w:p>
    <w:p w:rsidR="004578DF" w:rsidRPr="00C275CE" w:rsidRDefault="004578DF" w:rsidP="004578DF">
      <w:pPr>
        <w:jc w:val="center"/>
        <w:rPr>
          <w:rFonts w:cs="Times New Roman"/>
          <w:b/>
          <w:szCs w:val="24"/>
          <w:lang w:val="ru-RU"/>
        </w:rPr>
      </w:pPr>
    </w:p>
    <w:p w:rsidR="008434B8" w:rsidRDefault="008434B8" w:rsidP="008434B8">
      <w:pPr>
        <w:jc w:val="center"/>
        <w:rPr>
          <w:rFonts w:cs="Times New Roman"/>
          <w:b/>
          <w:szCs w:val="24"/>
          <w:lang w:val="ru-RU"/>
        </w:rPr>
      </w:pPr>
    </w:p>
    <w:tbl>
      <w:tblPr>
        <w:tblW w:w="0" w:type="auto"/>
        <w:jc w:val="center"/>
        <w:tblLayout w:type="fixed"/>
        <w:tblLook w:val="04A0"/>
      </w:tblPr>
      <w:tblGrid>
        <w:gridCol w:w="4783"/>
        <w:gridCol w:w="3937"/>
      </w:tblGrid>
      <w:tr w:rsidR="004578DF" w:rsidTr="004D03BD">
        <w:trPr>
          <w:jc w:val="center"/>
        </w:trPr>
        <w:tc>
          <w:tcPr>
            <w:tcW w:w="4783" w:type="dxa"/>
          </w:tcPr>
          <w:p w:rsidR="004578DF" w:rsidRDefault="004578DF" w:rsidP="004D03BD">
            <w:pPr>
              <w:tabs>
                <w:tab w:val="left" w:pos="900"/>
                <w:tab w:val="left" w:pos="1418"/>
              </w:tabs>
              <w:jc w:val="center"/>
              <w:rPr>
                <w:rFonts w:eastAsia="Times New Roman" w:cs="Times New Roman"/>
                <w:szCs w:val="24"/>
              </w:rPr>
            </w:pPr>
          </w:p>
        </w:tc>
        <w:tc>
          <w:tcPr>
            <w:tcW w:w="3937" w:type="dxa"/>
            <w:hideMark/>
          </w:tcPr>
          <w:p w:rsidR="004578DF" w:rsidRDefault="004578DF" w:rsidP="004D03BD">
            <w:pPr>
              <w:tabs>
                <w:tab w:val="left" w:pos="-110"/>
                <w:tab w:val="left" w:pos="1418"/>
              </w:tabs>
              <w:jc w:val="center"/>
              <w:rPr>
                <w:rFonts w:eastAsia="Times New Roman" w:cs="Times New Roman"/>
                <w:szCs w:val="24"/>
              </w:rPr>
            </w:pPr>
            <w:r>
              <w:t>ПРЕДСЕДНИК</w:t>
            </w:r>
          </w:p>
        </w:tc>
      </w:tr>
      <w:tr w:rsidR="004578DF" w:rsidTr="004D03BD">
        <w:trPr>
          <w:jc w:val="center"/>
        </w:trPr>
        <w:tc>
          <w:tcPr>
            <w:tcW w:w="4783" w:type="dxa"/>
          </w:tcPr>
          <w:p w:rsidR="004578DF" w:rsidRDefault="004578DF" w:rsidP="004D03BD">
            <w:pPr>
              <w:tabs>
                <w:tab w:val="left" w:pos="900"/>
                <w:tab w:val="left" w:pos="1418"/>
              </w:tabs>
              <w:jc w:val="center"/>
              <w:rPr>
                <w:rFonts w:eastAsia="Times New Roman" w:cs="Times New Roman"/>
                <w:szCs w:val="24"/>
              </w:rPr>
            </w:pPr>
          </w:p>
        </w:tc>
        <w:tc>
          <w:tcPr>
            <w:tcW w:w="3937" w:type="dxa"/>
          </w:tcPr>
          <w:p w:rsidR="004578DF" w:rsidRDefault="004578DF" w:rsidP="004D03BD">
            <w:pPr>
              <w:tabs>
                <w:tab w:val="left" w:pos="900"/>
                <w:tab w:val="left" w:pos="1418"/>
              </w:tabs>
              <w:rPr>
                <w:rFonts w:eastAsia="Times New Roman" w:cs="Times New Roman"/>
                <w:szCs w:val="24"/>
              </w:rPr>
            </w:pPr>
          </w:p>
        </w:tc>
      </w:tr>
      <w:tr w:rsidR="004578DF" w:rsidTr="004D03BD">
        <w:trPr>
          <w:jc w:val="center"/>
        </w:trPr>
        <w:tc>
          <w:tcPr>
            <w:tcW w:w="4783" w:type="dxa"/>
          </w:tcPr>
          <w:p w:rsidR="004578DF" w:rsidRDefault="004578DF" w:rsidP="004D03BD">
            <w:pPr>
              <w:tabs>
                <w:tab w:val="left" w:pos="900"/>
                <w:tab w:val="left" w:pos="1418"/>
              </w:tabs>
              <w:jc w:val="center"/>
              <w:rPr>
                <w:rFonts w:eastAsia="Times New Roman" w:cs="Times New Roman"/>
                <w:szCs w:val="24"/>
              </w:rPr>
            </w:pPr>
          </w:p>
        </w:tc>
        <w:tc>
          <w:tcPr>
            <w:tcW w:w="3937" w:type="dxa"/>
          </w:tcPr>
          <w:p w:rsidR="004578DF" w:rsidRDefault="004578DF" w:rsidP="004D03BD">
            <w:pPr>
              <w:tabs>
                <w:tab w:val="left" w:pos="900"/>
                <w:tab w:val="left" w:pos="1418"/>
              </w:tabs>
              <w:jc w:val="center"/>
              <w:rPr>
                <w:rFonts w:eastAsia="Times New Roman" w:cs="Times New Roman"/>
                <w:szCs w:val="24"/>
              </w:rPr>
            </w:pPr>
          </w:p>
        </w:tc>
      </w:tr>
      <w:tr w:rsidR="004578DF" w:rsidTr="004D03BD">
        <w:trPr>
          <w:jc w:val="center"/>
        </w:trPr>
        <w:tc>
          <w:tcPr>
            <w:tcW w:w="4783" w:type="dxa"/>
          </w:tcPr>
          <w:p w:rsidR="004578DF" w:rsidRDefault="004578DF" w:rsidP="004D03BD">
            <w:pPr>
              <w:tabs>
                <w:tab w:val="left" w:pos="900"/>
                <w:tab w:val="left" w:pos="1418"/>
              </w:tabs>
              <w:jc w:val="center"/>
              <w:rPr>
                <w:rFonts w:eastAsia="Times New Roman" w:cs="Times New Roman"/>
                <w:szCs w:val="24"/>
              </w:rPr>
            </w:pPr>
          </w:p>
        </w:tc>
        <w:tc>
          <w:tcPr>
            <w:tcW w:w="3937" w:type="dxa"/>
            <w:hideMark/>
          </w:tcPr>
          <w:p w:rsidR="004578DF" w:rsidRDefault="004578DF" w:rsidP="004D03BD">
            <w:pPr>
              <w:tabs>
                <w:tab w:val="left" w:pos="0"/>
                <w:tab w:val="left" w:pos="1418"/>
              </w:tabs>
              <w:jc w:val="center"/>
              <w:rPr>
                <w:rFonts w:eastAsia="Times New Roman" w:cs="Times New Roman"/>
                <w:szCs w:val="24"/>
                <w:lang/>
              </w:rPr>
            </w:pPr>
            <w:r>
              <w:rPr>
                <w:lang/>
              </w:rPr>
              <w:t>Ана Брнабић</w:t>
            </w:r>
          </w:p>
        </w:tc>
      </w:tr>
    </w:tbl>
    <w:p w:rsidR="004578DF" w:rsidRDefault="004578DF" w:rsidP="008434B8">
      <w:pPr>
        <w:jc w:val="center"/>
        <w:rPr>
          <w:rFonts w:cs="Times New Roman"/>
          <w:b/>
          <w:szCs w:val="24"/>
          <w:lang w:val="ru-RU"/>
        </w:rPr>
      </w:pPr>
    </w:p>
    <w:p w:rsidR="008434B8" w:rsidRDefault="008434B8" w:rsidP="00D43A5D">
      <w:pPr>
        <w:jc w:val="right"/>
        <w:rPr>
          <w:lang/>
        </w:rPr>
        <w:sectPr w:rsidR="008434B8" w:rsidSect="008434B8">
          <w:pgSz w:w="12240" w:h="15840" w:code="1"/>
          <w:pgMar w:top="993" w:right="1440" w:bottom="1440" w:left="1440" w:header="720" w:footer="720" w:gutter="0"/>
          <w:cols w:space="720"/>
          <w:docGrid w:linePitch="360"/>
        </w:sectPr>
      </w:pPr>
    </w:p>
    <w:p w:rsidR="003C04B3" w:rsidRDefault="003C04B3" w:rsidP="008434B8">
      <w:pPr>
        <w:rPr>
          <w:szCs w:val="24"/>
          <w:lang/>
        </w:rPr>
      </w:pPr>
    </w:p>
    <w:p w:rsidR="008434B8" w:rsidRDefault="008434B8" w:rsidP="008434B8">
      <w:pPr>
        <w:rPr>
          <w:szCs w:val="24"/>
          <w:lang w:val="ru-RU"/>
        </w:rPr>
      </w:pPr>
      <w:r>
        <w:rPr>
          <w:szCs w:val="24"/>
        </w:rPr>
        <w:tab/>
      </w:r>
      <w:r>
        <w:rPr>
          <w:szCs w:val="24"/>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w:t>
      </w:r>
      <w:r w:rsidRPr="004D0EF7">
        <w:rPr>
          <w:szCs w:val="24"/>
          <w:lang w:val="ru-RU"/>
        </w:rPr>
        <w:t xml:space="preserve">116/08, </w:t>
      </w:r>
      <w:r w:rsidRPr="004D0EF7">
        <w:rPr>
          <w:rFonts w:cs="Times New Roman"/>
          <w:szCs w:val="23"/>
          <w:lang w:val="ru-RU"/>
        </w:rPr>
        <w:t>104/09</w:t>
      </w:r>
      <w:r w:rsidRPr="004D0EF7">
        <w:rPr>
          <w:rFonts w:cs="Times New Roman"/>
          <w:szCs w:val="23"/>
        </w:rPr>
        <w:t>,</w:t>
      </w:r>
      <w:r w:rsidRPr="004D0EF7">
        <w:rPr>
          <w:rFonts w:cs="Times New Roman"/>
          <w:szCs w:val="23"/>
          <w:lang w:val="ru-RU"/>
        </w:rPr>
        <w:t xml:space="preserve"> 99/14</w:t>
      </w:r>
      <w:r w:rsidRPr="004D0EF7">
        <w:rPr>
          <w:rFonts w:cs="Times New Roman"/>
          <w:szCs w:val="23"/>
        </w:rPr>
        <w:t xml:space="preserve"> </w:t>
      </w:r>
      <w:r w:rsidRPr="004D0EF7">
        <w:rPr>
          <w:rFonts w:cs="Times New Roman"/>
          <w:szCs w:val="23"/>
          <w:lang/>
        </w:rPr>
        <w:t>и 94/17</w:t>
      </w:r>
      <w:r w:rsidRPr="004D0EF7">
        <w:rPr>
          <w:szCs w:val="24"/>
          <w:lang w:val="ru-RU"/>
        </w:rPr>
        <w:t xml:space="preserve">) </w:t>
      </w:r>
      <w:r w:rsidRPr="004D0EF7">
        <w:rPr>
          <w:szCs w:val="24"/>
          <w:lang w:val="sr-Cyrl-CS"/>
        </w:rPr>
        <w:t>и члана</w:t>
      </w:r>
      <w:r>
        <w:rPr>
          <w:szCs w:val="24"/>
          <w:lang w:val="sr-Cyrl-CS"/>
        </w:rPr>
        <w:t xml:space="preserve">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8434B8" w:rsidRDefault="008434B8" w:rsidP="008434B8">
      <w:pPr>
        <w:rPr>
          <w:szCs w:val="24"/>
          <w:lang w:val="ru-RU"/>
        </w:rPr>
      </w:pPr>
    </w:p>
    <w:p w:rsidR="008434B8" w:rsidRDefault="008434B8" w:rsidP="008434B8">
      <w:pPr>
        <w:rPr>
          <w:szCs w:val="24"/>
          <w:lang w:val="sr-Cyrl-CS"/>
        </w:rPr>
      </w:pPr>
      <w:r>
        <w:rPr>
          <w:szCs w:val="24"/>
          <w:lang w:val="sr-Cyrl-CS"/>
        </w:rPr>
        <w:tab/>
      </w:r>
      <w:r>
        <w:rPr>
          <w:szCs w:val="24"/>
          <w:lang w:val="sr-Cyrl-CS"/>
        </w:rPr>
        <w:tab/>
        <w:t>Влада доноси</w:t>
      </w:r>
    </w:p>
    <w:p w:rsidR="008434B8" w:rsidRDefault="008434B8" w:rsidP="008434B8">
      <w:pPr>
        <w:jc w:val="center"/>
        <w:rPr>
          <w:b/>
          <w:szCs w:val="24"/>
          <w:lang w:val="sr-Cyrl-CS"/>
        </w:rPr>
      </w:pPr>
    </w:p>
    <w:p w:rsidR="008434B8" w:rsidRDefault="008434B8" w:rsidP="008434B8">
      <w:pPr>
        <w:jc w:val="center"/>
        <w:rPr>
          <w:b/>
          <w:szCs w:val="24"/>
          <w:lang w:val="sr-Cyrl-CS"/>
        </w:rPr>
      </w:pPr>
      <w:r>
        <w:rPr>
          <w:b/>
          <w:szCs w:val="24"/>
          <w:lang w:val="sr-Cyrl-CS"/>
        </w:rPr>
        <w:t>Р Е Ш Е Њ Е</w:t>
      </w:r>
    </w:p>
    <w:p w:rsidR="008434B8" w:rsidRDefault="008434B8" w:rsidP="008434B8">
      <w:pPr>
        <w:jc w:val="center"/>
        <w:rPr>
          <w:b/>
          <w:szCs w:val="24"/>
          <w:lang w:val="sr-Cyrl-CS"/>
        </w:rPr>
      </w:pPr>
    </w:p>
    <w:p w:rsidR="008434B8" w:rsidRDefault="008434B8" w:rsidP="008434B8">
      <w:pPr>
        <w:pStyle w:val="BodyText2"/>
        <w:spacing w:after="0" w:line="240" w:lineRule="auto"/>
        <w:contextualSpacing/>
        <w:jc w:val="center"/>
        <w:rPr>
          <w:b/>
          <w:szCs w:val="24"/>
          <w:lang w:val="sr-Cyrl-CS"/>
        </w:rPr>
      </w:pPr>
      <w:r>
        <w:rPr>
          <w:b/>
          <w:szCs w:val="24"/>
          <w:lang w:val="sr-Cyrl-CS"/>
        </w:rPr>
        <w:t xml:space="preserve">О </w:t>
      </w:r>
      <w:r>
        <w:rPr>
          <w:b/>
          <w:szCs w:val="24"/>
          <w:lang/>
        </w:rPr>
        <w:t>ПОСТАВЉЕЊУ</w:t>
      </w:r>
      <w:r>
        <w:rPr>
          <w:b/>
          <w:szCs w:val="24"/>
          <w:lang w:val="sr-Cyrl-CS"/>
        </w:rPr>
        <w:t xml:space="preserve"> ВРШИОЦА ДУЖНОСТИ </w:t>
      </w:r>
      <w:r>
        <w:rPr>
          <w:b/>
          <w:szCs w:val="24"/>
        </w:rPr>
        <w:t>ПОМОЋНИКА</w:t>
      </w:r>
      <w:r>
        <w:rPr>
          <w:b/>
          <w:szCs w:val="24"/>
          <w:lang w:val="sr-Cyrl-CS"/>
        </w:rPr>
        <w:t xml:space="preserve"> </w:t>
      </w:r>
    </w:p>
    <w:p w:rsidR="008434B8" w:rsidRDefault="008434B8" w:rsidP="008434B8">
      <w:pPr>
        <w:pStyle w:val="BodyText2"/>
        <w:spacing w:after="0" w:line="240" w:lineRule="auto"/>
        <w:contextualSpacing/>
        <w:jc w:val="center"/>
        <w:rPr>
          <w:b/>
          <w:szCs w:val="24"/>
          <w:lang w:val="sr-Cyrl-CS"/>
        </w:rPr>
      </w:pPr>
      <w:r>
        <w:rPr>
          <w:b/>
          <w:szCs w:val="24"/>
          <w:lang w:val="sr-Cyrl-CS"/>
        </w:rPr>
        <w:t>МИНИСТРА ЗДРАВЉА</w:t>
      </w:r>
    </w:p>
    <w:p w:rsidR="008434B8" w:rsidRDefault="008434B8" w:rsidP="008434B8">
      <w:pPr>
        <w:pStyle w:val="BodyText2"/>
        <w:spacing w:after="0" w:line="240" w:lineRule="auto"/>
        <w:contextualSpacing/>
        <w:jc w:val="center"/>
        <w:rPr>
          <w:szCs w:val="24"/>
          <w:lang w:val="sr-Cyrl-CS"/>
        </w:rPr>
      </w:pPr>
    </w:p>
    <w:p w:rsidR="008434B8" w:rsidRDefault="008434B8" w:rsidP="008434B8">
      <w:pPr>
        <w:jc w:val="center"/>
        <w:rPr>
          <w:szCs w:val="24"/>
          <w:lang w:val="sr-Cyrl-CS"/>
        </w:rPr>
      </w:pPr>
      <w:r>
        <w:rPr>
          <w:szCs w:val="24"/>
          <w:lang w:val="sr-Cyrl-CS"/>
        </w:rPr>
        <w:t>I</w:t>
      </w:r>
    </w:p>
    <w:p w:rsidR="008434B8" w:rsidRDefault="008434B8" w:rsidP="008434B8">
      <w:pPr>
        <w:jc w:val="center"/>
        <w:rPr>
          <w:szCs w:val="24"/>
          <w:lang w:val="sr-Cyrl-CS"/>
        </w:rPr>
      </w:pPr>
    </w:p>
    <w:p w:rsidR="008434B8" w:rsidRDefault="008434B8" w:rsidP="008434B8">
      <w:pPr>
        <w:ind w:firstLine="1080"/>
        <w:rPr>
          <w:szCs w:val="24"/>
          <w:lang w:val="sr-Cyrl-CS"/>
        </w:rPr>
      </w:pPr>
      <w:r>
        <w:rPr>
          <w:szCs w:val="24"/>
          <w:lang w:val="sr-Cyrl-CS"/>
        </w:rPr>
        <w:tab/>
        <w:t>Поставља се др Драгана Вуји</w:t>
      </w:r>
      <w:r>
        <w:rPr>
          <w:szCs w:val="24"/>
          <w:lang/>
        </w:rPr>
        <w:t>ч</w:t>
      </w:r>
      <w:r>
        <w:rPr>
          <w:szCs w:val="24"/>
          <w:lang w:val="sr-Cyrl-CS"/>
        </w:rPr>
        <w:t xml:space="preserve">ић </w:t>
      </w:r>
      <w:r>
        <w:rPr>
          <w:szCs w:val="24"/>
          <w:lang w:val="ru-RU"/>
        </w:rPr>
        <w:t>за вршиоца дужности помоћника министра</w:t>
      </w:r>
      <w:r>
        <w:rPr>
          <w:szCs w:val="24"/>
          <w:lang w:val="sr-Cyrl-CS"/>
        </w:rPr>
        <w:t xml:space="preserve"> здравља – Сектор за лекове и медицинска средства</w:t>
      </w:r>
      <w:r>
        <w:rPr>
          <w:szCs w:val="24"/>
        </w:rPr>
        <w:t>,</w:t>
      </w:r>
      <w:r>
        <w:rPr>
          <w:szCs w:val="24"/>
          <w:lang/>
        </w:rPr>
        <w:t xml:space="preserve"> психоактивне контролисане супстанце и прекурсоре</w:t>
      </w:r>
      <w:r>
        <w:rPr>
          <w:szCs w:val="24"/>
          <w:lang w:val="sr-Cyrl-CS"/>
        </w:rPr>
        <w:t xml:space="preserve"> од </w:t>
      </w:r>
      <w:r>
        <w:rPr>
          <w:szCs w:val="24"/>
          <w:lang/>
        </w:rPr>
        <w:t>31</w:t>
      </w:r>
      <w:r>
        <w:rPr>
          <w:szCs w:val="24"/>
          <w:lang w:val="sr-Cyrl-CS"/>
        </w:rPr>
        <w:t xml:space="preserve">. јануара 2018.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8434B8" w:rsidRDefault="008434B8" w:rsidP="008434B8">
      <w:pPr>
        <w:rPr>
          <w:szCs w:val="24"/>
          <w:lang w:val="sr-Cyrl-CS"/>
        </w:rPr>
      </w:pPr>
    </w:p>
    <w:p w:rsidR="008434B8" w:rsidRDefault="008434B8" w:rsidP="008434B8">
      <w:pPr>
        <w:jc w:val="center"/>
        <w:rPr>
          <w:szCs w:val="24"/>
          <w:lang w:val="sr-Cyrl-CS"/>
        </w:rPr>
      </w:pPr>
      <w:r>
        <w:rPr>
          <w:szCs w:val="24"/>
          <w:lang w:val="sr-Cyrl-CS"/>
        </w:rPr>
        <w:t>II</w:t>
      </w:r>
    </w:p>
    <w:p w:rsidR="008434B8" w:rsidRDefault="008434B8" w:rsidP="008434B8">
      <w:pPr>
        <w:jc w:val="center"/>
        <w:rPr>
          <w:szCs w:val="24"/>
          <w:lang w:val="sr-Cyrl-CS"/>
        </w:rPr>
      </w:pPr>
    </w:p>
    <w:p w:rsidR="008434B8" w:rsidRDefault="008434B8" w:rsidP="008434B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434B8" w:rsidRDefault="008434B8" w:rsidP="008434B8">
      <w:pPr>
        <w:rPr>
          <w:szCs w:val="24"/>
          <w:lang w:val="ru-RU"/>
        </w:rPr>
      </w:pPr>
    </w:p>
    <w:p w:rsidR="008434B8" w:rsidRDefault="008434B8" w:rsidP="008434B8">
      <w:pPr>
        <w:rPr>
          <w:szCs w:val="24"/>
          <w:lang w:val="ru-RU"/>
        </w:rPr>
      </w:pPr>
    </w:p>
    <w:p w:rsidR="008434B8" w:rsidRPr="00463EB3" w:rsidRDefault="008434B8" w:rsidP="008434B8">
      <w:pPr>
        <w:rPr>
          <w:rFonts w:cs="Times New Roman"/>
          <w:szCs w:val="24"/>
          <w:lang/>
        </w:rPr>
      </w:pPr>
      <w:r w:rsidRPr="00463EB3">
        <w:rPr>
          <w:rFonts w:cs="Times New Roman"/>
          <w:szCs w:val="24"/>
          <w:lang/>
        </w:rPr>
        <w:t xml:space="preserve">24 </w:t>
      </w:r>
      <w:r w:rsidRPr="00463EB3">
        <w:rPr>
          <w:rFonts w:cs="Times New Roman"/>
          <w:szCs w:val="24"/>
          <w:lang w:val="sr-Cyrl-CS"/>
        </w:rPr>
        <w:t>Број: 119-1</w:t>
      </w:r>
      <w:r>
        <w:rPr>
          <w:rFonts w:cs="Times New Roman"/>
          <w:szCs w:val="24"/>
          <w:lang w:val="sr-Cyrl-CS"/>
        </w:rPr>
        <w:t>701</w:t>
      </w:r>
      <w:r w:rsidRPr="00463EB3">
        <w:rPr>
          <w:rFonts w:cs="Times New Roman"/>
          <w:szCs w:val="24"/>
          <w:lang w:val="sr-Cyrl-CS"/>
        </w:rPr>
        <w:t>/2018</w:t>
      </w:r>
      <w:r w:rsidRPr="00463EB3">
        <w:rPr>
          <w:rFonts w:cs="Times New Roman"/>
          <w:szCs w:val="24"/>
        </w:rPr>
        <w:t xml:space="preserve"> </w:t>
      </w:r>
    </w:p>
    <w:p w:rsidR="008434B8" w:rsidRPr="00463EB3" w:rsidRDefault="008434B8" w:rsidP="008434B8">
      <w:pPr>
        <w:rPr>
          <w:rFonts w:cs="Times New Roman"/>
          <w:szCs w:val="24"/>
          <w:lang w:val="sr-Cyrl-CS"/>
        </w:rPr>
      </w:pPr>
      <w:r w:rsidRPr="00463EB3">
        <w:rPr>
          <w:rFonts w:cs="Times New Roman"/>
          <w:szCs w:val="24"/>
          <w:lang w:val="sr-Cyrl-CS"/>
        </w:rPr>
        <w:t xml:space="preserve">У Београду, </w:t>
      </w:r>
      <w:r w:rsidR="00A26881">
        <w:rPr>
          <w:rFonts w:cs="Times New Roman"/>
          <w:szCs w:val="24"/>
          <w:lang w:val="sr-Cyrl-CS"/>
        </w:rPr>
        <w:t>8</w:t>
      </w:r>
      <w:r w:rsidRPr="00463EB3">
        <w:rPr>
          <w:rFonts w:cs="Times New Roman"/>
          <w:szCs w:val="24"/>
          <w:lang w:val="sr-Cyrl-CS"/>
        </w:rPr>
        <w:t xml:space="preserve">. </w:t>
      </w:r>
      <w:r>
        <w:rPr>
          <w:rFonts w:cs="Times New Roman"/>
          <w:szCs w:val="24"/>
          <w:lang w:val="sr-Cyrl-CS"/>
        </w:rPr>
        <w:t>марта</w:t>
      </w:r>
      <w:r w:rsidRPr="00463EB3">
        <w:rPr>
          <w:rFonts w:cs="Times New Roman"/>
          <w:szCs w:val="24"/>
          <w:lang w:val="sr-Cyrl-CS"/>
        </w:rPr>
        <w:t xml:space="preserve"> 2018. године</w:t>
      </w:r>
    </w:p>
    <w:p w:rsidR="008434B8" w:rsidRPr="00463EB3" w:rsidRDefault="008434B8" w:rsidP="008434B8">
      <w:pPr>
        <w:rPr>
          <w:rFonts w:cs="Times New Roman"/>
          <w:szCs w:val="24"/>
          <w:lang/>
        </w:rPr>
      </w:pPr>
    </w:p>
    <w:p w:rsidR="008434B8" w:rsidRPr="00463EB3" w:rsidRDefault="008434B8" w:rsidP="008434B8">
      <w:pPr>
        <w:rPr>
          <w:rFonts w:cs="Times New Roman"/>
          <w:szCs w:val="24"/>
          <w:lang/>
        </w:rPr>
      </w:pPr>
    </w:p>
    <w:p w:rsidR="008434B8" w:rsidRDefault="008434B8" w:rsidP="008434B8">
      <w:pPr>
        <w:jc w:val="center"/>
        <w:rPr>
          <w:rFonts w:cs="Times New Roman"/>
          <w:b/>
          <w:szCs w:val="24"/>
          <w:lang w:val="ru-RU"/>
        </w:rPr>
      </w:pPr>
      <w:r w:rsidRPr="00463EB3">
        <w:rPr>
          <w:rFonts w:cs="Times New Roman"/>
          <w:b/>
          <w:szCs w:val="24"/>
          <w:lang w:val="ru-RU"/>
        </w:rPr>
        <w:t>В  Л  А  Д  А</w:t>
      </w:r>
    </w:p>
    <w:p w:rsidR="003C04B3" w:rsidRDefault="003C04B3" w:rsidP="008434B8">
      <w:pPr>
        <w:jc w:val="center"/>
        <w:rPr>
          <w:rFonts w:cs="Times New Roman"/>
          <w:b/>
          <w:szCs w:val="24"/>
          <w:lang w:val="ru-RU"/>
        </w:rPr>
      </w:pPr>
    </w:p>
    <w:p w:rsidR="003C04B3" w:rsidRDefault="003C04B3" w:rsidP="008434B8">
      <w:pPr>
        <w:jc w:val="center"/>
        <w:rPr>
          <w:rFonts w:cs="Times New Roman"/>
          <w:b/>
          <w:szCs w:val="24"/>
          <w:lang w:val="ru-RU"/>
        </w:rPr>
      </w:pPr>
    </w:p>
    <w:tbl>
      <w:tblPr>
        <w:tblW w:w="0" w:type="auto"/>
        <w:jc w:val="center"/>
        <w:tblLayout w:type="fixed"/>
        <w:tblLook w:val="04A0"/>
      </w:tblPr>
      <w:tblGrid>
        <w:gridCol w:w="4783"/>
        <w:gridCol w:w="3937"/>
      </w:tblGrid>
      <w:tr w:rsidR="003C04B3" w:rsidTr="003C04B3">
        <w:trPr>
          <w:jc w:val="center"/>
        </w:trPr>
        <w:tc>
          <w:tcPr>
            <w:tcW w:w="4783" w:type="dxa"/>
          </w:tcPr>
          <w:p w:rsidR="003C04B3" w:rsidRDefault="003C04B3" w:rsidP="009C181D">
            <w:pPr>
              <w:tabs>
                <w:tab w:val="left" w:pos="900"/>
                <w:tab w:val="left" w:pos="1418"/>
              </w:tabs>
              <w:jc w:val="center"/>
              <w:rPr>
                <w:rFonts w:eastAsia="Times New Roman" w:cs="Times New Roman"/>
                <w:szCs w:val="24"/>
              </w:rPr>
            </w:pPr>
          </w:p>
        </w:tc>
        <w:tc>
          <w:tcPr>
            <w:tcW w:w="3937" w:type="dxa"/>
            <w:hideMark/>
          </w:tcPr>
          <w:p w:rsidR="003C04B3" w:rsidRDefault="003C04B3" w:rsidP="009C181D">
            <w:pPr>
              <w:tabs>
                <w:tab w:val="left" w:pos="-110"/>
                <w:tab w:val="left" w:pos="1418"/>
              </w:tabs>
              <w:jc w:val="center"/>
              <w:rPr>
                <w:rFonts w:eastAsia="Times New Roman" w:cs="Times New Roman"/>
                <w:szCs w:val="24"/>
              </w:rPr>
            </w:pPr>
            <w:r>
              <w:t>ПРЕДСЕДНИК</w:t>
            </w:r>
          </w:p>
        </w:tc>
      </w:tr>
      <w:tr w:rsidR="003C04B3" w:rsidTr="003C04B3">
        <w:trPr>
          <w:jc w:val="center"/>
        </w:trPr>
        <w:tc>
          <w:tcPr>
            <w:tcW w:w="4783" w:type="dxa"/>
          </w:tcPr>
          <w:p w:rsidR="003C04B3" w:rsidRDefault="003C04B3" w:rsidP="009C181D">
            <w:pPr>
              <w:tabs>
                <w:tab w:val="left" w:pos="900"/>
                <w:tab w:val="left" w:pos="1418"/>
              </w:tabs>
              <w:jc w:val="center"/>
              <w:rPr>
                <w:rFonts w:eastAsia="Times New Roman" w:cs="Times New Roman"/>
                <w:szCs w:val="24"/>
              </w:rPr>
            </w:pPr>
          </w:p>
        </w:tc>
        <w:tc>
          <w:tcPr>
            <w:tcW w:w="3937" w:type="dxa"/>
          </w:tcPr>
          <w:p w:rsidR="003C04B3" w:rsidRDefault="003C04B3" w:rsidP="009C181D">
            <w:pPr>
              <w:tabs>
                <w:tab w:val="left" w:pos="900"/>
                <w:tab w:val="left" w:pos="1418"/>
              </w:tabs>
              <w:rPr>
                <w:rFonts w:eastAsia="Times New Roman" w:cs="Times New Roman"/>
                <w:szCs w:val="24"/>
              </w:rPr>
            </w:pPr>
          </w:p>
        </w:tc>
      </w:tr>
      <w:tr w:rsidR="003C04B3" w:rsidTr="003C04B3">
        <w:trPr>
          <w:jc w:val="center"/>
        </w:trPr>
        <w:tc>
          <w:tcPr>
            <w:tcW w:w="4783" w:type="dxa"/>
          </w:tcPr>
          <w:p w:rsidR="003C04B3" w:rsidRDefault="003C04B3" w:rsidP="009C181D">
            <w:pPr>
              <w:tabs>
                <w:tab w:val="left" w:pos="900"/>
                <w:tab w:val="left" w:pos="1418"/>
              </w:tabs>
              <w:jc w:val="center"/>
              <w:rPr>
                <w:rFonts w:eastAsia="Times New Roman" w:cs="Times New Roman"/>
                <w:szCs w:val="24"/>
              </w:rPr>
            </w:pPr>
          </w:p>
        </w:tc>
        <w:tc>
          <w:tcPr>
            <w:tcW w:w="3937" w:type="dxa"/>
          </w:tcPr>
          <w:p w:rsidR="003C04B3" w:rsidRDefault="003C04B3" w:rsidP="009C181D">
            <w:pPr>
              <w:tabs>
                <w:tab w:val="left" w:pos="900"/>
                <w:tab w:val="left" w:pos="1418"/>
              </w:tabs>
              <w:jc w:val="center"/>
              <w:rPr>
                <w:rFonts w:eastAsia="Times New Roman" w:cs="Times New Roman"/>
                <w:szCs w:val="24"/>
              </w:rPr>
            </w:pPr>
          </w:p>
        </w:tc>
      </w:tr>
      <w:tr w:rsidR="003C04B3" w:rsidTr="003C04B3">
        <w:trPr>
          <w:jc w:val="center"/>
        </w:trPr>
        <w:tc>
          <w:tcPr>
            <w:tcW w:w="4783" w:type="dxa"/>
          </w:tcPr>
          <w:p w:rsidR="003C04B3" w:rsidRDefault="003C04B3" w:rsidP="009C181D">
            <w:pPr>
              <w:tabs>
                <w:tab w:val="left" w:pos="900"/>
                <w:tab w:val="left" w:pos="1418"/>
              </w:tabs>
              <w:jc w:val="center"/>
              <w:rPr>
                <w:rFonts w:eastAsia="Times New Roman" w:cs="Times New Roman"/>
                <w:szCs w:val="24"/>
              </w:rPr>
            </w:pPr>
          </w:p>
        </w:tc>
        <w:tc>
          <w:tcPr>
            <w:tcW w:w="3937" w:type="dxa"/>
            <w:hideMark/>
          </w:tcPr>
          <w:p w:rsidR="003C04B3" w:rsidRDefault="003C04B3" w:rsidP="009C181D">
            <w:pPr>
              <w:tabs>
                <w:tab w:val="left" w:pos="0"/>
                <w:tab w:val="left" w:pos="1418"/>
              </w:tabs>
              <w:jc w:val="center"/>
              <w:rPr>
                <w:rFonts w:eastAsia="Times New Roman" w:cs="Times New Roman"/>
                <w:szCs w:val="24"/>
                <w:lang/>
              </w:rPr>
            </w:pPr>
            <w:r>
              <w:rPr>
                <w:lang/>
              </w:rPr>
              <w:t>Ана Брнабић</w:t>
            </w:r>
          </w:p>
        </w:tc>
      </w:tr>
    </w:tbl>
    <w:p w:rsidR="003C04B3" w:rsidRPr="00463EB3" w:rsidRDefault="003C04B3" w:rsidP="008434B8">
      <w:pPr>
        <w:jc w:val="center"/>
        <w:rPr>
          <w:rFonts w:cs="Times New Roman"/>
          <w:b/>
          <w:szCs w:val="24"/>
          <w:lang w:val="ru-RU"/>
        </w:rPr>
      </w:pPr>
    </w:p>
    <w:p w:rsidR="008434B8" w:rsidRPr="00463EB3" w:rsidRDefault="008434B8" w:rsidP="008434B8">
      <w:pPr>
        <w:jc w:val="center"/>
        <w:rPr>
          <w:rFonts w:cs="Times New Roman"/>
          <w:szCs w:val="24"/>
          <w:lang w:val="ru-RU"/>
        </w:rPr>
      </w:pPr>
    </w:p>
    <w:p w:rsidR="008434B8" w:rsidRDefault="008434B8" w:rsidP="008434B8">
      <w:pPr>
        <w:rPr>
          <w:szCs w:val="24"/>
        </w:rPr>
      </w:pPr>
    </w:p>
    <w:p w:rsidR="008434B8" w:rsidRDefault="008434B8" w:rsidP="008434B8">
      <w:pPr>
        <w:rPr>
          <w:szCs w:val="24"/>
        </w:rPr>
        <w:sectPr w:rsidR="008434B8" w:rsidSect="00D43A5D">
          <w:pgSz w:w="12240" w:h="15840" w:code="1"/>
          <w:pgMar w:top="993" w:right="1440" w:bottom="1440" w:left="1440" w:header="708" w:footer="708" w:gutter="0"/>
          <w:cols w:space="708"/>
          <w:docGrid w:linePitch="360"/>
        </w:sectPr>
      </w:pPr>
    </w:p>
    <w:p w:rsidR="00F37596" w:rsidRDefault="00F37596" w:rsidP="008434B8">
      <w:pPr>
        <w:rPr>
          <w:rFonts w:cs="Times New Roman"/>
          <w:sz w:val="22"/>
        </w:rPr>
      </w:pPr>
    </w:p>
    <w:p w:rsidR="00F37596" w:rsidRDefault="00F37596" w:rsidP="008434B8">
      <w:pPr>
        <w:rPr>
          <w:rFonts w:cs="Times New Roman"/>
          <w:sz w:val="22"/>
        </w:rPr>
      </w:pPr>
    </w:p>
    <w:p w:rsidR="00AC1167" w:rsidRDefault="008434B8" w:rsidP="00AC1167">
      <w:pPr>
        <w:rPr>
          <w:szCs w:val="24"/>
          <w:lang w:val="ru-RU"/>
        </w:rPr>
      </w:pPr>
      <w:r w:rsidRPr="004930AA">
        <w:rPr>
          <w:rFonts w:cs="Times New Roman"/>
          <w:sz w:val="22"/>
        </w:rPr>
        <w:tab/>
      </w:r>
      <w:r w:rsidRPr="004930AA">
        <w:rPr>
          <w:rFonts w:cs="Times New Roman"/>
          <w:sz w:val="22"/>
        </w:rPr>
        <w:tab/>
      </w:r>
      <w:r w:rsidR="00AC1167">
        <w:rPr>
          <w:szCs w:val="24"/>
          <w:lang w:val="ru-RU"/>
        </w:rPr>
        <w:t xml:space="preserve">На основу члана </w:t>
      </w:r>
      <w:r w:rsidR="00AC1167">
        <w:rPr>
          <w:szCs w:val="24"/>
          <w:lang/>
        </w:rPr>
        <w:t>25</w:t>
      </w:r>
      <w:r w:rsidR="00AC1167">
        <w:rPr>
          <w:szCs w:val="24"/>
          <w:lang w:val="ru-RU"/>
        </w:rPr>
        <w:t xml:space="preserve">. став </w:t>
      </w:r>
      <w:r w:rsidR="00AC1167">
        <w:rPr>
          <w:szCs w:val="24"/>
          <w:lang w:val="sr-Cyrl-CS"/>
        </w:rPr>
        <w:t>3</w:t>
      </w:r>
      <w:r w:rsidR="00AC116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w:t>
      </w:r>
      <w:r w:rsidR="00AC1167" w:rsidRPr="004D0EF7">
        <w:rPr>
          <w:szCs w:val="24"/>
          <w:lang w:val="ru-RU"/>
        </w:rPr>
        <w:t xml:space="preserve">116/08, </w:t>
      </w:r>
      <w:r w:rsidR="00AC1167" w:rsidRPr="004D0EF7">
        <w:rPr>
          <w:rFonts w:cs="Times New Roman"/>
          <w:szCs w:val="23"/>
          <w:lang w:val="ru-RU"/>
        </w:rPr>
        <w:t>104/09</w:t>
      </w:r>
      <w:r w:rsidR="00AC1167" w:rsidRPr="004D0EF7">
        <w:rPr>
          <w:rFonts w:cs="Times New Roman"/>
          <w:szCs w:val="23"/>
        </w:rPr>
        <w:t>,</w:t>
      </w:r>
      <w:r w:rsidR="00AC1167" w:rsidRPr="004D0EF7">
        <w:rPr>
          <w:rFonts w:cs="Times New Roman"/>
          <w:szCs w:val="23"/>
          <w:lang w:val="ru-RU"/>
        </w:rPr>
        <w:t xml:space="preserve"> 99/14</w:t>
      </w:r>
      <w:r w:rsidR="00AC1167" w:rsidRPr="004D0EF7">
        <w:rPr>
          <w:rFonts w:cs="Times New Roman"/>
          <w:szCs w:val="23"/>
        </w:rPr>
        <w:t xml:space="preserve"> </w:t>
      </w:r>
      <w:r w:rsidR="00AC1167" w:rsidRPr="004D0EF7">
        <w:rPr>
          <w:rFonts w:cs="Times New Roman"/>
          <w:szCs w:val="23"/>
          <w:lang/>
        </w:rPr>
        <w:t>и 94/17</w:t>
      </w:r>
      <w:r w:rsidR="00AC1167" w:rsidRPr="004D0EF7">
        <w:rPr>
          <w:szCs w:val="24"/>
          <w:lang w:val="ru-RU"/>
        </w:rPr>
        <w:t xml:space="preserve">) </w:t>
      </w:r>
      <w:r w:rsidR="00AC1167" w:rsidRPr="004D0EF7">
        <w:rPr>
          <w:szCs w:val="24"/>
          <w:lang w:val="sr-Cyrl-CS"/>
        </w:rPr>
        <w:t>и члана</w:t>
      </w:r>
      <w:r w:rsidR="00AC1167">
        <w:rPr>
          <w:szCs w:val="24"/>
          <w:lang w:val="sr-Cyrl-CS"/>
        </w:rPr>
        <w:t xml:space="preserve"> 43. став 2. Закона о Влади </w:t>
      </w:r>
      <w:r w:rsidR="00AC1167">
        <w:rPr>
          <w:rFonts w:cs="Times New Roman"/>
          <w:szCs w:val="24"/>
          <w:lang w:val="ru-RU"/>
        </w:rPr>
        <w:t>(„Службени гласник РС”, бр. 55/05, 71/05 – исправка, 101/07, 65/08, 16/11, 68/12 – УС</w:t>
      </w:r>
      <w:r w:rsidR="00AC1167">
        <w:rPr>
          <w:rFonts w:cs="Times New Roman"/>
          <w:szCs w:val="24"/>
        </w:rPr>
        <w:t>,</w:t>
      </w:r>
      <w:r w:rsidR="00AC1167">
        <w:rPr>
          <w:rFonts w:cs="Times New Roman"/>
          <w:szCs w:val="24"/>
          <w:lang w:val="ru-RU"/>
        </w:rPr>
        <w:t xml:space="preserve"> 72/12,</w:t>
      </w:r>
      <w:r w:rsidR="00AC1167">
        <w:rPr>
          <w:rFonts w:cs="Times New Roman"/>
          <w:szCs w:val="24"/>
        </w:rPr>
        <w:t xml:space="preserve"> 7/14 </w:t>
      </w:r>
      <w:r w:rsidR="00AC1167">
        <w:rPr>
          <w:rFonts w:cs="Times New Roman"/>
          <w:szCs w:val="24"/>
          <w:lang w:val="ru-RU"/>
        </w:rPr>
        <w:t>– УС и 44/14)</w:t>
      </w:r>
      <w:r w:rsidR="00AC1167">
        <w:rPr>
          <w:szCs w:val="24"/>
          <w:lang w:val="sr-Cyrl-CS"/>
        </w:rPr>
        <w:t>,</w:t>
      </w:r>
    </w:p>
    <w:p w:rsidR="00AC1167" w:rsidRDefault="00AC1167" w:rsidP="00AC1167">
      <w:pPr>
        <w:rPr>
          <w:szCs w:val="24"/>
          <w:lang w:val="ru-RU"/>
        </w:rPr>
      </w:pPr>
    </w:p>
    <w:p w:rsidR="00AC1167" w:rsidRDefault="00AC1167" w:rsidP="00AC1167">
      <w:pPr>
        <w:rPr>
          <w:szCs w:val="24"/>
          <w:lang w:val="sr-Cyrl-CS"/>
        </w:rPr>
      </w:pPr>
      <w:r>
        <w:rPr>
          <w:szCs w:val="24"/>
          <w:lang w:val="sr-Cyrl-CS"/>
        </w:rPr>
        <w:tab/>
      </w:r>
      <w:r>
        <w:rPr>
          <w:szCs w:val="24"/>
          <w:lang w:val="sr-Cyrl-CS"/>
        </w:rPr>
        <w:tab/>
        <w:t>Влада доноси</w:t>
      </w:r>
    </w:p>
    <w:p w:rsidR="00AC1167" w:rsidRDefault="00AC1167" w:rsidP="00AC1167">
      <w:pPr>
        <w:jc w:val="center"/>
        <w:rPr>
          <w:b/>
          <w:szCs w:val="24"/>
          <w:lang w:val="sr-Cyrl-CS"/>
        </w:rPr>
      </w:pPr>
    </w:p>
    <w:p w:rsidR="00AC1167" w:rsidRDefault="00AC1167" w:rsidP="00AC1167">
      <w:pPr>
        <w:jc w:val="center"/>
        <w:rPr>
          <w:b/>
          <w:szCs w:val="24"/>
          <w:lang w:val="sr-Cyrl-CS"/>
        </w:rPr>
      </w:pPr>
      <w:r>
        <w:rPr>
          <w:b/>
          <w:szCs w:val="24"/>
          <w:lang w:val="sr-Cyrl-CS"/>
        </w:rPr>
        <w:t>Р Е Ш Е Њ Е</w:t>
      </w:r>
    </w:p>
    <w:p w:rsidR="00AC1167" w:rsidRDefault="00AC1167" w:rsidP="00AC1167">
      <w:pPr>
        <w:jc w:val="center"/>
        <w:rPr>
          <w:b/>
          <w:szCs w:val="24"/>
          <w:lang w:val="sr-Cyrl-CS"/>
        </w:rPr>
      </w:pPr>
    </w:p>
    <w:p w:rsidR="00AC1167" w:rsidRDefault="00AC1167" w:rsidP="00AC1167">
      <w:pPr>
        <w:pStyle w:val="BodyText2"/>
        <w:spacing w:after="0" w:line="240" w:lineRule="auto"/>
        <w:contextualSpacing/>
        <w:jc w:val="center"/>
        <w:rPr>
          <w:b/>
          <w:szCs w:val="24"/>
          <w:lang w:val="sr-Cyrl-CS"/>
        </w:rPr>
      </w:pPr>
      <w:r>
        <w:rPr>
          <w:b/>
          <w:szCs w:val="24"/>
          <w:lang w:val="sr-Cyrl-CS"/>
        </w:rPr>
        <w:t xml:space="preserve">О </w:t>
      </w:r>
      <w:r>
        <w:rPr>
          <w:b/>
          <w:szCs w:val="24"/>
          <w:lang/>
        </w:rPr>
        <w:t>ПОСТАВЉЕЊУ</w:t>
      </w:r>
      <w:r>
        <w:rPr>
          <w:b/>
          <w:szCs w:val="24"/>
          <w:lang w:val="sr-Cyrl-CS"/>
        </w:rPr>
        <w:t xml:space="preserve"> ВРШИОЦА ДУЖНОСТИ </w:t>
      </w:r>
      <w:r>
        <w:rPr>
          <w:b/>
          <w:szCs w:val="24"/>
        </w:rPr>
        <w:t>ПОМОЋНИКА</w:t>
      </w:r>
      <w:r>
        <w:rPr>
          <w:b/>
          <w:szCs w:val="24"/>
          <w:lang w:val="sr-Cyrl-CS"/>
        </w:rPr>
        <w:t xml:space="preserve"> </w:t>
      </w:r>
    </w:p>
    <w:p w:rsidR="00AC1167" w:rsidRDefault="00AC1167" w:rsidP="00AC1167">
      <w:pPr>
        <w:pStyle w:val="BodyText2"/>
        <w:spacing w:after="0" w:line="240" w:lineRule="auto"/>
        <w:contextualSpacing/>
        <w:jc w:val="center"/>
        <w:rPr>
          <w:b/>
          <w:szCs w:val="24"/>
          <w:lang w:val="sr-Cyrl-CS"/>
        </w:rPr>
      </w:pPr>
      <w:r>
        <w:rPr>
          <w:b/>
          <w:szCs w:val="24"/>
          <w:lang w:val="sr-Cyrl-CS"/>
        </w:rPr>
        <w:t>МИНИСТРА ЗДРАВЉА</w:t>
      </w:r>
    </w:p>
    <w:p w:rsidR="00AC1167" w:rsidRDefault="00AC1167" w:rsidP="00AC1167">
      <w:pPr>
        <w:pStyle w:val="BodyText2"/>
        <w:spacing w:after="0" w:line="240" w:lineRule="auto"/>
        <w:contextualSpacing/>
        <w:jc w:val="center"/>
        <w:rPr>
          <w:szCs w:val="24"/>
          <w:lang w:val="sr-Cyrl-CS"/>
        </w:rPr>
      </w:pPr>
    </w:p>
    <w:p w:rsidR="00AC1167" w:rsidRDefault="00AC1167" w:rsidP="00AC1167">
      <w:pPr>
        <w:jc w:val="center"/>
        <w:rPr>
          <w:szCs w:val="24"/>
          <w:lang w:val="sr-Cyrl-CS"/>
        </w:rPr>
      </w:pPr>
      <w:r>
        <w:rPr>
          <w:szCs w:val="24"/>
          <w:lang w:val="sr-Cyrl-CS"/>
        </w:rPr>
        <w:t>I</w:t>
      </w:r>
    </w:p>
    <w:p w:rsidR="00AC1167" w:rsidRDefault="00AC1167" w:rsidP="00AC1167">
      <w:pPr>
        <w:jc w:val="center"/>
        <w:rPr>
          <w:szCs w:val="24"/>
          <w:lang w:val="sr-Cyrl-CS"/>
        </w:rPr>
      </w:pPr>
    </w:p>
    <w:p w:rsidR="00AC1167" w:rsidRDefault="00AC1167" w:rsidP="00AC1167">
      <w:pPr>
        <w:tabs>
          <w:tab w:val="left" w:pos="1440"/>
        </w:tabs>
        <w:rPr>
          <w:szCs w:val="24"/>
          <w:lang w:val="sr-Cyrl-CS"/>
        </w:rPr>
      </w:pPr>
      <w:r>
        <w:rPr>
          <w:szCs w:val="24"/>
          <w:lang w:val="sr-Cyrl-CS"/>
        </w:rPr>
        <w:tab/>
        <w:t xml:space="preserve">Поставља се др Весна Књегињић </w:t>
      </w:r>
      <w:r>
        <w:rPr>
          <w:szCs w:val="24"/>
          <w:lang w:val="ru-RU"/>
        </w:rPr>
        <w:t>за вршиоца дужности помоћника министра</w:t>
      </w:r>
      <w:r>
        <w:rPr>
          <w:szCs w:val="24"/>
          <w:lang w:val="sr-Cyrl-CS"/>
        </w:rPr>
        <w:t xml:space="preserve"> здравља – Сектор за јавно здравље и програмску здравствену заштиту од </w:t>
      </w:r>
      <w:r>
        <w:rPr>
          <w:szCs w:val="24"/>
          <w:lang/>
        </w:rPr>
        <w:t>28</w:t>
      </w:r>
      <w:r>
        <w:rPr>
          <w:szCs w:val="24"/>
          <w:lang w:val="sr-Cyrl-CS"/>
        </w:rPr>
        <w:t xml:space="preserve">. јануара 2018.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AC1167" w:rsidRDefault="00AC1167" w:rsidP="00AC1167">
      <w:pPr>
        <w:rPr>
          <w:szCs w:val="24"/>
          <w:lang w:val="sr-Cyrl-CS"/>
        </w:rPr>
      </w:pPr>
    </w:p>
    <w:p w:rsidR="00AC1167" w:rsidRDefault="00AC1167" w:rsidP="00AC1167">
      <w:pPr>
        <w:jc w:val="center"/>
        <w:rPr>
          <w:szCs w:val="24"/>
          <w:lang w:val="sr-Cyrl-CS"/>
        </w:rPr>
      </w:pPr>
      <w:r>
        <w:rPr>
          <w:szCs w:val="24"/>
          <w:lang w:val="sr-Cyrl-CS"/>
        </w:rPr>
        <w:t>II</w:t>
      </w:r>
    </w:p>
    <w:p w:rsidR="00AC1167" w:rsidRDefault="00AC1167" w:rsidP="00AC1167">
      <w:pPr>
        <w:jc w:val="center"/>
        <w:rPr>
          <w:szCs w:val="24"/>
          <w:lang w:val="sr-Cyrl-CS"/>
        </w:rPr>
      </w:pPr>
    </w:p>
    <w:p w:rsidR="00AC1167" w:rsidRDefault="00AC1167" w:rsidP="00AC116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C1167" w:rsidRDefault="00AC1167" w:rsidP="00AC1167">
      <w:pPr>
        <w:rPr>
          <w:szCs w:val="24"/>
          <w:lang w:val="ru-RU"/>
        </w:rPr>
      </w:pPr>
    </w:p>
    <w:p w:rsidR="00AC1167" w:rsidRDefault="00AC1167" w:rsidP="00AC1167">
      <w:pPr>
        <w:rPr>
          <w:szCs w:val="24"/>
          <w:lang w:val="ru-RU"/>
        </w:rPr>
      </w:pPr>
    </w:p>
    <w:p w:rsidR="00AC1167" w:rsidRPr="00463EB3" w:rsidRDefault="00AC1167" w:rsidP="00AC1167">
      <w:pPr>
        <w:rPr>
          <w:rFonts w:cs="Times New Roman"/>
          <w:szCs w:val="24"/>
          <w:lang/>
        </w:rPr>
      </w:pPr>
      <w:r w:rsidRPr="00463EB3">
        <w:rPr>
          <w:rFonts w:cs="Times New Roman"/>
          <w:szCs w:val="24"/>
          <w:lang/>
        </w:rPr>
        <w:t xml:space="preserve">24 </w:t>
      </w:r>
      <w:r w:rsidRPr="00463EB3">
        <w:rPr>
          <w:rFonts w:cs="Times New Roman"/>
          <w:szCs w:val="24"/>
          <w:lang w:val="sr-Cyrl-CS"/>
        </w:rPr>
        <w:t>Број: 119-1</w:t>
      </w:r>
      <w:r>
        <w:rPr>
          <w:rFonts w:cs="Times New Roman"/>
          <w:szCs w:val="24"/>
          <w:lang w:val="sr-Cyrl-CS"/>
        </w:rPr>
        <w:t>700</w:t>
      </w:r>
      <w:r w:rsidRPr="00463EB3">
        <w:rPr>
          <w:rFonts w:cs="Times New Roman"/>
          <w:szCs w:val="24"/>
          <w:lang w:val="sr-Cyrl-CS"/>
        </w:rPr>
        <w:t>/2018</w:t>
      </w:r>
      <w:r w:rsidRPr="00463EB3">
        <w:rPr>
          <w:rFonts w:cs="Times New Roman"/>
          <w:szCs w:val="24"/>
        </w:rPr>
        <w:t xml:space="preserve"> </w:t>
      </w:r>
    </w:p>
    <w:p w:rsidR="00AC1167" w:rsidRPr="00463EB3" w:rsidRDefault="00AC1167" w:rsidP="00AC1167">
      <w:pPr>
        <w:rPr>
          <w:rFonts w:cs="Times New Roman"/>
          <w:szCs w:val="24"/>
          <w:lang w:val="sr-Cyrl-CS"/>
        </w:rPr>
      </w:pPr>
      <w:r w:rsidRPr="00463EB3">
        <w:rPr>
          <w:rFonts w:cs="Times New Roman"/>
          <w:szCs w:val="24"/>
          <w:lang w:val="sr-Cyrl-CS"/>
        </w:rPr>
        <w:t xml:space="preserve">У Београду, </w:t>
      </w:r>
      <w:r w:rsidR="00A26881">
        <w:rPr>
          <w:rFonts w:cs="Times New Roman"/>
          <w:szCs w:val="24"/>
          <w:lang w:val="sr-Cyrl-CS"/>
        </w:rPr>
        <w:t>8</w:t>
      </w:r>
      <w:r w:rsidRPr="00463EB3">
        <w:rPr>
          <w:rFonts w:cs="Times New Roman"/>
          <w:szCs w:val="24"/>
          <w:lang w:val="sr-Cyrl-CS"/>
        </w:rPr>
        <w:t xml:space="preserve">. </w:t>
      </w:r>
      <w:r>
        <w:rPr>
          <w:rFonts w:cs="Times New Roman"/>
          <w:szCs w:val="24"/>
          <w:lang w:val="sr-Cyrl-CS"/>
        </w:rPr>
        <w:t>марта</w:t>
      </w:r>
      <w:r w:rsidRPr="00463EB3">
        <w:rPr>
          <w:rFonts w:cs="Times New Roman"/>
          <w:szCs w:val="24"/>
          <w:lang w:val="sr-Cyrl-CS"/>
        </w:rPr>
        <w:t xml:space="preserve"> 2018. године</w:t>
      </w:r>
    </w:p>
    <w:p w:rsidR="00AC1167" w:rsidRPr="00463EB3" w:rsidRDefault="00AC1167" w:rsidP="00AC1167">
      <w:pPr>
        <w:rPr>
          <w:rFonts w:cs="Times New Roman"/>
          <w:szCs w:val="24"/>
          <w:lang/>
        </w:rPr>
      </w:pPr>
    </w:p>
    <w:p w:rsidR="00AC1167" w:rsidRPr="00463EB3" w:rsidRDefault="00AC1167" w:rsidP="00AC1167">
      <w:pPr>
        <w:rPr>
          <w:rFonts w:cs="Times New Roman"/>
          <w:szCs w:val="24"/>
          <w:lang/>
        </w:rPr>
      </w:pPr>
    </w:p>
    <w:p w:rsidR="00AC1167" w:rsidRDefault="00AC1167" w:rsidP="00AC1167">
      <w:pPr>
        <w:jc w:val="center"/>
        <w:rPr>
          <w:rFonts w:cs="Times New Roman"/>
          <w:b/>
          <w:szCs w:val="24"/>
          <w:lang w:val="ru-RU"/>
        </w:rPr>
      </w:pPr>
      <w:r w:rsidRPr="00463EB3">
        <w:rPr>
          <w:rFonts w:cs="Times New Roman"/>
          <w:b/>
          <w:szCs w:val="24"/>
          <w:lang w:val="ru-RU"/>
        </w:rPr>
        <w:t>В  Л  А  Д  А</w:t>
      </w:r>
    </w:p>
    <w:p w:rsidR="009C181D" w:rsidRDefault="009C181D" w:rsidP="00AC1167">
      <w:pPr>
        <w:jc w:val="center"/>
        <w:rPr>
          <w:rFonts w:cs="Times New Roman"/>
          <w:b/>
          <w:szCs w:val="24"/>
          <w:lang w:val="ru-RU"/>
        </w:rPr>
      </w:pPr>
    </w:p>
    <w:p w:rsidR="009C181D" w:rsidRDefault="009C181D" w:rsidP="00AC1167">
      <w:pPr>
        <w:jc w:val="center"/>
        <w:rPr>
          <w:rFonts w:cs="Times New Roman"/>
          <w:b/>
          <w:szCs w:val="24"/>
          <w:lang w:val="ru-RU"/>
        </w:rPr>
      </w:pPr>
    </w:p>
    <w:tbl>
      <w:tblPr>
        <w:tblW w:w="0" w:type="auto"/>
        <w:jc w:val="center"/>
        <w:tblLayout w:type="fixed"/>
        <w:tblLook w:val="04A0"/>
      </w:tblPr>
      <w:tblGrid>
        <w:gridCol w:w="4783"/>
        <w:gridCol w:w="3937"/>
      </w:tblGrid>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hideMark/>
          </w:tcPr>
          <w:p w:rsidR="009C181D" w:rsidRDefault="009C181D" w:rsidP="009C181D">
            <w:pPr>
              <w:tabs>
                <w:tab w:val="left" w:pos="-110"/>
                <w:tab w:val="left" w:pos="1418"/>
              </w:tabs>
              <w:jc w:val="center"/>
              <w:rPr>
                <w:rFonts w:eastAsia="Times New Roman" w:cs="Times New Roman"/>
                <w:szCs w:val="24"/>
              </w:rPr>
            </w:pPr>
            <w:r>
              <w:t>ПРЕДСЕДНИК</w:t>
            </w: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tcPr>
          <w:p w:rsidR="009C181D" w:rsidRDefault="009C181D" w:rsidP="009C181D">
            <w:pPr>
              <w:tabs>
                <w:tab w:val="left" w:pos="900"/>
                <w:tab w:val="left" w:pos="1418"/>
              </w:tabs>
              <w:rPr>
                <w:rFonts w:eastAsia="Times New Roman" w:cs="Times New Roman"/>
                <w:szCs w:val="24"/>
              </w:rPr>
            </w:pP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tcPr>
          <w:p w:rsidR="009C181D" w:rsidRDefault="009C181D" w:rsidP="009C181D">
            <w:pPr>
              <w:tabs>
                <w:tab w:val="left" w:pos="900"/>
                <w:tab w:val="left" w:pos="1418"/>
              </w:tabs>
              <w:jc w:val="center"/>
              <w:rPr>
                <w:rFonts w:eastAsia="Times New Roman" w:cs="Times New Roman"/>
                <w:szCs w:val="24"/>
              </w:rPr>
            </w:pP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hideMark/>
          </w:tcPr>
          <w:p w:rsidR="009C181D" w:rsidRDefault="009C181D" w:rsidP="009C181D">
            <w:pPr>
              <w:tabs>
                <w:tab w:val="left" w:pos="0"/>
                <w:tab w:val="left" w:pos="1418"/>
              </w:tabs>
              <w:jc w:val="center"/>
              <w:rPr>
                <w:rFonts w:eastAsia="Times New Roman" w:cs="Times New Roman"/>
                <w:szCs w:val="24"/>
                <w:lang/>
              </w:rPr>
            </w:pPr>
            <w:r>
              <w:rPr>
                <w:lang/>
              </w:rPr>
              <w:t>Ана Брнабић</w:t>
            </w:r>
          </w:p>
        </w:tc>
      </w:tr>
    </w:tbl>
    <w:p w:rsidR="009C181D" w:rsidRPr="00463EB3" w:rsidRDefault="009C181D" w:rsidP="00AC1167">
      <w:pPr>
        <w:jc w:val="center"/>
        <w:rPr>
          <w:rFonts w:cs="Times New Roman"/>
          <w:b/>
          <w:szCs w:val="24"/>
          <w:lang w:val="ru-RU"/>
        </w:rPr>
      </w:pPr>
    </w:p>
    <w:p w:rsidR="00AC1167" w:rsidRPr="00463EB3" w:rsidRDefault="00AC1167" w:rsidP="00AC1167">
      <w:pPr>
        <w:jc w:val="center"/>
        <w:rPr>
          <w:rFonts w:cs="Times New Roman"/>
          <w:szCs w:val="24"/>
          <w:lang w:val="ru-RU"/>
        </w:rPr>
      </w:pPr>
    </w:p>
    <w:p w:rsidR="00AC1167" w:rsidRDefault="00AC1167" w:rsidP="00AC1167">
      <w:pPr>
        <w:rPr>
          <w:szCs w:val="24"/>
        </w:rPr>
      </w:pPr>
    </w:p>
    <w:p w:rsidR="00AC1167" w:rsidRDefault="00AC1167" w:rsidP="00AC1167">
      <w:pPr>
        <w:rPr>
          <w:szCs w:val="24"/>
        </w:rPr>
        <w:sectPr w:rsidR="00AC1167" w:rsidSect="00D43A5D">
          <w:pgSz w:w="12240" w:h="15840" w:code="1"/>
          <w:pgMar w:top="993" w:right="1440" w:bottom="1440" w:left="1440" w:header="708" w:footer="708" w:gutter="0"/>
          <w:cols w:space="708"/>
          <w:docGrid w:linePitch="360"/>
        </w:sectPr>
      </w:pPr>
    </w:p>
    <w:p w:rsidR="007B42FF" w:rsidRDefault="007B42FF" w:rsidP="007B42FF">
      <w:pPr>
        <w:jc w:val="right"/>
        <w:rPr>
          <w:szCs w:val="24"/>
          <w:lang/>
        </w:rPr>
      </w:pPr>
    </w:p>
    <w:p w:rsidR="00F37596" w:rsidRDefault="00F37596" w:rsidP="007B42FF">
      <w:pPr>
        <w:jc w:val="right"/>
        <w:rPr>
          <w:szCs w:val="24"/>
          <w:lang/>
        </w:rPr>
      </w:pPr>
    </w:p>
    <w:p w:rsidR="009C181D" w:rsidRPr="00573865" w:rsidRDefault="009C181D" w:rsidP="007B42FF">
      <w:pPr>
        <w:jc w:val="right"/>
        <w:rPr>
          <w:szCs w:val="24"/>
          <w:lang/>
        </w:rPr>
      </w:pPr>
    </w:p>
    <w:p w:rsidR="007B42FF" w:rsidRPr="00573865" w:rsidRDefault="007B42FF" w:rsidP="007B42FF">
      <w:pPr>
        <w:tabs>
          <w:tab w:val="left" w:pos="1440"/>
        </w:tabs>
        <w:rPr>
          <w:szCs w:val="24"/>
          <w:lang w:val="ru-RU"/>
        </w:rPr>
      </w:pPr>
      <w:r w:rsidRPr="00573865">
        <w:rPr>
          <w:szCs w:val="24"/>
          <w:lang/>
        </w:rPr>
        <w:tab/>
      </w:r>
      <w:r w:rsidRPr="00573865">
        <w:rPr>
          <w:szCs w:val="24"/>
          <w:lang w:val="ru-RU"/>
        </w:rPr>
        <w:t xml:space="preserve">На основу члана </w:t>
      </w:r>
      <w:r w:rsidRPr="00573865">
        <w:rPr>
          <w:szCs w:val="24"/>
          <w:lang/>
        </w:rPr>
        <w:t>25</w:t>
      </w:r>
      <w:r w:rsidRPr="00573865">
        <w:rPr>
          <w:szCs w:val="24"/>
          <w:lang w:val="ru-RU"/>
        </w:rPr>
        <w:t xml:space="preserve">. став </w:t>
      </w:r>
      <w:r w:rsidRPr="00573865">
        <w:rPr>
          <w:szCs w:val="24"/>
          <w:lang w:val="sr-Cyrl-CS"/>
        </w:rPr>
        <w:t>3</w:t>
      </w:r>
      <w:r w:rsidRPr="0057386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73865">
        <w:rPr>
          <w:szCs w:val="24"/>
          <w:lang w:val="ru-RU"/>
        </w:rPr>
        <w:t xml:space="preserve">) </w:t>
      </w:r>
      <w:r w:rsidRPr="00573865">
        <w:rPr>
          <w:rFonts w:cs="Times New Roman"/>
          <w:szCs w:val="24"/>
          <w:lang w:val="ru-RU"/>
        </w:rPr>
        <w:t xml:space="preserve">и члана 43. став 2. </w:t>
      </w:r>
      <w:r w:rsidRPr="00573865">
        <w:rPr>
          <w:szCs w:val="24"/>
          <w:lang w:val="ru-RU"/>
        </w:rPr>
        <w:t xml:space="preserve">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7B42FF" w:rsidRPr="00573865" w:rsidRDefault="007B42FF" w:rsidP="007B42FF">
      <w:pPr>
        <w:rPr>
          <w:szCs w:val="24"/>
          <w:lang w:val="ru-RU"/>
        </w:rPr>
      </w:pPr>
    </w:p>
    <w:p w:rsidR="007B42FF" w:rsidRPr="00573865" w:rsidRDefault="007B42FF" w:rsidP="007B42FF">
      <w:pPr>
        <w:ind w:firstLine="1080"/>
        <w:rPr>
          <w:szCs w:val="24"/>
          <w:lang w:val="sr-Cyrl-CS"/>
        </w:rPr>
      </w:pPr>
      <w:r w:rsidRPr="00573865">
        <w:rPr>
          <w:szCs w:val="24"/>
          <w:lang w:val="sr-Cyrl-CS"/>
        </w:rPr>
        <w:tab/>
        <w:t>Влада доноси</w:t>
      </w:r>
    </w:p>
    <w:p w:rsidR="007B42FF" w:rsidRPr="00573865" w:rsidRDefault="007B42FF" w:rsidP="007B42FF">
      <w:pPr>
        <w:jc w:val="center"/>
        <w:rPr>
          <w:b/>
          <w:szCs w:val="24"/>
          <w:lang w:val="sr-Cyrl-CS"/>
        </w:rPr>
      </w:pPr>
    </w:p>
    <w:p w:rsidR="007B42FF" w:rsidRPr="00573865" w:rsidRDefault="007B42FF" w:rsidP="007B42FF">
      <w:pPr>
        <w:jc w:val="center"/>
        <w:rPr>
          <w:b/>
          <w:szCs w:val="24"/>
        </w:rPr>
      </w:pPr>
      <w:r w:rsidRPr="00573865">
        <w:rPr>
          <w:b/>
          <w:szCs w:val="24"/>
          <w:lang w:val="sr-Cyrl-CS"/>
        </w:rPr>
        <w:t>Р Е Ш Е Њ Е</w:t>
      </w:r>
    </w:p>
    <w:p w:rsidR="007B42FF" w:rsidRPr="00573865" w:rsidRDefault="007B42FF" w:rsidP="007B42FF">
      <w:pPr>
        <w:jc w:val="center"/>
        <w:rPr>
          <w:b/>
          <w:szCs w:val="24"/>
        </w:rPr>
      </w:pPr>
    </w:p>
    <w:p w:rsidR="007B42FF" w:rsidRPr="00573865" w:rsidRDefault="007B42FF" w:rsidP="007B42FF">
      <w:pPr>
        <w:pStyle w:val="BodyText2"/>
        <w:spacing w:after="0" w:line="240" w:lineRule="auto"/>
        <w:contextualSpacing/>
        <w:jc w:val="center"/>
        <w:rPr>
          <w:b/>
          <w:szCs w:val="24"/>
          <w:lang w:val="sr-Cyrl-CS"/>
        </w:rPr>
      </w:pPr>
      <w:r w:rsidRPr="00573865">
        <w:rPr>
          <w:b/>
          <w:szCs w:val="24"/>
          <w:lang w:val="sr-Cyrl-CS"/>
        </w:rPr>
        <w:t xml:space="preserve">О ПОСТАВЉЕЊУ ВРШИОЦА ДУЖНОСТИ </w:t>
      </w:r>
      <w:r w:rsidRPr="00573865">
        <w:rPr>
          <w:b/>
          <w:szCs w:val="24"/>
        </w:rPr>
        <w:t>ПОМОЋНИКА</w:t>
      </w:r>
      <w:r w:rsidRPr="00573865">
        <w:rPr>
          <w:b/>
          <w:szCs w:val="24"/>
          <w:lang w:val="sr-Cyrl-CS"/>
        </w:rPr>
        <w:t xml:space="preserve"> МИНИСТРА РУДАРСТВА И ЕНЕРГЕТИКЕ</w:t>
      </w:r>
    </w:p>
    <w:p w:rsidR="007B42FF" w:rsidRPr="00573865" w:rsidRDefault="007B42FF" w:rsidP="007B42FF">
      <w:pPr>
        <w:jc w:val="center"/>
        <w:rPr>
          <w:szCs w:val="24"/>
          <w:lang w:val="sr-Cyrl-CS"/>
        </w:rPr>
      </w:pPr>
    </w:p>
    <w:p w:rsidR="007B42FF" w:rsidRPr="00573865" w:rsidRDefault="007B42FF" w:rsidP="007B42FF">
      <w:pPr>
        <w:jc w:val="center"/>
        <w:rPr>
          <w:szCs w:val="24"/>
          <w:lang w:val="sr-Cyrl-CS"/>
        </w:rPr>
      </w:pPr>
      <w:r w:rsidRPr="00573865">
        <w:rPr>
          <w:szCs w:val="24"/>
          <w:lang w:val="sr-Cyrl-CS"/>
        </w:rPr>
        <w:t>I</w:t>
      </w:r>
    </w:p>
    <w:p w:rsidR="007B42FF" w:rsidRPr="00573865" w:rsidRDefault="007B42FF" w:rsidP="007B42FF">
      <w:pPr>
        <w:jc w:val="center"/>
        <w:rPr>
          <w:szCs w:val="24"/>
          <w:lang w:val="sr-Cyrl-CS"/>
        </w:rPr>
      </w:pPr>
    </w:p>
    <w:p w:rsidR="007B42FF" w:rsidRPr="00573865" w:rsidRDefault="007B42FF" w:rsidP="007B42FF">
      <w:pPr>
        <w:rPr>
          <w:szCs w:val="24"/>
          <w:lang w:val="sr-Cyrl-CS"/>
        </w:rPr>
      </w:pPr>
      <w:r w:rsidRPr="00573865">
        <w:rPr>
          <w:szCs w:val="24"/>
          <w:lang w:val="sr-Cyrl-CS"/>
        </w:rPr>
        <w:tab/>
      </w:r>
      <w:r w:rsidRPr="00573865">
        <w:rPr>
          <w:szCs w:val="24"/>
          <w:lang w:val="sr-Cyrl-CS"/>
        </w:rPr>
        <w:tab/>
        <w:t xml:space="preserve">Поставља се проф. др Милош Бањац </w:t>
      </w:r>
      <w:r w:rsidRPr="00573865">
        <w:rPr>
          <w:szCs w:val="24"/>
          <w:lang w:val="ru-RU"/>
        </w:rPr>
        <w:t>за вршиоца дужности помоћника министра</w:t>
      </w:r>
      <w:r w:rsidRPr="00573865">
        <w:rPr>
          <w:szCs w:val="24"/>
          <w:lang w:val="sr-Cyrl-CS"/>
        </w:rPr>
        <w:t xml:space="preserve"> рударства и енергетике – Сектор за енергетску ефикасност и обновљиве изворе енергије од 1</w:t>
      </w:r>
      <w:r>
        <w:rPr>
          <w:szCs w:val="24"/>
          <w:lang w:val="sr-Cyrl-CS"/>
        </w:rPr>
        <w:t>6</w:t>
      </w:r>
      <w:r w:rsidRPr="00573865">
        <w:rPr>
          <w:szCs w:val="24"/>
          <w:lang w:val="sr-Cyrl-CS"/>
        </w:rPr>
        <w:t xml:space="preserve">. </w:t>
      </w:r>
      <w:r>
        <w:rPr>
          <w:szCs w:val="24"/>
          <w:lang w:val="sr-Cyrl-CS"/>
        </w:rPr>
        <w:t xml:space="preserve">марта </w:t>
      </w:r>
      <w:r w:rsidRPr="00573865">
        <w:rPr>
          <w:szCs w:val="24"/>
          <w:lang w:val="sr-Cyrl-CS"/>
        </w:rPr>
        <w:t>201</w:t>
      </w:r>
      <w:r>
        <w:rPr>
          <w:szCs w:val="24"/>
          <w:lang w:val="sr-Cyrl-CS"/>
        </w:rPr>
        <w:t>8</w:t>
      </w:r>
      <w:r w:rsidRPr="00573865">
        <w:rPr>
          <w:szCs w:val="24"/>
          <w:lang w:val="sr-Cyrl-CS"/>
        </w:rPr>
        <w:t xml:space="preserve">. </w:t>
      </w:r>
      <w:r w:rsidRPr="00573865">
        <w:rPr>
          <w:szCs w:val="24"/>
          <w:lang/>
        </w:rPr>
        <w:t>г</w:t>
      </w:r>
      <w:r w:rsidRPr="00573865">
        <w:rPr>
          <w:szCs w:val="24"/>
          <w:lang w:val="sr-Cyrl-CS"/>
        </w:rPr>
        <w:t>одине</w:t>
      </w:r>
      <w:r w:rsidRPr="00573865">
        <w:rPr>
          <w:szCs w:val="24"/>
        </w:rPr>
        <w:t>,</w:t>
      </w:r>
      <w:r w:rsidRPr="00573865">
        <w:rPr>
          <w:szCs w:val="24"/>
          <w:lang/>
        </w:rPr>
        <w:t xml:space="preserve"> </w:t>
      </w:r>
      <w:r w:rsidRPr="00573865">
        <w:rPr>
          <w:szCs w:val="24"/>
          <w:lang w:val="sr-Cyrl-CS"/>
        </w:rPr>
        <w:t xml:space="preserve">на </w:t>
      </w:r>
      <w:r w:rsidRPr="00573865">
        <w:rPr>
          <w:szCs w:val="24"/>
          <w:lang/>
        </w:rPr>
        <w:t>три</w:t>
      </w:r>
      <w:r w:rsidRPr="00573865">
        <w:rPr>
          <w:szCs w:val="24"/>
          <w:lang w:val="sr-Cyrl-CS"/>
        </w:rPr>
        <w:t xml:space="preserve"> месеца.</w:t>
      </w:r>
    </w:p>
    <w:p w:rsidR="007B42FF" w:rsidRPr="00573865" w:rsidRDefault="007B42FF" w:rsidP="007B42FF">
      <w:pPr>
        <w:jc w:val="center"/>
        <w:rPr>
          <w:szCs w:val="24"/>
          <w:lang w:val="sr-Cyrl-CS"/>
        </w:rPr>
      </w:pPr>
    </w:p>
    <w:p w:rsidR="007B42FF" w:rsidRPr="00573865" w:rsidRDefault="007B42FF" w:rsidP="007B42FF">
      <w:pPr>
        <w:jc w:val="center"/>
        <w:rPr>
          <w:szCs w:val="24"/>
          <w:lang w:val="sr-Cyrl-CS"/>
        </w:rPr>
      </w:pPr>
      <w:r w:rsidRPr="00573865">
        <w:rPr>
          <w:szCs w:val="24"/>
          <w:lang w:val="sr-Cyrl-CS"/>
        </w:rPr>
        <w:t>II</w:t>
      </w:r>
    </w:p>
    <w:p w:rsidR="007B42FF" w:rsidRPr="00573865" w:rsidRDefault="007B42FF" w:rsidP="007B42FF">
      <w:pPr>
        <w:jc w:val="center"/>
        <w:rPr>
          <w:szCs w:val="24"/>
          <w:lang w:val="sr-Cyrl-CS"/>
        </w:rPr>
      </w:pPr>
    </w:p>
    <w:p w:rsidR="007B42FF" w:rsidRPr="00573865" w:rsidRDefault="007B42FF" w:rsidP="007B42FF">
      <w:pPr>
        <w:rPr>
          <w:szCs w:val="24"/>
          <w:lang w:val="sr-Cyrl-CS"/>
        </w:rPr>
      </w:pPr>
      <w:r w:rsidRPr="00573865">
        <w:rPr>
          <w:szCs w:val="24"/>
          <w:lang w:val="sr-Cyrl-CS"/>
        </w:rPr>
        <w:tab/>
      </w:r>
      <w:r w:rsidRPr="00573865">
        <w:rPr>
          <w:szCs w:val="24"/>
          <w:lang w:val="sr-Cyrl-CS"/>
        </w:rPr>
        <w:tab/>
        <w:t>Ово решење објавити у „Службеном гласнику Републике Србије”.</w:t>
      </w:r>
    </w:p>
    <w:p w:rsidR="007B42FF" w:rsidRPr="00F314CE" w:rsidRDefault="007B42FF" w:rsidP="007B42FF">
      <w:pPr>
        <w:ind w:firstLine="1080"/>
        <w:rPr>
          <w:szCs w:val="24"/>
          <w:lang w:val="sr-Cyrl-CS"/>
        </w:rPr>
      </w:pPr>
    </w:p>
    <w:p w:rsidR="007B42FF" w:rsidRPr="00F314CE" w:rsidRDefault="007B42FF" w:rsidP="007B42FF">
      <w:pPr>
        <w:ind w:firstLine="1080"/>
        <w:rPr>
          <w:szCs w:val="24"/>
          <w:lang w:val="sr-Cyrl-CS"/>
        </w:rPr>
      </w:pPr>
    </w:p>
    <w:p w:rsidR="007B42FF" w:rsidRPr="00463EB3" w:rsidRDefault="007B42FF" w:rsidP="007B42FF">
      <w:pPr>
        <w:rPr>
          <w:rFonts w:cs="Times New Roman"/>
          <w:szCs w:val="24"/>
          <w:lang/>
        </w:rPr>
      </w:pPr>
      <w:r w:rsidRPr="00463EB3">
        <w:rPr>
          <w:rFonts w:cs="Times New Roman"/>
          <w:szCs w:val="24"/>
          <w:lang/>
        </w:rPr>
        <w:t xml:space="preserve">24 </w:t>
      </w:r>
      <w:r w:rsidRPr="00463EB3">
        <w:rPr>
          <w:rFonts w:cs="Times New Roman"/>
          <w:szCs w:val="24"/>
          <w:lang w:val="sr-Cyrl-CS"/>
        </w:rPr>
        <w:t>Број: 119-1</w:t>
      </w:r>
      <w:r>
        <w:rPr>
          <w:rFonts w:cs="Times New Roman"/>
          <w:szCs w:val="24"/>
          <w:lang w:val="sr-Cyrl-CS"/>
        </w:rPr>
        <w:t>702</w:t>
      </w:r>
      <w:r w:rsidRPr="00463EB3">
        <w:rPr>
          <w:rFonts w:cs="Times New Roman"/>
          <w:szCs w:val="24"/>
          <w:lang w:val="sr-Cyrl-CS"/>
        </w:rPr>
        <w:t>/2018</w:t>
      </w:r>
      <w:r w:rsidRPr="00463EB3">
        <w:rPr>
          <w:rFonts w:cs="Times New Roman"/>
          <w:szCs w:val="24"/>
        </w:rPr>
        <w:t xml:space="preserve"> </w:t>
      </w:r>
    </w:p>
    <w:p w:rsidR="007B42FF" w:rsidRPr="00463EB3" w:rsidRDefault="00A26881" w:rsidP="007B42FF">
      <w:pPr>
        <w:rPr>
          <w:rFonts w:cs="Times New Roman"/>
          <w:szCs w:val="24"/>
          <w:lang w:val="sr-Cyrl-CS"/>
        </w:rPr>
      </w:pPr>
      <w:r>
        <w:rPr>
          <w:rFonts w:cs="Times New Roman"/>
          <w:szCs w:val="24"/>
          <w:lang w:val="sr-Cyrl-CS"/>
        </w:rPr>
        <w:t>У Београду, 8</w:t>
      </w:r>
      <w:r w:rsidR="007B42FF" w:rsidRPr="00463EB3">
        <w:rPr>
          <w:rFonts w:cs="Times New Roman"/>
          <w:szCs w:val="24"/>
          <w:lang w:val="sr-Cyrl-CS"/>
        </w:rPr>
        <w:t xml:space="preserve">. </w:t>
      </w:r>
      <w:r w:rsidR="007B42FF">
        <w:rPr>
          <w:rFonts w:cs="Times New Roman"/>
          <w:szCs w:val="24"/>
          <w:lang w:val="sr-Cyrl-CS"/>
        </w:rPr>
        <w:t>марта</w:t>
      </w:r>
      <w:r w:rsidR="007B42FF" w:rsidRPr="00463EB3">
        <w:rPr>
          <w:rFonts w:cs="Times New Roman"/>
          <w:szCs w:val="24"/>
          <w:lang w:val="sr-Cyrl-CS"/>
        </w:rPr>
        <w:t xml:space="preserve"> 2018. године</w:t>
      </w:r>
    </w:p>
    <w:p w:rsidR="007B42FF" w:rsidRPr="00463EB3" w:rsidRDefault="007B42FF" w:rsidP="007B42FF">
      <w:pPr>
        <w:rPr>
          <w:rFonts w:cs="Times New Roman"/>
          <w:szCs w:val="24"/>
          <w:lang/>
        </w:rPr>
      </w:pPr>
    </w:p>
    <w:p w:rsidR="007B42FF" w:rsidRPr="00463EB3" w:rsidRDefault="007B42FF" w:rsidP="007B42FF">
      <w:pPr>
        <w:rPr>
          <w:rFonts w:cs="Times New Roman"/>
          <w:szCs w:val="24"/>
          <w:lang/>
        </w:rPr>
      </w:pPr>
    </w:p>
    <w:p w:rsidR="007B42FF" w:rsidRDefault="007B42FF" w:rsidP="007B42FF">
      <w:pPr>
        <w:jc w:val="center"/>
        <w:rPr>
          <w:rFonts w:cs="Times New Roman"/>
          <w:b/>
          <w:szCs w:val="24"/>
          <w:lang w:val="ru-RU"/>
        </w:rPr>
      </w:pPr>
      <w:r w:rsidRPr="00463EB3">
        <w:rPr>
          <w:rFonts w:cs="Times New Roman"/>
          <w:b/>
          <w:szCs w:val="24"/>
          <w:lang w:val="ru-RU"/>
        </w:rPr>
        <w:t>В  Л  А  Д  А</w:t>
      </w:r>
    </w:p>
    <w:p w:rsidR="009C181D" w:rsidRDefault="009C181D" w:rsidP="007B42FF">
      <w:pPr>
        <w:jc w:val="center"/>
        <w:rPr>
          <w:rFonts w:cs="Times New Roman"/>
          <w:b/>
          <w:szCs w:val="24"/>
          <w:lang w:val="ru-RU"/>
        </w:rPr>
      </w:pPr>
    </w:p>
    <w:p w:rsidR="009C181D" w:rsidRDefault="009C181D" w:rsidP="007B42FF">
      <w:pPr>
        <w:jc w:val="center"/>
        <w:rPr>
          <w:rFonts w:cs="Times New Roman"/>
          <w:b/>
          <w:szCs w:val="24"/>
          <w:lang w:val="ru-RU"/>
        </w:rPr>
      </w:pPr>
    </w:p>
    <w:tbl>
      <w:tblPr>
        <w:tblW w:w="0" w:type="auto"/>
        <w:jc w:val="center"/>
        <w:tblLayout w:type="fixed"/>
        <w:tblLook w:val="04A0"/>
      </w:tblPr>
      <w:tblGrid>
        <w:gridCol w:w="4783"/>
        <w:gridCol w:w="3937"/>
      </w:tblGrid>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hideMark/>
          </w:tcPr>
          <w:p w:rsidR="009C181D" w:rsidRDefault="009C181D" w:rsidP="009C181D">
            <w:pPr>
              <w:tabs>
                <w:tab w:val="left" w:pos="-110"/>
                <w:tab w:val="left" w:pos="1418"/>
              </w:tabs>
              <w:jc w:val="center"/>
              <w:rPr>
                <w:rFonts w:eastAsia="Times New Roman" w:cs="Times New Roman"/>
                <w:szCs w:val="24"/>
              </w:rPr>
            </w:pPr>
            <w:r>
              <w:t>ПРЕДСЕДНИК</w:t>
            </w: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tcPr>
          <w:p w:rsidR="009C181D" w:rsidRDefault="009C181D" w:rsidP="009C181D">
            <w:pPr>
              <w:tabs>
                <w:tab w:val="left" w:pos="900"/>
                <w:tab w:val="left" w:pos="1418"/>
              </w:tabs>
              <w:rPr>
                <w:rFonts w:eastAsia="Times New Roman" w:cs="Times New Roman"/>
                <w:szCs w:val="24"/>
              </w:rPr>
            </w:pP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tcPr>
          <w:p w:rsidR="009C181D" w:rsidRDefault="009C181D" w:rsidP="009C181D">
            <w:pPr>
              <w:tabs>
                <w:tab w:val="left" w:pos="900"/>
                <w:tab w:val="left" w:pos="1418"/>
              </w:tabs>
              <w:jc w:val="center"/>
              <w:rPr>
                <w:rFonts w:eastAsia="Times New Roman" w:cs="Times New Roman"/>
                <w:szCs w:val="24"/>
              </w:rPr>
            </w:pPr>
          </w:p>
        </w:tc>
      </w:tr>
      <w:tr w:rsidR="009C181D" w:rsidTr="009C181D">
        <w:trPr>
          <w:jc w:val="center"/>
        </w:trPr>
        <w:tc>
          <w:tcPr>
            <w:tcW w:w="4783" w:type="dxa"/>
          </w:tcPr>
          <w:p w:rsidR="009C181D" w:rsidRDefault="009C181D" w:rsidP="009C181D">
            <w:pPr>
              <w:tabs>
                <w:tab w:val="left" w:pos="900"/>
                <w:tab w:val="left" w:pos="1418"/>
              </w:tabs>
              <w:jc w:val="center"/>
              <w:rPr>
                <w:rFonts w:eastAsia="Times New Roman" w:cs="Times New Roman"/>
                <w:szCs w:val="24"/>
              </w:rPr>
            </w:pPr>
          </w:p>
        </w:tc>
        <w:tc>
          <w:tcPr>
            <w:tcW w:w="3937" w:type="dxa"/>
            <w:hideMark/>
          </w:tcPr>
          <w:p w:rsidR="009C181D" w:rsidRDefault="009C181D" w:rsidP="009C181D">
            <w:pPr>
              <w:tabs>
                <w:tab w:val="left" w:pos="0"/>
                <w:tab w:val="left" w:pos="1418"/>
              </w:tabs>
              <w:jc w:val="center"/>
              <w:rPr>
                <w:rFonts w:eastAsia="Times New Roman" w:cs="Times New Roman"/>
                <w:szCs w:val="24"/>
                <w:lang/>
              </w:rPr>
            </w:pPr>
            <w:r>
              <w:rPr>
                <w:lang/>
              </w:rPr>
              <w:t>Ана Брнабић</w:t>
            </w:r>
          </w:p>
        </w:tc>
      </w:tr>
    </w:tbl>
    <w:p w:rsidR="009C181D" w:rsidRPr="00463EB3" w:rsidRDefault="009C181D" w:rsidP="007B42FF">
      <w:pPr>
        <w:jc w:val="center"/>
        <w:rPr>
          <w:rFonts w:cs="Times New Roman"/>
          <w:b/>
          <w:szCs w:val="24"/>
          <w:lang w:val="ru-RU"/>
        </w:rPr>
      </w:pPr>
    </w:p>
    <w:p w:rsidR="007B42FF" w:rsidRPr="00463EB3" w:rsidRDefault="007B42FF" w:rsidP="007B42FF">
      <w:pPr>
        <w:jc w:val="center"/>
        <w:rPr>
          <w:rFonts w:cs="Times New Roman"/>
          <w:szCs w:val="24"/>
          <w:lang w:val="ru-RU"/>
        </w:rPr>
      </w:pPr>
    </w:p>
    <w:p w:rsidR="009C181D" w:rsidRDefault="009C181D" w:rsidP="007B42FF">
      <w:pPr>
        <w:tabs>
          <w:tab w:val="left" w:pos="1440"/>
        </w:tabs>
        <w:jc w:val="right"/>
        <w:rPr>
          <w:sz w:val="21"/>
          <w:lang w:val="ru-RU"/>
        </w:rPr>
        <w:sectPr w:rsidR="009C181D" w:rsidSect="00C84C5F">
          <w:pgSz w:w="12240" w:h="15840" w:code="1"/>
          <w:pgMar w:top="568" w:right="1440" w:bottom="1440" w:left="1440" w:header="708" w:footer="708" w:gutter="0"/>
          <w:cols w:space="708"/>
          <w:docGrid w:linePitch="360"/>
        </w:sectPr>
      </w:pPr>
    </w:p>
    <w:p w:rsidR="007B42FF" w:rsidRDefault="007B42FF" w:rsidP="007B42FF">
      <w:pPr>
        <w:tabs>
          <w:tab w:val="left" w:pos="1440"/>
        </w:tabs>
        <w:rPr>
          <w:sz w:val="21"/>
          <w:lang w:val="ru-RU"/>
        </w:rPr>
      </w:pPr>
    </w:p>
    <w:p w:rsidR="00366E88" w:rsidRPr="00D43A5D" w:rsidRDefault="00366E88" w:rsidP="007B42FF">
      <w:pPr>
        <w:tabs>
          <w:tab w:val="left" w:pos="1440"/>
        </w:tabs>
        <w:rPr>
          <w:sz w:val="21"/>
          <w:lang w:val="ru-RU"/>
        </w:rPr>
      </w:pPr>
    </w:p>
    <w:p w:rsidR="00E5119C" w:rsidRDefault="007B42FF" w:rsidP="0070618D">
      <w:pPr>
        <w:tabs>
          <w:tab w:val="left" w:pos="1440"/>
        </w:tabs>
        <w:rPr>
          <w:szCs w:val="24"/>
          <w:lang/>
        </w:rPr>
      </w:pPr>
      <w:r w:rsidRPr="00D43A5D">
        <w:rPr>
          <w:sz w:val="21"/>
          <w:lang w:val="ru-RU"/>
        </w:rPr>
        <w:tab/>
      </w:r>
    </w:p>
    <w:p w:rsidR="00366E88" w:rsidRDefault="00366E88" w:rsidP="00E5119C">
      <w:pPr>
        <w:jc w:val="right"/>
        <w:rPr>
          <w:szCs w:val="24"/>
          <w:lang/>
        </w:rPr>
      </w:pPr>
    </w:p>
    <w:p w:rsidR="00E5119C" w:rsidRDefault="00E5119C" w:rsidP="00E5119C">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E5119C" w:rsidRDefault="00E5119C" w:rsidP="00E5119C">
      <w:pPr>
        <w:rPr>
          <w:szCs w:val="24"/>
          <w:lang w:val="ru-RU"/>
        </w:rPr>
      </w:pPr>
    </w:p>
    <w:p w:rsidR="00E5119C" w:rsidRDefault="00E5119C" w:rsidP="00E5119C">
      <w:pPr>
        <w:ind w:firstLine="1080"/>
        <w:rPr>
          <w:szCs w:val="24"/>
          <w:lang w:val="sr-Cyrl-CS"/>
        </w:rPr>
      </w:pPr>
      <w:r>
        <w:rPr>
          <w:szCs w:val="24"/>
          <w:lang w:val="sr-Cyrl-CS"/>
        </w:rPr>
        <w:tab/>
        <w:t>Влада доноси</w:t>
      </w:r>
    </w:p>
    <w:p w:rsidR="00E5119C" w:rsidRDefault="00E5119C" w:rsidP="00E5119C">
      <w:pPr>
        <w:jc w:val="center"/>
        <w:rPr>
          <w:b/>
          <w:szCs w:val="24"/>
          <w:lang w:val="sr-Cyrl-CS"/>
        </w:rPr>
      </w:pPr>
    </w:p>
    <w:p w:rsidR="00E5119C" w:rsidRDefault="00E5119C" w:rsidP="00E5119C">
      <w:pPr>
        <w:jc w:val="center"/>
        <w:rPr>
          <w:b/>
          <w:szCs w:val="24"/>
        </w:rPr>
      </w:pPr>
      <w:r>
        <w:rPr>
          <w:b/>
          <w:szCs w:val="24"/>
          <w:lang w:val="sr-Cyrl-CS"/>
        </w:rPr>
        <w:t>Р Е Ш Е Њ Е</w:t>
      </w:r>
    </w:p>
    <w:p w:rsidR="00E5119C" w:rsidRDefault="00E5119C" w:rsidP="00E5119C">
      <w:pPr>
        <w:jc w:val="center"/>
        <w:rPr>
          <w:b/>
          <w:szCs w:val="24"/>
        </w:rPr>
      </w:pPr>
    </w:p>
    <w:p w:rsidR="00E5119C" w:rsidRDefault="00E5119C" w:rsidP="00E5119C">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E5119C" w:rsidRDefault="00E5119C" w:rsidP="00E5119C">
      <w:pPr>
        <w:pStyle w:val="BodyText2"/>
        <w:spacing w:after="0" w:line="240" w:lineRule="auto"/>
        <w:contextualSpacing/>
        <w:jc w:val="center"/>
        <w:rPr>
          <w:b/>
          <w:szCs w:val="24"/>
          <w:lang w:val="sr-Cyrl-CS"/>
        </w:rPr>
      </w:pPr>
      <w:r>
        <w:rPr>
          <w:b/>
          <w:szCs w:val="24"/>
          <w:lang/>
        </w:rPr>
        <w:t>ЗА ЕВРОПСКЕ ИНТЕГРАЦИЈЕ</w:t>
      </w:r>
    </w:p>
    <w:p w:rsidR="00E5119C" w:rsidRDefault="00E5119C" w:rsidP="00E5119C">
      <w:pPr>
        <w:jc w:val="center"/>
        <w:rPr>
          <w:szCs w:val="24"/>
          <w:lang w:val="sr-Cyrl-CS"/>
        </w:rPr>
      </w:pPr>
    </w:p>
    <w:p w:rsidR="00E5119C" w:rsidRDefault="00E5119C" w:rsidP="00E5119C">
      <w:pPr>
        <w:jc w:val="center"/>
        <w:rPr>
          <w:szCs w:val="24"/>
          <w:lang w:val="sr-Cyrl-CS"/>
        </w:rPr>
      </w:pPr>
      <w:r>
        <w:rPr>
          <w:szCs w:val="24"/>
          <w:lang w:val="sr-Cyrl-CS"/>
        </w:rPr>
        <w:t>I</w:t>
      </w:r>
    </w:p>
    <w:p w:rsidR="00E5119C" w:rsidRDefault="00E5119C" w:rsidP="00E5119C">
      <w:pPr>
        <w:jc w:val="center"/>
        <w:rPr>
          <w:szCs w:val="24"/>
          <w:lang w:val="sr-Cyrl-CS"/>
        </w:rPr>
      </w:pPr>
    </w:p>
    <w:p w:rsidR="00E5119C" w:rsidRDefault="00E5119C" w:rsidP="00E5119C">
      <w:pPr>
        <w:rPr>
          <w:rFonts w:cs="Times New Roman"/>
          <w:szCs w:val="24"/>
          <w:lang w:val="sr-Cyrl-CS"/>
        </w:rPr>
      </w:pPr>
      <w:r>
        <w:rPr>
          <w:szCs w:val="24"/>
          <w:lang w:val="sr-Cyrl-CS"/>
        </w:rPr>
        <w:tab/>
      </w:r>
      <w:r>
        <w:rPr>
          <w:szCs w:val="24"/>
          <w:lang w:val="sr-Cyrl-CS"/>
        </w:rPr>
        <w:tab/>
        <w:t xml:space="preserve">Поставља се </w:t>
      </w:r>
      <w:r w:rsidRPr="005E5512">
        <w:rPr>
          <w:szCs w:val="24"/>
          <w:lang w:val="sr-Cyrl-CS"/>
        </w:rPr>
        <w:t>Бранко Будимир</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планирање, програмирање, праћење и извештавање о средствима ЕУ и развојној помоћи</w:t>
      </w:r>
      <w:r w:rsidRPr="00820FD2">
        <w:rPr>
          <w:rFonts w:cs="Times New Roman"/>
          <w:szCs w:val="24"/>
          <w:lang w:val="ru-RU"/>
        </w:rPr>
        <w:t xml:space="preserve"> </w:t>
      </w:r>
      <w:r>
        <w:rPr>
          <w:rFonts w:cs="Times New Roman"/>
          <w:szCs w:val="24"/>
          <w:lang w:val="ru-RU"/>
        </w:rPr>
        <w:t>од 1. марта 2018. године,</w:t>
      </w:r>
      <w:r>
        <w:rPr>
          <w:rFonts w:cs="Times New Roman"/>
          <w:szCs w:val="24"/>
          <w:lang/>
        </w:rPr>
        <w:t xml:space="preserve"> на три месеца</w:t>
      </w:r>
      <w:r>
        <w:rPr>
          <w:rFonts w:cs="Times New Roman"/>
          <w:szCs w:val="24"/>
          <w:lang w:val="sr-Cyrl-CS"/>
        </w:rPr>
        <w:t>.</w:t>
      </w:r>
    </w:p>
    <w:p w:rsidR="00E5119C" w:rsidRDefault="00E5119C" w:rsidP="00E5119C">
      <w:pPr>
        <w:rPr>
          <w:szCs w:val="24"/>
          <w:lang w:val="sr-Cyrl-CS"/>
        </w:rPr>
      </w:pPr>
    </w:p>
    <w:p w:rsidR="00E5119C" w:rsidRDefault="00E5119C" w:rsidP="00E5119C">
      <w:pPr>
        <w:jc w:val="center"/>
        <w:rPr>
          <w:szCs w:val="24"/>
          <w:lang w:val="sr-Cyrl-CS"/>
        </w:rPr>
      </w:pPr>
      <w:r>
        <w:rPr>
          <w:szCs w:val="24"/>
          <w:lang w:val="sr-Cyrl-CS"/>
        </w:rPr>
        <w:t>II</w:t>
      </w:r>
    </w:p>
    <w:p w:rsidR="00E5119C" w:rsidRDefault="00E5119C" w:rsidP="00E5119C">
      <w:pPr>
        <w:jc w:val="center"/>
        <w:rPr>
          <w:szCs w:val="24"/>
          <w:lang w:val="sr-Cyrl-CS"/>
        </w:rPr>
      </w:pPr>
    </w:p>
    <w:p w:rsidR="00E5119C" w:rsidRDefault="00E5119C" w:rsidP="00E5119C">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E5119C" w:rsidRDefault="00E5119C" w:rsidP="00E5119C">
      <w:pPr>
        <w:rPr>
          <w:szCs w:val="24"/>
          <w:lang w:val="sr-Cyrl-CS"/>
        </w:rPr>
      </w:pPr>
    </w:p>
    <w:p w:rsidR="00E5119C" w:rsidRDefault="00E5119C" w:rsidP="00E5119C">
      <w:pPr>
        <w:rPr>
          <w:szCs w:val="24"/>
          <w:lang w:val="sr-Cyrl-CS"/>
        </w:rPr>
      </w:pPr>
    </w:p>
    <w:p w:rsidR="00E5119C" w:rsidRPr="00ED68B8" w:rsidRDefault="00E5119C" w:rsidP="00E5119C">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1832</w:t>
      </w:r>
      <w:r w:rsidRPr="00ED68B8">
        <w:rPr>
          <w:rFonts w:cs="Times New Roman"/>
          <w:szCs w:val="24"/>
          <w:lang w:val="sr-Cyrl-CS"/>
        </w:rPr>
        <w:t>/2018</w:t>
      </w:r>
      <w:r w:rsidRPr="00ED68B8">
        <w:rPr>
          <w:rFonts w:cs="Times New Roman"/>
          <w:szCs w:val="24"/>
        </w:rPr>
        <w:t xml:space="preserve"> </w:t>
      </w:r>
    </w:p>
    <w:p w:rsidR="00E5119C" w:rsidRPr="00ED68B8" w:rsidRDefault="00A26881" w:rsidP="00E5119C">
      <w:pPr>
        <w:rPr>
          <w:rFonts w:cs="Times New Roman"/>
          <w:szCs w:val="24"/>
          <w:lang w:val="sr-Cyrl-CS"/>
        </w:rPr>
      </w:pPr>
      <w:r>
        <w:rPr>
          <w:rFonts w:cs="Times New Roman"/>
          <w:szCs w:val="24"/>
          <w:lang w:val="sr-Cyrl-CS"/>
        </w:rPr>
        <w:t>У Београду, 8</w:t>
      </w:r>
      <w:r w:rsidR="00E5119C" w:rsidRPr="00ED68B8">
        <w:rPr>
          <w:rFonts w:cs="Times New Roman"/>
          <w:szCs w:val="24"/>
          <w:lang w:val="sr-Cyrl-CS"/>
        </w:rPr>
        <w:t xml:space="preserve">. </w:t>
      </w:r>
      <w:r w:rsidR="00E5119C">
        <w:rPr>
          <w:rFonts w:cs="Times New Roman"/>
          <w:szCs w:val="24"/>
          <w:lang w:val="sr-Cyrl-CS"/>
        </w:rPr>
        <w:t>марта</w:t>
      </w:r>
      <w:r w:rsidR="00E5119C" w:rsidRPr="00ED68B8">
        <w:rPr>
          <w:rFonts w:cs="Times New Roman"/>
          <w:szCs w:val="24"/>
          <w:lang w:val="sr-Cyrl-CS"/>
        </w:rPr>
        <w:t xml:space="preserve"> 2018. године</w:t>
      </w:r>
    </w:p>
    <w:p w:rsidR="00E5119C" w:rsidRPr="00ED68B8" w:rsidRDefault="00E5119C" w:rsidP="00E5119C">
      <w:pPr>
        <w:rPr>
          <w:rFonts w:cs="Times New Roman"/>
          <w:szCs w:val="24"/>
          <w:lang/>
        </w:rPr>
      </w:pPr>
    </w:p>
    <w:p w:rsidR="00E5119C" w:rsidRPr="00ED68B8" w:rsidRDefault="00E5119C" w:rsidP="00E5119C">
      <w:pPr>
        <w:rPr>
          <w:rFonts w:cs="Times New Roman"/>
          <w:szCs w:val="24"/>
          <w:lang/>
        </w:rPr>
      </w:pPr>
    </w:p>
    <w:p w:rsidR="00E5119C" w:rsidRDefault="00E5119C" w:rsidP="00E5119C">
      <w:pPr>
        <w:jc w:val="center"/>
        <w:rPr>
          <w:rFonts w:cs="Times New Roman"/>
          <w:b/>
          <w:szCs w:val="24"/>
          <w:lang w:val="ru-RU"/>
        </w:rPr>
      </w:pPr>
      <w:r w:rsidRPr="00ED68B8">
        <w:rPr>
          <w:rFonts w:cs="Times New Roman"/>
          <w:b/>
          <w:szCs w:val="24"/>
          <w:lang w:val="ru-RU"/>
        </w:rPr>
        <w:t>В  Л  А  Д  А</w:t>
      </w:r>
    </w:p>
    <w:p w:rsidR="00366E88" w:rsidRDefault="00366E88" w:rsidP="00E5119C">
      <w:pPr>
        <w:jc w:val="center"/>
        <w:rPr>
          <w:rFonts w:cs="Times New Roman"/>
          <w:b/>
          <w:szCs w:val="24"/>
          <w:lang w:val="ru-RU"/>
        </w:rPr>
      </w:pPr>
    </w:p>
    <w:p w:rsidR="00366E88" w:rsidRDefault="00366E88" w:rsidP="00E5119C">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ED68B8" w:rsidRDefault="00366E88" w:rsidP="00E5119C">
      <w:pPr>
        <w:jc w:val="center"/>
        <w:rPr>
          <w:rFonts w:cs="Times New Roman"/>
          <w:b/>
          <w:szCs w:val="24"/>
          <w:lang w:val="ru-RU"/>
        </w:rPr>
      </w:pPr>
    </w:p>
    <w:p w:rsidR="00E5119C" w:rsidRPr="00ED68B8" w:rsidRDefault="00E5119C" w:rsidP="00E5119C">
      <w:pPr>
        <w:jc w:val="center"/>
        <w:rPr>
          <w:rFonts w:cs="Times New Roman"/>
          <w:szCs w:val="24"/>
          <w:lang w:val="ru-RU"/>
        </w:rPr>
      </w:pPr>
    </w:p>
    <w:p w:rsidR="00366E88" w:rsidRDefault="00366E88" w:rsidP="00541AF7">
      <w:pPr>
        <w:jc w:val="right"/>
        <w:rPr>
          <w:szCs w:val="24"/>
          <w:lang/>
        </w:rPr>
        <w:sectPr w:rsidR="00366E88" w:rsidSect="008434B8">
          <w:pgSz w:w="12240" w:h="15840" w:code="1"/>
          <w:pgMar w:top="851" w:right="1440" w:bottom="1440" w:left="1440" w:header="720" w:footer="720" w:gutter="0"/>
          <w:cols w:space="720"/>
          <w:docGrid w:linePitch="360"/>
        </w:sectPr>
      </w:pPr>
    </w:p>
    <w:p w:rsidR="00541AF7" w:rsidRDefault="00541AF7" w:rsidP="00541AF7">
      <w:pPr>
        <w:jc w:val="right"/>
        <w:rPr>
          <w:szCs w:val="24"/>
          <w:lang/>
        </w:rPr>
      </w:pPr>
    </w:p>
    <w:p w:rsidR="00366E88" w:rsidRDefault="00366E88" w:rsidP="00541AF7">
      <w:pPr>
        <w:jc w:val="right"/>
        <w:rPr>
          <w:szCs w:val="24"/>
          <w:lang/>
        </w:rPr>
      </w:pPr>
    </w:p>
    <w:p w:rsidR="00541AF7" w:rsidRDefault="00541AF7" w:rsidP="00541AF7">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41AF7" w:rsidRDefault="00541AF7" w:rsidP="00541AF7">
      <w:pPr>
        <w:tabs>
          <w:tab w:val="left" w:pos="1440"/>
        </w:tabs>
        <w:rPr>
          <w:szCs w:val="24"/>
          <w:lang w:val="ru-RU"/>
        </w:rPr>
      </w:pPr>
    </w:p>
    <w:p w:rsidR="00541AF7" w:rsidRDefault="00541AF7" w:rsidP="00541AF7">
      <w:pPr>
        <w:ind w:firstLine="1080"/>
        <w:rPr>
          <w:szCs w:val="24"/>
          <w:lang w:val="sr-Cyrl-CS"/>
        </w:rPr>
      </w:pPr>
      <w:r>
        <w:rPr>
          <w:szCs w:val="24"/>
          <w:lang w:val="sr-Cyrl-CS"/>
        </w:rPr>
        <w:tab/>
        <w:t>Влада доноси</w:t>
      </w:r>
    </w:p>
    <w:p w:rsidR="00541AF7" w:rsidRDefault="00541AF7" w:rsidP="00541AF7">
      <w:pPr>
        <w:jc w:val="center"/>
        <w:rPr>
          <w:b/>
          <w:szCs w:val="24"/>
          <w:lang w:val="sr-Cyrl-CS"/>
        </w:rPr>
      </w:pPr>
    </w:p>
    <w:p w:rsidR="00541AF7" w:rsidRDefault="00541AF7" w:rsidP="00541AF7">
      <w:pPr>
        <w:jc w:val="center"/>
        <w:rPr>
          <w:b/>
          <w:szCs w:val="24"/>
        </w:rPr>
      </w:pPr>
      <w:r>
        <w:rPr>
          <w:b/>
          <w:szCs w:val="24"/>
          <w:lang w:val="sr-Cyrl-CS"/>
        </w:rPr>
        <w:t>Р Е Ш Е Њ Е</w:t>
      </w:r>
    </w:p>
    <w:p w:rsidR="00541AF7" w:rsidRDefault="00541AF7" w:rsidP="00541AF7">
      <w:pPr>
        <w:jc w:val="center"/>
        <w:rPr>
          <w:b/>
          <w:szCs w:val="24"/>
        </w:rPr>
      </w:pPr>
    </w:p>
    <w:p w:rsidR="00541AF7" w:rsidRDefault="00541AF7" w:rsidP="00541AF7">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541AF7" w:rsidRDefault="00541AF7" w:rsidP="00541AF7">
      <w:pPr>
        <w:pStyle w:val="BodyText2"/>
        <w:spacing w:after="0" w:line="240" w:lineRule="auto"/>
        <w:contextualSpacing/>
        <w:jc w:val="center"/>
        <w:rPr>
          <w:b/>
          <w:szCs w:val="24"/>
          <w:lang w:val="sr-Cyrl-CS"/>
        </w:rPr>
      </w:pPr>
      <w:r>
        <w:rPr>
          <w:b/>
          <w:szCs w:val="24"/>
          <w:lang/>
        </w:rPr>
        <w:t>ЗА ЕВРОПСКЕ ИНТЕГРАЦИЈЕ</w:t>
      </w:r>
    </w:p>
    <w:p w:rsidR="00541AF7" w:rsidRDefault="00541AF7" w:rsidP="00541AF7">
      <w:pPr>
        <w:jc w:val="center"/>
        <w:rPr>
          <w:szCs w:val="24"/>
          <w:lang w:val="sr-Cyrl-CS"/>
        </w:rPr>
      </w:pPr>
    </w:p>
    <w:p w:rsidR="00541AF7" w:rsidRDefault="00541AF7" w:rsidP="00541AF7">
      <w:pPr>
        <w:jc w:val="center"/>
        <w:rPr>
          <w:szCs w:val="24"/>
          <w:lang w:val="sr-Cyrl-CS"/>
        </w:rPr>
      </w:pPr>
      <w:r>
        <w:rPr>
          <w:szCs w:val="24"/>
          <w:lang w:val="sr-Cyrl-CS"/>
        </w:rPr>
        <w:t>I</w:t>
      </w:r>
    </w:p>
    <w:p w:rsidR="00541AF7" w:rsidRDefault="00541AF7" w:rsidP="00541AF7">
      <w:pPr>
        <w:jc w:val="center"/>
        <w:rPr>
          <w:szCs w:val="24"/>
          <w:lang w:val="sr-Cyrl-CS"/>
        </w:rPr>
      </w:pPr>
    </w:p>
    <w:p w:rsidR="00541AF7" w:rsidRDefault="00541AF7" w:rsidP="00541AF7">
      <w:pPr>
        <w:rPr>
          <w:rFonts w:cs="Times New Roman"/>
          <w:szCs w:val="24"/>
          <w:lang w:val="sr-Cyrl-CS"/>
        </w:rPr>
      </w:pPr>
      <w:r>
        <w:rPr>
          <w:szCs w:val="24"/>
          <w:lang w:val="sr-Cyrl-CS"/>
        </w:rPr>
        <w:tab/>
      </w:r>
      <w:r>
        <w:rPr>
          <w:szCs w:val="24"/>
          <w:lang w:val="sr-Cyrl-CS"/>
        </w:rPr>
        <w:tab/>
        <w:t>Поставља се Тамара Делић</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комуникације и обуку и припрему српске верзије правних тековина Европске уније</w:t>
      </w:r>
      <w:r w:rsidRPr="00820FD2">
        <w:rPr>
          <w:rFonts w:cs="Times New Roman"/>
          <w:szCs w:val="24"/>
          <w:lang w:val="ru-RU"/>
        </w:rPr>
        <w:t xml:space="preserve"> </w:t>
      </w:r>
      <w:r>
        <w:rPr>
          <w:rFonts w:cs="Times New Roman"/>
          <w:szCs w:val="24"/>
          <w:lang w:val="ru-RU"/>
        </w:rPr>
        <w:t>од 1. марта 2018. године,</w:t>
      </w:r>
      <w:r>
        <w:rPr>
          <w:rFonts w:cs="Times New Roman"/>
          <w:szCs w:val="24"/>
          <w:lang/>
        </w:rPr>
        <w:t xml:space="preserve"> на три месеца</w:t>
      </w:r>
      <w:r>
        <w:rPr>
          <w:rFonts w:cs="Times New Roman"/>
          <w:szCs w:val="24"/>
          <w:lang w:val="sr-Cyrl-CS"/>
        </w:rPr>
        <w:t>.</w:t>
      </w:r>
    </w:p>
    <w:p w:rsidR="00541AF7" w:rsidRDefault="00541AF7" w:rsidP="00541AF7">
      <w:pPr>
        <w:rPr>
          <w:szCs w:val="24"/>
          <w:lang w:val="sr-Cyrl-CS"/>
        </w:rPr>
      </w:pPr>
    </w:p>
    <w:p w:rsidR="00541AF7" w:rsidRDefault="00541AF7" w:rsidP="00541AF7">
      <w:pPr>
        <w:jc w:val="center"/>
        <w:rPr>
          <w:szCs w:val="24"/>
          <w:lang w:val="sr-Cyrl-CS"/>
        </w:rPr>
      </w:pPr>
      <w:r>
        <w:rPr>
          <w:szCs w:val="24"/>
          <w:lang w:val="sr-Cyrl-CS"/>
        </w:rPr>
        <w:t>II</w:t>
      </w:r>
    </w:p>
    <w:p w:rsidR="00541AF7" w:rsidRDefault="00541AF7" w:rsidP="00541AF7">
      <w:pPr>
        <w:jc w:val="center"/>
        <w:rPr>
          <w:szCs w:val="24"/>
          <w:lang w:val="sr-Cyrl-CS"/>
        </w:rPr>
      </w:pPr>
    </w:p>
    <w:p w:rsidR="00541AF7" w:rsidRDefault="00541AF7" w:rsidP="00541AF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41AF7" w:rsidRDefault="00541AF7" w:rsidP="00541AF7">
      <w:pPr>
        <w:rPr>
          <w:szCs w:val="24"/>
          <w:lang w:val="sr-Cyrl-CS"/>
        </w:rPr>
      </w:pPr>
    </w:p>
    <w:p w:rsidR="00541AF7" w:rsidRDefault="00541AF7" w:rsidP="00541AF7">
      <w:pPr>
        <w:rPr>
          <w:szCs w:val="24"/>
          <w:lang w:val="sr-Cyrl-CS"/>
        </w:rPr>
      </w:pPr>
    </w:p>
    <w:p w:rsidR="00541AF7" w:rsidRPr="00ED68B8" w:rsidRDefault="00541AF7" w:rsidP="00541AF7">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1828</w:t>
      </w:r>
      <w:r w:rsidRPr="00ED68B8">
        <w:rPr>
          <w:rFonts w:cs="Times New Roman"/>
          <w:szCs w:val="24"/>
          <w:lang w:val="sr-Cyrl-CS"/>
        </w:rPr>
        <w:t>/2018</w:t>
      </w:r>
      <w:r w:rsidRPr="00ED68B8">
        <w:rPr>
          <w:rFonts w:cs="Times New Roman"/>
          <w:szCs w:val="24"/>
        </w:rPr>
        <w:t xml:space="preserve"> </w:t>
      </w:r>
    </w:p>
    <w:p w:rsidR="00541AF7" w:rsidRPr="00ED68B8" w:rsidRDefault="00A26881" w:rsidP="00541AF7">
      <w:pPr>
        <w:rPr>
          <w:rFonts w:cs="Times New Roman"/>
          <w:szCs w:val="24"/>
          <w:lang w:val="sr-Cyrl-CS"/>
        </w:rPr>
      </w:pPr>
      <w:r>
        <w:rPr>
          <w:rFonts w:cs="Times New Roman"/>
          <w:szCs w:val="24"/>
          <w:lang w:val="sr-Cyrl-CS"/>
        </w:rPr>
        <w:t>У Београду, 8</w:t>
      </w:r>
      <w:r w:rsidR="00541AF7" w:rsidRPr="00ED68B8">
        <w:rPr>
          <w:rFonts w:cs="Times New Roman"/>
          <w:szCs w:val="24"/>
          <w:lang w:val="sr-Cyrl-CS"/>
        </w:rPr>
        <w:t xml:space="preserve">. </w:t>
      </w:r>
      <w:r w:rsidR="00541AF7">
        <w:rPr>
          <w:rFonts w:cs="Times New Roman"/>
          <w:szCs w:val="24"/>
          <w:lang w:val="sr-Cyrl-CS"/>
        </w:rPr>
        <w:t>марта</w:t>
      </w:r>
      <w:r w:rsidR="00541AF7" w:rsidRPr="00ED68B8">
        <w:rPr>
          <w:rFonts w:cs="Times New Roman"/>
          <w:szCs w:val="24"/>
          <w:lang w:val="sr-Cyrl-CS"/>
        </w:rPr>
        <w:t xml:space="preserve"> 2018. године</w:t>
      </w:r>
    </w:p>
    <w:p w:rsidR="00541AF7" w:rsidRPr="00ED68B8" w:rsidRDefault="00541AF7" w:rsidP="00541AF7">
      <w:pPr>
        <w:rPr>
          <w:rFonts w:cs="Times New Roman"/>
          <w:szCs w:val="24"/>
          <w:lang/>
        </w:rPr>
      </w:pPr>
    </w:p>
    <w:p w:rsidR="00541AF7" w:rsidRPr="00ED68B8" w:rsidRDefault="00541AF7" w:rsidP="00541AF7">
      <w:pPr>
        <w:rPr>
          <w:rFonts w:cs="Times New Roman"/>
          <w:szCs w:val="24"/>
          <w:lang/>
        </w:rPr>
      </w:pPr>
    </w:p>
    <w:p w:rsidR="00541AF7" w:rsidRDefault="00541AF7" w:rsidP="00541AF7">
      <w:pPr>
        <w:jc w:val="center"/>
        <w:rPr>
          <w:rFonts w:cs="Times New Roman"/>
          <w:b/>
          <w:szCs w:val="24"/>
          <w:lang w:val="ru-RU"/>
        </w:rPr>
      </w:pPr>
      <w:r w:rsidRPr="00ED68B8">
        <w:rPr>
          <w:rFonts w:cs="Times New Roman"/>
          <w:b/>
          <w:szCs w:val="24"/>
          <w:lang w:val="ru-RU"/>
        </w:rPr>
        <w:t>В  Л  А  Д  А</w:t>
      </w:r>
    </w:p>
    <w:p w:rsidR="00366E88" w:rsidRDefault="00366E88" w:rsidP="00541AF7">
      <w:pPr>
        <w:jc w:val="center"/>
        <w:rPr>
          <w:rFonts w:cs="Times New Roman"/>
          <w:b/>
          <w:szCs w:val="24"/>
          <w:lang w:val="ru-RU"/>
        </w:rPr>
      </w:pPr>
    </w:p>
    <w:p w:rsidR="00366E88" w:rsidRDefault="00366E88" w:rsidP="00541AF7">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ED68B8" w:rsidRDefault="00366E88" w:rsidP="00541AF7">
      <w:pPr>
        <w:jc w:val="center"/>
        <w:rPr>
          <w:rFonts w:cs="Times New Roman"/>
          <w:b/>
          <w:szCs w:val="24"/>
          <w:lang w:val="ru-RU"/>
        </w:rPr>
      </w:pPr>
    </w:p>
    <w:p w:rsidR="00541AF7" w:rsidRPr="00ED68B8" w:rsidRDefault="00541AF7" w:rsidP="00541AF7">
      <w:pPr>
        <w:jc w:val="center"/>
        <w:rPr>
          <w:rFonts w:cs="Times New Roman"/>
          <w:szCs w:val="24"/>
          <w:lang w:val="ru-RU"/>
        </w:rPr>
      </w:pPr>
    </w:p>
    <w:p w:rsidR="008434B8" w:rsidRDefault="008434B8" w:rsidP="00D43A5D">
      <w:pPr>
        <w:jc w:val="right"/>
        <w:rPr>
          <w:lang/>
        </w:rPr>
        <w:sectPr w:rsidR="008434B8" w:rsidSect="008434B8">
          <w:pgSz w:w="12240" w:h="15840" w:code="1"/>
          <w:pgMar w:top="851" w:right="1440" w:bottom="1440" w:left="1440" w:header="720" w:footer="720" w:gutter="0"/>
          <w:cols w:space="720"/>
          <w:docGrid w:linePitch="360"/>
        </w:sectPr>
      </w:pPr>
    </w:p>
    <w:p w:rsidR="0099372A" w:rsidRDefault="0099372A" w:rsidP="0099372A">
      <w:pPr>
        <w:jc w:val="right"/>
        <w:rPr>
          <w:szCs w:val="24"/>
          <w:lang/>
        </w:rPr>
      </w:pPr>
    </w:p>
    <w:p w:rsidR="00366E88" w:rsidRDefault="00366E88" w:rsidP="0099372A">
      <w:pPr>
        <w:jc w:val="right"/>
        <w:rPr>
          <w:szCs w:val="24"/>
          <w:lang/>
        </w:rPr>
      </w:pPr>
    </w:p>
    <w:p w:rsidR="0099372A" w:rsidRDefault="0099372A" w:rsidP="0099372A">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99372A" w:rsidRDefault="0099372A" w:rsidP="0099372A">
      <w:pPr>
        <w:rPr>
          <w:szCs w:val="24"/>
          <w:lang w:val="ru-RU"/>
        </w:rPr>
      </w:pPr>
    </w:p>
    <w:p w:rsidR="0099372A" w:rsidRDefault="0099372A" w:rsidP="0099372A">
      <w:pPr>
        <w:ind w:firstLine="1080"/>
        <w:rPr>
          <w:szCs w:val="24"/>
          <w:lang w:val="sr-Cyrl-CS"/>
        </w:rPr>
      </w:pPr>
      <w:r>
        <w:rPr>
          <w:szCs w:val="24"/>
          <w:lang w:val="sr-Cyrl-CS"/>
        </w:rPr>
        <w:tab/>
        <w:t>Влада доноси</w:t>
      </w:r>
    </w:p>
    <w:p w:rsidR="0099372A" w:rsidRDefault="0099372A" w:rsidP="0099372A">
      <w:pPr>
        <w:jc w:val="center"/>
        <w:rPr>
          <w:b/>
          <w:szCs w:val="24"/>
          <w:lang w:val="sr-Cyrl-CS"/>
        </w:rPr>
      </w:pPr>
    </w:p>
    <w:p w:rsidR="0099372A" w:rsidRDefault="0099372A" w:rsidP="0099372A">
      <w:pPr>
        <w:jc w:val="center"/>
        <w:rPr>
          <w:b/>
          <w:szCs w:val="24"/>
        </w:rPr>
      </w:pPr>
      <w:r>
        <w:rPr>
          <w:b/>
          <w:szCs w:val="24"/>
          <w:lang w:val="sr-Cyrl-CS"/>
        </w:rPr>
        <w:t>Р Е Ш Е Њ Е</w:t>
      </w:r>
    </w:p>
    <w:p w:rsidR="0099372A" w:rsidRDefault="0099372A" w:rsidP="0099372A">
      <w:pPr>
        <w:jc w:val="center"/>
        <w:rPr>
          <w:b/>
          <w:szCs w:val="24"/>
        </w:rPr>
      </w:pPr>
    </w:p>
    <w:p w:rsidR="0099372A" w:rsidRDefault="0099372A" w:rsidP="0099372A">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99372A" w:rsidRDefault="0099372A" w:rsidP="0099372A">
      <w:pPr>
        <w:pStyle w:val="BodyText2"/>
        <w:spacing w:after="0" w:line="240" w:lineRule="auto"/>
        <w:contextualSpacing/>
        <w:jc w:val="center"/>
        <w:rPr>
          <w:b/>
          <w:szCs w:val="24"/>
          <w:lang w:val="sr-Cyrl-CS"/>
        </w:rPr>
      </w:pPr>
      <w:r>
        <w:rPr>
          <w:b/>
          <w:szCs w:val="24"/>
          <w:lang/>
        </w:rPr>
        <w:t>ЗА ЕВРОПСКЕ ИНТЕГРАЦИЈЕ</w:t>
      </w:r>
    </w:p>
    <w:p w:rsidR="0099372A" w:rsidRDefault="0099372A" w:rsidP="0099372A">
      <w:pPr>
        <w:jc w:val="center"/>
        <w:rPr>
          <w:szCs w:val="24"/>
          <w:lang w:val="sr-Cyrl-CS"/>
        </w:rPr>
      </w:pPr>
    </w:p>
    <w:p w:rsidR="0099372A" w:rsidRDefault="0099372A" w:rsidP="0099372A">
      <w:pPr>
        <w:jc w:val="center"/>
        <w:rPr>
          <w:szCs w:val="24"/>
          <w:lang w:val="sr-Cyrl-CS"/>
        </w:rPr>
      </w:pPr>
      <w:r>
        <w:rPr>
          <w:szCs w:val="24"/>
          <w:lang w:val="sr-Cyrl-CS"/>
        </w:rPr>
        <w:t>I</w:t>
      </w:r>
    </w:p>
    <w:p w:rsidR="0099372A" w:rsidRDefault="0099372A" w:rsidP="0099372A">
      <w:pPr>
        <w:jc w:val="center"/>
        <w:rPr>
          <w:szCs w:val="24"/>
          <w:lang w:val="sr-Cyrl-CS"/>
        </w:rPr>
      </w:pPr>
    </w:p>
    <w:p w:rsidR="0099372A" w:rsidRDefault="0099372A" w:rsidP="0099372A">
      <w:pPr>
        <w:rPr>
          <w:rFonts w:cs="Times New Roman"/>
          <w:szCs w:val="24"/>
          <w:lang w:val="sr-Cyrl-CS"/>
        </w:rPr>
      </w:pPr>
      <w:r>
        <w:rPr>
          <w:szCs w:val="24"/>
          <w:lang w:val="sr-Cyrl-CS"/>
        </w:rPr>
        <w:tab/>
      </w:r>
      <w:r>
        <w:rPr>
          <w:szCs w:val="24"/>
          <w:lang w:val="sr-Cyrl-CS"/>
        </w:rPr>
        <w:tab/>
        <w:t xml:space="preserve">Поставља се Ксенија Миленковић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координацију процеса приступања,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w:t>
      </w:r>
      <w:r w:rsidRPr="00435370">
        <w:rPr>
          <w:rFonts w:cs="Times New Roman"/>
          <w:szCs w:val="24"/>
          <w:lang w:val="ru-RU"/>
        </w:rPr>
        <w:t xml:space="preserve"> </w:t>
      </w:r>
      <w:r>
        <w:rPr>
          <w:rFonts w:cs="Times New Roman"/>
          <w:szCs w:val="24"/>
          <w:lang w:val="ru-RU"/>
        </w:rPr>
        <w:t>од 1. марта 2018. године,</w:t>
      </w:r>
      <w:r>
        <w:rPr>
          <w:rFonts w:cs="Times New Roman"/>
          <w:szCs w:val="24"/>
          <w:lang/>
        </w:rPr>
        <w:t xml:space="preserve"> на три месеца</w:t>
      </w:r>
      <w:r>
        <w:rPr>
          <w:rFonts w:cs="Times New Roman"/>
          <w:szCs w:val="24"/>
          <w:lang w:val="sr-Cyrl-CS"/>
        </w:rPr>
        <w:t>.</w:t>
      </w:r>
    </w:p>
    <w:p w:rsidR="0099372A" w:rsidRDefault="0099372A" w:rsidP="0099372A">
      <w:pPr>
        <w:rPr>
          <w:szCs w:val="24"/>
          <w:lang w:val="sr-Cyrl-CS"/>
        </w:rPr>
      </w:pPr>
    </w:p>
    <w:p w:rsidR="0099372A" w:rsidRDefault="0099372A" w:rsidP="0099372A">
      <w:pPr>
        <w:jc w:val="center"/>
        <w:rPr>
          <w:szCs w:val="24"/>
          <w:lang w:val="sr-Cyrl-CS"/>
        </w:rPr>
      </w:pPr>
      <w:r>
        <w:rPr>
          <w:szCs w:val="24"/>
          <w:lang w:val="sr-Cyrl-CS"/>
        </w:rPr>
        <w:t>II</w:t>
      </w:r>
    </w:p>
    <w:p w:rsidR="0099372A" w:rsidRDefault="0099372A" w:rsidP="0099372A">
      <w:pPr>
        <w:jc w:val="center"/>
        <w:rPr>
          <w:szCs w:val="24"/>
          <w:lang w:val="sr-Cyrl-CS"/>
        </w:rPr>
      </w:pPr>
    </w:p>
    <w:p w:rsidR="0099372A" w:rsidRDefault="0099372A" w:rsidP="0099372A">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99372A" w:rsidRDefault="0099372A" w:rsidP="0099372A">
      <w:pPr>
        <w:rPr>
          <w:szCs w:val="24"/>
          <w:lang w:val="sr-Cyrl-CS"/>
        </w:rPr>
      </w:pPr>
    </w:p>
    <w:p w:rsidR="0099372A" w:rsidRDefault="0099372A" w:rsidP="0099372A">
      <w:pPr>
        <w:rPr>
          <w:szCs w:val="24"/>
          <w:lang w:val="sr-Cyrl-CS"/>
        </w:rPr>
      </w:pPr>
    </w:p>
    <w:p w:rsidR="0099372A" w:rsidRPr="00ED68B8" w:rsidRDefault="0099372A" w:rsidP="0099372A">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1834</w:t>
      </w:r>
      <w:r w:rsidRPr="00ED68B8">
        <w:rPr>
          <w:rFonts w:cs="Times New Roman"/>
          <w:szCs w:val="24"/>
          <w:lang w:val="sr-Cyrl-CS"/>
        </w:rPr>
        <w:t>/2018</w:t>
      </w:r>
      <w:r w:rsidRPr="00ED68B8">
        <w:rPr>
          <w:rFonts w:cs="Times New Roman"/>
          <w:szCs w:val="24"/>
        </w:rPr>
        <w:t xml:space="preserve"> </w:t>
      </w:r>
    </w:p>
    <w:p w:rsidR="0099372A" w:rsidRPr="00ED68B8" w:rsidRDefault="00A26881" w:rsidP="0099372A">
      <w:pPr>
        <w:rPr>
          <w:rFonts w:cs="Times New Roman"/>
          <w:szCs w:val="24"/>
          <w:lang w:val="sr-Cyrl-CS"/>
        </w:rPr>
      </w:pPr>
      <w:r>
        <w:rPr>
          <w:rFonts w:cs="Times New Roman"/>
          <w:szCs w:val="24"/>
          <w:lang w:val="sr-Cyrl-CS"/>
        </w:rPr>
        <w:t>У Београду, 8</w:t>
      </w:r>
      <w:r w:rsidR="0099372A" w:rsidRPr="00ED68B8">
        <w:rPr>
          <w:rFonts w:cs="Times New Roman"/>
          <w:szCs w:val="24"/>
          <w:lang w:val="sr-Cyrl-CS"/>
        </w:rPr>
        <w:t xml:space="preserve">. </w:t>
      </w:r>
      <w:r w:rsidR="0099372A">
        <w:rPr>
          <w:rFonts w:cs="Times New Roman"/>
          <w:szCs w:val="24"/>
          <w:lang w:val="sr-Cyrl-CS"/>
        </w:rPr>
        <w:t>марта</w:t>
      </w:r>
      <w:r w:rsidR="0099372A" w:rsidRPr="00ED68B8">
        <w:rPr>
          <w:rFonts w:cs="Times New Roman"/>
          <w:szCs w:val="24"/>
          <w:lang w:val="sr-Cyrl-CS"/>
        </w:rPr>
        <w:t xml:space="preserve"> 2018. године</w:t>
      </w:r>
    </w:p>
    <w:p w:rsidR="0099372A" w:rsidRPr="00ED68B8" w:rsidRDefault="0099372A" w:rsidP="0099372A">
      <w:pPr>
        <w:rPr>
          <w:rFonts w:cs="Times New Roman"/>
          <w:szCs w:val="24"/>
          <w:lang/>
        </w:rPr>
      </w:pPr>
    </w:p>
    <w:p w:rsidR="0099372A" w:rsidRPr="00ED68B8" w:rsidRDefault="0099372A" w:rsidP="0099372A">
      <w:pPr>
        <w:rPr>
          <w:rFonts w:cs="Times New Roman"/>
          <w:szCs w:val="24"/>
          <w:lang/>
        </w:rPr>
      </w:pPr>
    </w:p>
    <w:p w:rsidR="0099372A" w:rsidRDefault="0099372A" w:rsidP="0099372A">
      <w:pPr>
        <w:jc w:val="center"/>
        <w:rPr>
          <w:rFonts w:cs="Times New Roman"/>
          <w:b/>
          <w:szCs w:val="24"/>
          <w:lang w:val="ru-RU"/>
        </w:rPr>
      </w:pPr>
      <w:r w:rsidRPr="00ED68B8">
        <w:rPr>
          <w:rFonts w:cs="Times New Roman"/>
          <w:b/>
          <w:szCs w:val="24"/>
          <w:lang w:val="ru-RU"/>
        </w:rPr>
        <w:t>В  Л  А  Д  А</w:t>
      </w:r>
    </w:p>
    <w:p w:rsidR="00366E88" w:rsidRDefault="00366E88" w:rsidP="0099372A">
      <w:pPr>
        <w:jc w:val="center"/>
        <w:rPr>
          <w:rFonts w:cs="Times New Roman"/>
          <w:b/>
          <w:szCs w:val="24"/>
          <w:lang w:val="ru-RU"/>
        </w:rPr>
      </w:pPr>
    </w:p>
    <w:p w:rsidR="00366E88" w:rsidRDefault="00366E88" w:rsidP="0099372A">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ED68B8" w:rsidRDefault="00366E88" w:rsidP="0099372A">
      <w:pPr>
        <w:jc w:val="center"/>
        <w:rPr>
          <w:rFonts w:cs="Times New Roman"/>
          <w:b/>
          <w:szCs w:val="24"/>
          <w:lang w:val="ru-RU"/>
        </w:rPr>
      </w:pPr>
    </w:p>
    <w:p w:rsidR="0099372A" w:rsidRPr="00ED68B8" w:rsidRDefault="0099372A" w:rsidP="0099372A">
      <w:pPr>
        <w:jc w:val="center"/>
        <w:rPr>
          <w:rFonts w:cs="Times New Roman"/>
          <w:szCs w:val="24"/>
          <w:lang w:val="ru-RU"/>
        </w:rPr>
      </w:pPr>
    </w:p>
    <w:p w:rsidR="00541AF7" w:rsidRDefault="00541AF7" w:rsidP="00D43A5D">
      <w:pPr>
        <w:jc w:val="right"/>
        <w:rPr>
          <w:lang/>
        </w:rPr>
        <w:sectPr w:rsidR="00541AF7" w:rsidSect="008434B8">
          <w:pgSz w:w="12240" w:h="15840" w:code="1"/>
          <w:pgMar w:top="851" w:right="1440" w:bottom="1440" w:left="1440" w:header="720" w:footer="720" w:gutter="0"/>
          <w:cols w:space="720"/>
          <w:docGrid w:linePitch="360"/>
        </w:sectPr>
      </w:pPr>
    </w:p>
    <w:p w:rsidR="00762548" w:rsidRDefault="00762548" w:rsidP="00762548">
      <w:pPr>
        <w:jc w:val="right"/>
        <w:rPr>
          <w:szCs w:val="24"/>
          <w:lang/>
        </w:rPr>
      </w:pPr>
    </w:p>
    <w:p w:rsidR="00366E88" w:rsidRDefault="00366E88" w:rsidP="00762548">
      <w:pPr>
        <w:jc w:val="right"/>
        <w:rPr>
          <w:szCs w:val="24"/>
          <w:lang/>
        </w:rPr>
      </w:pPr>
    </w:p>
    <w:p w:rsidR="00762548" w:rsidRDefault="00762548" w:rsidP="00762548">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62548" w:rsidRDefault="00762548" w:rsidP="00762548">
      <w:pPr>
        <w:rPr>
          <w:szCs w:val="24"/>
          <w:lang w:val="ru-RU"/>
        </w:rPr>
      </w:pPr>
    </w:p>
    <w:p w:rsidR="00762548" w:rsidRDefault="00762548" w:rsidP="00762548">
      <w:pPr>
        <w:ind w:firstLine="1080"/>
        <w:rPr>
          <w:szCs w:val="24"/>
          <w:lang w:val="sr-Cyrl-CS"/>
        </w:rPr>
      </w:pPr>
      <w:r>
        <w:rPr>
          <w:szCs w:val="24"/>
          <w:lang w:val="sr-Cyrl-CS"/>
        </w:rPr>
        <w:tab/>
        <w:t>Влада доноси</w:t>
      </w:r>
    </w:p>
    <w:p w:rsidR="00762548" w:rsidRDefault="00762548" w:rsidP="00762548">
      <w:pPr>
        <w:jc w:val="center"/>
        <w:rPr>
          <w:b/>
          <w:szCs w:val="24"/>
          <w:lang w:val="sr-Cyrl-CS"/>
        </w:rPr>
      </w:pPr>
    </w:p>
    <w:p w:rsidR="00762548" w:rsidRDefault="00762548" w:rsidP="00762548">
      <w:pPr>
        <w:jc w:val="center"/>
        <w:rPr>
          <w:b/>
          <w:szCs w:val="24"/>
        </w:rPr>
      </w:pPr>
      <w:r>
        <w:rPr>
          <w:b/>
          <w:szCs w:val="24"/>
          <w:lang w:val="sr-Cyrl-CS"/>
        </w:rPr>
        <w:t>Р Е Ш Е Њ Е</w:t>
      </w:r>
    </w:p>
    <w:p w:rsidR="00762548" w:rsidRDefault="00762548" w:rsidP="00762548">
      <w:pPr>
        <w:jc w:val="center"/>
        <w:rPr>
          <w:b/>
          <w:szCs w:val="24"/>
        </w:rPr>
      </w:pPr>
    </w:p>
    <w:p w:rsidR="00762548" w:rsidRDefault="00762548" w:rsidP="00762548">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rsidR="00762548" w:rsidRDefault="00762548" w:rsidP="00762548">
      <w:pPr>
        <w:pStyle w:val="BodyText2"/>
        <w:spacing w:after="0" w:line="240" w:lineRule="auto"/>
        <w:contextualSpacing/>
        <w:jc w:val="center"/>
        <w:rPr>
          <w:b/>
          <w:szCs w:val="24"/>
          <w:lang w:val="sr-Cyrl-CS"/>
        </w:rPr>
      </w:pPr>
      <w:r>
        <w:rPr>
          <w:b/>
          <w:szCs w:val="24"/>
          <w:lang/>
        </w:rPr>
        <w:t>ЗА ЕВРОПСКЕ ИНТЕГРАЦИЈЕ</w:t>
      </w:r>
    </w:p>
    <w:p w:rsidR="00762548" w:rsidRDefault="00762548" w:rsidP="00762548">
      <w:pPr>
        <w:jc w:val="center"/>
        <w:rPr>
          <w:szCs w:val="24"/>
          <w:lang w:val="sr-Cyrl-CS"/>
        </w:rPr>
      </w:pPr>
    </w:p>
    <w:p w:rsidR="00762548" w:rsidRDefault="00762548" w:rsidP="00762548">
      <w:pPr>
        <w:jc w:val="center"/>
        <w:rPr>
          <w:szCs w:val="24"/>
          <w:lang w:val="sr-Cyrl-CS"/>
        </w:rPr>
      </w:pPr>
      <w:r>
        <w:rPr>
          <w:szCs w:val="24"/>
          <w:lang w:val="sr-Cyrl-CS"/>
        </w:rPr>
        <w:t>I</w:t>
      </w:r>
    </w:p>
    <w:p w:rsidR="00762548" w:rsidRDefault="00762548" w:rsidP="00762548">
      <w:pPr>
        <w:jc w:val="center"/>
        <w:rPr>
          <w:szCs w:val="24"/>
          <w:lang w:val="sr-Cyrl-CS"/>
        </w:rPr>
      </w:pPr>
    </w:p>
    <w:p w:rsidR="00762548" w:rsidRDefault="00762548" w:rsidP="00762548">
      <w:pPr>
        <w:rPr>
          <w:rFonts w:cs="Times New Roman"/>
          <w:szCs w:val="24"/>
          <w:lang w:val="sr-Cyrl-CS"/>
        </w:rPr>
      </w:pPr>
      <w:r>
        <w:rPr>
          <w:szCs w:val="24"/>
          <w:lang w:val="sr-Cyrl-CS"/>
        </w:rPr>
        <w:tab/>
      </w:r>
      <w:r>
        <w:rPr>
          <w:szCs w:val="24"/>
          <w:lang w:val="sr-Cyrl-CS"/>
        </w:rPr>
        <w:tab/>
        <w:t xml:space="preserve">Поставља се </w:t>
      </w:r>
      <w:r w:rsidRPr="00AC2F44">
        <w:rPr>
          <w:rFonts w:cs="Times New Roman"/>
          <w:szCs w:val="24"/>
          <w:lang/>
        </w:rPr>
        <w:t>Михајило Дашић</w:t>
      </w:r>
      <w:r w:rsidRPr="00825C15">
        <w:rPr>
          <w:rFonts w:cs="Times New Roman"/>
          <w:sz w:val="20"/>
          <w:szCs w:val="20"/>
          <w:lang/>
        </w:rPr>
        <w:t xml:space="preserve"> </w:t>
      </w:r>
      <w:r>
        <w:rPr>
          <w:szCs w:val="24"/>
          <w:lang w:val="ru-RU"/>
        </w:rPr>
        <w:t>за вршиоца дужности помоћника министра</w:t>
      </w:r>
      <w:r>
        <w:rPr>
          <w:szCs w:val="24"/>
          <w:lang w:val="sr-Cyrl-CS"/>
        </w:rPr>
        <w:t xml:space="preserve"> </w:t>
      </w:r>
      <w:r w:rsidRPr="008B1FC2">
        <w:rPr>
          <w:szCs w:val="24"/>
          <w:lang/>
        </w:rPr>
        <w:t>за европске интеграције</w:t>
      </w:r>
      <w:r>
        <w:rPr>
          <w:szCs w:val="24"/>
          <w:lang w:val="sr-Cyrl-CS"/>
        </w:rPr>
        <w:t xml:space="preserve"> –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w:t>
      </w:r>
      <w:r w:rsidRPr="00820FD2">
        <w:rPr>
          <w:rFonts w:cs="Times New Roman"/>
          <w:szCs w:val="24"/>
          <w:lang w:val="ru-RU"/>
        </w:rPr>
        <w:t xml:space="preserve"> </w:t>
      </w:r>
      <w:r>
        <w:rPr>
          <w:rFonts w:cs="Times New Roman"/>
          <w:szCs w:val="24"/>
          <w:lang w:val="ru-RU"/>
        </w:rPr>
        <w:t>од 1. марта 2018. године,</w:t>
      </w:r>
      <w:r>
        <w:rPr>
          <w:rFonts w:cs="Times New Roman"/>
          <w:szCs w:val="24"/>
          <w:lang/>
        </w:rPr>
        <w:t xml:space="preserve"> на три месеца</w:t>
      </w:r>
      <w:r>
        <w:rPr>
          <w:rFonts w:cs="Times New Roman"/>
          <w:szCs w:val="24"/>
          <w:lang w:val="sr-Cyrl-CS"/>
        </w:rPr>
        <w:t>.</w:t>
      </w:r>
    </w:p>
    <w:p w:rsidR="00762548" w:rsidRDefault="00762548" w:rsidP="00762548">
      <w:pPr>
        <w:rPr>
          <w:szCs w:val="24"/>
          <w:lang w:val="sr-Cyrl-CS"/>
        </w:rPr>
      </w:pPr>
    </w:p>
    <w:p w:rsidR="00762548" w:rsidRDefault="00762548" w:rsidP="00762548">
      <w:pPr>
        <w:jc w:val="center"/>
        <w:rPr>
          <w:szCs w:val="24"/>
          <w:lang w:val="sr-Cyrl-CS"/>
        </w:rPr>
      </w:pPr>
      <w:r>
        <w:rPr>
          <w:szCs w:val="24"/>
          <w:lang w:val="sr-Cyrl-CS"/>
        </w:rPr>
        <w:t>II</w:t>
      </w:r>
    </w:p>
    <w:p w:rsidR="00762548" w:rsidRDefault="00762548" w:rsidP="00762548">
      <w:pPr>
        <w:jc w:val="center"/>
        <w:rPr>
          <w:szCs w:val="24"/>
          <w:lang w:val="sr-Cyrl-CS"/>
        </w:rPr>
      </w:pPr>
    </w:p>
    <w:p w:rsidR="00762548" w:rsidRDefault="00762548" w:rsidP="0076254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762548" w:rsidRDefault="00762548" w:rsidP="00762548">
      <w:pPr>
        <w:rPr>
          <w:szCs w:val="24"/>
          <w:lang w:val="sr-Cyrl-CS"/>
        </w:rPr>
      </w:pPr>
    </w:p>
    <w:p w:rsidR="00762548" w:rsidRDefault="00762548" w:rsidP="00762548">
      <w:pPr>
        <w:rPr>
          <w:szCs w:val="24"/>
          <w:lang w:val="sr-Cyrl-CS"/>
        </w:rPr>
      </w:pPr>
    </w:p>
    <w:p w:rsidR="00762548" w:rsidRPr="00ED68B8" w:rsidRDefault="00762548" w:rsidP="00762548">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1836</w:t>
      </w:r>
      <w:r w:rsidRPr="00ED68B8">
        <w:rPr>
          <w:rFonts w:cs="Times New Roman"/>
          <w:szCs w:val="24"/>
          <w:lang w:val="sr-Cyrl-CS"/>
        </w:rPr>
        <w:t>/2018</w:t>
      </w:r>
      <w:r w:rsidRPr="00ED68B8">
        <w:rPr>
          <w:rFonts w:cs="Times New Roman"/>
          <w:szCs w:val="24"/>
        </w:rPr>
        <w:t xml:space="preserve"> </w:t>
      </w:r>
    </w:p>
    <w:p w:rsidR="00762548" w:rsidRPr="00ED68B8" w:rsidRDefault="00A26881" w:rsidP="00762548">
      <w:pPr>
        <w:rPr>
          <w:rFonts w:cs="Times New Roman"/>
          <w:szCs w:val="24"/>
          <w:lang w:val="sr-Cyrl-CS"/>
        </w:rPr>
      </w:pPr>
      <w:r>
        <w:rPr>
          <w:rFonts w:cs="Times New Roman"/>
          <w:szCs w:val="24"/>
          <w:lang w:val="sr-Cyrl-CS"/>
        </w:rPr>
        <w:t>У Београду, 8</w:t>
      </w:r>
      <w:r w:rsidR="00762548" w:rsidRPr="00ED68B8">
        <w:rPr>
          <w:rFonts w:cs="Times New Roman"/>
          <w:szCs w:val="24"/>
          <w:lang w:val="sr-Cyrl-CS"/>
        </w:rPr>
        <w:t xml:space="preserve">. </w:t>
      </w:r>
      <w:r w:rsidR="00762548">
        <w:rPr>
          <w:rFonts w:cs="Times New Roman"/>
          <w:szCs w:val="24"/>
          <w:lang w:val="sr-Cyrl-CS"/>
        </w:rPr>
        <w:t>марта</w:t>
      </w:r>
      <w:r w:rsidR="00762548" w:rsidRPr="00ED68B8">
        <w:rPr>
          <w:rFonts w:cs="Times New Roman"/>
          <w:szCs w:val="24"/>
          <w:lang w:val="sr-Cyrl-CS"/>
        </w:rPr>
        <w:t xml:space="preserve"> 2018. године</w:t>
      </w:r>
    </w:p>
    <w:p w:rsidR="00762548" w:rsidRPr="00ED68B8" w:rsidRDefault="00762548" w:rsidP="00762548">
      <w:pPr>
        <w:rPr>
          <w:rFonts w:cs="Times New Roman"/>
          <w:szCs w:val="24"/>
          <w:lang/>
        </w:rPr>
      </w:pPr>
    </w:p>
    <w:p w:rsidR="00762548" w:rsidRPr="00ED68B8" w:rsidRDefault="00762548" w:rsidP="00762548">
      <w:pPr>
        <w:rPr>
          <w:rFonts w:cs="Times New Roman"/>
          <w:szCs w:val="24"/>
          <w:lang/>
        </w:rPr>
      </w:pPr>
    </w:p>
    <w:p w:rsidR="00762548" w:rsidRDefault="00762548" w:rsidP="00762548">
      <w:pPr>
        <w:jc w:val="center"/>
        <w:rPr>
          <w:rFonts w:cs="Times New Roman"/>
          <w:b/>
          <w:szCs w:val="24"/>
          <w:lang w:val="ru-RU"/>
        </w:rPr>
      </w:pPr>
      <w:r w:rsidRPr="00ED68B8">
        <w:rPr>
          <w:rFonts w:cs="Times New Roman"/>
          <w:b/>
          <w:szCs w:val="24"/>
          <w:lang w:val="ru-RU"/>
        </w:rPr>
        <w:t>В  Л  А  Д  А</w:t>
      </w:r>
    </w:p>
    <w:p w:rsidR="00366E88" w:rsidRDefault="00366E88" w:rsidP="00762548">
      <w:pPr>
        <w:jc w:val="center"/>
        <w:rPr>
          <w:rFonts w:cs="Times New Roman"/>
          <w:b/>
          <w:szCs w:val="24"/>
          <w:lang w:val="ru-RU"/>
        </w:rPr>
      </w:pPr>
    </w:p>
    <w:p w:rsidR="00366E88" w:rsidRDefault="00366E88" w:rsidP="00762548">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ED68B8" w:rsidRDefault="00366E88" w:rsidP="00762548">
      <w:pPr>
        <w:jc w:val="center"/>
        <w:rPr>
          <w:rFonts w:cs="Times New Roman"/>
          <w:b/>
          <w:szCs w:val="24"/>
          <w:lang w:val="ru-RU"/>
        </w:rPr>
      </w:pPr>
    </w:p>
    <w:p w:rsidR="00762548" w:rsidRPr="00ED68B8" w:rsidRDefault="00762548" w:rsidP="00762548">
      <w:pPr>
        <w:jc w:val="center"/>
        <w:rPr>
          <w:rFonts w:cs="Times New Roman"/>
          <w:szCs w:val="24"/>
          <w:lang w:val="ru-RU"/>
        </w:rPr>
      </w:pPr>
    </w:p>
    <w:p w:rsidR="00762548" w:rsidRDefault="00762548" w:rsidP="00762548"/>
    <w:p w:rsidR="00762548" w:rsidRDefault="00762548" w:rsidP="00762548">
      <w:pPr>
        <w:jc w:val="left"/>
      </w:pPr>
    </w:p>
    <w:p w:rsidR="00762548" w:rsidRDefault="00762548" w:rsidP="00762548">
      <w:pPr>
        <w:jc w:val="left"/>
        <w:sectPr w:rsidR="00762548" w:rsidSect="00044FCE">
          <w:pgSz w:w="12240" w:h="15840" w:code="1"/>
          <w:pgMar w:top="851" w:right="1440" w:bottom="567" w:left="1440" w:header="708" w:footer="708" w:gutter="0"/>
          <w:cols w:space="720"/>
        </w:sectPr>
      </w:pPr>
    </w:p>
    <w:p w:rsidR="007816E4" w:rsidRDefault="007816E4" w:rsidP="007816E4">
      <w:pPr>
        <w:jc w:val="right"/>
        <w:rPr>
          <w:rFonts w:cs="Times New Roman"/>
          <w:szCs w:val="24"/>
        </w:rPr>
      </w:pPr>
    </w:p>
    <w:p w:rsidR="00366E88" w:rsidRPr="00EF0449" w:rsidRDefault="00366E88" w:rsidP="007816E4">
      <w:pPr>
        <w:jc w:val="right"/>
        <w:rPr>
          <w:rFonts w:cs="Times New Roman"/>
          <w:szCs w:val="24"/>
        </w:rPr>
      </w:pPr>
    </w:p>
    <w:p w:rsidR="007816E4" w:rsidRPr="00EF0449" w:rsidRDefault="007816E4" w:rsidP="007816E4">
      <w:pPr>
        <w:rPr>
          <w:rFonts w:cs="Times New Roman"/>
          <w:szCs w:val="24"/>
          <w:lang w:val="ru-RU"/>
        </w:rPr>
      </w:pPr>
      <w:r w:rsidRPr="00EF0449">
        <w:rPr>
          <w:rFonts w:cs="Times New Roman"/>
          <w:szCs w:val="24"/>
        </w:rPr>
        <w:tab/>
      </w:r>
      <w:r w:rsidRPr="00EF0449">
        <w:rPr>
          <w:rFonts w:cs="Times New Roman"/>
          <w:szCs w:val="24"/>
        </w:rPr>
        <w:tab/>
      </w:r>
      <w:r w:rsidRPr="00EF0449">
        <w:rPr>
          <w:rFonts w:cs="Times New Roman"/>
          <w:szCs w:val="24"/>
          <w:lang w:val="ru-RU"/>
        </w:rPr>
        <w:t xml:space="preserve">На основу члана 25. став </w:t>
      </w:r>
      <w:r w:rsidRPr="00EF0449">
        <w:rPr>
          <w:rFonts w:cs="Times New Roman"/>
          <w:szCs w:val="24"/>
          <w:lang w:val="sr-Cyrl-CS"/>
        </w:rPr>
        <w:t>3</w:t>
      </w:r>
      <w:r w:rsidRPr="00EF0449">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Pr="00EF0449">
        <w:rPr>
          <w:rFonts w:cs="Times New Roman"/>
          <w:szCs w:val="24"/>
        </w:rPr>
        <w:t>,</w:t>
      </w:r>
      <w:r w:rsidRPr="00EF0449">
        <w:rPr>
          <w:rFonts w:cs="Times New Roman"/>
          <w:szCs w:val="24"/>
          <w:lang w:val="ru-RU"/>
        </w:rPr>
        <w:t xml:space="preserve"> 99/14 </w:t>
      </w:r>
      <w:r w:rsidRPr="00EF0449">
        <w:rPr>
          <w:rFonts w:cs="Times New Roman"/>
          <w:szCs w:val="24"/>
          <w:lang/>
        </w:rPr>
        <w:t>и 94/17</w:t>
      </w:r>
      <w:r w:rsidRPr="00EF0449">
        <w:rPr>
          <w:rFonts w:cs="Times New Roman"/>
          <w:szCs w:val="24"/>
          <w:lang w:val="ru-RU"/>
        </w:rPr>
        <w:t xml:space="preserve">) </w:t>
      </w:r>
      <w:r w:rsidRPr="00EF0449">
        <w:rPr>
          <w:rFonts w:cs="Times New Roman"/>
          <w:szCs w:val="24"/>
          <w:lang/>
        </w:rPr>
        <w:t xml:space="preserve">и </w:t>
      </w:r>
      <w:r w:rsidRPr="00EF0449">
        <w:rPr>
          <w:rFonts w:cs="Times New Roman"/>
          <w:szCs w:val="24"/>
          <w:lang w:val="ru-RU"/>
        </w:rPr>
        <w:t xml:space="preserve">члана 43. став 2. </w:t>
      </w:r>
      <w:r w:rsidRPr="00EF0449">
        <w:rPr>
          <w:szCs w:val="24"/>
          <w:lang w:val="ru-RU"/>
        </w:rPr>
        <w:t xml:space="preserve">Закона о Влади </w:t>
      </w:r>
      <w:r w:rsidRPr="00EF0449">
        <w:rPr>
          <w:szCs w:val="24"/>
          <w:lang w:val="sr-Cyrl-CS"/>
        </w:rPr>
        <w:t xml:space="preserve">(„Службени гласник РС”, бр. </w:t>
      </w:r>
      <w:r w:rsidRPr="00EF0449">
        <w:rPr>
          <w:szCs w:val="24"/>
          <w:lang w:val="ru-RU"/>
        </w:rPr>
        <w:t>55/05, 71/05 – исправка, 101/07, 65/08, 16/11, 68/12 – УС</w:t>
      </w:r>
      <w:r w:rsidRPr="00EF0449">
        <w:rPr>
          <w:szCs w:val="24"/>
        </w:rPr>
        <w:t>,</w:t>
      </w:r>
      <w:r w:rsidRPr="00EF0449">
        <w:rPr>
          <w:szCs w:val="24"/>
          <w:lang w:val="ru-RU"/>
        </w:rPr>
        <w:t xml:space="preserve"> 72/12,</w:t>
      </w:r>
      <w:r w:rsidRPr="00EF0449">
        <w:rPr>
          <w:szCs w:val="24"/>
        </w:rPr>
        <w:t xml:space="preserve"> 7/14 </w:t>
      </w:r>
      <w:r w:rsidRPr="00EF0449">
        <w:rPr>
          <w:szCs w:val="24"/>
          <w:lang w:val="ru-RU"/>
        </w:rPr>
        <w:t>– УС и 44/14</w:t>
      </w:r>
      <w:r w:rsidRPr="00EF0449">
        <w:rPr>
          <w:szCs w:val="24"/>
          <w:lang w:val="sr-Cyrl-CS"/>
        </w:rPr>
        <w:t>)</w:t>
      </w:r>
      <w:r w:rsidRPr="00EF0449">
        <w:rPr>
          <w:szCs w:val="24"/>
          <w:lang w:val="ru-RU"/>
        </w:rPr>
        <w:t>,</w:t>
      </w:r>
    </w:p>
    <w:p w:rsidR="007816E4" w:rsidRPr="00EF0449" w:rsidRDefault="007816E4" w:rsidP="007816E4">
      <w:pPr>
        <w:rPr>
          <w:rFonts w:cs="Times New Roman"/>
          <w:szCs w:val="24"/>
          <w:lang w:val="ru-RU"/>
        </w:rPr>
      </w:pPr>
    </w:p>
    <w:p w:rsidR="007816E4" w:rsidRPr="00EF0449" w:rsidRDefault="007816E4" w:rsidP="007816E4">
      <w:pPr>
        <w:ind w:firstLine="1080"/>
        <w:rPr>
          <w:rFonts w:cs="Times New Roman"/>
          <w:szCs w:val="24"/>
          <w:lang w:val="sr-Cyrl-CS"/>
        </w:rPr>
      </w:pPr>
      <w:r w:rsidRPr="00EF0449">
        <w:rPr>
          <w:rFonts w:cs="Times New Roman"/>
          <w:szCs w:val="24"/>
          <w:lang w:val="sr-Cyrl-CS"/>
        </w:rPr>
        <w:tab/>
        <w:t>Влада доноси</w:t>
      </w:r>
    </w:p>
    <w:p w:rsidR="007816E4" w:rsidRPr="00EF0449" w:rsidRDefault="007816E4" w:rsidP="007816E4">
      <w:pPr>
        <w:ind w:firstLine="1080"/>
        <w:rPr>
          <w:rFonts w:cs="Times New Roman"/>
          <w:szCs w:val="24"/>
          <w:lang w:val="sr-Cyrl-CS"/>
        </w:rPr>
      </w:pPr>
    </w:p>
    <w:p w:rsidR="007816E4" w:rsidRPr="00EF0449" w:rsidRDefault="007816E4" w:rsidP="007816E4">
      <w:pPr>
        <w:jc w:val="center"/>
        <w:rPr>
          <w:rFonts w:cs="Times New Roman"/>
          <w:b/>
          <w:szCs w:val="24"/>
          <w:lang w:val="sr-Cyrl-CS"/>
        </w:rPr>
      </w:pPr>
      <w:r w:rsidRPr="00EF0449">
        <w:rPr>
          <w:rFonts w:cs="Times New Roman"/>
          <w:b/>
          <w:szCs w:val="24"/>
          <w:lang w:val="sr-Cyrl-CS"/>
        </w:rPr>
        <w:t>Р Е Ш Е Њ Е</w:t>
      </w:r>
    </w:p>
    <w:p w:rsidR="007816E4" w:rsidRPr="00EF0449" w:rsidRDefault="007816E4" w:rsidP="007816E4">
      <w:pPr>
        <w:jc w:val="center"/>
        <w:rPr>
          <w:rFonts w:cs="Times New Roman"/>
          <w:b/>
          <w:szCs w:val="24"/>
          <w:lang w:val="sr-Cyrl-CS"/>
        </w:rPr>
      </w:pPr>
    </w:p>
    <w:p w:rsidR="007816E4" w:rsidRPr="00EF0449" w:rsidRDefault="007816E4" w:rsidP="007816E4">
      <w:pPr>
        <w:pStyle w:val="BodyText2"/>
        <w:spacing w:after="0" w:line="240" w:lineRule="auto"/>
        <w:contextualSpacing/>
        <w:jc w:val="center"/>
        <w:rPr>
          <w:b/>
          <w:szCs w:val="24"/>
          <w:lang w:val="sr-Cyrl-CS"/>
        </w:rPr>
      </w:pPr>
      <w:r w:rsidRPr="00EF0449">
        <w:rPr>
          <w:b/>
          <w:szCs w:val="24"/>
          <w:lang w:val="sr-Cyrl-CS"/>
        </w:rPr>
        <w:t>О ПРЕСТАНКУ ДУЖНОСТИ ВРШИОЦА ДУЖНОСТИ ПОМОЋНИКА МИНИСТРА ДРЖАВНЕ УПРАВЕ И ЛОКАЛНЕ САМОУПРАВЕ</w:t>
      </w:r>
    </w:p>
    <w:p w:rsidR="007816E4" w:rsidRPr="00EF0449" w:rsidRDefault="007816E4" w:rsidP="007816E4">
      <w:pPr>
        <w:jc w:val="center"/>
        <w:rPr>
          <w:rFonts w:cs="Times New Roman"/>
          <w:szCs w:val="24"/>
          <w:lang w:val="sr-Cyrl-CS"/>
        </w:rPr>
      </w:pPr>
    </w:p>
    <w:p w:rsidR="007816E4" w:rsidRPr="00EF0449" w:rsidRDefault="007816E4" w:rsidP="007816E4">
      <w:pPr>
        <w:jc w:val="center"/>
        <w:rPr>
          <w:rFonts w:cs="Times New Roman"/>
          <w:szCs w:val="24"/>
          <w:lang w:val="sr-Cyrl-CS"/>
        </w:rPr>
      </w:pPr>
      <w:r w:rsidRPr="00EF0449">
        <w:rPr>
          <w:rFonts w:cs="Times New Roman"/>
          <w:szCs w:val="24"/>
          <w:lang w:val="sr-Cyrl-CS"/>
        </w:rPr>
        <w:t>I</w:t>
      </w:r>
    </w:p>
    <w:p w:rsidR="007816E4" w:rsidRPr="00EF0449" w:rsidRDefault="007816E4" w:rsidP="007816E4">
      <w:pPr>
        <w:jc w:val="center"/>
        <w:rPr>
          <w:rFonts w:cs="Times New Roman"/>
          <w:szCs w:val="24"/>
          <w:lang w:val="sr-Cyrl-CS"/>
        </w:rPr>
      </w:pPr>
    </w:p>
    <w:p w:rsidR="007816E4" w:rsidRPr="00EF0449" w:rsidRDefault="007816E4" w:rsidP="007816E4">
      <w:pPr>
        <w:rPr>
          <w:szCs w:val="24"/>
          <w:lang w:val="sr-Cyrl-CS"/>
        </w:rPr>
      </w:pPr>
      <w:r w:rsidRPr="00EF0449">
        <w:rPr>
          <w:rFonts w:cs="Times New Roman"/>
          <w:szCs w:val="24"/>
          <w:lang w:val="sr-Cyrl-CS"/>
        </w:rPr>
        <w:tab/>
      </w:r>
      <w:r w:rsidRPr="00EF0449">
        <w:rPr>
          <w:rFonts w:cs="Times New Roman"/>
          <w:szCs w:val="24"/>
          <w:lang w:val="sr-Cyrl-CS"/>
        </w:rPr>
        <w:tab/>
        <w:t>Констатује се да је</w:t>
      </w:r>
      <w:r w:rsidRPr="00EF0449">
        <w:rPr>
          <w:szCs w:val="24"/>
          <w:lang w:val="sr-Cyrl-CS"/>
        </w:rPr>
        <w:t xml:space="preserve"> </w:t>
      </w:r>
      <w:r w:rsidRPr="00EF0449">
        <w:rPr>
          <w:rFonts w:cs="Times New Roman"/>
          <w:szCs w:val="24"/>
          <w:lang w:val="sr-Cyrl-CS"/>
        </w:rPr>
        <w:t>Ивани Ћирковић</w:t>
      </w:r>
      <w:r w:rsidRPr="00EF0449">
        <w:rPr>
          <w:szCs w:val="24"/>
          <w:lang w:val="sr-Cyrl-CS"/>
        </w:rPr>
        <w:t xml:space="preserve"> престала </w:t>
      </w:r>
      <w:r w:rsidRPr="00EF0449">
        <w:rPr>
          <w:szCs w:val="24"/>
          <w:lang w:val="ru-RU"/>
        </w:rPr>
        <w:t xml:space="preserve">дужност вршиоца дужности </w:t>
      </w:r>
      <w:r w:rsidRPr="00EF0449">
        <w:rPr>
          <w:rFonts w:cs="Times New Roman"/>
          <w:szCs w:val="24"/>
          <w:lang w:val="ru-RU"/>
        </w:rPr>
        <w:t>помоћника министра државне управе и локалне самоуправе – Сектор за европске интеграције и међународну сарадњу</w:t>
      </w:r>
      <w:r w:rsidRPr="00EF0449">
        <w:rPr>
          <w:szCs w:val="24"/>
          <w:lang w:val="sr-Cyrl-CS"/>
        </w:rPr>
        <w:t xml:space="preserve"> </w:t>
      </w:r>
      <w:r w:rsidRPr="00EF0449">
        <w:rPr>
          <w:rFonts w:cs="Times New Roman"/>
          <w:szCs w:val="24"/>
          <w:lang w:val="ru-RU"/>
        </w:rPr>
        <w:t>– 20</w:t>
      </w:r>
      <w:r w:rsidRPr="00EF0449">
        <w:rPr>
          <w:rFonts w:cs="Times New Roman"/>
          <w:szCs w:val="24"/>
          <w:lang/>
        </w:rPr>
        <w:t>. фебруара 2018. године</w:t>
      </w:r>
      <w:r>
        <w:rPr>
          <w:rFonts w:cs="Times New Roman"/>
          <w:szCs w:val="24"/>
          <w:lang w:val="ru-RU"/>
        </w:rPr>
        <w:t>, због истека периода на који је постављена</w:t>
      </w:r>
      <w:r w:rsidRPr="00EF0449">
        <w:rPr>
          <w:szCs w:val="24"/>
          <w:lang w:val="sr-Cyrl-CS"/>
        </w:rPr>
        <w:t>.</w:t>
      </w:r>
    </w:p>
    <w:p w:rsidR="007816E4" w:rsidRPr="00EF0449" w:rsidRDefault="007816E4" w:rsidP="007816E4">
      <w:pPr>
        <w:jc w:val="center"/>
        <w:rPr>
          <w:rFonts w:cs="Times New Roman"/>
          <w:szCs w:val="24"/>
          <w:lang w:val="sr-Cyrl-CS"/>
        </w:rPr>
      </w:pPr>
    </w:p>
    <w:p w:rsidR="007816E4" w:rsidRPr="00EF0449" w:rsidRDefault="007816E4" w:rsidP="007816E4">
      <w:pPr>
        <w:jc w:val="center"/>
        <w:rPr>
          <w:rFonts w:cs="Times New Roman"/>
          <w:szCs w:val="24"/>
          <w:lang w:val="sr-Cyrl-CS"/>
        </w:rPr>
      </w:pPr>
      <w:r w:rsidRPr="00EF0449">
        <w:rPr>
          <w:rFonts w:cs="Times New Roman"/>
          <w:szCs w:val="24"/>
          <w:lang w:val="sr-Cyrl-CS"/>
        </w:rPr>
        <w:t>II</w:t>
      </w:r>
    </w:p>
    <w:p w:rsidR="007816E4" w:rsidRPr="00EF0449" w:rsidRDefault="007816E4" w:rsidP="007816E4">
      <w:pPr>
        <w:jc w:val="center"/>
        <w:rPr>
          <w:rFonts w:cs="Times New Roman"/>
          <w:szCs w:val="24"/>
          <w:lang w:val="sr-Cyrl-CS"/>
        </w:rPr>
      </w:pPr>
    </w:p>
    <w:p w:rsidR="007816E4" w:rsidRPr="00EF0449" w:rsidRDefault="007816E4" w:rsidP="007816E4">
      <w:pPr>
        <w:ind w:firstLine="1080"/>
        <w:rPr>
          <w:rFonts w:cs="Times New Roman"/>
          <w:szCs w:val="24"/>
          <w:lang w:val="sr-Cyrl-CS"/>
        </w:rPr>
      </w:pPr>
      <w:r w:rsidRPr="00EF0449">
        <w:rPr>
          <w:rFonts w:cs="Times New Roman"/>
          <w:szCs w:val="24"/>
          <w:lang w:val="sr-Cyrl-CS"/>
        </w:rPr>
        <w:tab/>
        <w:t>Ово решење објавити у „Службеном гласнику Републике Србије”.</w:t>
      </w:r>
    </w:p>
    <w:p w:rsidR="007816E4" w:rsidRPr="00EF0449" w:rsidRDefault="007816E4" w:rsidP="007816E4">
      <w:pPr>
        <w:ind w:firstLine="1080"/>
        <w:rPr>
          <w:rFonts w:cs="Times New Roman"/>
          <w:szCs w:val="24"/>
          <w:lang w:val="sr-Cyrl-CS"/>
        </w:rPr>
      </w:pPr>
    </w:p>
    <w:p w:rsidR="007816E4" w:rsidRPr="00EF0449" w:rsidRDefault="007816E4" w:rsidP="007816E4">
      <w:pPr>
        <w:ind w:firstLine="1080"/>
        <w:rPr>
          <w:rFonts w:cs="Times New Roman"/>
          <w:szCs w:val="24"/>
          <w:lang w:val="sr-Cyrl-CS"/>
        </w:rPr>
      </w:pPr>
    </w:p>
    <w:p w:rsidR="007816E4" w:rsidRPr="00EF0449" w:rsidRDefault="007816E4" w:rsidP="007816E4">
      <w:pPr>
        <w:rPr>
          <w:rFonts w:cs="Times New Roman"/>
          <w:szCs w:val="24"/>
          <w:lang/>
        </w:rPr>
      </w:pPr>
      <w:r w:rsidRPr="00EF0449">
        <w:rPr>
          <w:rFonts w:cs="Times New Roman"/>
          <w:szCs w:val="24"/>
          <w:lang/>
        </w:rPr>
        <w:t xml:space="preserve">24 </w:t>
      </w:r>
      <w:r w:rsidRPr="00EF0449">
        <w:rPr>
          <w:rFonts w:cs="Times New Roman"/>
          <w:szCs w:val="24"/>
          <w:lang w:val="sr-Cyrl-CS"/>
        </w:rPr>
        <w:t xml:space="preserve">Број: 119-1597/2018 </w:t>
      </w:r>
    </w:p>
    <w:p w:rsidR="007816E4" w:rsidRPr="00EF0449" w:rsidRDefault="00A26881" w:rsidP="007816E4">
      <w:pPr>
        <w:rPr>
          <w:rFonts w:cs="Times New Roman"/>
          <w:szCs w:val="24"/>
          <w:lang/>
        </w:rPr>
      </w:pPr>
      <w:r>
        <w:rPr>
          <w:rFonts w:cs="Times New Roman"/>
          <w:szCs w:val="24"/>
          <w:lang w:val="sr-Cyrl-CS"/>
        </w:rPr>
        <w:t>У Београду, 8. марта 2018. године</w:t>
      </w:r>
      <w:r w:rsidR="007816E4" w:rsidRPr="00EF0449">
        <w:rPr>
          <w:rFonts w:cs="Times New Roman"/>
          <w:szCs w:val="24"/>
          <w:lang w:val="sr-Cyrl-CS"/>
        </w:rPr>
        <w:t xml:space="preserve">   </w:t>
      </w:r>
    </w:p>
    <w:p w:rsidR="007816E4" w:rsidRPr="00EF0449" w:rsidRDefault="007816E4" w:rsidP="007816E4">
      <w:pPr>
        <w:rPr>
          <w:rFonts w:cs="Times New Roman"/>
          <w:szCs w:val="24"/>
          <w:lang/>
        </w:rPr>
      </w:pPr>
    </w:p>
    <w:p w:rsidR="007816E4" w:rsidRPr="00EF0449" w:rsidRDefault="007816E4" w:rsidP="007816E4">
      <w:pPr>
        <w:rPr>
          <w:rFonts w:cs="Times New Roman"/>
          <w:szCs w:val="24"/>
          <w:lang/>
        </w:rPr>
      </w:pPr>
    </w:p>
    <w:p w:rsidR="007816E4" w:rsidRDefault="007816E4" w:rsidP="007816E4">
      <w:pPr>
        <w:jc w:val="center"/>
        <w:rPr>
          <w:rFonts w:cs="Times New Roman"/>
          <w:b/>
          <w:szCs w:val="24"/>
          <w:lang w:val="ru-RU"/>
        </w:rPr>
      </w:pPr>
      <w:r w:rsidRPr="00EF0449">
        <w:rPr>
          <w:rFonts w:cs="Times New Roman"/>
          <w:b/>
          <w:szCs w:val="24"/>
          <w:lang w:val="ru-RU"/>
        </w:rPr>
        <w:t>В  Л  А  Д  А</w:t>
      </w:r>
    </w:p>
    <w:p w:rsidR="00366E88" w:rsidRDefault="00366E88" w:rsidP="007816E4">
      <w:pPr>
        <w:jc w:val="center"/>
        <w:rPr>
          <w:rFonts w:cs="Times New Roman"/>
          <w:b/>
          <w:szCs w:val="24"/>
          <w:lang w:val="ru-RU"/>
        </w:rPr>
      </w:pPr>
    </w:p>
    <w:p w:rsidR="00366E88" w:rsidRDefault="00366E88" w:rsidP="007816E4">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EF0449" w:rsidRDefault="00366E88" w:rsidP="007816E4">
      <w:pPr>
        <w:jc w:val="center"/>
        <w:rPr>
          <w:rFonts w:cs="Times New Roman"/>
          <w:b/>
          <w:szCs w:val="24"/>
          <w:lang w:val="ru-RU"/>
        </w:rPr>
      </w:pPr>
    </w:p>
    <w:p w:rsidR="007816E4" w:rsidRPr="00EF0449" w:rsidRDefault="007816E4" w:rsidP="007816E4">
      <w:pPr>
        <w:jc w:val="center"/>
        <w:rPr>
          <w:rFonts w:cs="Times New Roman"/>
          <w:b/>
          <w:szCs w:val="24"/>
          <w:lang w:val="ru-RU"/>
        </w:rPr>
      </w:pPr>
    </w:p>
    <w:p w:rsidR="007816E4" w:rsidRDefault="007816E4" w:rsidP="007816E4"/>
    <w:p w:rsidR="007816E4" w:rsidRDefault="007816E4" w:rsidP="007816E4">
      <w:pPr>
        <w:rPr>
          <w:szCs w:val="24"/>
        </w:rPr>
      </w:pPr>
    </w:p>
    <w:p w:rsidR="007816E4" w:rsidRDefault="007816E4" w:rsidP="007816E4">
      <w:pPr>
        <w:rPr>
          <w:szCs w:val="24"/>
        </w:rPr>
      </w:pPr>
    </w:p>
    <w:p w:rsidR="007816E4" w:rsidRDefault="007816E4" w:rsidP="007816E4">
      <w:pPr>
        <w:rPr>
          <w:szCs w:val="24"/>
        </w:rPr>
      </w:pPr>
    </w:p>
    <w:p w:rsidR="007816E4" w:rsidRDefault="007816E4" w:rsidP="007816E4">
      <w:pPr>
        <w:rPr>
          <w:szCs w:val="24"/>
        </w:rPr>
        <w:sectPr w:rsidR="007816E4" w:rsidSect="00DC5C46">
          <w:pgSz w:w="12240" w:h="15840" w:code="1"/>
          <w:pgMar w:top="993" w:right="1440" w:bottom="1440" w:left="1440" w:header="708" w:footer="708" w:gutter="0"/>
          <w:cols w:space="708"/>
          <w:docGrid w:linePitch="360"/>
        </w:sectPr>
      </w:pPr>
    </w:p>
    <w:p w:rsidR="007816E4" w:rsidRDefault="007816E4" w:rsidP="007816E4">
      <w:pPr>
        <w:jc w:val="right"/>
        <w:rPr>
          <w:rFonts w:cs="Times New Roman"/>
          <w:sz w:val="23"/>
          <w:szCs w:val="23"/>
        </w:rPr>
      </w:pPr>
    </w:p>
    <w:p w:rsidR="00366E88" w:rsidRPr="00B97595" w:rsidRDefault="00366E88" w:rsidP="00037048">
      <w:pPr>
        <w:jc w:val="right"/>
        <w:rPr>
          <w:rFonts w:cs="Times New Roman"/>
          <w:szCs w:val="24"/>
        </w:rPr>
      </w:pPr>
    </w:p>
    <w:p w:rsidR="00037048" w:rsidRDefault="00037048" w:rsidP="00037048">
      <w:pPr>
        <w:rPr>
          <w:szCs w:val="24"/>
          <w:lang w:val="ru-RU"/>
        </w:rPr>
      </w:pPr>
      <w:r w:rsidRPr="00B97595">
        <w:rPr>
          <w:rFonts w:cs="Times New Roman"/>
          <w:szCs w:val="24"/>
        </w:rPr>
        <w:tab/>
      </w:r>
      <w:r w:rsidRPr="00B97595">
        <w:rPr>
          <w:rFonts w:cs="Times New Roman"/>
          <w:szCs w:val="24"/>
        </w:rPr>
        <w:tab/>
      </w:r>
      <w:r w:rsidRPr="00B97595">
        <w:rPr>
          <w:rFonts w:cs="Times New Roman"/>
          <w:szCs w:val="24"/>
          <w:lang w:val="ru-RU"/>
        </w:rPr>
        <w:t xml:space="preserve">На основу члана 25. став </w:t>
      </w:r>
      <w:r w:rsidRPr="00B97595">
        <w:rPr>
          <w:rFonts w:cs="Times New Roman"/>
          <w:szCs w:val="24"/>
          <w:lang w:val="sr-Cyrl-CS"/>
        </w:rPr>
        <w:t>3</w:t>
      </w:r>
      <w:r w:rsidRPr="00B9759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sidRPr="00B97595">
        <w:rPr>
          <w:rFonts w:cs="Times New Roman"/>
          <w:szCs w:val="24"/>
          <w:lang w:val="ru-RU"/>
        </w:rPr>
        <w:t xml:space="preserve">) </w:t>
      </w:r>
      <w:r w:rsidRPr="00B97595">
        <w:rPr>
          <w:rFonts w:cs="Times New Roman"/>
          <w:szCs w:val="24"/>
          <w:lang/>
        </w:rPr>
        <w:t xml:space="preserve">и </w:t>
      </w:r>
      <w:r w:rsidRPr="00B97595">
        <w:rPr>
          <w:rFonts w:cs="Times New Roman"/>
          <w:szCs w:val="24"/>
          <w:lang w:val="ru-RU"/>
        </w:rPr>
        <w:t xml:space="preserve">члана 43. став 2. </w:t>
      </w:r>
      <w:r w:rsidRPr="00B97595">
        <w:rPr>
          <w:szCs w:val="24"/>
          <w:lang w:val="ru-RU"/>
        </w:rPr>
        <w:t xml:space="preserve">Закона о Влади </w:t>
      </w:r>
      <w:r w:rsidRPr="00B97595">
        <w:rPr>
          <w:szCs w:val="24"/>
          <w:lang w:val="sr-Cyrl-CS"/>
        </w:rPr>
        <w:t xml:space="preserve">(„Службени гласник РС”, бр. </w:t>
      </w:r>
      <w:r w:rsidRPr="00B97595">
        <w:rPr>
          <w:szCs w:val="24"/>
          <w:lang w:val="ru-RU"/>
        </w:rPr>
        <w:t>55/05, 71/05 – исправка, 101/07, 65/08, 16/11, 68/12 – УС</w:t>
      </w:r>
      <w:r w:rsidRPr="00B97595">
        <w:rPr>
          <w:szCs w:val="24"/>
        </w:rPr>
        <w:t>,</w:t>
      </w:r>
      <w:r w:rsidRPr="00B97595">
        <w:rPr>
          <w:szCs w:val="24"/>
          <w:lang w:val="ru-RU"/>
        </w:rPr>
        <w:t xml:space="preserve"> 72/12,</w:t>
      </w:r>
      <w:r w:rsidRPr="00B97595">
        <w:rPr>
          <w:szCs w:val="24"/>
        </w:rPr>
        <w:t xml:space="preserve"> 7/14 </w:t>
      </w:r>
      <w:r w:rsidRPr="00B97595">
        <w:rPr>
          <w:szCs w:val="24"/>
          <w:lang w:val="ru-RU"/>
        </w:rPr>
        <w:t>– УС и 44/14</w:t>
      </w:r>
      <w:r w:rsidRPr="00B97595">
        <w:rPr>
          <w:szCs w:val="24"/>
          <w:lang w:val="sr-Cyrl-CS"/>
        </w:rPr>
        <w:t>)</w:t>
      </w:r>
      <w:r w:rsidRPr="00B97595">
        <w:rPr>
          <w:szCs w:val="24"/>
          <w:lang w:val="ru-RU"/>
        </w:rPr>
        <w:t>,</w:t>
      </w:r>
    </w:p>
    <w:p w:rsidR="00037048" w:rsidRPr="00B97595" w:rsidRDefault="00037048" w:rsidP="00037048">
      <w:pPr>
        <w:rPr>
          <w:rFonts w:cs="Times New Roman"/>
          <w:szCs w:val="24"/>
          <w:lang w:val="ru-RU"/>
        </w:rPr>
      </w:pPr>
    </w:p>
    <w:p w:rsidR="00037048" w:rsidRPr="00B97595" w:rsidRDefault="00037048" w:rsidP="00037048">
      <w:pPr>
        <w:ind w:firstLine="1080"/>
        <w:rPr>
          <w:rFonts w:cs="Times New Roman"/>
          <w:szCs w:val="24"/>
          <w:lang w:val="sr-Cyrl-CS"/>
        </w:rPr>
      </w:pPr>
      <w:r w:rsidRPr="00B97595">
        <w:rPr>
          <w:rFonts w:cs="Times New Roman"/>
          <w:szCs w:val="24"/>
          <w:lang w:val="sr-Cyrl-CS"/>
        </w:rPr>
        <w:tab/>
        <w:t>Влада доноси</w:t>
      </w:r>
    </w:p>
    <w:p w:rsidR="00037048" w:rsidRPr="00B97595" w:rsidRDefault="00037048" w:rsidP="00037048">
      <w:pPr>
        <w:ind w:firstLine="1080"/>
        <w:rPr>
          <w:rFonts w:cs="Times New Roman"/>
          <w:szCs w:val="24"/>
          <w:lang w:val="sr-Cyrl-CS"/>
        </w:rPr>
      </w:pPr>
    </w:p>
    <w:p w:rsidR="00037048" w:rsidRPr="00B97595" w:rsidRDefault="00037048" w:rsidP="00037048">
      <w:pPr>
        <w:ind w:firstLine="1080"/>
        <w:rPr>
          <w:rFonts w:cs="Times New Roman"/>
          <w:szCs w:val="24"/>
          <w:lang w:val="sr-Cyrl-CS"/>
        </w:rPr>
      </w:pPr>
    </w:p>
    <w:p w:rsidR="00037048" w:rsidRPr="00B97595" w:rsidRDefault="00037048" w:rsidP="00037048">
      <w:pPr>
        <w:jc w:val="center"/>
        <w:rPr>
          <w:rFonts w:cs="Times New Roman"/>
          <w:b/>
          <w:szCs w:val="24"/>
          <w:lang w:val="sr-Cyrl-CS"/>
        </w:rPr>
      </w:pPr>
      <w:r w:rsidRPr="00B97595">
        <w:rPr>
          <w:rFonts w:cs="Times New Roman"/>
          <w:b/>
          <w:szCs w:val="24"/>
          <w:lang w:val="sr-Cyrl-CS"/>
        </w:rPr>
        <w:t>Р Е Ш Е Њ Е</w:t>
      </w:r>
    </w:p>
    <w:p w:rsidR="00037048" w:rsidRPr="00B97595" w:rsidRDefault="00037048" w:rsidP="00037048">
      <w:pPr>
        <w:jc w:val="center"/>
        <w:rPr>
          <w:rFonts w:cs="Times New Roman"/>
          <w:b/>
          <w:szCs w:val="24"/>
          <w:lang w:val="sr-Cyrl-CS"/>
        </w:rPr>
      </w:pPr>
    </w:p>
    <w:p w:rsidR="00037048" w:rsidRPr="00B97595" w:rsidRDefault="00037048" w:rsidP="00037048">
      <w:pPr>
        <w:pStyle w:val="BodyText2"/>
        <w:spacing w:after="0" w:line="240" w:lineRule="auto"/>
        <w:contextualSpacing/>
        <w:jc w:val="center"/>
        <w:rPr>
          <w:b/>
          <w:szCs w:val="24"/>
          <w:lang w:val="sr-Cyrl-CS"/>
        </w:rPr>
      </w:pPr>
      <w:r w:rsidRPr="00B97595">
        <w:rPr>
          <w:b/>
          <w:szCs w:val="24"/>
          <w:lang w:val="sr-Cyrl-CS"/>
        </w:rPr>
        <w:t>О ПОСТАВЉЕЊУ ВРШИОЦА ДУЖНОСТИ ПОМОЋНИКА МИНИСТРА ДРЖАВНЕ УПРАВЕ И ЛОКАЛНЕ САМОУПРАВЕ</w:t>
      </w:r>
    </w:p>
    <w:p w:rsidR="00037048" w:rsidRPr="00B97595" w:rsidRDefault="00037048" w:rsidP="00037048">
      <w:pPr>
        <w:jc w:val="center"/>
        <w:rPr>
          <w:rFonts w:cs="Times New Roman"/>
          <w:szCs w:val="24"/>
          <w:lang w:val="sr-Cyrl-CS"/>
        </w:rPr>
      </w:pPr>
    </w:p>
    <w:p w:rsidR="00037048" w:rsidRPr="00B97595" w:rsidRDefault="00037048" w:rsidP="00037048">
      <w:pPr>
        <w:jc w:val="center"/>
        <w:rPr>
          <w:rFonts w:cs="Times New Roman"/>
          <w:szCs w:val="24"/>
          <w:lang w:val="sr-Cyrl-CS"/>
        </w:rPr>
      </w:pPr>
      <w:r w:rsidRPr="00B97595">
        <w:rPr>
          <w:rFonts w:cs="Times New Roman"/>
          <w:szCs w:val="24"/>
          <w:lang w:val="sr-Cyrl-CS"/>
        </w:rPr>
        <w:t>I</w:t>
      </w:r>
    </w:p>
    <w:p w:rsidR="00037048" w:rsidRPr="00B97595" w:rsidRDefault="00037048" w:rsidP="00037048">
      <w:pPr>
        <w:jc w:val="center"/>
        <w:rPr>
          <w:rFonts w:cs="Times New Roman"/>
          <w:szCs w:val="24"/>
          <w:lang w:val="sr-Cyrl-CS"/>
        </w:rPr>
      </w:pPr>
    </w:p>
    <w:p w:rsidR="00037048" w:rsidRPr="00B97595" w:rsidRDefault="00037048" w:rsidP="00037048">
      <w:pPr>
        <w:ind w:firstLine="1080"/>
        <w:rPr>
          <w:rFonts w:cs="Times New Roman"/>
          <w:szCs w:val="24"/>
          <w:lang w:val="sr-Cyrl-CS"/>
        </w:rPr>
      </w:pPr>
      <w:r w:rsidRPr="00B97595">
        <w:rPr>
          <w:rFonts w:cs="Times New Roman"/>
          <w:szCs w:val="24"/>
          <w:lang w:val="sr-Cyrl-CS"/>
        </w:rPr>
        <w:tab/>
        <w:t xml:space="preserve">Поставља се </w:t>
      </w:r>
      <w:r>
        <w:rPr>
          <w:rFonts w:cs="Times New Roman"/>
          <w:szCs w:val="24"/>
          <w:lang w:val="sr-Cyrl-CS"/>
        </w:rPr>
        <w:t>Сања Путник</w:t>
      </w:r>
      <w:r w:rsidRPr="00B97595">
        <w:rPr>
          <w:rFonts w:cs="Times New Roman"/>
          <w:szCs w:val="24"/>
          <w:lang w:val="sr-Cyrl-CS"/>
        </w:rPr>
        <w:t xml:space="preserve"> </w:t>
      </w:r>
      <w:r w:rsidRPr="00B97595">
        <w:rPr>
          <w:rFonts w:cs="Times New Roman"/>
          <w:szCs w:val="24"/>
          <w:lang w:val="ru-RU"/>
        </w:rPr>
        <w:t>за вршиоца дужности помоћника министра државне управе и локалне самоуправе – Сектор за европске интеграције и међународну сарадњу</w:t>
      </w:r>
      <w:r w:rsidRPr="00B97595">
        <w:rPr>
          <w:rFonts w:cs="Times New Roman"/>
          <w:szCs w:val="24"/>
          <w:lang w:val="sr-Cyrl-CS"/>
        </w:rPr>
        <w:t xml:space="preserve">, на </w:t>
      </w:r>
      <w:r>
        <w:rPr>
          <w:rFonts w:cs="Times New Roman"/>
          <w:szCs w:val="24"/>
          <w:lang w:val="sr-Cyrl-CS"/>
        </w:rPr>
        <w:t>шест месеци.</w:t>
      </w:r>
    </w:p>
    <w:p w:rsidR="00037048" w:rsidRPr="00B97595" w:rsidRDefault="00037048" w:rsidP="00037048">
      <w:pPr>
        <w:jc w:val="center"/>
        <w:rPr>
          <w:rFonts w:cs="Times New Roman"/>
          <w:szCs w:val="24"/>
          <w:lang w:val="sr-Cyrl-CS"/>
        </w:rPr>
      </w:pPr>
    </w:p>
    <w:p w:rsidR="00037048" w:rsidRPr="00B97595" w:rsidRDefault="00037048" w:rsidP="00037048">
      <w:pPr>
        <w:jc w:val="center"/>
        <w:rPr>
          <w:rFonts w:cs="Times New Roman"/>
          <w:szCs w:val="24"/>
          <w:lang w:val="sr-Cyrl-CS"/>
        </w:rPr>
      </w:pPr>
      <w:r w:rsidRPr="00B97595">
        <w:rPr>
          <w:rFonts w:cs="Times New Roman"/>
          <w:szCs w:val="24"/>
          <w:lang w:val="sr-Cyrl-CS"/>
        </w:rPr>
        <w:t>II</w:t>
      </w:r>
    </w:p>
    <w:p w:rsidR="00037048" w:rsidRPr="00B97595" w:rsidRDefault="00037048" w:rsidP="00037048">
      <w:pPr>
        <w:jc w:val="center"/>
        <w:rPr>
          <w:rFonts w:cs="Times New Roman"/>
          <w:szCs w:val="24"/>
          <w:lang w:val="sr-Cyrl-CS"/>
        </w:rPr>
      </w:pPr>
    </w:p>
    <w:p w:rsidR="00037048" w:rsidRPr="00B97595" w:rsidRDefault="00037048" w:rsidP="00037048">
      <w:pPr>
        <w:ind w:firstLine="1080"/>
        <w:rPr>
          <w:rFonts w:cs="Times New Roman"/>
          <w:szCs w:val="24"/>
          <w:lang w:val="sr-Cyrl-CS"/>
        </w:rPr>
      </w:pPr>
      <w:r w:rsidRPr="00B97595">
        <w:rPr>
          <w:rFonts w:cs="Times New Roman"/>
          <w:szCs w:val="24"/>
          <w:lang w:val="sr-Cyrl-CS"/>
        </w:rPr>
        <w:tab/>
        <w:t>Ово решење објавити у „Службеном гласнику Републике Србије”.</w:t>
      </w:r>
    </w:p>
    <w:p w:rsidR="00037048" w:rsidRPr="00B97595" w:rsidRDefault="00037048" w:rsidP="00037048">
      <w:pPr>
        <w:ind w:firstLine="1080"/>
        <w:rPr>
          <w:rFonts w:cs="Times New Roman"/>
          <w:szCs w:val="24"/>
          <w:lang w:val="sr-Cyrl-CS"/>
        </w:rPr>
      </w:pPr>
    </w:p>
    <w:p w:rsidR="00037048" w:rsidRPr="00B97595" w:rsidRDefault="00037048" w:rsidP="00037048">
      <w:pPr>
        <w:ind w:firstLine="1080"/>
        <w:rPr>
          <w:rFonts w:cs="Times New Roman"/>
          <w:szCs w:val="24"/>
          <w:lang w:val="sr-Cyrl-CS"/>
        </w:rPr>
      </w:pPr>
    </w:p>
    <w:p w:rsidR="00037048" w:rsidRPr="002C42CF" w:rsidRDefault="00037048" w:rsidP="00037048">
      <w:pPr>
        <w:rPr>
          <w:rFonts w:cs="Times New Roman"/>
          <w:szCs w:val="24"/>
          <w:lang/>
        </w:rPr>
      </w:pPr>
      <w:r w:rsidRPr="002C42CF">
        <w:rPr>
          <w:rFonts w:cs="Times New Roman"/>
          <w:szCs w:val="24"/>
          <w:lang/>
        </w:rPr>
        <w:t xml:space="preserve">24 </w:t>
      </w:r>
      <w:r w:rsidRPr="002C42CF">
        <w:rPr>
          <w:rFonts w:cs="Times New Roman"/>
          <w:szCs w:val="24"/>
          <w:lang w:val="sr-Cyrl-CS"/>
        </w:rPr>
        <w:t>Број: 119-</w:t>
      </w:r>
      <w:r>
        <w:rPr>
          <w:rFonts w:cs="Times New Roman"/>
          <w:szCs w:val="24"/>
          <w:lang w:val="sr-Cyrl-CS"/>
        </w:rPr>
        <w:t>1599/2018</w:t>
      </w:r>
      <w:r w:rsidRPr="002C42CF">
        <w:rPr>
          <w:rFonts w:cs="Times New Roman"/>
          <w:szCs w:val="24"/>
        </w:rPr>
        <w:t xml:space="preserve"> </w:t>
      </w:r>
    </w:p>
    <w:p w:rsidR="00037048" w:rsidRPr="002C42CF" w:rsidRDefault="00A26881" w:rsidP="00037048">
      <w:pPr>
        <w:rPr>
          <w:rFonts w:cs="Times New Roman"/>
          <w:szCs w:val="24"/>
          <w:lang w:val="sr-Cyrl-CS"/>
        </w:rPr>
      </w:pPr>
      <w:r>
        <w:rPr>
          <w:rFonts w:cs="Times New Roman"/>
          <w:szCs w:val="24"/>
          <w:lang w:val="sr-Cyrl-CS"/>
        </w:rPr>
        <w:t>У Београду, 8</w:t>
      </w:r>
      <w:r w:rsidR="00037048">
        <w:rPr>
          <w:rFonts w:cs="Times New Roman"/>
          <w:szCs w:val="24"/>
          <w:lang w:val="sr-Cyrl-CS"/>
        </w:rPr>
        <w:t>. марта 2018. године</w:t>
      </w:r>
    </w:p>
    <w:p w:rsidR="00037048" w:rsidRPr="002C42CF" w:rsidRDefault="00037048" w:rsidP="00037048">
      <w:pPr>
        <w:rPr>
          <w:rFonts w:cs="Times New Roman"/>
          <w:szCs w:val="24"/>
          <w:lang/>
        </w:rPr>
      </w:pPr>
    </w:p>
    <w:p w:rsidR="00037048" w:rsidRPr="002C42CF" w:rsidRDefault="00037048" w:rsidP="00037048">
      <w:pPr>
        <w:rPr>
          <w:rFonts w:cs="Times New Roman"/>
          <w:szCs w:val="24"/>
          <w:lang/>
        </w:rPr>
      </w:pPr>
    </w:p>
    <w:p w:rsidR="00037048" w:rsidRDefault="00037048" w:rsidP="00037048">
      <w:pPr>
        <w:jc w:val="center"/>
        <w:rPr>
          <w:rFonts w:cs="Times New Roman"/>
          <w:b/>
          <w:szCs w:val="24"/>
          <w:lang w:val="ru-RU"/>
        </w:rPr>
      </w:pPr>
      <w:r w:rsidRPr="002C42CF">
        <w:rPr>
          <w:rFonts w:cs="Times New Roman"/>
          <w:b/>
          <w:szCs w:val="24"/>
          <w:lang w:val="ru-RU"/>
        </w:rPr>
        <w:t>В  Л  А  Д  А</w:t>
      </w:r>
    </w:p>
    <w:p w:rsidR="00366E88" w:rsidRDefault="00366E88" w:rsidP="00037048">
      <w:pPr>
        <w:jc w:val="center"/>
        <w:rPr>
          <w:rFonts w:cs="Times New Roman"/>
          <w:b/>
          <w:szCs w:val="24"/>
          <w:lang w:val="ru-RU"/>
        </w:rPr>
      </w:pPr>
    </w:p>
    <w:p w:rsidR="00366E88" w:rsidRDefault="00366E88" w:rsidP="00037048">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2C42CF" w:rsidRDefault="00366E88" w:rsidP="00037048">
      <w:pPr>
        <w:jc w:val="center"/>
        <w:rPr>
          <w:rFonts w:cs="Times New Roman"/>
          <w:b/>
          <w:szCs w:val="24"/>
          <w:lang w:val="ru-RU"/>
        </w:rPr>
      </w:pPr>
    </w:p>
    <w:p w:rsidR="00037048" w:rsidRPr="002C42CF" w:rsidRDefault="00037048" w:rsidP="00037048">
      <w:pPr>
        <w:jc w:val="center"/>
        <w:rPr>
          <w:rFonts w:cs="Times New Roman"/>
          <w:szCs w:val="24"/>
          <w:lang w:val="ru-RU"/>
        </w:rPr>
      </w:pPr>
    </w:p>
    <w:p w:rsidR="00037048" w:rsidRDefault="00037048" w:rsidP="00037048"/>
    <w:p w:rsidR="00037048" w:rsidRDefault="00037048" w:rsidP="00037048">
      <w:pPr>
        <w:rPr>
          <w:szCs w:val="24"/>
        </w:rPr>
      </w:pPr>
    </w:p>
    <w:p w:rsidR="00037048" w:rsidRDefault="00037048" w:rsidP="00037048">
      <w:pPr>
        <w:rPr>
          <w:szCs w:val="24"/>
        </w:rPr>
      </w:pPr>
    </w:p>
    <w:p w:rsidR="00AC3170" w:rsidRDefault="00AC3170" w:rsidP="00037048">
      <w:pPr>
        <w:rPr>
          <w:szCs w:val="24"/>
        </w:rPr>
        <w:sectPr w:rsidR="00AC3170" w:rsidSect="00DC5C46">
          <w:pgSz w:w="12240" w:h="15840" w:code="1"/>
          <w:pgMar w:top="993" w:right="1440" w:bottom="1440" w:left="1440" w:header="708" w:footer="708" w:gutter="0"/>
          <w:cols w:space="708"/>
          <w:docGrid w:linePitch="360"/>
        </w:sectPr>
      </w:pPr>
    </w:p>
    <w:p w:rsidR="00AC3170" w:rsidRDefault="00AC3170" w:rsidP="00AC3170">
      <w:pPr>
        <w:jc w:val="right"/>
        <w:rPr>
          <w:szCs w:val="24"/>
          <w:lang/>
        </w:rPr>
      </w:pPr>
    </w:p>
    <w:p w:rsidR="00366E88" w:rsidRDefault="00366E88" w:rsidP="00AC3170">
      <w:pPr>
        <w:jc w:val="right"/>
        <w:rPr>
          <w:szCs w:val="24"/>
          <w:lang/>
        </w:rPr>
      </w:pPr>
    </w:p>
    <w:p w:rsidR="00AC3170" w:rsidRDefault="00AC3170" w:rsidP="00AC3170">
      <w:pPr>
        <w:rPr>
          <w:rFonts w:cs="Times New Roman"/>
          <w:szCs w:val="24"/>
          <w:lang w:val="ru-RU"/>
        </w:rPr>
      </w:pPr>
      <w:r>
        <w:rPr>
          <w:szCs w:val="24"/>
          <w:lang/>
        </w:rPr>
        <w:tab/>
      </w:r>
      <w:r>
        <w:rPr>
          <w:szCs w:val="24"/>
          <w:lang/>
        </w:rPr>
        <w:tab/>
      </w:r>
      <w:r>
        <w:rPr>
          <w:rFonts w:cs="Times New Roman"/>
          <w:szCs w:val="24"/>
          <w:lang w:val="ru-RU"/>
        </w:rPr>
        <w:t xml:space="preserve">На основу члана </w:t>
      </w:r>
      <w:r>
        <w:rPr>
          <w:rFonts w:cs="Times New Roman"/>
          <w:szCs w:val="24"/>
          <w:lang/>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3E04">
        <w:rPr>
          <w:rFonts w:cs="Times New Roman"/>
          <w:szCs w:val="24"/>
          <w:lang w:val="ru-RU"/>
        </w:rPr>
        <w:t xml:space="preserve">79/05, 81/05 – исправка, 83/05 – исправка, 64/07, 67/07 – исправка, 116/08, </w:t>
      </w:r>
      <w:r w:rsidRPr="00F13E8C">
        <w:rPr>
          <w:szCs w:val="24"/>
          <w:lang w:val="ru-RU"/>
        </w:rPr>
        <w:t>104/09, 99/14 и 94/17</w:t>
      </w:r>
      <w:r>
        <w:rPr>
          <w:rFonts w:cs="Times New Roman"/>
          <w:szCs w:val="24"/>
          <w:lang w:val="ru-RU"/>
        </w:rPr>
        <w:t xml:space="preserve">) </w:t>
      </w:r>
      <w:r>
        <w:rPr>
          <w:rFonts w:cs="Times New Roman"/>
          <w:szCs w:val="24"/>
          <w:lang/>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C3170" w:rsidRDefault="00AC3170" w:rsidP="00AC3170">
      <w:pPr>
        <w:rPr>
          <w:rFonts w:cs="Times New Roman"/>
          <w:szCs w:val="24"/>
          <w:lang w:val="ru-RU"/>
        </w:rPr>
      </w:pPr>
    </w:p>
    <w:p w:rsidR="00AC3170" w:rsidRDefault="00AC3170" w:rsidP="00AC3170">
      <w:pPr>
        <w:ind w:firstLine="1080"/>
        <w:rPr>
          <w:rFonts w:cs="Times New Roman"/>
          <w:szCs w:val="24"/>
          <w:lang w:val="sr-Cyrl-CS"/>
        </w:rPr>
      </w:pPr>
      <w:r>
        <w:rPr>
          <w:rFonts w:cs="Times New Roman"/>
          <w:szCs w:val="24"/>
          <w:lang w:val="sr-Cyrl-CS"/>
        </w:rPr>
        <w:tab/>
        <w:t>Влада доноси</w:t>
      </w:r>
    </w:p>
    <w:p w:rsidR="00AC3170" w:rsidRDefault="00AC3170" w:rsidP="00AC3170">
      <w:pPr>
        <w:ind w:firstLine="1080"/>
        <w:rPr>
          <w:rFonts w:cs="Times New Roman"/>
          <w:szCs w:val="24"/>
          <w:lang w:val="sr-Cyrl-CS"/>
        </w:rPr>
      </w:pPr>
    </w:p>
    <w:p w:rsidR="00AC3170" w:rsidRDefault="00AC3170" w:rsidP="00AC3170">
      <w:pPr>
        <w:ind w:firstLine="1080"/>
        <w:rPr>
          <w:rFonts w:cs="Times New Roman"/>
          <w:szCs w:val="24"/>
          <w:lang w:val="sr-Cyrl-CS"/>
        </w:rPr>
      </w:pPr>
    </w:p>
    <w:p w:rsidR="00AC3170" w:rsidRDefault="00AC3170" w:rsidP="00AC3170">
      <w:pPr>
        <w:jc w:val="center"/>
        <w:rPr>
          <w:rFonts w:cs="Times New Roman"/>
          <w:b/>
          <w:szCs w:val="24"/>
          <w:lang w:val="sr-Cyrl-CS"/>
        </w:rPr>
      </w:pPr>
      <w:r>
        <w:rPr>
          <w:rFonts w:cs="Times New Roman"/>
          <w:b/>
          <w:szCs w:val="24"/>
          <w:lang w:val="sr-Cyrl-CS"/>
        </w:rPr>
        <w:t>Р Е Ш Е Њ Е</w:t>
      </w:r>
    </w:p>
    <w:p w:rsidR="00AC3170" w:rsidRDefault="00AC3170" w:rsidP="00AC3170">
      <w:pPr>
        <w:jc w:val="center"/>
        <w:rPr>
          <w:rFonts w:cs="Times New Roman"/>
          <w:b/>
          <w:szCs w:val="24"/>
          <w:lang w:val="sr-Cyrl-CS"/>
        </w:rPr>
      </w:pPr>
    </w:p>
    <w:p w:rsidR="00AC3170" w:rsidRDefault="00AC3170" w:rsidP="00AC3170">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AC3170" w:rsidRDefault="00AC3170" w:rsidP="00AC3170">
      <w:pPr>
        <w:pStyle w:val="BodyText2"/>
        <w:spacing w:after="0" w:line="240" w:lineRule="auto"/>
        <w:contextualSpacing/>
        <w:jc w:val="center"/>
        <w:rPr>
          <w:b/>
          <w:szCs w:val="24"/>
          <w:lang w:val="sr-Cyrl-CS"/>
        </w:rPr>
      </w:pPr>
      <w:r>
        <w:rPr>
          <w:b/>
          <w:szCs w:val="24"/>
          <w:lang w:val="sr-Cyrl-CS"/>
        </w:rPr>
        <w:t>МИНИСТРА ДРЖАВНЕ УПРАВЕ И ЛОКАЛНЕ САМОУПРАВЕ</w:t>
      </w:r>
    </w:p>
    <w:p w:rsidR="00AC3170" w:rsidRDefault="00AC3170" w:rsidP="00AC3170">
      <w:pPr>
        <w:jc w:val="center"/>
        <w:rPr>
          <w:rFonts w:cs="Times New Roman"/>
          <w:szCs w:val="24"/>
          <w:lang w:val="sr-Cyrl-CS"/>
        </w:rPr>
      </w:pPr>
    </w:p>
    <w:p w:rsidR="00AC3170" w:rsidRDefault="00AC3170" w:rsidP="00AC3170">
      <w:pPr>
        <w:jc w:val="center"/>
        <w:rPr>
          <w:rFonts w:cs="Times New Roman"/>
          <w:szCs w:val="24"/>
          <w:lang w:val="sr-Cyrl-CS"/>
        </w:rPr>
      </w:pPr>
      <w:r>
        <w:rPr>
          <w:rFonts w:cs="Times New Roman"/>
          <w:szCs w:val="24"/>
          <w:lang w:val="sr-Cyrl-CS"/>
        </w:rPr>
        <w:t>I</w:t>
      </w:r>
    </w:p>
    <w:p w:rsidR="00AC3170" w:rsidRDefault="00AC3170" w:rsidP="00AC3170">
      <w:pPr>
        <w:jc w:val="center"/>
        <w:rPr>
          <w:rFonts w:cs="Times New Roman"/>
          <w:szCs w:val="24"/>
          <w:lang w:val="sr-Cyrl-CS"/>
        </w:rPr>
      </w:pPr>
    </w:p>
    <w:p w:rsidR="00AC3170" w:rsidRDefault="00AC3170" w:rsidP="00AC3170">
      <w:pPr>
        <w:ind w:firstLine="1080"/>
        <w:rPr>
          <w:rFonts w:cs="Times New Roman"/>
          <w:szCs w:val="24"/>
          <w:lang w:val="sr-Cyrl-CS"/>
        </w:rPr>
      </w:pPr>
      <w:r>
        <w:rPr>
          <w:rFonts w:cs="Times New Roman"/>
          <w:szCs w:val="24"/>
          <w:lang w:val="sr-Cyrl-CS"/>
        </w:rPr>
        <w:tab/>
        <w:t xml:space="preserve">Поставља се Ивана Антић </w:t>
      </w:r>
      <w:r>
        <w:rPr>
          <w:rFonts w:cs="Times New Roman"/>
          <w:szCs w:val="24"/>
          <w:lang w:val="ru-RU"/>
        </w:rPr>
        <w:t xml:space="preserve">за вршиоца дужности помоћника </w:t>
      </w:r>
      <w:r>
        <w:rPr>
          <w:rFonts w:cs="Times New Roman"/>
          <w:szCs w:val="24"/>
          <w:lang w:val="sr-Cyrl-CS"/>
        </w:rPr>
        <w:t xml:space="preserve">министра државне управе и локалне самоуправе – Сектор за људска и мањинска права и слободе од </w:t>
      </w:r>
      <w:r w:rsidR="00EB282C">
        <w:rPr>
          <w:rFonts w:cs="Times New Roman"/>
          <w:szCs w:val="24"/>
          <w:lang w:val="sr-Cyrl-CS"/>
        </w:rPr>
        <w:t>14</w:t>
      </w:r>
      <w:r>
        <w:rPr>
          <w:rFonts w:cs="Times New Roman"/>
          <w:szCs w:val="24"/>
          <w:lang w:val="sr-Cyrl-CS"/>
        </w:rPr>
        <w:t xml:space="preserve">. </w:t>
      </w:r>
      <w:r w:rsidR="00EB282C">
        <w:rPr>
          <w:rFonts w:cs="Times New Roman"/>
          <w:szCs w:val="24"/>
          <w:lang w:val="sr-Cyrl-CS"/>
        </w:rPr>
        <w:t>марта</w:t>
      </w:r>
      <w:r>
        <w:rPr>
          <w:rFonts w:cs="Times New Roman"/>
          <w:szCs w:val="24"/>
          <w:lang w:val="sr-Cyrl-CS"/>
        </w:rPr>
        <w:t xml:space="preserve"> 201</w:t>
      </w:r>
      <w:r w:rsidR="00EB282C">
        <w:rPr>
          <w:rFonts w:cs="Times New Roman"/>
          <w:szCs w:val="24"/>
          <w:lang w:val="sr-Cyrl-CS"/>
        </w:rPr>
        <w:t>8</w:t>
      </w:r>
      <w:r>
        <w:rPr>
          <w:rFonts w:cs="Times New Roman"/>
          <w:szCs w:val="24"/>
          <w:lang w:val="sr-Cyrl-CS"/>
        </w:rPr>
        <w:t>. године, на три месеца.</w:t>
      </w:r>
    </w:p>
    <w:p w:rsidR="00AC3170" w:rsidRDefault="00AC3170" w:rsidP="00AC3170">
      <w:pPr>
        <w:ind w:firstLine="1080"/>
        <w:rPr>
          <w:rFonts w:cs="Times New Roman"/>
          <w:szCs w:val="24"/>
          <w:lang w:val="sr-Cyrl-CS"/>
        </w:rPr>
      </w:pPr>
    </w:p>
    <w:p w:rsidR="00AC3170" w:rsidRDefault="00AC3170" w:rsidP="00AC3170">
      <w:pPr>
        <w:jc w:val="center"/>
        <w:rPr>
          <w:rFonts w:cs="Times New Roman"/>
          <w:szCs w:val="24"/>
          <w:lang w:val="sr-Cyrl-CS"/>
        </w:rPr>
      </w:pPr>
      <w:r>
        <w:rPr>
          <w:rFonts w:cs="Times New Roman"/>
          <w:szCs w:val="24"/>
          <w:lang w:val="sr-Cyrl-CS"/>
        </w:rPr>
        <w:t>II</w:t>
      </w:r>
    </w:p>
    <w:p w:rsidR="00AC3170" w:rsidRDefault="00AC3170" w:rsidP="00AC3170">
      <w:pPr>
        <w:jc w:val="center"/>
        <w:rPr>
          <w:rFonts w:cs="Times New Roman"/>
          <w:b/>
          <w:szCs w:val="24"/>
          <w:lang w:val="sr-Cyrl-CS"/>
        </w:rPr>
      </w:pPr>
    </w:p>
    <w:p w:rsidR="00AC3170" w:rsidRDefault="00AC3170" w:rsidP="00AC317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AC3170" w:rsidRDefault="00AC3170" w:rsidP="00AC3170">
      <w:pPr>
        <w:ind w:firstLine="1080"/>
        <w:rPr>
          <w:rFonts w:cs="Times New Roman"/>
          <w:szCs w:val="24"/>
          <w:lang w:val="sr-Cyrl-CS"/>
        </w:rPr>
      </w:pPr>
    </w:p>
    <w:p w:rsidR="00AC3170" w:rsidRDefault="00AC3170" w:rsidP="00AC3170">
      <w:pPr>
        <w:ind w:firstLine="1080"/>
        <w:rPr>
          <w:rFonts w:cs="Times New Roman"/>
          <w:szCs w:val="24"/>
          <w:lang w:val="sr-Cyrl-CS"/>
        </w:rPr>
      </w:pPr>
    </w:p>
    <w:p w:rsidR="00AC3170" w:rsidRPr="009546A3" w:rsidRDefault="00AC3170" w:rsidP="00AC3170">
      <w:pPr>
        <w:rPr>
          <w:rFonts w:cs="Times New Roman"/>
          <w:szCs w:val="24"/>
          <w:lang/>
        </w:rPr>
      </w:pPr>
      <w:r>
        <w:rPr>
          <w:rFonts w:cs="Times New Roman"/>
          <w:szCs w:val="24"/>
          <w:lang w:val="ru-RU"/>
        </w:rPr>
        <w:t>24 Број: 119-</w:t>
      </w:r>
      <w:r w:rsidR="00C203B4">
        <w:rPr>
          <w:rFonts w:cs="Times New Roman"/>
          <w:szCs w:val="24"/>
          <w:lang w:val="ru-RU"/>
        </w:rPr>
        <w:t>2078</w:t>
      </w:r>
      <w:r w:rsidRPr="009546A3">
        <w:rPr>
          <w:rFonts w:cs="Times New Roman"/>
          <w:szCs w:val="24"/>
        </w:rPr>
        <w:t>/</w:t>
      </w:r>
      <w:r w:rsidRPr="009546A3">
        <w:rPr>
          <w:rFonts w:cs="Times New Roman"/>
          <w:szCs w:val="24"/>
          <w:lang w:val="ru-RU"/>
        </w:rPr>
        <w:t>201</w:t>
      </w:r>
      <w:r w:rsidR="00EB282C">
        <w:rPr>
          <w:rFonts w:cs="Times New Roman"/>
          <w:szCs w:val="24"/>
          <w:lang w:val="ru-RU"/>
        </w:rPr>
        <w:t>8</w:t>
      </w:r>
    </w:p>
    <w:p w:rsidR="00AC3170" w:rsidRPr="009546A3" w:rsidRDefault="00A26881" w:rsidP="00AC3170">
      <w:pPr>
        <w:rPr>
          <w:rFonts w:cs="Times New Roman"/>
          <w:szCs w:val="24"/>
          <w:lang w:val="sr-Cyrl-CS"/>
        </w:rPr>
      </w:pPr>
      <w:r>
        <w:rPr>
          <w:rFonts w:cs="Times New Roman"/>
          <w:szCs w:val="24"/>
          <w:lang w:val="sr-Cyrl-CS"/>
        </w:rPr>
        <w:t>У Београду, 8. марта 2018. године</w:t>
      </w:r>
    </w:p>
    <w:p w:rsidR="00AC3170" w:rsidRPr="009546A3" w:rsidRDefault="00AC3170" w:rsidP="00AC3170">
      <w:pPr>
        <w:rPr>
          <w:rFonts w:cs="Times New Roman"/>
          <w:szCs w:val="24"/>
          <w:lang/>
        </w:rPr>
      </w:pPr>
    </w:p>
    <w:p w:rsidR="00AC3170" w:rsidRPr="009546A3" w:rsidRDefault="00AC3170" w:rsidP="00AC3170">
      <w:pPr>
        <w:rPr>
          <w:rFonts w:cs="Times New Roman"/>
          <w:szCs w:val="24"/>
          <w:lang/>
        </w:rPr>
      </w:pPr>
    </w:p>
    <w:p w:rsidR="00AC3170" w:rsidRDefault="00AC3170" w:rsidP="00AC3170">
      <w:pPr>
        <w:jc w:val="center"/>
        <w:rPr>
          <w:rFonts w:cs="Times New Roman"/>
          <w:b/>
          <w:szCs w:val="24"/>
          <w:lang w:val="ru-RU"/>
        </w:rPr>
      </w:pPr>
      <w:r w:rsidRPr="009546A3">
        <w:rPr>
          <w:rFonts w:cs="Times New Roman"/>
          <w:b/>
          <w:szCs w:val="24"/>
          <w:lang w:val="ru-RU"/>
        </w:rPr>
        <w:t>В  Л  А  Д  А</w:t>
      </w:r>
    </w:p>
    <w:p w:rsidR="00366E88" w:rsidRDefault="00366E88" w:rsidP="00AC3170">
      <w:pPr>
        <w:jc w:val="center"/>
        <w:rPr>
          <w:rFonts w:cs="Times New Roman"/>
          <w:b/>
          <w:szCs w:val="24"/>
          <w:lang w:val="ru-RU"/>
        </w:rPr>
      </w:pPr>
    </w:p>
    <w:p w:rsidR="00366E88" w:rsidRDefault="00366E88" w:rsidP="00AC3170">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9546A3" w:rsidRDefault="00366E88" w:rsidP="00AC3170">
      <w:pPr>
        <w:jc w:val="center"/>
        <w:rPr>
          <w:rFonts w:cs="Times New Roman"/>
          <w:b/>
          <w:szCs w:val="24"/>
          <w:lang w:val="ru-RU"/>
        </w:rPr>
      </w:pPr>
    </w:p>
    <w:p w:rsidR="00AC3170" w:rsidRPr="009546A3" w:rsidRDefault="00AC3170" w:rsidP="00AC3170">
      <w:pPr>
        <w:rPr>
          <w:rFonts w:cs="Times New Roman"/>
          <w:szCs w:val="24"/>
          <w:lang w:val="ru-RU"/>
        </w:rPr>
      </w:pPr>
    </w:p>
    <w:p w:rsidR="00AC3170" w:rsidRPr="00B922BF" w:rsidRDefault="00AC3170" w:rsidP="00AC3170">
      <w:pPr>
        <w:rPr>
          <w:rFonts w:cs="Times New Roman"/>
          <w:szCs w:val="24"/>
          <w:lang/>
        </w:rPr>
      </w:pPr>
    </w:p>
    <w:p w:rsidR="00AC3170" w:rsidRDefault="00AC3170" w:rsidP="00AC3170">
      <w:pPr>
        <w:jc w:val="right"/>
        <w:rPr>
          <w:szCs w:val="24"/>
          <w:lang/>
        </w:rPr>
        <w:sectPr w:rsidR="00AC3170" w:rsidSect="00AC3170">
          <w:pgSz w:w="12240" w:h="15840"/>
          <w:pgMar w:top="851" w:right="1440" w:bottom="993" w:left="1440" w:header="720" w:footer="720" w:gutter="0"/>
          <w:cols w:space="720"/>
          <w:docGrid w:linePitch="360"/>
        </w:sectPr>
      </w:pPr>
    </w:p>
    <w:p w:rsidR="00AC3170" w:rsidRDefault="00AC3170" w:rsidP="00AC3170">
      <w:pPr>
        <w:jc w:val="right"/>
        <w:rPr>
          <w:rFonts w:cs="Times New Roman"/>
          <w:sz w:val="22"/>
          <w:szCs w:val="23"/>
          <w:lang/>
        </w:rPr>
      </w:pPr>
    </w:p>
    <w:p w:rsidR="00366E88" w:rsidRPr="00C203B4" w:rsidRDefault="00366E88" w:rsidP="00AC3170">
      <w:pPr>
        <w:jc w:val="right"/>
        <w:rPr>
          <w:rFonts w:cs="Times New Roman"/>
          <w:sz w:val="22"/>
          <w:szCs w:val="23"/>
          <w:lang/>
        </w:rPr>
      </w:pPr>
    </w:p>
    <w:p w:rsidR="00366E88" w:rsidRPr="00BC1B5E" w:rsidRDefault="00AC3170" w:rsidP="00EE2AB2">
      <w:pPr>
        <w:rPr>
          <w:rFonts w:cs="Times New Roman"/>
          <w:szCs w:val="24"/>
        </w:rPr>
      </w:pPr>
      <w:r w:rsidRPr="00C203B4">
        <w:rPr>
          <w:rFonts w:cs="Times New Roman"/>
          <w:sz w:val="22"/>
          <w:szCs w:val="23"/>
          <w:lang/>
        </w:rPr>
        <w:tab/>
      </w:r>
      <w:r w:rsidRPr="00C203B4">
        <w:rPr>
          <w:rFonts w:cs="Times New Roman"/>
          <w:sz w:val="22"/>
          <w:szCs w:val="23"/>
          <w:lang/>
        </w:rPr>
        <w:tab/>
      </w:r>
    </w:p>
    <w:p w:rsidR="00EE2AB2" w:rsidRPr="00BC1B5E" w:rsidRDefault="00EE2AB2" w:rsidP="00EE2AB2">
      <w:pPr>
        <w:tabs>
          <w:tab w:val="left" w:pos="1418"/>
        </w:tabs>
        <w:ind w:firstLine="720"/>
        <w:rPr>
          <w:rFonts w:cs="Times New Roman"/>
          <w:szCs w:val="24"/>
          <w:lang w:val="ru-RU"/>
        </w:rPr>
      </w:pPr>
      <w:r w:rsidRPr="00BC1B5E">
        <w:rPr>
          <w:rFonts w:cs="Times New Roman"/>
          <w:szCs w:val="24"/>
        </w:rPr>
        <w:tab/>
      </w:r>
      <w:r w:rsidRPr="00BC1B5E">
        <w:rPr>
          <w:rFonts w:cs="Times New Roman"/>
          <w:szCs w:val="24"/>
          <w:lang w:val="ru-RU"/>
        </w:rPr>
        <w:t xml:space="preserve">На основу члана 25. став </w:t>
      </w:r>
      <w:r w:rsidRPr="00BC1B5E">
        <w:rPr>
          <w:rFonts w:cs="Times New Roman"/>
          <w:szCs w:val="24"/>
          <w:lang w:val="sr-Cyrl-CS"/>
        </w:rPr>
        <w:t>3</w:t>
      </w:r>
      <w:r w:rsidRPr="00BC1B5E">
        <w:rPr>
          <w:rFonts w:cs="Times New Roman"/>
          <w:szCs w:val="24"/>
          <w:lang w:val="ru-RU"/>
        </w:rPr>
        <w:t xml:space="preserve">. Закона о државној управи („Службени гласник РС”, бр. 79/05, 101/07, 95/10 и 99/14), члана 67а Закона о државним службеницима </w:t>
      </w:r>
      <w:r>
        <w:rPr>
          <w:rFonts w:cs="Times New Roman"/>
          <w:szCs w:val="24"/>
          <w:lang w:val="ru-RU"/>
        </w:rPr>
        <w:t>(„Службени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w:t>
      </w:r>
      <w:r w:rsidRPr="00BC1B5E">
        <w:rPr>
          <w:rFonts w:cs="Times New Roman"/>
          <w:szCs w:val="24"/>
          <w:lang w:val="ru-RU"/>
        </w:rPr>
        <w:t xml:space="preserve"> и члана 43. став 2. Закона о Влади </w:t>
      </w:r>
      <w:r w:rsidRPr="00BC1B5E">
        <w:rPr>
          <w:rFonts w:cs="Times New Roman"/>
          <w:szCs w:val="24"/>
          <w:lang w:val="sr-Cyrl-CS"/>
        </w:rPr>
        <w:t xml:space="preserve">(„Службени гласник РС”, бр. </w:t>
      </w:r>
      <w:r w:rsidRPr="00BC1B5E">
        <w:rPr>
          <w:rFonts w:cs="Times New Roman"/>
          <w:szCs w:val="24"/>
          <w:lang w:val="ru-RU"/>
        </w:rPr>
        <w:t>55/05, 71/05 – исправка, 101/07, 65/08, 16/11, 68/12 – УС</w:t>
      </w:r>
      <w:r w:rsidRPr="00BC1B5E">
        <w:rPr>
          <w:rFonts w:cs="Times New Roman"/>
          <w:szCs w:val="24"/>
        </w:rPr>
        <w:t>,</w:t>
      </w:r>
      <w:r w:rsidRPr="00BC1B5E">
        <w:rPr>
          <w:rFonts w:cs="Times New Roman"/>
          <w:szCs w:val="24"/>
          <w:lang w:val="ru-RU"/>
        </w:rPr>
        <w:t xml:space="preserve"> 72/12,</w:t>
      </w:r>
      <w:r w:rsidRPr="00BC1B5E">
        <w:rPr>
          <w:rFonts w:cs="Times New Roman"/>
          <w:szCs w:val="24"/>
        </w:rPr>
        <w:t xml:space="preserve"> 7/14 </w:t>
      </w:r>
      <w:r w:rsidRPr="00BC1B5E">
        <w:rPr>
          <w:rFonts w:cs="Times New Roman"/>
          <w:szCs w:val="24"/>
          <w:lang w:val="ru-RU"/>
        </w:rPr>
        <w:t>– УС и 44/14</w:t>
      </w:r>
      <w:r w:rsidRPr="00BC1B5E">
        <w:rPr>
          <w:rFonts w:cs="Times New Roman"/>
          <w:szCs w:val="24"/>
          <w:lang w:val="sr-Cyrl-CS"/>
        </w:rPr>
        <w:t>)</w:t>
      </w:r>
      <w:r w:rsidRPr="00BC1B5E">
        <w:rPr>
          <w:rFonts w:cs="Times New Roman"/>
          <w:szCs w:val="24"/>
          <w:lang w:val="ru-RU"/>
        </w:rPr>
        <w:t>,</w:t>
      </w:r>
    </w:p>
    <w:p w:rsidR="00EE2AB2" w:rsidRPr="00BC1B5E" w:rsidRDefault="00EE2AB2" w:rsidP="00EE2AB2">
      <w:pPr>
        <w:rPr>
          <w:rFonts w:cs="Times New Roman"/>
          <w:szCs w:val="24"/>
          <w:lang w:val="ru-RU"/>
        </w:rPr>
      </w:pPr>
    </w:p>
    <w:p w:rsidR="00EE2AB2" w:rsidRPr="00BC1B5E" w:rsidRDefault="00EE2AB2" w:rsidP="00EE2AB2">
      <w:pPr>
        <w:ind w:firstLine="1080"/>
        <w:rPr>
          <w:rFonts w:cs="Times New Roman"/>
          <w:szCs w:val="24"/>
          <w:lang w:val="sr-Cyrl-CS"/>
        </w:rPr>
      </w:pPr>
      <w:r w:rsidRPr="00BC1B5E">
        <w:rPr>
          <w:rFonts w:cs="Times New Roman"/>
          <w:szCs w:val="24"/>
          <w:lang w:val="sr-Cyrl-CS"/>
        </w:rPr>
        <w:tab/>
        <w:t>Влада доноси</w:t>
      </w:r>
    </w:p>
    <w:p w:rsidR="00EE2AB2" w:rsidRPr="00BC1B5E" w:rsidRDefault="00EE2AB2" w:rsidP="00EE2AB2">
      <w:pPr>
        <w:ind w:firstLine="1080"/>
        <w:rPr>
          <w:rFonts w:cs="Times New Roman"/>
          <w:szCs w:val="24"/>
          <w:lang w:val="sr-Cyrl-CS"/>
        </w:rPr>
      </w:pPr>
    </w:p>
    <w:p w:rsidR="00EE2AB2" w:rsidRPr="00BC1B5E" w:rsidRDefault="00EE2AB2" w:rsidP="00EE2AB2">
      <w:pPr>
        <w:ind w:firstLine="1080"/>
        <w:rPr>
          <w:rFonts w:cs="Times New Roman"/>
          <w:szCs w:val="24"/>
          <w:lang w:val="sr-Cyrl-CS"/>
        </w:rPr>
      </w:pPr>
    </w:p>
    <w:p w:rsidR="00EE2AB2" w:rsidRPr="00BC1B5E" w:rsidRDefault="00EE2AB2" w:rsidP="00EE2AB2">
      <w:pPr>
        <w:jc w:val="center"/>
        <w:rPr>
          <w:rFonts w:cs="Times New Roman"/>
          <w:b/>
          <w:szCs w:val="24"/>
          <w:lang w:val="sr-Cyrl-CS"/>
        </w:rPr>
      </w:pPr>
      <w:r w:rsidRPr="00BC1B5E">
        <w:rPr>
          <w:rFonts w:cs="Times New Roman"/>
          <w:b/>
          <w:szCs w:val="24"/>
          <w:lang w:val="sr-Cyrl-CS"/>
        </w:rPr>
        <w:t>Р Е Ш Е Њ Е</w:t>
      </w:r>
    </w:p>
    <w:p w:rsidR="00EE2AB2" w:rsidRPr="00BC1B5E" w:rsidRDefault="00EE2AB2" w:rsidP="00EE2AB2">
      <w:pPr>
        <w:jc w:val="center"/>
        <w:rPr>
          <w:rFonts w:cs="Times New Roman"/>
          <w:b/>
          <w:szCs w:val="24"/>
          <w:lang w:val="sr-Cyrl-CS"/>
        </w:rPr>
      </w:pPr>
    </w:p>
    <w:p w:rsidR="00EE2AB2" w:rsidRPr="00BC1B5E" w:rsidRDefault="00EE2AB2" w:rsidP="00EE2AB2">
      <w:pPr>
        <w:pStyle w:val="BodyText2"/>
        <w:spacing w:after="0" w:line="240" w:lineRule="auto"/>
        <w:contextualSpacing/>
        <w:jc w:val="center"/>
        <w:rPr>
          <w:b/>
          <w:szCs w:val="24"/>
          <w:lang w:val="sr-Cyrl-CS"/>
        </w:rPr>
      </w:pPr>
      <w:r w:rsidRPr="00BC1B5E">
        <w:rPr>
          <w:b/>
          <w:szCs w:val="24"/>
          <w:lang w:val="sr-Cyrl-CS"/>
        </w:rPr>
        <w:t xml:space="preserve">О </w:t>
      </w:r>
      <w:r>
        <w:rPr>
          <w:b/>
          <w:szCs w:val="24"/>
          <w:lang w:val="sr-Cyrl-CS"/>
        </w:rPr>
        <w:t>РАЗРЕШЕЊУ</w:t>
      </w:r>
      <w:r w:rsidRPr="00BC1B5E">
        <w:rPr>
          <w:b/>
          <w:szCs w:val="24"/>
          <w:lang w:val="sr-Cyrl-CS"/>
        </w:rPr>
        <w:t xml:space="preserve"> ВРШИОЦА ДУЖНОСТИ ПОМОЋНИКА </w:t>
      </w:r>
    </w:p>
    <w:p w:rsidR="00EE2AB2" w:rsidRPr="00BC1B5E" w:rsidRDefault="00EE2AB2" w:rsidP="00EE2AB2">
      <w:pPr>
        <w:pStyle w:val="BodyText2"/>
        <w:spacing w:after="0" w:line="240" w:lineRule="auto"/>
        <w:contextualSpacing/>
        <w:jc w:val="center"/>
        <w:rPr>
          <w:b/>
          <w:szCs w:val="24"/>
          <w:lang w:val="sr-Cyrl-CS"/>
        </w:rPr>
      </w:pPr>
      <w:r w:rsidRPr="00BC1B5E">
        <w:rPr>
          <w:b/>
          <w:szCs w:val="24"/>
          <w:lang/>
        </w:rPr>
        <w:t>МИНИСТРА КУЛТУРЕ И ИНФОРМИСАЊА</w:t>
      </w:r>
    </w:p>
    <w:p w:rsidR="00EE2AB2" w:rsidRPr="00BC1B5E" w:rsidRDefault="00EE2AB2" w:rsidP="00EE2AB2">
      <w:pPr>
        <w:pStyle w:val="BodyText2"/>
        <w:spacing w:after="0" w:line="240" w:lineRule="auto"/>
        <w:contextualSpacing/>
        <w:jc w:val="center"/>
        <w:rPr>
          <w:b/>
          <w:szCs w:val="24"/>
          <w:lang w:val="sr-Cyrl-CS"/>
        </w:rPr>
      </w:pPr>
    </w:p>
    <w:p w:rsidR="00EE2AB2" w:rsidRPr="00BC1B5E" w:rsidRDefault="00EE2AB2" w:rsidP="00EE2AB2">
      <w:pPr>
        <w:jc w:val="center"/>
        <w:rPr>
          <w:rFonts w:cs="Times New Roman"/>
          <w:szCs w:val="24"/>
          <w:lang w:val="sr-Cyrl-CS"/>
        </w:rPr>
      </w:pPr>
      <w:r w:rsidRPr="00BC1B5E">
        <w:rPr>
          <w:rFonts w:cs="Times New Roman"/>
          <w:szCs w:val="24"/>
          <w:lang w:val="sr-Cyrl-CS"/>
        </w:rPr>
        <w:t>I</w:t>
      </w:r>
    </w:p>
    <w:p w:rsidR="00EE2AB2" w:rsidRPr="00BC1B5E" w:rsidRDefault="00EE2AB2" w:rsidP="00EE2AB2">
      <w:pPr>
        <w:jc w:val="center"/>
        <w:rPr>
          <w:rFonts w:cs="Times New Roman"/>
          <w:szCs w:val="24"/>
          <w:lang w:val="sr-Cyrl-CS"/>
        </w:rPr>
      </w:pPr>
    </w:p>
    <w:p w:rsidR="00EE2AB2" w:rsidRPr="00BC1B5E" w:rsidRDefault="00EE2AB2" w:rsidP="00EE2AB2">
      <w:pPr>
        <w:ind w:firstLine="1080"/>
        <w:rPr>
          <w:rFonts w:cs="Times New Roman"/>
          <w:szCs w:val="24"/>
          <w:lang w:val="sr-Cyrl-CS"/>
        </w:rPr>
      </w:pPr>
      <w:r w:rsidRPr="00BC1B5E">
        <w:rPr>
          <w:rFonts w:cs="Times New Roman"/>
          <w:szCs w:val="24"/>
          <w:lang w:val="sr-Cyrl-CS"/>
        </w:rPr>
        <w:tab/>
      </w:r>
      <w:r>
        <w:rPr>
          <w:rFonts w:cs="Times New Roman"/>
          <w:szCs w:val="24"/>
          <w:lang w:val="sr-Cyrl-CS"/>
        </w:rPr>
        <w:t>Разрешава</w:t>
      </w:r>
      <w:r w:rsidRPr="00BC1B5E">
        <w:rPr>
          <w:rFonts w:cs="Times New Roman"/>
          <w:szCs w:val="24"/>
          <w:lang w:val="sr-Cyrl-CS"/>
        </w:rPr>
        <w:t xml:space="preserve"> се </w:t>
      </w:r>
      <w:r w:rsidRPr="00BC1B5E">
        <w:rPr>
          <w:rFonts w:cs="Times New Roman"/>
          <w:szCs w:val="24"/>
          <w:lang/>
        </w:rPr>
        <w:t>Милош Јанковић</w:t>
      </w:r>
      <w:r w:rsidRPr="00BC1B5E">
        <w:rPr>
          <w:rFonts w:cs="Times New Roman"/>
          <w:szCs w:val="24"/>
          <w:lang w:val="sr-Cyrl-CS"/>
        </w:rPr>
        <w:t xml:space="preserve"> </w:t>
      </w:r>
      <w:r>
        <w:rPr>
          <w:rFonts w:cs="Times New Roman"/>
          <w:szCs w:val="24"/>
          <w:lang w:val="sr-Cyrl-CS"/>
        </w:rPr>
        <w:t xml:space="preserve">дужности </w:t>
      </w:r>
      <w:r w:rsidRPr="00BC1B5E">
        <w:rPr>
          <w:rFonts w:cs="Times New Roman"/>
          <w:szCs w:val="24"/>
          <w:lang w:val="ru-RU"/>
        </w:rPr>
        <w:t xml:space="preserve">вршиоца дужности </w:t>
      </w:r>
      <w:r w:rsidRPr="00BC1B5E">
        <w:rPr>
          <w:szCs w:val="24"/>
          <w:lang w:val="sr-Cyrl-CS"/>
        </w:rPr>
        <w:t xml:space="preserve">помоћника </w:t>
      </w:r>
      <w:r w:rsidRPr="00BC1B5E">
        <w:rPr>
          <w:szCs w:val="24"/>
          <w:lang/>
        </w:rPr>
        <w:t xml:space="preserve">министра културе и информисања </w:t>
      </w:r>
      <w:r w:rsidRPr="00BC1B5E">
        <w:rPr>
          <w:szCs w:val="24"/>
          <w:lang w:val="sr-Cyrl-CS"/>
        </w:rPr>
        <w:t xml:space="preserve">– </w:t>
      </w:r>
      <w:r w:rsidRPr="00BC1B5E">
        <w:rPr>
          <w:szCs w:val="24"/>
          <w:lang/>
        </w:rPr>
        <w:t>Сектор за информисање и медије</w:t>
      </w:r>
      <w:r w:rsidRPr="00BC1B5E">
        <w:rPr>
          <w:rFonts w:cs="Times New Roman"/>
          <w:szCs w:val="24"/>
          <w:lang w:val="sr-Cyrl-CS"/>
        </w:rPr>
        <w:t xml:space="preserve">, на </w:t>
      </w:r>
      <w:r>
        <w:rPr>
          <w:rFonts w:cs="Times New Roman"/>
          <w:szCs w:val="24"/>
          <w:lang w:val="sr-Cyrl-CS"/>
        </w:rPr>
        <w:t>лични захтев</w:t>
      </w:r>
      <w:r w:rsidRPr="00BC1B5E">
        <w:rPr>
          <w:rFonts w:cs="Times New Roman"/>
          <w:szCs w:val="24"/>
          <w:lang w:val="sr-Cyrl-CS"/>
        </w:rPr>
        <w:t>.</w:t>
      </w:r>
    </w:p>
    <w:p w:rsidR="00EE2AB2" w:rsidRPr="00BC1B5E" w:rsidRDefault="00EE2AB2" w:rsidP="00EE2AB2">
      <w:pPr>
        <w:ind w:firstLine="1080"/>
        <w:rPr>
          <w:rFonts w:cs="Times New Roman"/>
          <w:szCs w:val="24"/>
          <w:lang w:val="sr-Cyrl-CS"/>
        </w:rPr>
      </w:pPr>
    </w:p>
    <w:p w:rsidR="00EE2AB2" w:rsidRPr="00BC1B5E" w:rsidRDefault="00EE2AB2" w:rsidP="00EE2AB2">
      <w:pPr>
        <w:jc w:val="center"/>
        <w:rPr>
          <w:rFonts w:cs="Times New Roman"/>
          <w:szCs w:val="24"/>
          <w:lang w:val="sr-Cyrl-CS"/>
        </w:rPr>
      </w:pPr>
      <w:r w:rsidRPr="00BC1B5E">
        <w:rPr>
          <w:rFonts w:cs="Times New Roman"/>
          <w:szCs w:val="24"/>
          <w:lang w:val="sr-Cyrl-CS"/>
        </w:rPr>
        <w:t>II</w:t>
      </w:r>
    </w:p>
    <w:p w:rsidR="00EE2AB2" w:rsidRPr="00BC1B5E" w:rsidRDefault="00EE2AB2" w:rsidP="00EE2AB2">
      <w:pPr>
        <w:jc w:val="center"/>
        <w:rPr>
          <w:rFonts w:cs="Times New Roman"/>
          <w:b/>
          <w:szCs w:val="24"/>
          <w:lang w:val="sr-Cyrl-CS"/>
        </w:rPr>
      </w:pPr>
    </w:p>
    <w:p w:rsidR="00EE2AB2" w:rsidRPr="00BC1B5E" w:rsidRDefault="00EE2AB2" w:rsidP="00EE2AB2">
      <w:pPr>
        <w:ind w:firstLine="1080"/>
        <w:rPr>
          <w:rFonts w:cs="Times New Roman"/>
          <w:szCs w:val="24"/>
          <w:lang w:val="sr-Cyrl-CS"/>
        </w:rPr>
      </w:pPr>
      <w:r w:rsidRPr="00BC1B5E">
        <w:rPr>
          <w:rFonts w:cs="Times New Roman"/>
          <w:szCs w:val="24"/>
          <w:lang w:val="sr-Cyrl-CS"/>
        </w:rPr>
        <w:tab/>
        <w:t>Ово решење објавити у „Службеном гласнику Републике Србије”.</w:t>
      </w:r>
    </w:p>
    <w:p w:rsidR="00EE2AB2" w:rsidRPr="00BC1B5E" w:rsidRDefault="00EE2AB2" w:rsidP="00EE2AB2">
      <w:pPr>
        <w:ind w:firstLine="1080"/>
        <w:rPr>
          <w:rFonts w:cs="Times New Roman"/>
          <w:szCs w:val="24"/>
          <w:lang w:val="sr-Cyrl-CS"/>
        </w:rPr>
      </w:pPr>
    </w:p>
    <w:p w:rsidR="00EE2AB2" w:rsidRPr="00BC1B5E" w:rsidRDefault="00EE2AB2" w:rsidP="00EE2AB2">
      <w:pPr>
        <w:ind w:firstLine="1080"/>
        <w:rPr>
          <w:rFonts w:cs="Times New Roman"/>
          <w:szCs w:val="24"/>
          <w:lang w:val="sr-Cyrl-CS"/>
        </w:rPr>
      </w:pPr>
    </w:p>
    <w:p w:rsidR="00EE2AB2" w:rsidRPr="00BC1B5E" w:rsidRDefault="00EE2AB2" w:rsidP="00EE2AB2">
      <w:pPr>
        <w:rPr>
          <w:rFonts w:cs="Times New Roman"/>
          <w:szCs w:val="24"/>
          <w:lang w:val="ru-RU"/>
        </w:rPr>
      </w:pPr>
      <w:r w:rsidRPr="00BC1B5E">
        <w:rPr>
          <w:rFonts w:cs="Times New Roman"/>
          <w:szCs w:val="24"/>
          <w:lang w:val="ru-RU"/>
        </w:rPr>
        <w:t>24 Број: 119-</w:t>
      </w:r>
      <w:r>
        <w:rPr>
          <w:rFonts w:cs="Times New Roman"/>
          <w:szCs w:val="24"/>
          <w:lang w:val="ru-RU"/>
        </w:rPr>
        <w:t>1491</w:t>
      </w:r>
      <w:r w:rsidRPr="00BC1B5E">
        <w:rPr>
          <w:rFonts w:cs="Times New Roman"/>
          <w:szCs w:val="24"/>
          <w:lang w:val="ru-RU"/>
        </w:rPr>
        <w:t>/201</w:t>
      </w:r>
      <w:r>
        <w:rPr>
          <w:rFonts w:cs="Times New Roman"/>
          <w:szCs w:val="24"/>
          <w:lang w:val="ru-RU"/>
        </w:rPr>
        <w:t>8</w:t>
      </w:r>
    </w:p>
    <w:p w:rsidR="00EE2AB2" w:rsidRPr="00BC1B5E" w:rsidRDefault="00A26881" w:rsidP="00EE2AB2">
      <w:pPr>
        <w:widowControl w:val="0"/>
        <w:rPr>
          <w:rFonts w:cs="Times New Roman"/>
          <w:szCs w:val="24"/>
          <w:lang w:val="sr-Cyrl-CS"/>
        </w:rPr>
      </w:pPr>
      <w:r>
        <w:rPr>
          <w:rFonts w:cs="Times New Roman"/>
          <w:szCs w:val="24"/>
          <w:lang w:val="sr-Cyrl-CS"/>
        </w:rPr>
        <w:t>У Београду, 8. марта 2018. године</w:t>
      </w:r>
    </w:p>
    <w:p w:rsidR="00EE2AB2" w:rsidRPr="00BC1B5E" w:rsidRDefault="00EE2AB2" w:rsidP="00EE2AB2">
      <w:pPr>
        <w:widowControl w:val="0"/>
        <w:rPr>
          <w:rFonts w:cs="Times New Roman"/>
          <w:szCs w:val="24"/>
          <w:lang/>
        </w:rPr>
      </w:pPr>
    </w:p>
    <w:p w:rsidR="00EE2AB2" w:rsidRPr="00BC1B5E" w:rsidRDefault="00EE2AB2" w:rsidP="00EE2AB2">
      <w:pPr>
        <w:widowControl w:val="0"/>
        <w:rPr>
          <w:rFonts w:cs="Times New Roman"/>
          <w:szCs w:val="24"/>
          <w:lang/>
        </w:rPr>
      </w:pPr>
    </w:p>
    <w:p w:rsidR="00EE2AB2" w:rsidRDefault="00EE2AB2" w:rsidP="00EE2AB2">
      <w:pPr>
        <w:widowControl w:val="0"/>
        <w:jc w:val="center"/>
        <w:rPr>
          <w:rFonts w:cs="Times New Roman"/>
          <w:b/>
          <w:szCs w:val="24"/>
          <w:lang w:val="ru-RU"/>
        </w:rPr>
      </w:pPr>
      <w:r w:rsidRPr="00BC1B5E">
        <w:rPr>
          <w:rFonts w:cs="Times New Roman"/>
          <w:b/>
          <w:szCs w:val="24"/>
          <w:lang w:val="ru-RU"/>
        </w:rPr>
        <w:t>В  Л  А  Д  А</w:t>
      </w:r>
    </w:p>
    <w:p w:rsidR="00366E88" w:rsidRDefault="00366E88" w:rsidP="00EE2AB2">
      <w:pPr>
        <w:widowControl w:val="0"/>
        <w:jc w:val="center"/>
        <w:rPr>
          <w:rFonts w:cs="Times New Roman"/>
          <w:b/>
          <w:szCs w:val="24"/>
          <w:lang w:val="ru-RU"/>
        </w:rPr>
      </w:pPr>
    </w:p>
    <w:p w:rsidR="00366E88" w:rsidRDefault="00366E88" w:rsidP="00EE2AB2">
      <w:pPr>
        <w:widowControl w:val="0"/>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BC1B5E" w:rsidRDefault="00366E88" w:rsidP="00EE2AB2">
      <w:pPr>
        <w:widowControl w:val="0"/>
        <w:jc w:val="center"/>
        <w:rPr>
          <w:rFonts w:cs="Times New Roman"/>
          <w:b/>
          <w:szCs w:val="24"/>
          <w:lang w:val="ru-RU"/>
        </w:rPr>
      </w:pPr>
    </w:p>
    <w:p w:rsidR="00EE2AB2" w:rsidRPr="00BC1B5E" w:rsidRDefault="00EE2AB2" w:rsidP="00EE2AB2">
      <w:pPr>
        <w:widowControl w:val="0"/>
        <w:jc w:val="center"/>
        <w:rPr>
          <w:rFonts w:cs="Times New Roman"/>
          <w:szCs w:val="24"/>
          <w:lang w:val="ru-RU"/>
        </w:rPr>
      </w:pPr>
    </w:p>
    <w:p w:rsidR="00A07617" w:rsidRDefault="00A07617" w:rsidP="00D43A5D">
      <w:pPr>
        <w:jc w:val="right"/>
        <w:rPr>
          <w:lang/>
        </w:rPr>
        <w:sectPr w:rsidR="00A07617" w:rsidSect="008434B8">
          <w:pgSz w:w="12240" w:h="15840" w:code="1"/>
          <w:pgMar w:top="851" w:right="1440" w:bottom="1440" w:left="1440" w:header="720" w:footer="720" w:gutter="0"/>
          <w:cols w:space="720"/>
          <w:docGrid w:linePitch="360"/>
        </w:sectPr>
      </w:pPr>
    </w:p>
    <w:p w:rsidR="00C51DD6" w:rsidRDefault="00C51DD6" w:rsidP="00C51DD6">
      <w:pPr>
        <w:rPr>
          <w:szCs w:val="24"/>
        </w:rPr>
      </w:pPr>
    </w:p>
    <w:p w:rsidR="00366E88" w:rsidRDefault="00366E88" w:rsidP="00C51DD6">
      <w:pPr>
        <w:rPr>
          <w:szCs w:val="24"/>
        </w:rPr>
      </w:pPr>
    </w:p>
    <w:p w:rsidR="00C51DD6" w:rsidRDefault="00C51DD6" w:rsidP="00C51DD6">
      <w:pPr>
        <w:rPr>
          <w:szCs w:val="24"/>
          <w:lang w:val="ru-RU"/>
        </w:rPr>
      </w:pPr>
      <w:r>
        <w:rPr>
          <w:szCs w:val="24"/>
        </w:rPr>
        <w:tab/>
      </w:r>
      <w:r>
        <w:rPr>
          <w:szCs w:val="24"/>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51DD6" w:rsidRDefault="00C51DD6" w:rsidP="00C51DD6">
      <w:pPr>
        <w:tabs>
          <w:tab w:val="left" w:pos="1440"/>
        </w:tabs>
        <w:rPr>
          <w:szCs w:val="24"/>
          <w:lang w:val="ru-RU"/>
        </w:rPr>
      </w:pPr>
    </w:p>
    <w:p w:rsidR="00C51DD6" w:rsidRDefault="00C51DD6" w:rsidP="00C51DD6">
      <w:pPr>
        <w:ind w:firstLine="1080"/>
        <w:rPr>
          <w:szCs w:val="24"/>
          <w:lang w:val="sr-Cyrl-CS"/>
        </w:rPr>
      </w:pPr>
      <w:r>
        <w:rPr>
          <w:szCs w:val="24"/>
          <w:lang w:val="sr-Cyrl-CS"/>
        </w:rPr>
        <w:tab/>
        <w:t>Влада доноси</w:t>
      </w:r>
    </w:p>
    <w:p w:rsidR="00C51DD6" w:rsidRDefault="00C51DD6" w:rsidP="00C51DD6">
      <w:pPr>
        <w:jc w:val="center"/>
        <w:rPr>
          <w:b/>
          <w:szCs w:val="24"/>
          <w:lang w:val="sr-Cyrl-CS"/>
        </w:rPr>
      </w:pPr>
    </w:p>
    <w:p w:rsidR="00C51DD6" w:rsidRDefault="00C51DD6" w:rsidP="00C51DD6">
      <w:pPr>
        <w:jc w:val="center"/>
        <w:rPr>
          <w:b/>
          <w:szCs w:val="24"/>
        </w:rPr>
      </w:pPr>
      <w:r>
        <w:rPr>
          <w:b/>
          <w:szCs w:val="24"/>
          <w:lang w:val="sr-Cyrl-CS"/>
        </w:rPr>
        <w:t>Р Е Ш Е Њ Е</w:t>
      </w:r>
    </w:p>
    <w:p w:rsidR="00C51DD6" w:rsidRDefault="00C51DD6" w:rsidP="00C51DD6">
      <w:pPr>
        <w:jc w:val="center"/>
        <w:rPr>
          <w:b/>
          <w:szCs w:val="24"/>
        </w:rPr>
      </w:pPr>
    </w:p>
    <w:p w:rsidR="00C51DD6" w:rsidRDefault="00C51DD6" w:rsidP="00C51DD6">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C51DD6" w:rsidRDefault="00C51DD6" w:rsidP="00C51DD6">
      <w:pPr>
        <w:jc w:val="center"/>
        <w:rPr>
          <w:szCs w:val="24"/>
          <w:lang w:val="sr-Cyrl-CS"/>
        </w:rPr>
      </w:pPr>
    </w:p>
    <w:p w:rsidR="00C51DD6" w:rsidRDefault="00C51DD6" w:rsidP="00C51DD6">
      <w:pPr>
        <w:jc w:val="center"/>
        <w:rPr>
          <w:szCs w:val="24"/>
          <w:lang w:val="sr-Cyrl-CS"/>
        </w:rPr>
      </w:pPr>
      <w:r>
        <w:rPr>
          <w:szCs w:val="24"/>
          <w:lang w:val="sr-Cyrl-CS"/>
        </w:rPr>
        <w:t>I</w:t>
      </w:r>
    </w:p>
    <w:p w:rsidR="00C51DD6" w:rsidRDefault="00C51DD6" w:rsidP="00C51DD6">
      <w:pPr>
        <w:jc w:val="center"/>
        <w:rPr>
          <w:szCs w:val="24"/>
          <w:lang w:val="sr-Cyrl-CS"/>
        </w:rPr>
      </w:pPr>
    </w:p>
    <w:p w:rsidR="00C51DD6" w:rsidRDefault="00C51DD6" w:rsidP="00C51DD6">
      <w:pPr>
        <w:rPr>
          <w:rFonts w:cs="Times New Roman"/>
          <w:szCs w:val="24"/>
          <w:lang w:val="sr-Cyrl-CS"/>
        </w:rPr>
      </w:pPr>
      <w:r>
        <w:rPr>
          <w:szCs w:val="24"/>
          <w:lang w:val="sr-Cyrl-CS"/>
        </w:rPr>
        <w:tab/>
      </w:r>
      <w:r>
        <w:rPr>
          <w:szCs w:val="24"/>
          <w:lang w:val="sr-Cyrl-CS"/>
        </w:rPr>
        <w:tab/>
        <w:t xml:space="preserve">Поставља се Дариа Јањић Нишавић </w:t>
      </w:r>
      <w:r>
        <w:rPr>
          <w:szCs w:val="24"/>
          <w:lang w:val="ru-RU"/>
        </w:rPr>
        <w:t>за вршиоца дужности помоћника министра</w:t>
      </w:r>
      <w:r>
        <w:rPr>
          <w:szCs w:val="24"/>
          <w:lang w:val="sr-Cyrl-CS"/>
        </w:rPr>
        <w:t xml:space="preserve"> </w:t>
      </w:r>
      <w:r w:rsidRPr="00607751">
        <w:rPr>
          <w:rFonts w:eastAsia="Times New Roman" w:cs="Times New Roman"/>
          <w:szCs w:val="24"/>
          <w:lang w:val="sr-Cyrl-CS"/>
        </w:rPr>
        <w:t>пољопривреде, шумарства и водопривреде</w:t>
      </w:r>
      <w:r>
        <w:rPr>
          <w:szCs w:val="24"/>
          <w:lang w:val="sr-Cyrl-CS"/>
        </w:rPr>
        <w:t xml:space="preserve"> – Сектор за међународну сарадњу </w:t>
      </w:r>
      <w:r>
        <w:rPr>
          <w:rFonts w:cs="Times New Roman"/>
          <w:szCs w:val="24"/>
          <w:lang/>
        </w:rPr>
        <w:t>од 2. марта 2018. године</w:t>
      </w:r>
      <w:r>
        <w:rPr>
          <w:rFonts w:cs="Times New Roman"/>
          <w:szCs w:val="24"/>
          <w:lang w:val="sr-Cyrl-CS"/>
        </w:rPr>
        <w:t>, на три месеца.</w:t>
      </w:r>
    </w:p>
    <w:p w:rsidR="00C51DD6" w:rsidRDefault="00C51DD6" w:rsidP="00C51DD6">
      <w:pPr>
        <w:rPr>
          <w:szCs w:val="24"/>
          <w:lang w:val="sr-Cyrl-CS"/>
        </w:rPr>
      </w:pPr>
    </w:p>
    <w:p w:rsidR="00C51DD6" w:rsidRDefault="00C51DD6" w:rsidP="00C51DD6">
      <w:pPr>
        <w:jc w:val="center"/>
        <w:rPr>
          <w:szCs w:val="24"/>
          <w:lang w:val="sr-Cyrl-CS"/>
        </w:rPr>
      </w:pPr>
      <w:r>
        <w:rPr>
          <w:szCs w:val="24"/>
          <w:lang w:val="sr-Cyrl-CS"/>
        </w:rPr>
        <w:t>II</w:t>
      </w:r>
    </w:p>
    <w:p w:rsidR="00C51DD6" w:rsidRDefault="00C51DD6" w:rsidP="00C51DD6">
      <w:pPr>
        <w:jc w:val="center"/>
        <w:rPr>
          <w:szCs w:val="24"/>
          <w:lang w:val="sr-Cyrl-CS"/>
        </w:rPr>
      </w:pPr>
    </w:p>
    <w:p w:rsidR="00C51DD6" w:rsidRDefault="00C51DD6" w:rsidP="00C51DD6">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C51DD6" w:rsidRDefault="00C51DD6" w:rsidP="00C51DD6">
      <w:pPr>
        <w:rPr>
          <w:szCs w:val="24"/>
          <w:lang w:val="sr-Cyrl-CS"/>
        </w:rPr>
      </w:pPr>
    </w:p>
    <w:p w:rsidR="00C51DD6" w:rsidRDefault="00C51DD6" w:rsidP="00C51DD6">
      <w:pPr>
        <w:rPr>
          <w:szCs w:val="24"/>
          <w:lang w:val="sr-Cyrl-CS"/>
        </w:rPr>
      </w:pPr>
    </w:p>
    <w:p w:rsidR="00C51DD6" w:rsidRPr="00A80E5D" w:rsidRDefault="00C51DD6" w:rsidP="00C51DD6">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1863</w:t>
      </w:r>
      <w:r w:rsidRPr="00A80E5D">
        <w:rPr>
          <w:rFonts w:cs="Times New Roman"/>
          <w:szCs w:val="24"/>
          <w:lang w:val="sr-Cyrl-CS"/>
        </w:rPr>
        <w:t>/201</w:t>
      </w:r>
      <w:r>
        <w:rPr>
          <w:rFonts w:cs="Times New Roman"/>
          <w:szCs w:val="24"/>
          <w:lang w:val="sr-Cyrl-CS"/>
        </w:rPr>
        <w:t>8</w:t>
      </w:r>
      <w:r w:rsidRPr="00A80E5D">
        <w:rPr>
          <w:rFonts w:cs="Times New Roman"/>
          <w:szCs w:val="24"/>
        </w:rPr>
        <w:t xml:space="preserve"> </w:t>
      </w:r>
    </w:p>
    <w:p w:rsidR="00C51DD6" w:rsidRPr="00A80E5D" w:rsidRDefault="00A26881" w:rsidP="00C51DD6">
      <w:pPr>
        <w:rPr>
          <w:rFonts w:cs="Times New Roman"/>
          <w:szCs w:val="24"/>
          <w:lang/>
        </w:rPr>
      </w:pPr>
      <w:r>
        <w:rPr>
          <w:rFonts w:cs="Times New Roman"/>
          <w:szCs w:val="24"/>
          <w:lang w:val="sr-Cyrl-CS"/>
        </w:rPr>
        <w:t>У Београду, 8. марта 2018. године</w:t>
      </w:r>
      <w:r w:rsidR="00C51DD6" w:rsidRPr="00A80E5D">
        <w:rPr>
          <w:rFonts w:cs="Times New Roman"/>
          <w:szCs w:val="24"/>
          <w:lang w:val="sr-Cyrl-CS"/>
        </w:rPr>
        <w:t xml:space="preserve">   </w:t>
      </w:r>
    </w:p>
    <w:p w:rsidR="00C51DD6" w:rsidRPr="00A80E5D" w:rsidRDefault="00C51DD6" w:rsidP="00C51DD6">
      <w:pPr>
        <w:rPr>
          <w:rFonts w:cs="Times New Roman"/>
          <w:szCs w:val="24"/>
          <w:lang/>
        </w:rPr>
      </w:pPr>
    </w:p>
    <w:p w:rsidR="00C51DD6" w:rsidRPr="00A80E5D" w:rsidRDefault="00C51DD6" w:rsidP="00C51DD6">
      <w:pPr>
        <w:rPr>
          <w:rFonts w:cs="Times New Roman"/>
          <w:szCs w:val="24"/>
          <w:lang/>
        </w:rPr>
      </w:pPr>
    </w:p>
    <w:p w:rsidR="00C51DD6" w:rsidRDefault="00C51DD6" w:rsidP="00C51DD6">
      <w:pPr>
        <w:jc w:val="center"/>
        <w:rPr>
          <w:rFonts w:cs="Times New Roman"/>
          <w:b/>
          <w:szCs w:val="24"/>
          <w:lang w:val="ru-RU"/>
        </w:rPr>
      </w:pPr>
      <w:r w:rsidRPr="00A80E5D">
        <w:rPr>
          <w:rFonts w:cs="Times New Roman"/>
          <w:b/>
          <w:szCs w:val="24"/>
          <w:lang w:val="ru-RU"/>
        </w:rPr>
        <w:t>В  Л  А  Д  А</w:t>
      </w:r>
    </w:p>
    <w:p w:rsidR="00366E88" w:rsidRDefault="00366E88" w:rsidP="00C51DD6">
      <w:pPr>
        <w:jc w:val="center"/>
        <w:rPr>
          <w:rFonts w:cs="Times New Roman"/>
          <w:b/>
          <w:szCs w:val="24"/>
          <w:lang w:val="ru-RU"/>
        </w:rPr>
      </w:pPr>
    </w:p>
    <w:p w:rsidR="00366E88" w:rsidRDefault="00366E88" w:rsidP="00C51DD6">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Default="00366E88" w:rsidP="00C51DD6">
      <w:pPr>
        <w:jc w:val="center"/>
        <w:rPr>
          <w:rFonts w:cs="Times New Roman"/>
          <w:b/>
          <w:szCs w:val="24"/>
          <w:lang w:val="ru-RU"/>
        </w:rPr>
      </w:pPr>
    </w:p>
    <w:p w:rsidR="00C51DD6" w:rsidRDefault="00C51DD6" w:rsidP="00C51DD6">
      <w:pPr>
        <w:jc w:val="center"/>
        <w:rPr>
          <w:rFonts w:cs="Times New Roman"/>
          <w:b/>
          <w:szCs w:val="24"/>
          <w:lang w:val="ru-RU"/>
        </w:rPr>
      </w:pPr>
    </w:p>
    <w:p w:rsidR="00C51DD6" w:rsidRDefault="00C51DD6" w:rsidP="00C51DD6"/>
    <w:p w:rsidR="00C51DD6" w:rsidRDefault="00C51DD6" w:rsidP="00C51DD6">
      <w:pPr>
        <w:jc w:val="center"/>
        <w:rPr>
          <w:rFonts w:cs="Times New Roman"/>
          <w:b/>
          <w:szCs w:val="24"/>
          <w:lang w:val="ru-RU"/>
        </w:rPr>
      </w:pPr>
    </w:p>
    <w:p w:rsidR="00C51DD6" w:rsidRDefault="00C51DD6" w:rsidP="00C51DD6">
      <w:pPr>
        <w:jc w:val="center"/>
        <w:rPr>
          <w:rFonts w:cs="Times New Roman"/>
          <w:b/>
          <w:szCs w:val="24"/>
          <w:lang w:val="ru-RU"/>
        </w:rPr>
      </w:pPr>
    </w:p>
    <w:p w:rsidR="00C51DD6" w:rsidRDefault="00C51DD6" w:rsidP="00C51DD6">
      <w:pPr>
        <w:jc w:val="center"/>
        <w:rPr>
          <w:rFonts w:cs="Times New Roman"/>
          <w:b/>
          <w:szCs w:val="24"/>
          <w:lang w:val="ru-RU"/>
        </w:rPr>
        <w:sectPr w:rsidR="00C51DD6" w:rsidSect="00AB1D84">
          <w:pgSz w:w="12240" w:h="15840" w:code="1"/>
          <w:pgMar w:top="851" w:right="1440" w:bottom="567" w:left="1440" w:header="708" w:footer="708" w:gutter="0"/>
          <w:cols w:space="720"/>
        </w:sectPr>
      </w:pPr>
    </w:p>
    <w:p w:rsidR="00C51DD6" w:rsidRDefault="00C51DD6" w:rsidP="00C51DD6">
      <w:pPr>
        <w:jc w:val="right"/>
        <w:rPr>
          <w:sz w:val="23"/>
          <w:szCs w:val="24"/>
          <w:lang/>
        </w:rPr>
      </w:pPr>
    </w:p>
    <w:p w:rsidR="00366E88" w:rsidRDefault="00366E88" w:rsidP="00732C3E">
      <w:pPr>
        <w:rPr>
          <w:szCs w:val="24"/>
          <w:lang w:val="ru-RU"/>
        </w:rPr>
      </w:pPr>
    </w:p>
    <w:p w:rsidR="00732C3E" w:rsidRDefault="00732C3E" w:rsidP="00732C3E">
      <w:pPr>
        <w:rPr>
          <w:szCs w:val="24"/>
          <w:lang w:val="ru-RU"/>
        </w:rPr>
      </w:pPr>
      <w:r>
        <w:rPr>
          <w:szCs w:val="24"/>
        </w:rPr>
        <w:tab/>
      </w:r>
      <w:r>
        <w:rPr>
          <w:szCs w:val="24"/>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32C3E" w:rsidRDefault="00732C3E" w:rsidP="00732C3E">
      <w:pPr>
        <w:rPr>
          <w:szCs w:val="24"/>
          <w:lang w:val="ru-RU"/>
        </w:rPr>
      </w:pPr>
    </w:p>
    <w:p w:rsidR="00732C3E" w:rsidRDefault="00732C3E" w:rsidP="00732C3E">
      <w:pPr>
        <w:ind w:firstLine="1080"/>
        <w:rPr>
          <w:szCs w:val="24"/>
          <w:lang w:val="sr-Cyrl-CS"/>
        </w:rPr>
      </w:pPr>
      <w:r>
        <w:rPr>
          <w:szCs w:val="24"/>
          <w:lang w:val="sr-Cyrl-CS"/>
        </w:rPr>
        <w:tab/>
        <w:t>Влада доноси</w:t>
      </w:r>
    </w:p>
    <w:p w:rsidR="00732C3E" w:rsidRDefault="00732C3E" w:rsidP="00732C3E">
      <w:pPr>
        <w:jc w:val="center"/>
        <w:rPr>
          <w:b/>
          <w:szCs w:val="24"/>
          <w:lang w:val="sr-Cyrl-CS"/>
        </w:rPr>
      </w:pPr>
    </w:p>
    <w:p w:rsidR="00732C3E" w:rsidRDefault="00732C3E" w:rsidP="00732C3E">
      <w:pPr>
        <w:jc w:val="center"/>
        <w:rPr>
          <w:b/>
          <w:szCs w:val="24"/>
        </w:rPr>
      </w:pPr>
      <w:r>
        <w:rPr>
          <w:b/>
          <w:szCs w:val="24"/>
          <w:lang w:val="sr-Cyrl-CS"/>
        </w:rPr>
        <w:t>Р Е Ш Е Њ Е</w:t>
      </w:r>
    </w:p>
    <w:p w:rsidR="00732C3E" w:rsidRDefault="00732C3E" w:rsidP="00732C3E">
      <w:pPr>
        <w:jc w:val="center"/>
        <w:rPr>
          <w:b/>
          <w:szCs w:val="24"/>
        </w:rPr>
      </w:pPr>
    </w:p>
    <w:p w:rsidR="00732C3E" w:rsidRDefault="00732C3E" w:rsidP="00732C3E">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w:t>
      </w:r>
      <w:r w:rsidRPr="00D2720C">
        <w:rPr>
          <w:rFonts w:eastAsia="Times New Roman" w:cs="Times New Roman"/>
          <w:b/>
          <w:szCs w:val="24"/>
          <w:lang w:val="sr-Cyrl-CS"/>
        </w:rPr>
        <w:t>ПОЉОПРИВРЕДЕ, ШУМАРСТВА И ВОДОПРИВРЕДЕ</w:t>
      </w:r>
    </w:p>
    <w:p w:rsidR="00732C3E" w:rsidRDefault="00732C3E" w:rsidP="00732C3E">
      <w:pPr>
        <w:jc w:val="center"/>
        <w:rPr>
          <w:szCs w:val="24"/>
          <w:lang w:val="sr-Cyrl-CS"/>
        </w:rPr>
      </w:pPr>
    </w:p>
    <w:p w:rsidR="00732C3E" w:rsidRDefault="00732C3E" w:rsidP="00732C3E">
      <w:pPr>
        <w:jc w:val="center"/>
        <w:rPr>
          <w:szCs w:val="24"/>
          <w:lang w:val="sr-Cyrl-CS"/>
        </w:rPr>
      </w:pPr>
      <w:r>
        <w:rPr>
          <w:szCs w:val="24"/>
          <w:lang w:val="sr-Cyrl-CS"/>
        </w:rPr>
        <w:t>I</w:t>
      </w:r>
    </w:p>
    <w:p w:rsidR="00732C3E" w:rsidRDefault="00732C3E" w:rsidP="00732C3E">
      <w:pPr>
        <w:jc w:val="center"/>
        <w:rPr>
          <w:szCs w:val="24"/>
          <w:lang w:val="sr-Cyrl-CS"/>
        </w:rPr>
      </w:pPr>
    </w:p>
    <w:p w:rsidR="00732C3E" w:rsidRDefault="00732C3E" w:rsidP="00732C3E">
      <w:pPr>
        <w:rPr>
          <w:szCs w:val="24"/>
          <w:lang w:val="sr-Cyrl-CS"/>
        </w:rPr>
      </w:pPr>
      <w:r>
        <w:rPr>
          <w:szCs w:val="24"/>
          <w:lang w:val="sr-Cyrl-CS"/>
        </w:rPr>
        <w:tab/>
      </w:r>
      <w:r>
        <w:rPr>
          <w:szCs w:val="24"/>
          <w:lang w:val="sr-Cyrl-CS"/>
        </w:rPr>
        <w:tab/>
        <w:t xml:space="preserve">Поставља се Ненад Вујовић </w:t>
      </w:r>
      <w:r>
        <w:rPr>
          <w:szCs w:val="24"/>
          <w:lang w:val="ru-RU"/>
        </w:rPr>
        <w:t>за вршиоца дужности помоћника министра</w:t>
      </w:r>
      <w:r>
        <w:rPr>
          <w:szCs w:val="24"/>
          <w:lang w:val="sr-Cyrl-CS"/>
        </w:rPr>
        <w:t xml:space="preserve"> </w:t>
      </w:r>
      <w:r w:rsidRPr="003C4211">
        <w:rPr>
          <w:rFonts w:eastAsia="Times New Roman" w:cs="Times New Roman"/>
          <w:szCs w:val="24"/>
          <w:lang w:val="sr-Cyrl-CS"/>
        </w:rPr>
        <w:t>пољопривреде, шумарства и водопривреде</w:t>
      </w:r>
      <w:r>
        <w:rPr>
          <w:szCs w:val="24"/>
          <w:lang w:val="sr-Cyrl-CS"/>
        </w:rPr>
        <w:t xml:space="preserve"> – Сектор пољопривредне инспекције </w:t>
      </w:r>
      <w:r>
        <w:rPr>
          <w:rFonts w:cs="Times New Roman"/>
          <w:szCs w:val="24"/>
          <w:lang/>
        </w:rPr>
        <w:t>од 2. марта 2018. године</w:t>
      </w:r>
      <w:r>
        <w:rPr>
          <w:rFonts w:cs="Times New Roman"/>
          <w:szCs w:val="24"/>
          <w:lang w:val="sr-Cyrl-CS"/>
        </w:rPr>
        <w:t>, на три месеца.</w:t>
      </w:r>
    </w:p>
    <w:p w:rsidR="00732C3E" w:rsidRDefault="00732C3E" w:rsidP="00732C3E">
      <w:pPr>
        <w:jc w:val="center"/>
        <w:rPr>
          <w:szCs w:val="24"/>
          <w:lang w:val="sr-Cyrl-CS"/>
        </w:rPr>
      </w:pPr>
    </w:p>
    <w:p w:rsidR="00732C3E" w:rsidRDefault="00732C3E" w:rsidP="00732C3E">
      <w:pPr>
        <w:jc w:val="center"/>
        <w:rPr>
          <w:szCs w:val="24"/>
          <w:lang w:val="sr-Cyrl-CS"/>
        </w:rPr>
      </w:pPr>
      <w:r>
        <w:rPr>
          <w:szCs w:val="24"/>
          <w:lang w:val="sr-Cyrl-CS"/>
        </w:rPr>
        <w:t>II</w:t>
      </w:r>
    </w:p>
    <w:p w:rsidR="00732C3E" w:rsidRDefault="00732C3E" w:rsidP="00732C3E">
      <w:pPr>
        <w:jc w:val="center"/>
        <w:rPr>
          <w:szCs w:val="24"/>
          <w:lang w:val="sr-Cyrl-CS"/>
        </w:rPr>
      </w:pPr>
    </w:p>
    <w:p w:rsidR="00732C3E" w:rsidRDefault="00732C3E" w:rsidP="00732C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732C3E" w:rsidRDefault="00732C3E" w:rsidP="00732C3E">
      <w:pPr>
        <w:rPr>
          <w:szCs w:val="24"/>
          <w:lang w:val="sr-Cyrl-CS"/>
        </w:rPr>
      </w:pPr>
    </w:p>
    <w:p w:rsidR="00732C3E" w:rsidRDefault="00732C3E" w:rsidP="00732C3E">
      <w:pPr>
        <w:rPr>
          <w:szCs w:val="24"/>
          <w:lang w:val="sr-Cyrl-CS"/>
        </w:rPr>
      </w:pPr>
    </w:p>
    <w:p w:rsidR="00732C3E" w:rsidRPr="00A80E5D" w:rsidRDefault="00732C3E" w:rsidP="00732C3E">
      <w:pPr>
        <w:rPr>
          <w:rFonts w:cs="Times New Roman"/>
          <w:szCs w:val="24"/>
          <w:lang/>
        </w:rPr>
      </w:pPr>
      <w:r w:rsidRPr="00A80E5D">
        <w:rPr>
          <w:rFonts w:cs="Times New Roman"/>
          <w:szCs w:val="24"/>
          <w:lang/>
        </w:rPr>
        <w:t xml:space="preserve">24 </w:t>
      </w:r>
      <w:r w:rsidRPr="00A80E5D">
        <w:rPr>
          <w:rFonts w:cs="Times New Roman"/>
          <w:szCs w:val="24"/>
          <w:lang w:val="sr-Cyrl-CS"/>
        </w:rPr>
        <w:t>Број: 119-</w:t>
      </w:r>
      <w:r>
        <w:rPr>
          <w:rFonts w:cs="Times New Roman"/>
          <w:szCs w:val="24"/>
          <w:lang w:val="sr-Cyrl-CS"/>
        </w:rPr>
        <w:t>1865</w:t>
      </w:r>
      <w:r w:rsidRPr="00A80E5D">
        <w:rPr>
          <w:rFonts w:cs="Times New Roman"/>
          <w:szCs w:val="24"/>
          <w:lang w:val="sr-Cyrl-CS"/>
        </w:rPr>
        <w:t>/201</w:t>
      </w:r>
      <w:r>
        <w:rPr>
          <w:rFonts w:cs="Times New Roman"/>
          <w:szCs w:val="24"/>
          <w:lang w:val="sr-Cyrl-CS"/>
        </w:rPr>
        <w:t>8</w:t>
      </w:r>
      <w:r w:rsidRPr="00A80E5D">
        <w:rPr>
          <w:rFonts w:cs="Times New Roman"/>
          <w:szCs w:val="24"/>
        </w:rPr>
        <w:t xml:space="preserve"> </w:t>
      </w:r>
    </w:p>
    <w:p w:rsidR="00732C3E" w:rsidRPr="00A80E5D" w:rsidRDefault="00A26881" w:rsidP="00732C3E">
      <w:pPr>
        <w:rPr>
          <w:rFonts w:cs="Times New Roman"/>
          <w:szCs w:val="24"/>
          <w:lang/>
        </w:rPr>
      </w:pPr>
      <w:r>
        <w:rPr>
          <w:rFonts w:cs="Times New Roman"/>
          <w:szCs w:val="24"/>
          <w:lang w:val="sr-Cyrl-CS"/>
        </w:rPr>
        <w:t>У Београду, 8. марта 2018. године</w:t>
      </w:r>
      <w:r w:rsidR="00732C3E" w:rsidRPr="00A80E5D">
        <w:rPr>
          <w:rFonts w:cs="Times New Roman"/>
          <w:szCs w:val="24"/>
          <w:lang w:val="sr-Cyrl-CS"/>
        </w:rPr>
        <w:t xml:space="preserve">   </w:t>
      </w:r>
    </w:p>
    <w:p w:rsidR="00732C3E" w:rsidRPr="00A80E5D" w:rsidRDefault="00732C3E" w:rsidP="00732C3E">
      <w:pPr>
        <w:rPr>
          <w:rFonts w:cs="Times New Roman"/>
          <w:szCs w:val="24"/>
          <w:lang/>
        </w:rPr>
      </w:pPr>
    </w:p>
    <w:p w:rsidR="00732C3E" w:rsidRPr="00A80E5D" w:rsidRDefault="00732C3E" w:rsidP="00732C3E">
      <w:pPr>
        <w:rPr>
          <w:rFonts w:cs="Times New Roman"/>
          <w:szCs w:val="24"/>
          <w:lang/>
        </w:rPr>
      </w:pPr>
    </w:p>
    <w:p w:rsidR="00732C3E" w:rsidRDefault="00732C3E" w:rsidP="00732C3E">
      <w:pPr>
        <w:jc w:val="center"/>
        <w:rPr>
          <w:rFonts w:cs="Times New Roman"/>
          <w:b/>
          <w:szCs w:val="24"/>
          <w:lang w:val="ru-RU"/>
        </w:rPr>
      </w:pPr>
      <w:r w:rsidRPr="00A80E5D">
        <w:rPr>
          <w:rFonts w:cs="Times New Roman"/>
          <w:b/>
          <w:szCs w:val="24"/>
          <w:lang w:val="ru-RU"/>
        </w:rPr>
        <w:t>В  Л  А  Д  А</w:t>
      </w:r>
    </w:p>
    <w:p w:rsidR="00366E88" w:rsidRDefault="00366E88" w:rsidP="00732C3E">
      <w:pPr>
        <w:jc w:val="center"/>
        <w:rPr>
          <w:rFonts w:cs="Times New Roman"/>
          <w:b/>
          <w:szCs w:val="24"/>
          <w:lang w:val="ru-RU"/>
        </w:rPr>
      </w:pPr>
    </w:p>
    <w:p w:rsidR="00366E88" w:rsidRDefault="00366E88" w:rsidP="00732C3E">
      <w:pPr>
        <w:jc w:val="center"/>
        <w:rPr>
          <w:rFonts w:cs="Times New Roman"/>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Default="00366E88" w:rsidP="00732C3E">
      <w:pPr>
        <w:jc w:val="center"/>
        <w:rPr>
          <w:rFonts w:cs="Times New Roman"/>
          <w:b/>
          <w:szCs w:val="24"/>
          <w:lang w:val="ru-RU"/>
        </w:rPr>
      </w:pPr>
    </w:p>
    <w:p w:rsidR="00732C3E" w:rsidRDefault="00732C3E" w:rsidP="00732C3E">
      <w:pPr>
        <w:jc w:val="center"/>
        <w:rPr>
          <w:rFonts w:cs="Times New Roman"/>
          <w:b/>
          <w:szCs w:val="24"/>
          <w:lang w:val="ru-RU"/>
        </w:rPr>
      </w:pPr>
    </w:p>
    <w:p w:rsidR="00732C3E" w:rsidRDefault="00732C3E" w:rsidP="00732C3E"/>
    <w:p w:rsidR="00732C3E" w:rsidRDefault="00732C3E" w:rsidP="00732C3E">
      <w:pPr>
        <w:jc w:val="center"/>
        <w:rPr>
          <w:rFonts w:cs="Times New Roman"/>
          <w:b/>
          <w:szCs w:val="24"/>
          <w:lang w:val="ru-RU"/>
        </w:rPr>
      </w:pPr>
    </w:p>
    <w:p w:rsidR="00732C3E" w:rsidRDefault="00732C3E" w:rsidP="00732C3E">
      <w:pPr>
        <w:jc w:val="center"/>
        <w:rPr>
          <w:rFonts w:cs="Times New Roman"/>
          <w:b/>
          <w:szCs w:val="24"/>
          <w:lang w:val="ru-RU"/>
        </w:rPr>
        <w:sectPr w:rsidR="00732C3E" w:rsidSect="00AB1D84">
          <w:pgSz w:w="12240" w:h="15840" w:code="1"/>
          <w:pgMar w:top="851" w:right="1440" w:bottom="567" w:left="1440" w:header="708" w:footer="708" w:gutter="0"/>
          <w:cols w:space="720"/>
        </w:sectPr>
      </w:pPr>
    </w:p>
    <w:p w:rsidR="00732C3E" w:rsidRDefault="00732C3E" w:rsidP="00732C3E">
      <w:pPr>
        <w:jc w:val="center"/>
        <w:rPr>
          <w:rFonts w:cs="Times New Roman"/>
          <w:b/>
          <w:szCs w:val="24"/>
          <w:lang w:val="ru-RU"/>
        </w:rPr>
      </w:pPr>
    </w:p>
    <w:p w:rsidR="00366E88" w:rsidRDefault="00366E88" w:rsidP="00732C3E">
      <w:pPr>
        <w:tabs>
          <w:tab w:val="left" w:pos="1440"/>
        </w:tabs>
        <w:jc w:val="right"/>
        <w:rPr>
          <w:szCs w:val="24"/>
          <w:lang w:val="ru-RU"/>
        </w:rPr>
      </w:pPr>
    </w:p>
    <w:p w:rsidR="00732C3E" w:rsidRDefault="00732C3E" w:rsidP="00732C3E">
      <w:pPr>
        <w:tabs>
          <w:tab w:val="left" w:pos="1440"/>
        </w:tabs>
        <w:rPr>
          <w:szCs w:val="24"/>
          <w:lang w:val="ru-RU"/>
        </w:rPr>
      </w:pPr>
      <w:r>
        <w:rPr>
          <w:szCs w:val="24"/>
          <w:lang w:val="ru-RU"/>
        </w:rPr>
        <w:tab/>
        <w:t xml:space="preserve">На основу члана </w:t>
      </w:r>
      <w:r>
        <w:rPr>
          <w:szCs w:val="24"/>
          <w:lang/>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55482B">
        <w:rPr>
          <w:rFonts w:cs="Times New Roman"/>
          <w:szCs w:val="24"/>
          <w:lang w:val="ru-RU"/>
        </w:rPr>
        <w:t>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732C3E" w:rsidRDefault="00732C3E" w:rsidP="00732C3E">
      <w:pPr>
        <w:rPr>
          <w:szCs w:val="24"/>
          <w:lang w:val="ru-RU"/>
        </w:rPr>
      </w:pPr>
    </w:p>
    <w:p w:rsidR="00732C3E" w:rsidRDefault="00732C3E" w:rsidP="00732C3E">
      <w:pPr>
        <w:ind w:firstLine="1080"/>
        <w:rPr>
          <w:szCs w:val="24"/>
          <w:lang w:val="sr-Cyrl-CS"/>
        </w:rPr>
      </w:pPr>
      <w:r>
        <w:rPr>
          <w:szCs w:val="24"/>
          <w:lang w:val="sr-Cyrl-CS"/>
        </w:rPr>
        <w:tab/>
        <w:t>Влада доноси</w:t>
      </w:r>
    </w:p>
    <w:p w:rsidR="00732C3E" w:rsidRDefault="00732C3E" w:rsidP="00732C3E">
      <w:pPr>
        <w:jc w:val="center"/>
        <w:rPr>
          <w:b/>
          <w:szCs w:val="24"/>
          <w:lang w:val="sr-Cyrl-CS"/>
        </w:rPr>
      </w:pPr>
    </w:p>
    <w:p w:rsidR="00732C3E" w:rsidRDefault="00732C3E" w:rsidP="00732C3E">
      <w:pPr>
        <w:jc w:val="center"/>
        <w:rPr>
          <w:b/>
          <w:szCs w:val="24"/>
          <w:lang w:val="sr-Cyrl-CS"/>
        </w:rPr>
      </w:pPr>
      <w:r>
        <w:rPr>
          <w:b/>
          <w:szCs w:val="24"/>
          <w:lang w:val="sr-Cyrl-CS"/>
        </w:rPr>
        <w:t>Р Е Ш Е Њ Е</w:t>
      </w:r>
    </w:p>
    <w:p w:rsidR="00732C3E" w:rsidRDefault="00732C3E" w:rsidP="00732C3E">
      <w:pPr>
        <w:jc w:val="center"/>
        <w:rPr>
          <w:b/>
          <w:szCs w:val="24"/>
          <w:lang w:val="sr-Cyrl-CS"/>
        </w:rPr>
      </w:pPr>
    </w:p>
    <w:p w:rsidR="00732C3E" w:rsidRDefault="00732C3E" w:rsidP="00732C3E">
      <w:pPr>
        <w:pStyle w:val="BodyText2"/>
        <w:spacing w:after="0" w:line="240" w:lineRule="auto"/>
        <w:contextualSpacing/>
        <w:jc w:val="center"/>
        <w:rPr>
          <w:b/>
          <w:szCs w:val="24"/>
        </w:rPr>
      </w:pPr>
      <w:r>
        <w:rPr>
          <w:b/>
          <w:szCs w:val="24"/>
          <w:lang w:val="sr-Cyrl-CS"/>
        </w:rPr>
        <w:t xml:space="preserve">О ПОСТАВЉЕЊУ ВРШИОЦА ДУЖНОСТИ ДИРЕКТОРА УПРАВЕ ЗА ШУМЕ </w:t>
      </w:r>
    </w:p>
    <w:p w:rsidR="00732C3E" w:rsidRDefault="00732C3E" w:rsidP="00732C3E">
      <w:pPr>
        <w:pStyle w:val="BodyText2"/>
        <w:spacing w:after="0" w:line="240" w:lineRule="auto"/>
        <w:contextualSpacing/>
        <w:jc w:val="center"/>
        <w:rPr>
          <w:b/>
          <w:szCs w:val="24"/>
          <w:lang w:val="sr-Cyrl-CS"/>
        </w:rPr>
      </w:pPr>
      <w:r>
        <w:rPr>
          <w:b/>
          <w:szCs w:val="24"/>
          <w:lang w:val="sr-Cyrl-CS"/>
        </w:rPr>
        <w:t xml:space="preserve">У МИНИСТАРСТВУ </w:t>
      </w:r>
      <w:r w:rsidRPr="00D2720C">
        <w:rPr>
          <w:rFonts w:eastAsia="Times New Roman" w:cs="Times New Roman"/>
          <w:b/>
          <w:szCs w:val="24"/>
          <w:lang w:val="sr-Cyrl-CS"/>
        </w:rPr>
        <w:t>ПОЉОПРИВРЕДЕ, ШУМАРСТВА И ВОДОПРИВРЕДЕ</w:t>
      </w:r>
    </w:p>
    <w:p w:rsidR="00732C3E" w:rsidRDefault="00732C3E" w:rsidP="00732C3E">
      <w:pPr>
        <w:jc w:val="center"/>
        <w:rPr>
          <w:szCs w:val="24"/>
          <w:lang w:val="sr-Cyrl-CS"/>
        </w:rPr>
      </w:pPr>
    </w:p>
    <w:p w:rsidR="00732C3E" w:rsidRDefault="00732C3E" w:rsidP="00732C3E">
      <w:pPr>
        <w:jc w:val="center"/>
        <w:rPr>
          <w:szCs w:val="24"/>
          <w:lang w:val="sr-Cyrl-CS"/>
        </w:rPr>
      </w:pPr>
      <w:r>
        <w:rPr>
          <w:szCs w:val="24"/>
          <w:lang w:val="sr-Cyrl-CS"/>
        </w:rPr>
        <w:t>I</w:t>
      </w:r>
    </w:p>
    <w:p w:rsidR="00732C3E" w:rsidRDefault="00732C3E" w:rsidP="00732C3E">
      <w:pPr>
        <w:jc w:val="center"/>
        <w:rPr>
          <w:szCs w:val="24"/>
          <w:lang w:val="sr-Cyrl-CS"/>
        </w:rPr>
      </w:pPr>
    </w:p>
    <w:p w:rsidR="00732C3E" w:rsidRDefault="00732C3E" w:rsidP="00732C3E">
      <w:pPr>
        <w:rPr>
          <w:szCs w:val="24"/>
          <w:lang w:val="sr-Cyrl-CS"/>
        </w:rPr>
      </w:pPr>
      <w:r>
        <w:rPr>
          <w:szCs w:val="24"/>
          <w:lang w:val="sr-Cyrl-CS"/>
        </w:rPr>
        <w:tab/>
      </w:r>
      <w:r>
        <w:rPr>
          <w:szCs w:val="24"/>
          <w:lang w:val="sr-Cyrl-CS"/>
        </w:rPr>
        <w:tab/>
        <w:t xml:space="preserve">Поставља се Саша Стаматовић </w:t>
      </w:r>
      <w:r>
        <w:rPr>
          <w:szCs w:val="24"/>
          <w:lang w:val="ru-RU"/>
        </w:rPr>
        <w:t xml:space="preserve">за вршиоца дужности директора Управе за шуме у Министарству </w:t>
      </w:r>
      <w:r w:rsidRPr="00B14514">
        <w:rPr>
          <w:rFonts w:eastAsia="Times New Roman" w:cs="Times New Roman"/>
          <w:szCs w:val="24"/>
          <w:lang w:val="sr-Cyrl-CS"/>
        </w:rPr>
        <w:t>пољопривреде, шумарства и водопривреде</w:t>
      </w:r>
      <w:r>
        <w:rPr>
          <w:szCs w:val="24"/>
          <w:lang w:val="sr-Cyrl-CS"/>
        </w:rPr>
        <w:t xml:space="preserve"> од </w:t>
      </w:r>
      <w:r>
        <w:rPr>
          <w:szCs w:val="24"/>
          <w:lang/>
        </w:rPr>
        <w:t>1</w:t>
      </w:r>
      <w:r>
        <w:rPr>
          <w:szCs w:val="24"/>
          <w:lang w:val="sr-Cyrl-CS"/>
        </w:rPr>
        <w:t xml:space="preserve">. марта 2018.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732C3E" w:rsidRDefault="00732C3E" w:rsidP="00732C3E">
      <w:pPr>
        <w:rPr>
          <w:szCs w:val="24"/>
          <w:lang w:val="sr-Cyrl-CS"/>
        </w:rPr>
      </w:pPr>
    </w:p>
    <w:p w:rsidR="00732C3E" w:rsidRDefault="00732C3E" w:rsidP="00732C3E">
      <w:pPr>
        <w:jc w:val="center"/>
        <w:rPr>
          <w:szCs w:val="24"/>
          <w:lang w:val="sr-Cyrl-CS"/>
        </w:rPr>
      </w:pPr>
      <w:r>
        <w:rPr>
          <w:szCs w:val="24"/>
          <w:lang w:val="sr-Cyrl-CS"/>
        </w:rPr>
        <w:t>II</w:t>
      </w:r>
    </w:p>
    <w:p w:rsidR="00732C3E" w:rsidRDefault="00732C3E" w:rsidP="00732C3E">
      <w:pPr>
        <w:jc w:val="center"/>
        <w:rPr>
          <w:szCs w:val="24"/>
          <w:lang w:val="sr-Cyrl-CS"/>
        </w:rPr>
      </w:pPr>
    </w:p>
    <w:p w:rsidR="00732C3E" w:rsidRDefault="00732C3E" w:rsidP="00732C3E">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732C3E" w:rsidRDefault="00732C3E" w:rsidP="00732C3E">
      <w:pPr>
        <w:ind w:firstLine="1080"/>
        <w:rPr>
          <w:szCs w:val="24"/>
          <w:lang w:val="sr-Cyrl-CS"/>
        </w:rPr>
      </w:pPr>
    </w:p>
    <w:p w:rsidR="00732C3E" w:rsidRDefault="00732C3E" w:rsidP="00732C3E">
      <w:pPr>
        <w:rPr>
          <w:szCs w:val="24"/>
          <w:lang w:val="ru-RU"/>
        </w:rPr>
      </w:pPr>
    </w:p>
    <w:p w:rsidR="00732C3E" w:rsidRPr="001F6E23" w:rsidRDefault="00732C3E" w:rsidP="00732C3E">
      <w:pPr>
        <w:rPr>
          <w:lang/>
        </w:rPr>
      </w:pPr>
      <w:r w:rsidRPr="001F6E23">
        <w:rPr>
          <w:lang/>
        </w:rPr>
        <w:t xml:space="preserve">24 </w:t>
      </w:r>
      <w:r w:rsidRPr="001F6E23">
        <w:rPr>
          <w:lang w:val="sr-Cyrl-CS"/>
        </w:rPr>
        <w:t>Број: 119-</w:t>
      </w:r>
      <w:r>
        <w:rPr>
          <w:lang w:val="sr-Cyrl-CS"/>
        </w:rPr>
        <w:t>1866</w:t>
      </w:r>
      <w:r w:rsidRPr="001F6E23">
        <w:rPr>
          <w:lang w:val="sr-Cyrl-CS"/>
        </w:rPr>
        <w:t>/201</w:t>
      </w:r>
      <w:r>
        <w:rPr>
          <w:lang w:val="sr-Cyrl-CS"/>
        </w:rPr>
        <w:t>8</w:t>
      </w:r>
      <w:r w:rsidRPr="001F6E23">
        <w:t xml:space="preserve"> </w:t>
      </w:r>
    </w:p>
    <w:p w:rsidR="00732C3E" w:rsidRPr="001F6E23" w:rsidRDefault="00A26881" w:rsidP="00732C3E">
      <w:pPr>
        <w:rPr>
          <w:lang/>
        </w:rPr>
      </w:pPr>
      <w:r>
        <w:rPr>
          <w:rFonts w:cs="Times New Roman"/>
          <w:szCs w:val="24"/>
          <w:lang w:val="sr-Cyrl-CS"/>
        </w:rPr>
        <w:t>У Београду, 8. марта 2018. године</w:t>
      </w:r>
      <w:r w:rsidR="00732C3E" w:rsidRPr="001F6E23">
        <w:rPr>
          <w:lang w:val="sr-Cyrl-CS"/>
        </w:rPr>
        <w:t xml:space="preserve">   </w:t>
      </w:r>
    </w:p>
    <w:p w:rsidR="00732C3E" w:rsidRPr="001F6E23" w:rsidRDefault="00732C3E" w:rsidP="00732C3E">
      <w:pPr>
        <w:rPr>
          <w:lang/>
        </w:rPr>
      </w:pPr>
    </w:p>
    <w:p w:rsidR="00732C3E" w:rsidRPr="001F6E23" w:rsidRDefault="00732C3E" w:rsidP="00732C3E">
      <w:pPr>
        <w:rPr>
          <w:lang/>
        </w:rPr>
      </w:pPr>
    </w:p>
    <w:p w:rsidR="00732C3E" w:rsidRDefault="00732C3E" w:rsidP="00732C3E">
      <w:pPr>
        <w:jc w:val="center"/>
        <w:rPr>
          <w:b/>
          <w:lang w:val="ru-RU"/>
        </w:rPr>
      </w:pPr>
      <w:r w:rsidRPr="001F6E23">
        <w:rPr>
          <w:b/>
          <w:lang w:val="ru-RU"/>
        </w:rPr>
        <w:t>В  Л  А  Д  А</w:t>
      </w:r>
    </w:p>
    <w:p w:rsidR="00366E88" w:rsidRDefault="00366E88" w:rsidP="00732C3E">
      <w:pPr>
        <w:jc w:val="center"/>
        <w:rPr>
          <w:b/>
          <w:lang w:val="ru-RU"/>
        </w:rPr>
      </w:pPr>
    </w:p>
    <w:p w:rsidR="00366E88" w:rsidRDefault="00366E88" w:rsidP="00732C3E">
      <w:pPr>
        <w:jc w:val="center"/>
        <w:rPr>
          <w:b/>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Default="00366E88" w:rsidP="00732C3E">
      <w:pPr>
        <w:jc w:val="center"/>
        <w:rPr>
          <w:b/>
          <w:lang w:val="ru-RU"/>
        </w:rPr>
      </w:pPr>
    </w:p>
    <w:p w:rsidR="00732C3E" w:rsidRDefault="00732C3E" w:rsidP="00732C3E">
      <w:pPr>
        <w:jc w:val="center"/>
        <w:rPr>
          <w:b/>
          <w:lang w:val="ru-RU"/>
        </w:rPr>
      </w:pPr>
    </w:p>
    <w:p w:rsidR="00732C3E" w:rsidRDefault="00732C3E" w:rsidP="00732C3E"/>
    <w:p w:rsidR="00732C3E" w:rsidRDefault="00732C3E" w:rsidP="00732C3E">
      <w:pPr>
        <w:jc w:val="center"/>
        <w:rPr>
          <w:b/>
          <w:lang w:val="ru-RU"/>
        </w:rPr>
        <w:sectPr w:rsidR="00732C3E" w:rsidSect="009D7482">
          <w:pgSz w:w="12240" w:h="15840" w:code="1"/>
          <w:pgMar w:top="851" w:right="1440" w:bottom="567" w:left="1440" w:header="708" w:footer="708" w:gutter="0"/>
          <w:cols w:space="720"/>
        </w:sectPr>
      </w:pPr>
    </w:p>
    <w:p w:rsidR="00732C3E" w:rsidRDefault="00732C3E" w:rsidP="00732C3E">
      <w:pPr>
        <w:tabs>
          <w:tab w:val="left" w:pos="1440"/>
        </w:tabs>
        <w:rPr>
          <w:sz w:val="22"/>
          <w:lang/>
        </w:rPr>
      </w:pPr>
    </w:p>
    <w:p w:rsidR="006B63F8" w:rsidRDefault="006B63F8" w:rsidP="006B63F8">
      <w:pPr>
        <w:jc w:val="right"/>
        <w:rPr>
          <w:szCs w:val="24"/>
          <w:lang/>
        </w:rPr>
      </w:pPr>
      <w:r>
        <w:rPr>
          <w:rFonts w:cs="Times New Roman"/>
          <w:szCs w:val="24"/>
          <w:lang w:val="sr-Cyrl-CS"/>
        </w:rPr>
        <w:tab/>
      </w:r>
    </w:p>
    <w:p w:rsidR="006B63F8" w:rsidRDefault="006B63F8" w:rsidP="006B63F8">
      <w:pPr>
        <w:tabs>
          <w:tab w:val="left" w:pos="1440"/>
        </w:tabs>
        <w:rPr>
          <w:szCs w:val="24"/>
          <w:lang w:val="ru-RU"/>
        </w:rPr>
      </w:pPr>
      <w:r>
        <w:rPr>
          <w:szCs w:val="24"/>
          <w:lang/>
        </w:rPr>
        <w:tab/>
      </w:r>
      <w:r>
        <w:rPr>
          <w:szCs w:val="24"/>
          <w:lang w:val="ru-RU"/>
        </w:rPr>
        <w:t xml:space="preserve">На основу члана </w:t>
      </w:r>
      <w:r>
        <w:rPr>
          <w:szCs w:val="24"/>
          <w:lang/>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w:t>
      </w:r>
      <w:r>
        <w:rPr>
          <w:rFonts w:cs="Times New Roman"/>
          <w:szCs w:val="24"/>
          <w:lang/>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6B63F8" w:rsidRDefault="006B63F8" w:rsidP="006B63F8">
      <w:pPr>
        <w:rPr>
          <w:szCs w:val="24"/>
          <w:lang w:val="ru-RU"/>
        </w:rPr>
      </w:pPr>
    </w:p>
    <w:p w:rsidR="006B63F8" w:rsidRDefault="006B63F8" w:rsidP="006B63F8">
      <w:pPr>
        <w:ind w:firstLine="1080"/>
        <w:rPr>
          <w:szCs w:val="24"/>
          <w:lang w:val="sr-Cyrl-CS"/>
        </w:rPr>
      </w:pPr>
      <w:r>
        <w:rPr>
          <w:szCs w:val="24"/>
          <w:lang w:val="sr-Cyrl-CS"/>
        </w:rPr>
        <w:tab/>
        <w:t>Влада доноси</w:t>
      </w:r>
    </w:p>
    <w:p w:rsidR="006B63F8" w:rsidRDefault="006B63F8" w:rsidP="006B63F8">
      <w:pPr>
        <w:jc w:val="center"/>
        <w:rPr>
          <w:b/>
          <w:szCs w:val="24"/>
          <w:lang w:val="sr-Cyrl-CS"/>
        </w:rPr>
      </w:pPr>
    </w:p>
    <w:p w:rsidR="006B63F8" w:rsidRDefault="006B63F8" w:rsidP="006B63F8">
      <w:pPr>
        <w:jc w:val="center"/>
        <w:rPr>
          <w:b/>
          <w:szCs w:val="24"/>
          <w:lang w:val="sr-Cyrl-CS"/>
        </w:rPr>
      </w:pPr>
      <w:r>
        <w:rPr>
          <w:b/>
          <w:szCs w:val="24"/>
          <w:lang w:val="sr-Cyrl-CS"/>
        </w:rPr>
        <w:t>Р Е Ш Е Њ Е</w:t>
      </w:r>
    </w:p>
    <w:p w:rsidR="006B63F8" w:rsidRDefault="006B63F8" w:rsidP="006B63F8">
      <w:pPr>
        <w:jc w:val="center"/>
        <w:rPr>
          <w:b/>
          <w:szCs w:val="24"/>
          <w:lang w:val="sr-Cyrl-CS"/>
        </w:rPr>
      </w:pPr>
    </w:p>
    <w:p w:rsidR="006B63F8" w:rsidRDefault="006B63F8" w:rsidP="006B63F8">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АГРАРНА ПЛАЋАЊА У МИНИСТАРСТВУ </w:t>
      </w:r>
      <w:r>
        <w:rPr>
          <w:rFonts w:eastAsia="Times New Roman" w:cs="Times New Roman"/>
          <w:b/>
          <w:szCs w:val="24"/>
          <w:lang w:val="sr-Cyrl-CS"/>
        </w:rPr>
        <w:t>ПОЉОПРИВРЕДЕ, ШУМАРСТВА И ВОДОПРИВРЕДЕ</w:t>
      </w:r>
    </w:p>
    <w:p w:rsidR="006B63F8" w:rsidRDefault="006B63F8" w:rsidP="006B63F8">
      <w:pPr>
        <w:jc w:val="center"/>
        <w:rPr>
          <w:szCs w:val="24"/>
          <w:lang w:val="sr-Cyrl-CS"/>
        </w:rPr>
      </w:pPr>
    </w:p>
    <w:p w:rsidR="006B63F8" w:rsidRDefault="006B63F8" w:rsidP="006B63F8">
      <w:pPr>
        <w:jc w:val="center"/>
        <w:rPr>
          <w:szCs w:val="24"/>
          <w:lang w:val="sr-Cyrl-CS"/>
        </w:rPr>
      </w:pPr>
      <w:r>
        <w:rPr>
          <w:szCs w:val="24"/>
          <w:lang w:val="sr-Cyrl-CS"/>
        </w:rPr>
        <w:t>I</w:t>
      </w:r>
    </w:p>
    <w:p w:rsidR="006B63F8" w:rsidRDefault="006B63F8" w:rsidP="006B63F8">
      <w:pPr>
        <w:jc w:val="center"/>
        <w:rPr>
          <w:szCs w:val="24"/>
          <w:lang w:val="sr-Cyrl-CS"/>
        </w:rPr>
      </w:pPr>
    </w:p>
    <w:p w:rsidR="006B63F8" w:rsidRDefault="006B63F8" w:rsidP="006B63F8">
      <w:pPr>
        <w:rPr>
          <w:szCs w:val="24"/>
          <w:lang w:val="sr-Cyrl-CS"/>
        </w:rPr>
      </w:pPr>
      <w:r>
        <w:rPr>
          <w:szCs w:val="24"/>
          <w:lang w:val="sr-Cyrl-CS"/>
        </w:rPr>
        <w:tab/>
      </w:r>
      <w:r>
        <w:rPr>
          <w:szCs w:val="24"/>
          <w:lang w:val="sr-Cyrl-CS"/>
        </w:rPr>
        <w:tab/>
        <w:t xml:space="preserve">Поставља се Драгослав Милутиновић </w:t>
      </w:r>
      <w:r>
        <w:rPr>
          <w:szCs w:val="24"/>
          <w:lang w:val="ru-RU"/>
        </w:rPr>
        <w:t xml:space="preserve">за вршиоца дужности помоћника директора Управе за аграрна плаћања – Сектор за одобравање пројеката у Министарству </w:t>
      </w:r>
      <w:r>
        <w:rPr>
          <w:rFonts w:eastAsia="Times New Roman" w:cs="Times New Roman"/>
          <w:szCs w:val="24"/>
          <w:lang w:val="sr-Cyrl-CS"/>
        </w:rPr>
        <w:t>пољопривреде, шумарства и водопривреде</w:t>
      </w:r>
      <w:r>
        <w:rPr>
          <w:szCs w:val="24"/>
          <w:lang w:val="sr-Cyrl-CS"/>
        </w:rPr>
        <w:t xml:space="preserve"> од </w:t>
      </w:r>
      <w:r>
        <w:rPr>
          <w:szCs w:val="24"/>
          <w:lang/>
        </w:rPr>
        <w:t>1</w:t>
      </w:r>
      <w:r>
        <w:rPr>
          <w:szCs w:val="24"/>
          <w:lang w:val="sr-Cyrl-CS"/>
        </w:rPr>
        <w:t xml:space="preserve">. марта 2018. </w:t>
      </w:r>
      <w:r>
        <w:rPr>
          <w:szCs w:val="24"/>
          <w:lang/>
        </w:rPr>
        <w:t>г</w:t>
      </w:r>
      <w:r>
        <w:rPr>
          <w:szCs w:val="24"/>
          <w:lang w:val="sr-Cyrl-CS"/>
        </w:rPr>
        <w:t>одине</w:t>
      </w:r>
      <w:r>
        <w:rPr>
          <w:szCs w:val="24"/>
        </w:rPr>
        <w:t>,</w:t>
      </w:r>
      <w:r>
        <w:rPr>
          <w:szCs w:val="24"/>
          <w:lang/>
        </w:rPr>
        <w:t xml:space="preserve"> </w:t>
      </w:r>
      <w:r>
        <w:rPr>
          <w:szCs w:val="24"/>
          <w:lang w:val="sr-Cyrl-CS"/>
        </w:rPr>
        <w:t xml:space="preserve">на </w:t>
      </w:r>
      <w:r>
        <w:rPr>
          <w:szCs w:val="24"/>
          <w:lang/>
        </w:rPr>
        <w:t>три</w:t>
      </w:r>
      <w:r>
        <w:rPr>
          <w:szCs w:val="24"/>
          <w:lang w:val="sr-Cyrl-CS"/>
        </w:rPr>
        <w:t xml:space="preserve"> месеца.</w:t>
      </w:r>
    </w:p>
    <w:p w:rsidR="006B63F8" w:rsidRDefault="006B63F8" w:rsidP="006B63F8">
      <w:pPr>
        <w:rPr>
          <w:szCs w:val="24"/>
          <w:lang w:val="sr-Cyrl-CS"/>
        </w:rPr>
      </w:pPr>
    </w:p>
    <w:p w:rsidR="006B63F8" w:rsidRDefault="006B63F8" w:rsidP="006B63F8">
      <w:pPr>
        <w:jc w:val="center"/>
        <w:rPr>
          <w:szCs w:val="24"/>
          <w:lang w:val="sr-Cyrl-CS"/>
        </w:rPr>
      </w:pPr>
      <w:r>
        <w:rPr>
          <w:szCs w:val="24"/>
          <w:lang w:val="sr-Cyrl-CS"/>
        </w:rPr>
        <w:t>II</w:t>
      </w:r>
    </w:p>
    <w:p w:rsidR="006B63F8" w:rsidRDefault="006B63F8" w:rsidP="006B63F8">
      <w:pPr>
        <w:jc w:val="center"/>
        <w:rPr>
          <w:szCs w:val="24"/>
          <w:lang w:val="sr-Cyrl-CS"/>
        </w:rPr>
      </w:pPr>
    </w:p>
    <w:p w:rsidR="006B63F8" w:rsidRDefault="006B63F8" w:rsidP="006B63F8">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6B63F8" w:rsidRDefault="006B63F8" w:rsidP="006B63F8">
      <w:pPr>
        <w:ind w:firstLine="1080"/>
        <w:rPr>
          <w:szCs w:val="24"/>
          <w:lang w:val="sr-Cyrl-CS"/>
        </w:rPr>
      </w:pPr>
    </w:p>
    <w:p w:rsidR="006B63F8" w:rsidRDefault="006B63F8" w:rsidP="006B63F8">
      <w:pPr>
        <w:ind w:firstLine="1080"/>
        <w:rPr>
          <w:szCs w:val="24"/>
          <w:lang w:val="sr-Cyrl-CS"/>
        </w:rPr>
      </w:pPr>
    </w:p>
    <w:p w:rsidR="006B63F8" w:rsidRDefault="006B63F8" w:rsidP="006B63F8">
      <w:pPr>
        <w:rPr>
          <w:szCs w:val="24"/>
          <w:lang/>
        </w:rPr>
      </w:pPr>
      <w:r>
        <w:rPr>
          <w:szCs w:val="24"/>
          <w:lang/>
        </w:rPr>
        <w:t xml:space="preserve">24 </w:t>
      </w:r>
      <w:r>
        <w:rPr>
          <w:szCs w:val="24"/>
          <w:lang w:val="sr-Cyrl-CS"/>
        </w:rPr>
        <w:t xml:space="preserve">Број: 119-1860/2018 </w:t>
      </w:r>
    </w:p>
    <w:p w:rsidR="006B63F8" w:rsidRDefault="00A26881" w:rsidP="006B63F8">
      <w:pPr>
        <w:rPr>
          <w:szCs w:val="24"/>
          <w:lang/>
        </w:rPr>
      </w:pPr>
      <w:r>
        <w:rPr>
          <w:rFonts w:cs="Times New Roman"/>
          <w:szCs w:val="24"/>
          <w:lang w:val="sr-Cyrl-CS"/>
        </w:rPr>
        <w:t>У Београду, 8. марта 2018. године</w:t>
      </w:r>
      <w:r w:rsidR="006B63F8">
        <w:rPr>
          <w:szCs w:val="24"/>
          <w:lang w:val="sr-Cyrl-CS"/>
        </w:rPr>
        <w:t xml:space="preserve">   </w:t>
      </w:r>
    </w:p>
    <w:p w:rsidR="006B63F8" w:rsidRDefault="006B63F8" w:rsidP="006B63F8">
      <w:pPr>
        <w:rPr>
          <w:szCs w:val="24"/>
          <w:lang/>
        </w:rPr>
      </w:pPr>
    </w:p>
    <w:p w:rsidR="006B63F8" w:rsidRDefault="006B63F8" w:rsidP="006B63F8">
      <w:pPr>
        <w:rPr>
          <w:szCs w:val="24"/>
          <w:lang/>
        </w:rPr>
      </w:pPr>
    </w:p>
    <w:p w:rsidR="006B63F8" w:rsidRDefault="006B63F8" w:rsidP="006B63F8">
      <w:pPr>
        <w:jc w:val="center"/>
        <w:rPr>
          <w:b/>
          <w:szCs w:val="24"/>
          <w:lang w:val="ru-RU"/>
        </w:rPr>
      </w:pPr>
      <w:r>
        <w:rPr>
          <w:b/>
          <w:szCs w:val="24"/>
          <w:lang w:val="ru-RU"/>
        </w:rPr>
        <w:t>В  Л  А  Д  А</w:t>
      </w:r>
    </w:p>
    <w:p w:rsidR="00366E88" w:rsidRDefault="00366E88" w:rsidP="006B63F8">
      <w:pPr>
        <w:jc w:val="center"/>
        <w:rPr>
          <w:b/>
          <w:szCs w:val="24"/>
          <w:lang w:val="ru-RU"/>
        </w:rPr>
      </w:pPr>
    </w:p>
    <w:p w:rsidR="00366E88" w:rsidRDefault="00366E88" w:rsidP="006B63F8">
      <w:pPr>
        <w:jc w:val="center"/>
        <w:rPr>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Default="00366E88" w:rsidP="006B63F8">
      <w:pPr>
        <w:jc w:val="center"/>
        <w:rPr>
          <w:b/>
          <w:szCs w:val="24"/>
          <w:lang w:val="ru-RU"/>
        </w:rPr>
      </w:pPr>
    </w:p>
    <w:p w:rsidR="006B63F8" w:rsidRDefault="006B63F8" w:rsidP="006B63F8">
      <w:pPr>
        <w:jc w:val="center"/>
        <w:rPr>
          <w:b/>
          <w:szCs w:val="24"/>
          <w:lang w:val="ru-RU"/>
        </w:rPr>
      </w:pPr>
    </w:p>
    <w:p w:rsidR="006B63F8" w:rsidRDefault="006B63F8" w:rsidP="006B63F8"/>
    <w:p w:rsidR="006B63F8" w:rsidRDefault="006B63F8" w:rsidP="006B63F8">
      <w:pPr>
        <w:jc w:val="left"/>
      </w:pPr>
    </w:p>
    <w:p w:rsidR="006B63F8" w:rsidRDefault="006B63F8" w:rsidP="006B63F8">
      <w:pPr>
        <w:jc w:val="left"/>
      </w:pPr>
    </w:p>
    <w:p w:rsidR="006B63F8" w:rsidRDefault="006B63F8" w:rsidP="006B63F8">
      <w:pPr>
        <w:jc w:val="left"/>
        <w:sectPr w:rsidR="006B63F8" w:rsidSect="00044FCE">
          <w:pgSz w:w="12240" w:h="15840" w:code="1"/>
          <w:pgMar w:top="851" w:right="1440" w:bottom="567" w:left="1440" w:header="708" w:footer="708" w:gutter="0"/>
          <w:cols w:space="720"/>
        </w:sectPr>
      </w:pPr>
    </w:p>
    <w:p w:rsidR="00366E88" w:rsidRDefault="00366E88" w:rsidP="006B63F8">
      <w:pPr>
        <w:jc w:val="right"/>
        <w:rPr>
          <w:rFonts w:cs="Times New Roman"/>
          <w:sz w:val="21"/>
          <w:szCs w:val="21"/>
          <w:lang w:val="sr-Cyrl-CS"/>
        </w:rPr>
      </w:pPr>
    </w:p>
    <w:p w:rsidR="006B63F8" w:rsidRDefault="006B63F8" w:rsidP="006B63F8">
      <w:pPr>
        <w:jc w:val="right"/>
        <w:rPr>
          <w:sz w:val="21"/>
          <w:szCs w:val="21"/>
          <w:lang/>
        </w:rPr>
      </w:pPr>
      <w:r>
        <w:rPr>
          <w:rFonts w:cs="Times New Roman"/>
          <w:sz w:val="21"/>
          <w:szCs w:val="21"/>
          <w:lang w:val="sr-Cyrl-CS"/>
        </w:rPr>
        <w:tab/>
      </w:r>
    </w:p>
    <w:p w:rsidR="00366E88" w:rsidRPr="00051032" w:rsidRDefault="006B63F8" w:rsidP="0070618D">
      <w:pPr>
        <w:tabs>
          <w:tab w:val="left" w:pos="1440"/>
        </w:tabs>
        <w:rPr>
          <w:szCs w:val="24"/>
          <w:lang/>
        </w:rPr>
      </w:pPr>
      <w:r>
        <w:rPr>
          <w:sz w:val="21"/>
          <w:szCs w:val="21"/>
          <w:lang/>
        </w:rPr>
        <w:tab/>
      </w:r>
    </w:p>
    <w:p w:rsidR="00947B2B" w:rsidRPr="00051032" w:rsidRDefault="00947B2B" w:rsidP="00947B2B">
      <w:pPr>
        <w:tabs>
          <w:tab w:val="left" w:pos="1440"/>
        </w:tabs>
        <w:rPr>
          <w:szCs w:val="24"/>
          <w:lang w:val="ru-RU"/>
        </w:rPr>
      </w:pPr>
      <w:r w:rsidRPr="00051032">
        <w:rPr>
          <w:szCs w:val="24"/>
          <w:lang/>
        </w:rPr>
        <w:tab/>
      </w:r>
      <w:r w:rsidRPr="00051032">
        <w:rPr>
          <w:szCs w:val="24"/>
          <w:lang w:val="ru-RU"/>
        </w:rPr>
        <w:t xml:space="preserve">На основу члана </w:t>
      </w:r>
      <w:r w:rsidRPr="00051032">
        <w:rPr>
          <w:szCs w:val="24"/>
          <w:lang/>
        </w:rPr>
        <w:t>31</w:t>
      </w:r>
      <w:r w:rsidRPr="00051032">
        <w:rPr>
          <w:szCs w:val="24"/>
          <w:lang w:val="ru-RU"/>
        </w:rPr>
        <w:t xml:space="preserve">. став </w:t>
      </w:r>
      <w:r w:rsidRPr="00051032">
        <w:rPr>
          <w:szCs w:val="24"/>
          <w:lang w:val="sr-Cyrl-CS"/>
        </w:rPr>
        <w:t>3</w:t>
      </w:r>
      <w:r w:rsidRPr="0005103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1032">
        <w:rPr>
          <w:rFonts w:cs="Times New Roman"/>
          <w:szCs w:val="24"/>
          <w:lang w:val="ru-RU"/>
        </w:rPr>
        <w:t>79/05, 81/05 – исправка, 83/05 – исправка, 64/07, 67/07 – исправка, 116/08, 104/09</w:t>
      </w:r>
      <w:r w:rsidRPr="00051032">
        <w:rPr>
          <w:rFonts w:cs="Times New Roman"/>
          <w:szCs w:val="24"/>
        </w:rPr>
        <w:t>,</w:t>
      </w:r>
      <w:r w:rsidRPr="00051032">
        <w:rPr>
          <w:rFonts w:cs="Times New Roman"/>
          <w:szCs w:val="24"/>
          <w:lang w:val="ru-RU"/>
        </w:rPr>
        <w:t xml:space="preserve"> 99/14 </w:t>
      </w:r>
      <w:r w:rsidRPr="00051032">
        <w:rPr>
          <w:rFonts w:cs="Times New Roman"/>
          <w:szCs w:val="24"/>
          <w:lang/>
        </w:rPr>
        <w:t>и 94/17</w:t>
      </w:r>
      <w:r w:rsidRPr="00051032">
        <w:rPr>
          <w:szCs w:val="24"/>
          <w:lang w:val="ru-RU"/>
        </w:rPr>
        <w:t xml:space="preserve">) </w:t>
      </w:r>
      <w:r w:rsidRPr="00051032">
        <w:rPr>
          <w:rFonts w:cs="Times New Roman"/>
          <w:szCs w:val="24"/>
          <w:lang/>
        </w:rPr>
        <w:t xml:space="preserve">и </w:t>
      </w:r>
      <w:r w:rsidRPr="00051032">
        <w:rPr>
          <w:szCs w:val="24"/>
          <w:lang w:val="ru-RU"/>
        </w:rPr>
        <w:t xml:space="preserve">члана 43. став 2. Закона о Влади </w:t>
      </w:r>
      <w:r w:rsidRPr="00051032">
        <w:rPr>
          <w:szCs w:val="24"/>
          <w:lang w:val="sr-Cyrl-CS"/>
        </w:rPr>
        <w:t xml:space="preserve">(„Службени гласник РС”, бр. </w:t>
      </w:r>
      <w:r w:rsidRPr="00051032">
        <w:rPr>
          <w:szCs w:val="24"/>
          <w:lang w:val="ru-RU"/>
        </w:rPr>
        <w:t>55/05, 71/05 – исправка, 101/07, 65/08, 16/11, 68/12 – УС</w:t>
      </w:r>
      <w:r w:rsidRPr="00051032">
        <w:rPr>
          <w:szCs w:val="24"/>
        </w:rPr>
        <w:t>,</w:t>
      </w:r>
      <w:r w:rsidRPr="00051032">
        <w:rPr>
          <w:szCs w:val="24"/>
          <w:lang w:val="ru-RU"/>
        </w:rPr>
        <w:t xml:space="preserve"> 72/12,</w:t>
      </w:r>
      <w:r w:rsidRPr="00051032">
        <w:rPr>
          <w:szCs w:val="24"/>
        </w:rPr>
        <w:t xml:space="preserve"> 7/14 </w:t>
      </w:r>
      <w:r w:rsidRPr="00051032">
        <w:rPr>
          <w:szCs w:val="24"/>
          <w:lang w:val="ru-RU"/>
        </w:rPr>
        <w:t>– УС и 44/14</w:t>
      </w:r>
      <w:r w:rsidRPr="00051032">
        <w:rPr>
          <w:szCs w:val="24"/>
          <w:lang w:val="sr-Cyrl-CS"/>
        </w:rPr>
        <w:t>)</w:t>
      </w:r>
      <w:r w:rsidRPr="00051032">
        <w:rPr>
          <w:szCs w:val="24"/>
          <w:lang w:val="ru-RU"/>
        </w:rPr>
        <w:t>,</w:t>
      </w:r>
    </w:p>
    <w:p w:rsidR="00947B2B" w:rsidRPr="00051032" w:rsidRDefault="00947B2B" w:rsidP="00947B2B">
      <w:pPr>
        <w:rPr>
          <w:szCs w:val="24"/>
          <w:lang w:val="ru-RU"/>
        </w:rPr>
      </w:pPr>
    </w:p>
    <w:p w:rsidR="00947B2B" w:rsidRPr="00051032" w:rsidRDefault="00947B2B" w:rsidP="00947B2B">
      <w:pPr>
        <w:ind w:firstLine="1080"/>
        <w:rPr>
          <w:szCs w:val="24"/>
          <w:lang w:val="sr-Cyrl-CS"/>
        </w:rPr>
      </w:pPr>
      <w:r w:rsidRPr="00051032">
        <w:rPr>
          <w:szCs w:val="24"/>
          <w:lang w:val="sr-Cyrl-CS"/>
        </w:rPr>
        <w:tab/>
        <w:t>Влада доноси</w:t>
      </w:r>
    </w:p>
    <w:p w:rsidR="00947B2B" w:rsidRPr="00051032" w:rsidRDefault="00947B2B" w:rsidP="00947B2B">
      <w:pPr>
        <w:jc w:val="center"/>
        <w:rPr>
          <w:b/>
          <w:szCs w:val="24"/>
          <w:lang w:val="sr-Cyrl-CS"/>
        </w:rPr>
      </w:pPr>
    </w:p>
    <w:p w:rsidR="00947B2B" w:rsidRPr="00051032" w:rsidRDefault="00947B2B" w:rsidP="00947B2B">
      <w:pPr>
        <w:jc w:val="center"/>
        <w:rPr>
          <w:b/>
          <w:szCs w:val="24"/>
          <w:lang w:val="sr-Cyrl-CS"/>
        </w:rPr>
      </w:pPr>
      <w:r w:rsidRPr="00051032">
        <w:rPr>
          <w:b/>
          <w:szCs w:val="24"/>
          <w:lang w:val="sr-Cyrl-CS"/>
        </w:rPr>
        <w:t>Р Е Ш Е Њ Е</w:t>
      </w:r>
    </w:p>
    <w:p w:rsidR="00947B2B" w:rsidRDefault="00947B2B" w:rsidP="00947B2B">
      <w:pPr>
        <w:jc w:val="center"/>
        <w:rPr>
          <w:b/>
          <w:szCs w:val="24"/>
          <w:lang w:val="sr-Cyrl-CS"/>
        </w:rPr>
      </w:pPr>
    </w:p>
    <w:p w:rsidR="00947B2B" w:rsidRDefault="00947B2B" w:rsidP="00947B2B">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АГРАРНА ПЛАЋАЊА У МИНИСТАРСТВУ </w:t>
      </w:r>
      <w:r w:rsidRPr="00C041F8">
        <w:rPr>
          <w:rFonts w:eastAsia="Times New Roman" w:cs="Times New Roman"/>
          <w:b/>
          <w:szCs w:val="24"/>
          <w:lang w:val="sr-Cyrl-CS"/>
        </w:rPr>
        <w:t>ПОЉОПРИВРЕДЕ, ШУМАРСТВА И ВОДОПРИВРЕДЕ</w:t>
      </w:r>
    </w:p>
    <w:p w:rsidR="00947B2B" w:rsidRDefault="00947B2B" w:rsidP="00947B2B">
      <w:pPr>
        <w:jc w:val="center"/>
        <w:rPr>
          <w:szCs w:val="24"/>
          <w:lang w:val="sr-Cyrl-CS"/>
        </w:rPr>
      </w:pPr>
    </w:p>
    <w:p w:rsidR="00947B2B" w:rsidRDefault="00947B2B" w:rsidP="00947B2B">
      <w:pPr>
        <w:jc w:val="center"/>
        <w:rPr>
          <w:szCs w:val="24"/>
          <w:lang w:val="sr-Cyrl-CS"/>
        </w:rPr>
      </w:pPr>
      <w:r>
        <w:rPr>
          <w:szCs w:val="24"/>
          <w:lang w:val="sr-Cyrl-CS"/>
        </w:rPr>
        <w:t>I</w:t>
      </w:r>
    </w:p>
    <w:p w:rsidR="00947B2B" w:rsidRDefault="00947B2B" w:rsidP="00947B2B">
      <w:pPr>
        <w:jc w:val="center"/>
        <w:rPr>
          <w:szCs w:val="24"/>
          <w:lang w:val="sr-Cyrl-CS"/>
        </w:rPr>
      </w:pPr>
    </w:p>
    <w:p w:rsidR="00947B2B" w:rsidRPr="00006B32" w:rsidRDefault="00947B2B" w:rsidP="00947B2B">
      <w:pPr>
        <w:rPr>
          <w:szCs w:val="24"/>
          <w:lang w:val="sr-Cyrl-CS"/>
        </w:rPr>
      </w:pPr>
      <w:r>
        <w:rPr>
          <w:szCs w:val="24"/>
          <w:lang w:val="sr-Cyrl-CS"/>
        </w:rPr>
        <w:tab/>
      </w:r>
      <w:r>
        <w:rPr>
          <w:szCs w:val="24"/>
          <w:lang w:val="sr-Cyrl-CS"/>
        </w:rPr>
        <w:tab/>
      </w:r>
      <w:r w:rsidRPr="00006B32">
        <w:rPr>
          <w:szCs w:val="24"/>
          <w:lang w:val="sr-Cyrl-CS"/>
        </w:rPr>
        <w:t xml:space="preserve">Поставља се Бојан Живковић </w:t>
      </w:r>
      <w:r w:rsidRPr="00006B32">
        <w:rPr>
          <w:szCs w:val="24"/>
          <w:lang w:val="ru-RU"/>
        </w:rPr>
        <w:t xml:space="preserve">за вршиоца дужности помоћника директора Управе за аграрна плаћања – Сектор за економско-финансијске послове у Министарству </w:t>
      </w:r>
      <w:r w:rsidRPr="00006B32">
        <w:rPr>
          <w:rFonts w:eastAsia="Times New Roman" w:cs="Times New Roman"/>
          <w:szCs w:val="24"/>
          <w:lang w:val="sr-Cyrl-CS"/>
        </w:rPr>
        <w:t>пољопривреде, шумарства и водопривреде</w:t>
      </w:r>
      <w:r w:rsidRPr="00006B32">
        <w:rPr>
          <w:szCs w:val="24"/>
          <w:lang w:val="sr-Cyrl-CS"/>
        </w:rPr>
        <w:t xml:space="preserve"> од </w:t>
      </w:r>
      <w:r>
        <w:rPr>
          <w:szCs w:val="24"/>
          <w:lang/>
        </w:rPr>
        <w:t>1</w:t>
      </w:r>
      <w:r w:rsidRPr="00006B32">
        <w:rPr>
          <w:szCs w:val="24"/>
          <w:lang w:val="sr-Cyrl-CS"/>
        </w:rPr>
        <w:t xml:space="preserve">. </w:t>
      </w:r>
      <w:r>
        <w:rPr>
          <w:szCs w:val="24"/>
          <w:lang w:val="sr-Cyrl-CS"/>
        </w:rPr>
        <w:t>марта</w:t>
      </w:r>
      <w:r w:rsidRPr="00006B32">
        <w:rPr>
          <w:szCs w:val="24"/>
          <w:lang w:val="sr-Cyrl-CS"/>
        </w:rPr>
        <w:t xml:space="preserve"> 201</w:t>
      </w:r>
      <w:r>
        <w:rPr>
          <w:szCs w:val="24"/>
          <w:lang w:val="sr-Cyrl-CS"/>
        </w:rPr>
        <w:t>8</w:t>
      </w:r>
      <w:r w:rsidRPr="00006B32">
        <w:rPr>
          <w:szCs w:val="24"/>
          <w:lang w:val="sr-Cyrl-CS"/>
        </w:rPr>
        <w:t xml:space="preserve">. </w:t>
      </w:r>
      <w:r w:rsidRPr="00006B32">
        <w:rPr>
          <w:szCs w:val="24"/>
          <w:lang/>
        </w:rPr>
        <w:t>г</w:t>
      </w:r>
      <w:r w:rsidRPr="00006B32">
        <w:rPr>
          <w:szCs w:val="24"/>
          <w:lang w:val="sr-Cyrl-CS"/>
        </w:rPr>
        <w:t>одине</w:t>
      </w:r>
      <w:r w:rsidRPr="00006B32">
        <w:rPr>
          <w:szCs w:val="24"/>
        </w:rPr>
        <w:t>,</w:t>
      </w:r>
      <w:r w:rsidRPr="00006B32">
        <w:rPr>
          <w:szCs w:val="24"/>
          <w:lang/>
        </w:rPr>
        <w:t xml:space="preserve"> </w:t>
      </w:r>
      <w:r w:rsidRPr="00006B32">
        <w:rPr>
          <w:szCs w:val="24"/>
          <w:lang w:val="sr-Cyrl-CS"/>
        </w:rPr>
        <w:t xml:space="preserve">на </w:t>
      </w:r>
      <w:r w:rsidRPr="00006B32">
        <w:rPr>
          <w:szCs w:val="24"/>
          <w:lang/>
        </w:rPr>
        <w:t>три</w:t>
      </w:r>
      <w:r w:rsidRPr="00006B32">
        <w:rPr>
          <w:szCs w:val="24"/>
          <w:lang w:val="sr-Cyrl-CS"/>
        </w:rPr>
        <w:t xml:space="preserve"> месеца.</w:t>
      </w:r>
    </w:p>
    <w:p w:rsidR="00947B2B" w:rsidRPr="00006B32" w:rsidRDefault="00947B2B" w:rsidP="00947B2B">
      <w:pPr>
        <w:rPr>
          <w:szCs w:val="24"/>
          <w:lang w:val="sr-Cyrl-CS"/>
        </w:rPr>
      </w:pPr>
    </w:p>
    <w:p w:rsidR="00947B2B" w:rsidRPr="00006B32" w:rsidRDefault="00947B2B" w:rsidP="00947B2B">
      <w:pPr>
        <w:jc w:val="center"/>
        <w:rPr>
          <w:szCs w:val="24"/>
          <w:lang w:val="sr-Cyrl-CS"/>
        </w:rPr>
      </w:pPr>
      <w:r w:rsidRPr="00006B32">
        <w:rPr>
          <w:szCs w:val="24"/>
          <w:lang w:val="sr-Cyrl-CS"/>
        </w:rPr>
        <w:t>II</w:t>
      </w:r>
    </w:p>
    <w:p w:rsidR="00947B2B" w:rsidRPr="00006B32" w:rsidRDefault="00947B2B" w:rsidP="00947B2B">
      <w:pPr>
        <w:jc w:val="center"/>
        <w:rPr>
          <w:szCs w:val="24"/>
          <w:lang w:val="sr-Cyrl-CS"/>
        </w:rPr>
      </w:pPr>
    </w:p>
    <w:p w:rsidR="00947B2B" w:rsidRPr="00051032" w:rsidRDefault="00947B2B" w:rsidP="00947B2B">
      <w:pPr>
        <w:rPr>
          <w:szCs w:val="24"/>
          <w:lang w:val="sr-Cyrl-CS"/>
        </w:rPr>
      </w:pPr>
      <w:r>
        <w:rPr>
          <w:szCs w:val="24"/>
          <w:lang w:val="sr-Cyrl-CS"/>
        </w:rPr>
        <w:tab/>
      </w:r>
      <w:r>
        <w:rPr>
          <w:szCs w:val="24"/>
          <w:lang w:val="sr-Cyrl-CS"/>
        </w:rPr>
        <w:tab/>
      </w:r>
      <w:r w:rsidRPr="00051032">
        <w:rPr>
          <w:szCs w:val="24"/>
          <w:lang w:val="sr-Cyrl-CS"/>
        </w:rPr>
        <w:t>Ово решење објавити у „Службеном гласнику Републике Србије”.</w:t>
      </w:r>
    </w:p>
    <w:p w:rsidR="00947B2B" w:rsidRPr="00051032" w:rsidRDefault="00947B2B" w:rsidP="00947B2B">
      <w:pPr>
        <w:ind w:firstLine="1080"/>
        <w:rPr>
          <w:szCs w:val="24"/>
          <w:lang w:val="sr-Cyrl-CS"/>
        </w:rPr>
      </w:pPr>
    </w:p>
    <w:p w:rsidR="00947B2B" w:rsidRPr="00051032" w:rsidRDefault="00947B2B" w:rsidP="00947B2B">
      <w:pPr>
        <w:ind w:firstLine="1080"/>
        <w:rPr>
          <w:szCs w:val="24"/>
          <w:lang w:val="sr-Cyrl-CS"/>
        </w:rPr>
      </w:pPr>
    </w:p>
    <w:p w:rsidR="00947B2B" w:rsidRPr="00051032" w:rsidRDefault="00947B2B" w:rsidP="00947B2B">
      <w:pPr>
        <w:rPr>
          <w:szCs w:val="24"/>
          <w:lang/>
        </w:rPr>
      </w:pPr>
      <w:r w:rsidRPr="00051032">
        <w:rPr>
          <w:szCs w:val="24"/>
          <w:lang/>
        </w:rPr>
        <w:t xml:space="preserve">24 </w:t>
      </w:r>
      <w:r w:rsidRPr="00051032">
        <w:rPr>
          <w:szCs w:val="24"/>
          <w:lang w:val="sr-Cyrl-CS"/>
        </w:rPr>
        <w:t>Број: 119-</w:t>
      </w:r>
      <w:r>
        <w:rPr>
          <w:szCs w:val="24"/>
          <w:lang w:val="sr-Cyrl-CS"/>
        </w:rPr>
        <w:t>1861</w:t>
      </w:r>
      <w:r w:rsidRPr="00051032">
        <w:rPr>
          <w:szCs w:val="24"/>
          <w:lang w:val="sr-Cyrl-CS"/>
        </w:rPr>
        <w:t>/201</w:t>
      </w:r>
      <w:r>
        <w:rPr>
          <w:szCs w:val="24"/>
          <w:lang w:val="sr-Cyrl-CS"/>
        </w:rPr>
        <w:t>8</w:t>
      </w:r>
      <w:r w:rsidRPr="00051032">
        <w:rPr>
          <w:szCs w:val="24"/>
        </w:rPr>
        <w:t xml:space="preserve"> </w:t>
      </w:r>
    </w:p>
    <w:p w:rsidR="00947B2B" w:rsidRPr="00051032" w:rsidRDefault="00A26881" w:rsidP="00947B2B">
      <w:pPr>
        <w:rPr>
          <w:szCs w:val="24"/>
          <w:lang/>
        </w:rPr>
      </w:pPr>
      <w:r>
        <w:rPr>
          <w:rFonts w:cs="Times New Roman"/>
          <w:szCs w:val="24"/>
          <w:lang w:val="sr-Cyrl-CS"/>
        </w:rPr>
        <w:t>У Београду, 8. марта 2018. године</w:t>
      </w:r>
      <w:r w:rsidR="00947B2B" w:rsidRPr="00051032">
        <w:rPr>
          <w:szCs w:val="24"/>
          <w:lang w:val="sr-Cyrl-CS"/>
        </w:rPr>
        <w:t xml:space="preserve">   </w:t>
      </w:r>
    </w:p>
    <w:p w:rsidR="00947B2B" w:rsidRPr="00051032" w:rsidRDefault="00947B2B" w:rsidP="00947B2B">
      <w:pPr>
        <w:rPr>
          <w:szCs w:val="24"/>
          <w:lang/>
        </w:rPr>
      </w:pPr>
    </w:p>
    <w:p w:rsidR="00947B2B" w:rsidRPr="00051032" w:rsidRDefault="00947B2B" w:rsidP="00947B2B">
      <w:pPr>
        <w:rPr>
          <w:szCs w:val="24"/>
          <w:lang/>
        </w:rPr>
      </w:pPr>
    </w:p>
    <w:p w:rsidR="00947B2B" w:rsidRDefault="00947B2B" w:rsidP="00947B2B">
      <w:pPr>
        <w:jc w:val="center"/>
        <w:rPr>
          <w:b/>
          <w:szCs w:val="24"/>
          <w:lang w:val="ru-RU"/>
        </w:rPr>
      </w:pPr>
      <w:r w:rsidRPr="00051032">
        <w:rPr>
          <w:b/>
          <w:szCs w:val="24"/>
          <w:lang w:val="ru-RU"/>
        </w:rPr>
        <w:t>В  Л  А  Д  А</w:t>
      </w:r>
    </w:p>
    <w:p w:rsidR="00366E88" w:rsidRDefault="00366E88" w:rsidP="00947B2B">
      <w:pPr>
        <w:jc w:val="center"/>
        <w:rPr>
          <w:b/>
          <w:szCs w:val="24"/>
          <w:lang w:val="ru-RU"/>
        </w:rPr>
      </w:pPr>
    </w:p>
    <w:p w:rsidR="00366E88" w:rsidRDefault="00366E88" w:rsidP="00947B2B">
      <w:pPr>
        <w:jc w:val="center"/>
        <w:rPr>
          <w:b/>
          <w:szCs w:val="24"/>
          <w:lang w:val="ru-RU"/>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tcPr>
          <w:p w:rsidR="00366E88" w:rsidRDefault="00366E88" w:rsidP="00366E8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366E88">
            <w:pPr>
              <w:tabs>
                <w:tab w:val="left" w:pos="900"/>
                <w:tab w:val="left" w:pos="1418"/>
              </w:tabs>
              <w:jc w:val="center"/>
              <w:rPr>
                <w:rFonts w:eastAsia="Times New Roman" w:cs="Times New Roman"/>
                <w:szCs w:val="24"/>
              </w:rPr>
            </w:pPr>
          </w:p>
        </w:tc>
        <w:tc>
          <w:tcPr>
            <w:tcW w:w="3937" w:type="dxa"/>
            <w:hideMark/>
          </w:tcPr>
          <w:p w:rsidR="00366E88" w:rsidRDefault="00366E88" w:rsidP="00366E88">
            <w:pPr>
              <w:tabs>
                <w:tab w:val="left" w:pos="0"/>
                <w:tab w:val="left" w:pos="1418"/>
              </w:tabs>
              <w:jc w:val="center"/>
              <w:rPr>
                <w:rFonts w:eastAsia="Times New Roman" w:cs="Times New Roman"/>
                <w:szCs w:val="24"/>
                <w:lang/>
              </w:rPr>
            </w:pPr>
            <w:r>
              <w:rPr>
                <w:lang/>
              </w:rPr>
              <w:t>Ана Брнабић</w:t>
            </w:r>
          </w:p>
        </w:tc>
      </w:tr>
    </w:tbl>
    <w:p w:rsidR="00366E88" w:rsidRPr="00051032" w:rsidRDefault="00366E88" w:rsidP="00947B2B">
      <w:pPr>
        <w:jc w:val="center"/>
        <w:rPr>
          <w:b/>
          <w:szCs w:val="24"/>
          <w:lang w:val="ru-RU"/>
        </w:rPr>
      </w:pPr>
    </w:p>
    <w:p w:rsidR="00947B2B" w:rsidRPr="00051032" w:rsidRDefault="00947B2B" w:rsidP="00947B2B">
      <w:pPr>
        <w:jc w:val="center"/>
        <w:rPr>
          <w:b/>
          <w:szCs w:val="24"/>
          <w:lang w:val="ru-RU"/>
        </w:rPr>
      </w:pPr>
    </w:p>
    <w:p w:rsidR="00947B2B" w:rsidRDefault="00947B2B" w:rsidP="00947B2B"/>
    <w:p w:rsidR="00947B2B" w:rsidRDefault="00947B2B" w:rsidP="00947B2B"/>
    <w:p w:rsidR="00947B2B" w:rsidRDefault="00947B2B" w:rsidP="00947B2B"/>
    <w:p w:rsidR="00947B2B" w:rsidRDefault="00947B2B" w:rsidP="00947B2B">
      <w:pPr>
        <w:sectPr w:rsidR="00947B2B" w:rsidSect="00AB1D84">
          <w:pgSz w:w="12240" w:h="15840" w:code="1"/>
          <w:pgMar w:top="851" w:right="1440" w:bottom="567" w:left="1440" w:header="708" w:footer="708" w:gutter="0"/>
          <w:cols w:space="720"/>
        </w:sectPr>
      </w:pPr>
    </w:p>
    <w:p w:rsidR="00947B2B" w:rsidRDefault="00947B2B" w:rsidP="00947B2B">
      <w:pPr>
        <w:jc w:val="right"/>
        <w:rPr>
          <w:sz w:val="20"/>
          <w:szCs w:val="21"/>
          <w:lang/>
        </w:rPr>
      </w:pPr>
    </w:p>
    <w:p w:rsidR="00366E88" w:rsidRPr="009A7FFC" w:rsidRDefault="00366E88" w:rsidP="00947B2B">
      <w:pPr>
        <w:jc w:val="right"/>
        <w:rPr>
          <w:sz w:val="20"/>
          <w:szCs w:val="21"/>
          <w:lang/>
        </w:rPr>
      </w:pPr>
    </w:p>
    <w:p w:rsidR="00863733" w:rsidRPr="00292AE8" w:rsidRDefault="00947B2B" w:rsidP="00863733">
      <w:pPr>
        <w:tabs>
          <w:tab w:val="left" w:pos="1440"/>
        </w:tabs>
        <w:rPr>
          <w:szCs w:val="24"/>
          <w:lang w:val="ru-RU"/>
        </w:rPr>
      </w:pPr>
      <w:r w:rsidRPr="009A7FFC">
        <w:rPr>
          <w:sz w:val="20"/>
          <w:szCs w:val="21"/>
          <w:lang/>
        </w:rPr>
        <w:tab/>
      </w:r>
      <w:r w:rsidR="00863733" w:rsidRPr="00292AE8">
        <w:rPr>
          <w:szCs w:val="24"/>
          <w:lang/>
        </w:rPr>
        <w:tab/>
      </w:r>
    </w:p>
    <w:p w:rsidR="00863733" w:rsidRPr="00292AE8" w:rsidRDefault="00863733" w:rsidP="00863733">
      <w:pPr>
        <w:tabs>
          <w:tab w:val="left" w:pos="1440"/>
        </w:tabs>
        <w:rPr>
          <w:szCs w:val="24"/>
          <w:lang w:val="ru-RU"/>
        </w:rPr>
      </w:pPr>
      <w:r w:rsidRPr="00292AE8">
        <w:rPr>
          <w:szCs w:val="24"/>
          <w:lang w:val="ru-RU"/>
        </w:rPr>
        <w:tab/>
        <w:t xml:space="preserve">На основу члана </w:t>
      </w:r>
      <w:r w:rsidRPr="00292AE8">
        <w:rPr>
          <w:szCs w:val="24"/>
          <w:lang/>
        </w:rPr>
        <w:t>31</w:t>
      </w:r>
      <w:r w:rsidRPr="00292AE8">
        <w:rPr>
          <w:szCs w:val="24"/>
          <w:lang w:val="ru-RU"/>
        </w:rPr>
        <w:t xml:space="preserve">. став </w:t>
      </w:r>
      <w:r w:rsidRPr="00292AE8">
        <w:rPr>
          <w:szCs w:val="24"/>
          <w:lang w:val="sr-Cyrl-CS"/>
        </w:rPr>
        <w:t>3</w:t>
      </w:r>
      <w:r w:rsidRPr="00292AE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610730">
        <w:rPr>
          <w:rFonts w:cs="Times New Roman"/>
          <w:szCs w:val="24"/>
          <w:lang w:val="ru-RU"/>
        </w:rPr>
        <w:t xml:space="preserve">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292AE8">
        <w:rPr>
          <w:szCs w:val="24"/>
          <w:lang w:val="ru-RU"/>
        </w:rPr>
        <w:t xml:space="preserve">) </w:t>
      </w:r>
      <w:r w:rsidRPr="00292AE8">
        <w:rPr>
          <w:rFonts w:cs="Times New Roman"/>
          <w:szCs w:val="24"/>
          <w:lang w:val="ru-RU"/>
        </w:rPr>
        <w:t xml:space="preserve">и члана 43. став 2. Закона о Влади </w:t>
      </w:r>
      <w:r w:rsidRPr="00292AE8">
        <w:rPr>
          <w:szCs w:val="24"/>
          <w:lang w:val="sr-Cyrl-CS"/>
        </w:rPr>
        <w:t xml:space="preserve">(„Службени гласник РС”, бр. </w:t>
      </w:r>
      <w:r w:rsidRPr="00292AE8">
        <w:rPr>
          <w:szCs w:val="24"/>
          <w:lang w:val="ru-RU"/>
        </w:rPr>
        <w:t>55/05, 71/05 – исправка, 101/07, 65/08, 16/11, 68/12 – УС</w:t>
      </w:r>
      <w:r w:rsidRPr="00292AE8">
        <w:rPr>
          <w:szCs w:val="24"/>
        </w:rPr>
        <w:t>,</w:t>
      </w:r>
      <w:r w:rsidRPr="00292AE8">
        <w:rPr>
          <w:szCs w:val="24"/>
          <w:lang w:val="ru-RU"/>
        </w:rPr>
        <w:t xml:space="preserve"> 72/12,</w:t>
      </w:r>
      <w:r w:rsidRPr="00292AE8">
        <w:rPr>
          <w:szCs w:val="24"/>
        </w:rPr>
        <w:t xml:space="preserve"> 7/14 </w:t>
      </w:r>
      <w:r w:rsidRPr="00292AE8">
        <w:rPr>
          <w:szCs w:val="24"/>
          <w:lang w:val="ru-RU"/>
        </w:rPr>
        <w:t>– УС и 44/14</w:t>
      </w:r>
      <w:r w:rsidRPr="00292AE8">
        <w:rPr>
          <w:szCs w:val="24"/>
          <w:lang w:val="sr-Cyrl-CS"/>
        </w:rPr>
        <w:t>)</w:t>
      </w:r>
      <w:r w:rsidRPr="00292AE8">
        <w:rPr>
          <w:szCs w:val="24"/>
          <w:lang w:val="ru-RU"/>
        </w:rPr>
        <w:t>,</w:t>
      </w:r>
    </w:p>
    <w:p w:rsidR="00863733" w:rsidRPr="00292AE8" w:rsidRDefault="00863733" w:rsidP="00863733">
      <w:pPr>
        <w:rPr>
          <w:szCs w:val="24"/>
          <w:lang w:val="ru-RU"/>
        </w:rPr>
      </w:pPr>
    </w:p>
    <w:p w:rsidR="00863733" w:rsidRPr="00292AE8" w:rsidRDefault="00863733" w:rsidP="00863733">
      <w:pPr>
        <w:ind w:firstLine="1080"/>
        <w:rPr>
          <w:szCs w:val="24"/>
          <w:lang w:val="sr-Cyrl-CS"/>
        </w:rPr>
      </w:pPr>
      <w:r w:rsidRPr="00292AE8">
        <w:rPr>
          <w:szCs w:val="24"/>
          <w:lang w:val="sr-Cyrl-CS"/>
        </w:rPr>
        <w:tab/>
        <w:t>Влада доноси</w:t>
      </w:r>
    </w:p>
    <w:p w:rsidR="00863733" w:rsidRPr="00292AE8" w:rsidRDefault="00863733" w:rsidP="00863733">
      <w:pPr>
        <w:jc w:val="center"/>
        <w:rPr>
          <w:b/>
          <w:szCs w:val="24"/>
          <w:lang w:val="sr-Cyrl-CS"/>
        </w:rPr>
      </w:pPr>
    </w:p>
    <w:p w:rsidR="00863733" w:rsidRPr="00292AE8" w:rsidRDefault="00863733" w:rsidP="00863733">
      <w:pPr>
        <w:jc w:val="center"/>
        <w:rPr>
          <w:b/>
          <w:szCs w:val="24"/>
        </w:rPr>
      </w:pPr>
      <w:r w:rsidRPr="00292AE8">
        <w:rPr>
          <w:b/>
          <w:szCs w:val="24"/>
          <w:lang w:val="sr-Cyrl-CS"/>
        </w:rPr>
        <w:t>Р Е Ш Е Њ Е</w:t>
      </w:r>
    </w:p>
    <w:p w:rsidR="00863733" w:rsidRPr="00292AE8" w:rsidRDefault="00863733" w:rsidP="00863733">
      <w:pPr>
        <w:jc w:val="center"/>
        <w:rPr>
          <w:b/>
          <w:szCs w:val="24"/>
        </w:rPr>
      </w:pPr>
    </w:p>
    <w:p w:rsidR="00863733" w:rsidRDefault="00863733" w:rsidP="00863733">
      <w:pPr>
        <w:pStyle w:val="BodyText2"/>
        <w:spacing w:after="0" w:line="240" w:lineRule="auto"/>
        <w:contextualSpacing/>
        <w:jc w:val="center"/>
        <w:rPr>
          <w:b/>
          <w:szCs w:val="24"/>
          <w:lang w:val="sr-Cyrl-CS"/>
        </w:rPr>
      </w:pPr>
      <w:r w:rsidRPr="00292AE8">
        <w:rPr>
          <w:b/>
          <w:szCs w:val="24"/>
          <w:lang w:val="sr-Cyrl-CS"/>
        </w:rPr>
        <w:t xml:space="preserve">О ПОСТАВЉЕЊУ ВРШИОЦА ДУЖНОСТИ </w:t>
      </w:r>
      <w:r w:rsidRPr="00292AE8">
        <w:rPr>
          <w:b/>
          <w:szCs w:val="24"/>
        </w:rPr>
        <w:t>ПОМОЋНИКА</w:t>
      </w:r>
      <w:r w:rsidRPr="00292AE8">
        <w:rPr>
          <w:b/>
          <w:szCs w:val="24"/>
          <w:lang w:val="sr-Cyrl-CS"/>
        </w:rPr>
        <w:t xml:space="preserve"> ДИРЕКТОРА АГЕНЦИЈЕ ЗА ЗАШТИТУ ЖИВОТНЕ СРЕДИНЕ У МИНИСТАРСТВУ </w:t>
      </w:r>
    </w:p>
    <w:p w:rsidR="00863733" w:rsidRPr="00292AE8" w:rsidRDefault="00863733" w:rsidP="00863733">
      <w:pPr>
        <w:pStyle w:val="BodyText2"/>
        <w:spacing w:after="0" w:line="240" w:lineRule="auto"/>
        <w:contextualSpacing/>
        <w:jc w:val="center"/>
        <w:rPr>
          <w:b/>
          <w:szCs w:val="24"/>
          <w:lang w:val="sr-Cyrl-CS"/>
        </w:rPr>
      </w:pPr>
      <w:r w:rsidRPr="00292AE8">
        <w:rPr>
          <w:b/>
          <w:szCs w:val="24"/>
          <w:lang w:val="sr-Cyrl-CS"/>
        </w:rPr>
        <w:t>ЗАШТИТЕ ЖИВОТНЕ СРЕДИНЕ</w:t>
      </w:r>
    </w:p>
    <w:p w:rsidR="00863733" w:rsidRPr="00292AE8" w:rsidRDefault="00863733" w:rsidP="00863733">
      <w:pPr>
        <w:jc w:val="center"/>
        <w:rPr>
          <w:szCs w:val="24"/>
          <w:lang w:val="sr-Cyrl-CS"/>
        </w:rPr>
      </w:pPr>
    </w:p>
    <w:p w:rsidR="00863733" w:rsidRPr="00292AE8" w:rsidRDefault="00863733" w:rsidP="00863733">
      <w:pPr>
        <w:jc w:val="center"/>
        <w:rPr>
          <w:szCs w:val="24"/>
          <w:lang w:val="sr-Cyrl-CS"/>
        </w:rPr>
      </w:pPr>
      <w:r w:rsidRPr="00292AE8">
        <w:rPr>
          <w:szCs w:val="24"/>
          <w:lang w:val="sr-Cyrl-CS"/>
        </w:rPr>
        <w:t>I</w:t>
      </w:r>
    </w:p>
    <w:p w:rsidR="00863733" w:rsidRPr="00292AE8" w:rsidRDefault="00863733" w:rsidP="00863733">
      <w:pPr>
        <w:jc w:val="center"/>
        <w:rPr>
          <w:szCs w:val="24"/>
          <w:lang w:val="sr-Cyrl-CS"/>
        </w:rPr>
      </w:pPr>
    </w:p>
    <w:p w:rsidR="00863733" w:rsidRPr="00292AE8" w:rsidRDefault="00863733" w:rsidP="00863733">
      <w:pPr>
        <w:rPr>
          <w:szCs w:val="24"/>
          <w:lang w:val="sr-Cyrl-CS"/>
        </w:rPr>
      </w:pPr>
      <w:r w:rsidRPr="00292AE8">
        <w:rPr>
          <w:szCs w:val="24"/>
          <w:lang w:val="sr-Cyrl-CS"/>
        </w:rPr>
        <w:tab/>
      </w:r>
      <w:r w:rsidRPr="00292AE8">
        <w:rPr>
          <w:szCs w:val="24"/>
          <w:lang w:val="sr-Cyrl-CS"/>
        </w:rPr>
        <w:tab/>
        <w:t xml:space="preserve">Поставља се мр Дејан Лекић за вршиоца </w:t>
      </w:r>
      <w:r w:rsidRPr="00292AE8">
        <w:rPr>
          <w:szCs w:val="24"/>
          <w:lang w:val="ru-RU"/>
        </w:rPr>
        <w:t xml:space="preserve">дужности помоћника директора Агенције за заштиту </w:t>
      </w:r>
      <w:r w:rsidRPr="00292AE8">
        <w:rPr>
          <w:szCs w:val="24"/>
          <w:lang w:val="sr-Cyrl-CS"/>
        </w:rPr>
        <w:t xml:space="preserve">животне средине – Сектор за контролу квалитета и стање животне средине у Министарству заштите животне средине од </w:t>
      </w:r>
      <w:r>
        <w:rPr>
          <w:szCs w:val="24"/>
          <w:lang w:val="sr-Cyrl-CS"/>
        </w:rPr>
        <w:t>11</w:t>
      </w:r>
      <w:r w:rsidRPr="00292AE8">
        <w:rPr>
          <w:szCs w:val="24"/>
          <w:lang w:val="sr-Cyrl-CS"/>
        </w:rPr>
        <w:t xml:space="preserve">. </w:t>
      </w:r>
      <w:r>
        <w:rPr>
          <w:szCs w:val="24"/>
          <w:lang w:val="sr-Cyrl-CS"/>
        </w:rPr>
        <w:t>фебруара</w:t>
      </w:r>
      <w:r w:rsidRPr="00292AE8">
        <w:rPr>
          <w:szCs w:val="24"/>
          <w:lang w:val="sr-Cyrl-CS"/>
        </w:rPr>
        <w:t xml:space="preserve"> 201</w:t>
      </w:r>
      <w:r>
        <w:rPr>
          <w:szCs w:val="24"/>
          <w:lang w:val="sr-Cyrl-CS"/>
        </w:rPr>
        <w:t>8</w:t>
      </w:r>
      <w:r w:rsidRPr="00292AE8">
        <w:rPr>
          <w:szCs w:val="24"/>
          <w:lang w:val="sr-Cyrl-CS"/>
        </w:rPr>
        <w:t xml:space="preserve">. </w:t>
      </w:r>
      <w:r w:rsidRPr="00292AE8">
        <w:rPr>
          <w:szCs w:val="24"/>
          <w:lang/>
        </w:rPr>
        <w:t>г</w:t>
      </w:r>
      <w:r w:rsidRPr="00292AE8">
        <w:rPr>
          <w:szCs w:val="24"/>
          <w:lang w:val="sr-Cyrl-CS"/>
        </w:rPr>
        <w:t>одине</w:t>
      </w:r>
      <w:r w:rsidRPr="00292AE8">
        <w:rPr>
          <w:szCs w:val="24"/>
        </w:rPr>
        <w:t xml:space="preserve">, </w:t>
      </w:r>
      <w:r w:rsidRPr="00292AE8">
        <w:rPr>
          <w:szCs w:val="24"/>
          <w:lang w:val="sr-Cyrl-CS"/>
        </w:rPr>
        <w:t xml:space="preserve">на </w:t>
      </w:r>
      <w:r w:rsidRPr="00292AE8">
        <w:rPr>
          <w:szCs w:val="24"/>
          <w:lang/>
        </w:rPr>
        <w:t>три месеца</w:t>
      </w:r>
      <w:r w:rsidRPr="00292AE8">
        <w:rPr>
          <w:szCs w:val="24"/>
          <w:lang w:val="sr-Cyrl-CS"/>
        </w:rPr>
        <w:t>.</w:t>
      </w:r>
    </w:p>
    <w:p w:rsidR="00863733" w:rsidRPr="00292AE8" w:rsidRDefault="00863733" w:rsidP="00863733">
      <w:pPr>
        <w:jc w:val="center"/>
        <w:rPr>
          <w:szCs w:val="24"/>
          <w:lang w:val="sr-Cyrl-CS"/>
        </w:rPr>
      </w:pPr>
    </w:p>
    <w:p w:rsidR="00863733" w:rsidRPr="00292AE8" w:rsidRDefault="00863733" w:rsidP="00863733">
      <w:pPr>
        <w:jc w:val="center"/>
        <w:rPr>
          <w:szCs w:val="24"/>
          <w:lang w:val="sr-Cyrl-CS"/>
        </w:rPr>
      </w:pPr>
      <w:r w:rsidRPr="00292AE8">
        <w:rPr>
          <w:szCs w:val="24"/>
          <w:lang w:val="sr-Cyrl-CS"/>
        </w:rPr>
        <w:t>II</w:t>
      </w:r>
    </w:p>
    <w:p w:rsidR="00863733" w:rsidRPr="00292AE8" w:rsidRDefault="00863733" w:rsidP="00863733">
      <w:pPr>
        <w:jc w:val="center"/>
        <w:rPr>
          <w:szCs w:val="24"/>
          <w:lang w:val="sr-Cyrl-CS"/>
        </w:rPr>
      </w:pPr>
    </w:p>
    <w:p w:rsidR="00863733" w:rsidRPr="00292AE8" w:rsidRDefault="00863733" w:rsidP="00863733">
      <w:pPr>
        <w:rPr>
          <w:szCs w:val="24"/>
          <w:lang w:val="sr-Cyrl-CS"/>
        </w:rPr>
      </w:pPr>
      <w:r w:rsidRPr="00292AE8">
        <w:rPr>
          <w:szCs w:val="24"/>
          <w:lang w:val="sr-Cyrl-CS"/>
        </w:rPr>
        <w:tab/>
      </w:r>
      <w:r w:rsidRPr="00292AE8">
        <w:rPr>
          <w:szCs w:val="24"/>
          <w:lang w:val="sr-Cyrl-CS"/>
        </w:rPr>
        <w:tab/>
        <w:t>Ово решење објавити у „Службеном гласнику Републике Србије”.</w:t>
      </w:r>
    </w:p>
    <w:p w:rsidR="00863733" w:rsidRPr="00292AE8" w:rsidRDefault="00863733" w:rsidP="00863733">
      <w:pPr>
        <w:ind w:firstLine="1080"/>
        <w:rPr>
          <w:szCs w:val="24"/>
          <w:lang w:val="sr-Cyrl-CS"/>
        </w:rPr>
      </w:pPr>
    </w:p>
    <w:p w:rsidR="00863733" w:rsidRPr="00292AE8" w:rsidRDefault="00863733" w:rsidP="00863733">
      <w:pPr>
        <w:ind w:firstLine="1080"/>
        <w:rPr>
          <w:szCs w:val="24"/>
          <w:lang w:val="sr-Cyrl-CS"/>
        </w:rPr>
      </w:pPr>
    </w:p>
    <w:p w:rsidR="00863733" w:rsidRPr="002C42CF" w:rsidRDefault="00863733" w:rsidP="00863733">
      <w:pPr>
        <w:rPr>
          <w:rFonts w:cs="Times New Roman"/>
          <w:szCs w:val="24"/>
          <w:lang/>
        </w:rPr>
      </w:pPr>
      <w:r w:rsidRPr="002C42CF">
        <w:rPr>
          <w:rFonts w:cs="Times New Roman"/>
          <w:szCs w:val="24"/>
          <w:lang/>
        </w:rPr>
        <w:t xml:space="preserve">24 </w:t>
      </w:r>
      <w:r w:rsidRPr="002C42CF">
        <w:rPr>
          <w:rFonts w:cs="Times New Roman"/>
          <w:szCs w:val="24"/>
          <w:lang w:val="sr-Cyrl-CS"/>
        </w:rPr>
        <w:t>Број: 119-</w:t>
      </w:r>
      <w:r>
        <w:rPr>
          <w:rFonts w:cs="Times New Roman"/>
          <w:szCs w:val="24"/>
          <w:lang w:val="sr-Cyrl-CS"/>
        </w:rPr>
        <w:t>1537/2018</w:t>
      </w:r>
      <w:r w:rsidRPr="002C42CF">
        <w:rPr>
          <w:rFonts w:cs="Times New Roman"/>
          <w:szCs w:val="24"/>
        </w:rPr>
        <w:t xml:space="preserve"> </w:t>
      </w:r>
    </w:p>
    <w:p w:rsidR="00863733" w:rsidRPr="002C42CF" w:rsidRDefault="00A26881" w:rsidP="00863733">
      <w:pPr>
        <w:rPr>
          <w:rFonts w:cs="Times New Roman"/>
          <w:szCs w:val="24"/>
          <w:lang w:val="sr-Cyrl-CS"/>
        </w:rPr>
      </w:pPr>
      <w:r>
        <w:rPr>
          <w:rFonts w:cs="Times New Roman"/>
          <w:szCs w:val="24"/>
          <w:lang w:val="sr-Cyrl-CS"/>
        </w:rPr>
        <w:t>У Београду, 8. марта 2018. године</w:t>
      </w:r>
    </w:p>
    <w:p w:rsidR="00863733" w:rsidRPr="002C42CF" w:rsidRDefault="00863733" w:rsidP="00863733">
      <w:pPr>
        <w:rPr>
          <w:rFonts w:cs="Times New Roman"/>
          <w:szCs w:val="24"/>
          <w:lang/>
        </w:rPr>
      </w:pPr>
    </w:p>
    <w:p w:rsidR="00863733" w:rsidRPr="002C42CF" w:rsidRDefault="00863733" w:rsidP="00863733">
      <w:pPr>
        <w:rPr>
          <w:rFonts w:cs="Times New Roman"/>
          <w:szCs w:val="24"/>
          <w:lang/>
        </w:rPr>
      </w:pPr>
    </w:p>
    <w:p w:rsidR="00863733" w:rsidRPr="002C42CF" w:rsidRDefault="00863733" w:rsidP="00863733">
      <w:pPr>
        <w:jc w:val="center"/>
        <w:rPr>
          <w:rFonts w:cs="Times New Roman"/>
          <w:b/>
          <w:szCs w:val="24"/>
          <w:lang w:val="ru-RU"/>
        </w:rPr>
      </w:pPr>
      <w:r w:rsidRPr="002C42CF">
        <w:rPr>
          <w:rFonts w:cs="Times New Roman"/>
          <w:b/>
          <w:szCs w:val="24"/>
          <w:lang w:val="ru-RU"/>
        </w:rPr>
        <w:t>В  Л  А  Д  А</w:t>
      </w:r>
    </w:p>
    <w:p w:rsidR="00863733" w:rsidRPr="002C42CF" w:rsidRDefault="00863733" w:rsidP="00863733">
      <w:pPr>
        <w:jc w:val="center"/>
        <w:rPr>
          <w:rFonts w:cs="Times New Roman"/>
          <w:szCs w:val="24"/>
          <w:lang w:val="ru-RU"/>
        </w:rPr>
      </w:pPr>
    </w:p>
    <w:p w:rsidR="00863733" w:rsidRDefault="00863733" w:rsidP="00863733">
      <w:pPr>
        <w:tabs>
          <w:tab w:val="left" w:pos="900"/>
          <w:tab w:val="left" w:pos="1418"/>
        </w:tabs>
        <w:jc w:val="center"/>
        <w:rPr>
          <w:rFonts w:eastAsia="Times New Roman" w:cs="Times New Roman"/>
          <w:sz w:val="23"/>
        </w:rPr>
      </w:pPr>
    </w:p>
    <w:tbl>
      <w:tblPr>
        <w:tblW w:w="0" w:type="auto"/>
        <w:jc w:val="center"/>
        <w:tblLayout w:type="fixed"/>
        <w:tblLook w:val="04A0"/>
      </w:tblPr>
      <w:tblGrid>
        <w:gridCol w:w="4783"/>
        <w:gridCol w:w="3937"/>
      </w:tblGrid>
      <w:tr w:rsidR="00366E88" w:rsidTr="00366E88">
        <w:trPr>
          <w:jc w:val="center"/>
        </w:trPr>
        <w:tc>
          <w:tcPr>
            <w:tcW w:w="4783" w:type="dxa"/>
          </w:tcPr>
          <w:p w:rsidR="00366E88" w:rsidRDefault="00366E88" w:rsidP="001112F8">
            <w:pPr>
              <w:tabs>
                <w:tab w:val="left" w:pos="900"/>
                <w:tab w:val="left" w:pos="1418"/>
              </w:tabs>
              <w:jc w:val="center"/>
              <w:rPr>
                <w:rFonts w:eastAsia="Times New Roman" w:cs="Times New Roman"/>
                <w:szCs w:val="24"/>
              </w:rPr>
            </w:pPr>
          </w:p>
        </w:tc>
        <w:tc>
          <w:tcPr>
            <w:tcW w:w="3937" w:type="dxa"/>
            <w:hideMark/>
          </w:tcPr>
          <w:p w:rsidR="00366E88" w:rsidRDefault="00366E88" w:rsidP="001112F8">
            <w:pPr>
              <w:tabs>
                <w:tab w:val="left" w:pos="-110"/>
                <w:tab w:val="left" w:pos="1418"/>
              </w:tabs>
              <w:jc w:val="center"/>
              <w:rPr>
                <w:rFonts w:eastAsia="Times New Roman" w:cs="Times New Roman"/>
                <w:szCs w:val="24"/>
              </w:rPr>
            </w:pPr>
            <w:r>
              <w:t>ПРЕДСЕДНИК</w:t>
            </w:r>
          </w:p>
        </w:tc>
      </w:tr>
      <w:tr w:rsidR="00366E88" w:rsidTr="00366E88">
        <w:trPr>
          <w:jc w:val="center"/>
        </w:trPr>
        <w:tc>
          <w:tcPr>
            <w:tcW w:w="4783" w:type="dxa"/>
          </w:tcPr>
          <w:p w:rsidR="00366E88" w:rsidRDefault="00366E88" w:rsidP="001112F8">
            <w:pPr>
              <w:tabs>
                <w:tab w:val="left" w:pos="900"/>
                <w:tab w:val="left" w:pos="1418"/>
              </w:tabs>
              <w:jc w:val="center"/>
              <w:rPr>
                <w:rFonts w:eastAsia="Times New Roman" w:cs="Times New Roman"/>
                <w:szCs w:val="24"/>
              </w:rPr>
            </w:pPr>
          </w:p>
        </w:tc>
        <w:tc>
          <w:tcPr>
            <w:tcW w:w="3937" w:type="dxa"/>
          </w:tcPr>
          <w:p w:rsidR="00366E88" w:rsidRDefault="00366E88" w:rsidP="001112F8">
            <w:pPr>
              <w:tabs>
                <w:tab w:val="left" w:pos="900"/>
                <w:tab w:val="left" w:pos="1418"/>
              </w:tabs>
              <w:rPr>
                <w:rFonts w:eastAsia="Times New Roman" w:cs="Times New Roman"/>
                <w:szCs w:val="24"/>
              </w:rPr>
            </w:pPr>
          </w:p>
        </w:tc>
      </w:tr>
      <w:tr w:rsidR="00366E88" w:rsidTr="00366E88">
        <w:trPr>
          <w:jc w:val="center"/>
        </w:trPr>
        <w:tc>
          <w:tcPr>
            <w:tcW w:w="4783" w:type="dxa"/>
          </w:tcPr>
          <w:p w:rsidR="00366E88" w:rsidRDefault="00366E88" w:rsidP="001112F8">
            <w:pPr>
              <w:tabs>
                <w:tab w:val="left" w:pos="900"/>
                <w:tab w:val="left" w:pos="1418"/>
              </w:tabs>
              <w:jc w:val="center"/>
              <w:rPr>
                <w:rFonts w:eastAsia="Times New Roman" w:cs="Times New Roman"/>
                <w:szCs w:val="24"/>
              </w:rPr>
            </w:pPr>
          </w:p>
        </w:tc>
        <w:tc>
          <w:tcPr>
            <w:tcW w:w="3937" w:type="dxa"/>
          </w:tcPr>
          <w:p w:rsidR="00366E88" w:rsidRDefault="00366E88" w:rsidP="001112F8">
            <w:pPr>
              <w:tabs>
                <w:tab w:val="left" w:pos="900"/>
                <w:tab w:val="left" w:pos="1418"/>
              </w:tabs>
              <w:jc w:val="center"/>
              <w:rPr>
                <w:rFonts w:eastAsia="Times New Roman" w:cs="Times New Roman"/>
                <w:szCs w:val="24"/>
              </w:rPr>
            </w:pPr>
          </w:p>
        </w:tc>
      </w:tr>
      <w:tr w:rsidR="00366E88" w:rsidTr="00366E88">
        <w:trPr>
          <w:jc w:val="center"/>
        </w:trPr>
        <w:tc>
          <w:tcPr>
            <w:tcW w:w="4783" w:type="dxa"/>
          </w:tcPr>
          <w:p w:rsidR="00366E88" w:rsidRDefault="00366E88" w:rsidP="001112F8">
            <w:pPr>
              <w:tabs>
                <w:tab w:val="left" w:pos="900"/>
                <w:tab w:val="left" w:pos="1418"/>
              </w:tabs>
              <w:jc w:val="center"/>
              <w:rPr>
                <w:rFonts w:eastAsia="Times New Roman" w:cs="Times New Roman"/>
                <w:szCs w:val="24"/>
              </w:rPr>
            </w:pPr>
          </w:p>
        </w:tc>
        <w:tc>
          <w:tcPr>
            <w:tcW w:w="3937" w:type="dxa"/>
            <w:hideMark/>
          </w:tcPr>
          <w:p w:rsidR="00366E88" w:rsidRDefault="00366E88" w:rsidP="001112F8">
            <w:pPr>
              <w:tabs>
                <w:tab w:val="left" w:pos="0"/>
                <w:tab w:val="left" w:pos="1418"/>
              </w:tabs>
              <w:jc w:val="center"/>
              <w:rPr>
                <w:rFonts w:eastAsia="Times New Roman" w:cs="Times New Roman"/>
                <w:szCs w:val="24"/>
                <w:lang/>
              </w:rPr>
            </w:pPr>
            <w:r>
              <w:rPr>
                <w:lang/>
              </w:rPr>
              <w:t>Ана Брнабић</w:t>
            </w:r>
          </w:p>
        </w:tc>
      </w:tr>
    </w:tbl>
    <w:p w:rsidR="00366E88" w:rsidRDefault="00366E88" w:rsidP="00863733">
      <w:pPr>
        <w:tabs>
          <w:tab w:val="left" w:pos="900"/>
          <w:tab w:val="left" w:pos="1418"/>
        </w:tabs>
        <w:jc w:val="center"/>
        <w:rPr>
          <w:rFonts w:eastAsia="Times New Roman" w:cs="Times New Roman"/>
          <w:sz w:val="23"/>
        </w:rPr>
      </w:pPr>
    </w:p>
    <w:p w:rsidR="00863733" w:rsidRDefault="00863733" w:rsidP="00863733">
      <w:pPr>
        <w:tabs>
          <w:tab w:val="left" w:pos="1440"/>
        </w:tabs>
        <w:jc w:val="right"/>
        <w:rPr>
          <w:rFonts w:cs="Times New Roman"/>
          <w:szCs w:val="24"/>
          <w:lang/>
        </w:rPr>
        <w:sectPr w:rsidR="00863733" w:rsidSect="00863733">
          <w:pgSz w:w="12240" w:h="15840" w:code="1"/>
          <w:pgMar w:top="993" w:right="1440" w:bottom="1440" w:left="1440" w:header="720" w:footer="720" w:gutter="0"/>
          <w:cols w:space="720"/>
          <w:docGrid w:linePitch="360"/>
        </w:sectPr>
      </w:pPr>
    </w:p>
    <w:p w:rsidR="001112F8" w:rsidRDefault="001112F8" w:rsidP="00863733">
      <w:pPr>
        <w:tabs>
          <w:tab w:val="left" w:pos="1440"/>
        </w:tabs>
        <w:rPr>
          <w:sz w:val="23"/>
          <w:szCs w:val="24"/>
          <w:lang/>
        </w:rPr>
      </w:pPr>
    </w:p>
    <w:p w:rsidR="00F37596" w:rsidRDefault="00F37596" w:rsidP="00863733">
      <w:pPr>
        <w:tabs>
          <w:tab w:val="left" w:pos="1440"/>
        </w:tabs>
        <w:rPr>
          <w:sz w:val="23"/>
          <w:szCs w:val="24"/>
          <w:lang/>
        </w:rPr>
      </w:pPr>
    </w:p>
    <w:p w:rsidR="00863733" w:rsidRPr="00DC5C46" w:rsidRDefault="00863733" w:rsidP="00863733">
      <w:pPr>
        <w:tabs>
          <w:tab w:val="left" w:pos="1440"/>
        </w:tabs>
        <w:rPr>
          <w:sz w:val="23"/>
          <w:szCs w:val="24"/>
          <w:lang w:val="ru-RU"/>
        </w:rPr>
      </w:pPr>
      <w:r w:rsidRPr="00DC5C46">
        <w:rPr>
          <w:sz w:val="23"/>
          <w:szCs w:val="24"/>
          <w:lang/>
        </w:rPr>
        <w:tab/>
      </w:r>
    </w:p>
    <w:p w:rsidR="00012ED6" w:rsidRDefault="00863733" w:rsidP="00012ED6">
      <w:pPr>
        <w:tabs>
          <w:tab w:val="left" w:pos="1440"/>
        </w:tabs>
        <w:rPr>
          <w:rFonts w:cs="Times New Roman"/>
          <w:szCs w:val="24"/>
          <w:lang w:val="ru-RU"/>
        </w:rPr>
      </w:pPr>
      <w:r w:rsidRPr="00DC5C46">
        <w:rPr>
          <w:sz w:val="23"/>
          <w:szCs w:val="24"/>
          <w:lang w:val="ru-RU"/>
        </w:rPr>
        <w:tab/>
      </w:r>
      <w:r w:rsidR="00012ED6">
        <w:rPr>
          <w:rFonts w:cs="Times New Roman"/>
          <w:szCs w:val="24"/>
          <w:lang w:val="ru-RU"/>
        </w:rPr>
        <w:t xml:space="preserve">На основу члана 31. став </w:t>
      </w:r>
      <w:r w:rsidR="00012ED6">
        <w:rPr>
          <w:rFonts w:cs="Times New Roman"/>
          <w:szCs w:val="24"/>
          <w:lang w:val="sr-Cyrl-CS"/>
        </w:rPr>
        <w:t>3</w:t>
      </w:r>
      <w:r w:rsidR="00012ED6">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00012ED6">
        <w:rPr>
          <w:rFonts w:cs="Times New Roman"/>
          <w:szCs w:val="24"/>
        </w:rPr>
        <w:t>,</w:t>
      </w:r>
      <w:r w:rsidR="00012ED6">
        <w:rPr>
          <w:rFonts w:cs="Times New Roman"/>
          <w:szCs w:val="24"/>
          <w:lang w:val="ru-RU"/>
        </w:rPr>
        <w:t xml:space="preserve">  99/14 </w:t>
      </w:r>
      <w:r w:rsidR="00012ED6">
        <w:rPr>
          <w:rFonts w:cs="Times New Roman"/>
          <w:szCs w:val="24"/>
          <w:lang/>
        </w:rPr>
        <w:t>и 94/17</w:t>
      </w:r>
      <w:r w:rsidR="00012ED6">
        <w:rPr>
          <w:rFonts w:cs="Times New Roman"/>
          <w:szCs w:val="24"/>
          <w:lang w:val="ru-RU"/>
        </w:rPr>
        <w:t xml:space="preserve">) и члана 43. став 2. Закона о Влади </w:t>
      </w:r>
      <w:r w:rsidR="00012ED6">
        <w:rPr>
          <w:rFonts w:cs="Times New Roman"/>
          <w:szCs w:val="24"/>
          <w:lang w:val="sr-Cyrl-CS"/>
        </w:rPr>
        <w:t xml:space="preserve">(„Службени гласник РС”, бр. </w:t>
      </w:r>
      <w:r w:rsidR="00012ED6">
        <w:rPr>
          <w:rFonts w:cs="Times New Roman"/>
          <w:szCs w:val="24"/>
          <w:lang w:val="ru-RU"/>
        </w:rPr>
        <w:t>55/05, 71/05 – исправка, 101/07, 65/08, 16/11, 68/12 – УС</w:t>
      </w:r>
      <w:r w:rsidR="00012ED6">
        <w:rPr>
          <w:rFonts w:cs="Times New Roman"/>
          <w:szCs w:val="24"/>
        </w:rPr>
        <w:t>,</w:t>
      </w:r>
      <w:r w:rsidR="00012ED6">
        <w:rPr>
          <w:rFonts w:cs="Times New Roman"/>
          <w:szCs w:val="24"/>
          <w:lang w:val="ru-RU"/>
        </w:rPr>
        <w:t xml:space="preserve"> 72/12,</w:t>
      </w:r>
      <w:r w:rsidR="00012ED6">
        <w:rPr>
          <w:rFonts w:cs="Times New Roman"/>
          <w:szCs w:val="24"/>
        </w:rPr>
        <w:t xml:space="preserve"> 7/14 </w:t>
      </w:r>
      <w:r w:rsidR="00012ED6">
        <w:rPr>
          <w:rFonts w:cs="Times New Roman"/>
          <w:szCs w:val="24"/>
          <w:lang w:val="ru-RU"/>
        </w:rPr>
        <w:t>– УС и 44/14</w:t>
      </w:r>
      <w:r w:rsidR="00012ED6">
        <w:rPr>
          <w:rFonts w:cs="Times New Roman"/>
          <w:szCs w:val="24"/>
          <w:lang w:val="sr-Cyrl-CS"/>
        </w:rPr>
        <w:t>)</w:t>
      </w:r>
      <w:r w:rsidR="00012ED6">
        <w:rPr>
          <w:rFonts w:cs="Times New Roman"/>
          <w:szCs w:val="24"/>
          <w:lang w:val="ru-RU"/>
        </w:rPr>
        <w:t>,</w:t>
      </w:r>
    </w:p>
    <w:p w:rsidR="00012ED6" w:rsidRDefault="00012ED6" w:rsidP="00012ED6">
      <w:pPr>
        <w:rPr>
          <w:rFonts w:cs="Times New Roman"/>
          <w:szCs w:val="24"/>
          <w:lang w:val="ru-RU"/>
        </w:rPr>
      </w:pPr>
    </w:p>
    <w:p w:rsidR="00012ED6" w:rsidRDefault="00012ED6" w:rsidP="00012ED6">
      <w:pPr>
        <w:ind w:firstLine="1080"/>
        <w:rPr>
          <w:rFonts w:cs="Times New Roman"/>
          <w:szCs w:val="24"/>
          <w:lang w:val="sr-Cyrl-CS"/>
        </w:rPr>
      </w:pPr>
      <w:r>
        <w:rPr>
          <w:rFonts w:cs="Times New Roman"/>
          <w:szCs w:val="24"/>
          <w:lang w:val="sr-Cyrl-CS"/>
        </w:rPr>
        <w:tab/>
        <w:t>Влада доноси</w:t>
      </w:r>
    </w:p>
    <w:p w:rsidR="00012ED6" w:rsidRDefault="00012ED6" w:rsidP="00012ED6">
      <w:pPr>
        <w:ind w:firstLine="1080"/>
        <w:rPr>
          <w:rFonts w:cs="Times New Roman"/>
          <w:szCs w:val="24"/>
          <w:lang w:val="sr-Cyrl-CS"/>
        </w:rPr>
      </w:pPr>
    </w:p>
    <w:p w:rsidR="00012ED6" w:rsidRDefault="00012ED6" w:rsidP="00012ED6">
      <w:pPr>
        <w:ind w:firstLine="1080"/>
        <w:rPr>
          <w:rFonts w:cs="Times New Roman"/>
          <w:szCs w:val="24"/>
          <w:lang w:val="sr-Cyrl-CS"/>
        </w:rPr>
      </w:pPr>
    </w:p>
    <w:p w:rsidR="00012ED6" w:rsidRDefault="00012ED6" w:rsidP="00012ED6">
      <w:pPr>
        <w:jc w:val="center"/>
        <w:rPr>
          <w:rFonts w:cs="Times New Roman"/>
          <w:b/>
          <w:szCs w:val="24"/>
          <w:lang w:val="sr-Cyrl-CS"/>
        </w:rPr>
      </w:pPr>
      <w:r>
        <w:rPr>
          <w:rFonts w:cs="Times New Roman"/>
          <w:b/>
          <w:szCs w:val="24"/>
          <w:lang w:val="sr-Cyrl-CS"/>
        </w:rPr>
        <w:t>Р Е Ш Е Њ Е</w:t>
      </w:r>
    </w:p>
    <w:p w:rsidR="00012ED6" w:rsidRDefault="00012ED6" w:rsidP="00012ED6">
      <w:pPr>
        <w:jc w:val="center"/>
        <w:rPr>
          <w:rFonts w:cs="Times New Roman"/>
          <w:b/>
          <w:szCs w:val="24"/>
          <w:lang w:val="sr-Cyrl-CS"/>
        </w:rPr>
      </w:pPr>
    </w:p>
    <w:p w:rsidR="00012ED6" w:rsidRDefault="00012ED6" w:rsidP="00012ED6">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САРАДЊУ С ЦРКВАМА И ВЕРСКИМ ЗАЈЕДНИЦАМА </w:t>
      </w:r>
    </w:p>
    <w:p w:rsidR="00012ED6" w:rsidRDefault="00012ED6" w:rsidP="00012ED6">
      <w:pPr>
        <w:pStyle w:val="BodyText2"/>
        <w:spacing w:after="0" w:line="240" w:lineRule="auto"/>
        <w:contextualSpacing/>
        <w:jc w:val="center"/>
        <w:rPr>
          <w:b/>
          <w:szCs w:val="24"/>
        </w:rPr>
      </w:pPr>
      <w:r>
        <w:rPr>
          <w:b/>
          <w:szCs w:val="24"/>
          <w:lang w:val="sr-Cyrl-CS"/>
        </w:rPr>
        <w:t>У МИНИСТАРСТВУ ПРАВДЕ</w:t>
      </w:r>
    </w:p>
    <w:p w:rsidR="00012ED6" w:rsidRDefault="00012ED6" w:rsidP="00012ED6">
      <w:pPr>
        <w:jc w:val="center"/>
        <w:rPr>
          <w:rFonts w:cs="Times New Roman"/>
          <w:szCs w:val="24"/>
          <w:lang w:val="sr-Cyrl-CS"/>
        </w:rPr>
      </w:pPr>
    </w:p>
    <w:p w:rsidR="00012ED6" w:rsidRDefault="00012ED6" w:rsidP="00012ED6">
      <w:pPr>
        <w:jc w:val="center"/>
        <w:rPr>
          <w:rFonts w:cs="Times New Roman"/>
          <w:szCs w:val="24"/>
          <w:lang w:val="sr-Cyrl-CS"/>
        </w:rPr>
      </w:pPr>
      <w:r>
        <w:rPr>
          <w:rFonts w:cs="Times New Roman"/>
          <w:szCs w:val="24"/>
          <w:lang w:val="sr-Cyrl-CS"/>
        </w:rPr>
        <w:t>I</w:t>
      </w:r>
    </w:p>
    <w:p w:rsidR="00012ED6" w:rsidRDefault="00012ED6" w:rsidP="00012ED6">
      <w:pPr>
        <w:jc w:val="center"/>
        <w:rPr>
          <w:rFonts w:cs="Times New Roman"/>
          <w:szCs w:val="24"/>
          <w:lang w:val="sr-Cyrl-CS"/>
        </w:rPr>
      </w:pPr>
    </w:p>
    <w:p w:rsidR="00012ED6" w:rsidRDefault="00012ED6" w:rsidP="00012ED6">
      <w:pPr>
        <w:ind w:firstLine="1080"/>
        <w:rPr>
          <w:rFonts w:cs="Times New Roman"/>
          <w:szCs w:val="24"/>
          <w:lang w:val="sr-Cyrl-CS"/>
        </w:rPr>
      </w:pPr>
      <w:r>
        <w:rPr>
          <w:rFonts w:cs="Times New Roman"/>
          <w:szCs w:val="24"/>
          <w:lang w:val="sr-Cyrl-CS"/>
        </w:rPr>
        <w:tab/>
        <w:t xml:space="preserve">Поставља се др Ферид Булић за </w:t>
      </w:r>
      <w:r>
        <w:rPr>
          <w:rFonts w:cs="Times New Roman"/>
          <w:szCs w:val="24"/>
          <w:lang w:val="ru-RU"/>
        </w:rPr>
        <w:t>вршиоца дужности помоћника директора Управе за сарадњу с црквама и верским заједницама у Министарству правде од 1. марта 2018. године,</w:t>
      </w:r>
      <w:r>
        <w:rPr>
          <w:rFonts w:cs="Times New Roman"/>
          <w:szCs w:val="24"/>
          <w:lang/>
        </w:rPr>
        <w:t xml:space="preserve"> на три месеца</w:t>
      </w:r>
      <w:r>
        <w:rPr>
          <w:rFonts w:cs="Times New Roman"/>
          <w:szCs w:val="24"/>
          <w:lang w:val="sr-Cyrl-CS"/>
        </w:rPr>
        <w:t>.</w:t>
      </w:r>
    </w:p>
    <w:p w:rsidR="00012ED6" w:rsidRDefault="00012ED6" w:rsidP="00012ED6">
      <w:pPr>
        <w:jc w:val="center"/>
        <w:rPr>
          <w:rFonts w:cs="Times New Roman"/>
          <w:szCs w:val="24"/>
          <w:lang w:val="sr-Cyrl-CS"/>
        </w:rPr>
      </w:pPr>
    </w:p>
    <w:p w:rsidR="00012ED6" w:rsidRDefault="00012ED6" w:rsidP="00012ED6">
      <w:pPr>
        <w:jc w:val="center"/>
        <w:rPr>
          <w:rFonts w:cs="Times New Roman"/>
          <w:szCs w:val="24"/>
          <w:lang w:val="sr-Cyrl-CS"/>
        </w:rPr>
      </w:pPr>
      <w:r>
        <w:rPr>
          <w:rFonts w:cs="Times New Roman"/>
          <w:szCs w:val="24"/>
          <w:lang w:val="sr-Cyrl-CS"/>
        </w:rPr>
        <w:t>II</w:t>
      </w:r>
    </w:p>
    <w:p w:rsidR="00012ED6" w:rsidRDefault="00012ED6" w:rsidP="00012ED6">
      <w:pPr>
        <w:jc w:val="center"/>
        <w:rPr>
          <w:rFonts w:cs="Times New Roman"/>
          <w:b/>
          <w:szCs w:val="24"/>
          <w:lang w:val="sr-Cyrl-CS"/>
        </w:rPr>
      </w:pPr>
    </w:p>
    <w:p w:rsidR="00012ED6" w:rsidRDefault="00012ED6" w:rsidP="00012ED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012ED6" w:rsidRDefault="00012ED6" w:rsidP="00012ED6">
      <w:pPr>
        <w:ind w:firstLine="1080"/>
        <w:rPr>
          <w:rFonts w:cs="Times New Roman"/>
          <w:szCs w:val="24"/>
          <w:lang w:val="sr-Cyrl-CS"/>
        </w:rPr>
      </w:pPr>
    </w:p>
    <w:p w:rsidR="00012ED6" w:rsidRDefault="00012ED6" w:rsidP="00012ED6">
      <w:pPr>
        <w:ind w:firstLine="1080"/>
        <w:rPr>
          <w:rFonts w:cs="Times New Roman"/>
          <w:szCs w:val="24"/>
          <w:lang w:val="sr-Cyrl-CS"/>
        </w:rPr>
      </w:pPr>
    </w:p>
    <w:p w:rsidR="00012ED6" w:rsidRPr="00ED68B8" w:rsidRDefault="00012ED6" w:rsidP="00012ED6">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1725</w:t>
      </w:r>
      <w:r w:rsidRPr="00ED68B8">
        <w:rPr>
          <w:rFonts w:cs="Times New Roman"/>
          <w:szCs w:val="24"/>
          <w:lang w:val="sr-Cyrl-CS"/>
        </w:rPr>
        <w:t>/2018</w:t>
      </w:r>
      <w:r w:rsidRPr="00ED68B8">
        <w:rPr>
          <w:rFonts w:cs="Times New Roman"/>
          <w:szCs w:val="24"/>
        </w:rPr>
        <w:t xml:space="preserve"> </w:t>
      </w:r>
    </w:p>
    <w:p w:rsidR="00012ED6" w:rsidRPr="00ED68B8" w:rsidRDefault="00012ED6" w:rsidP="00012ED6">
      <w:pPr>
        <w:rPr>
          <w:rFonts w:cs="Times New Roman"/>
          <w:szCs w:val="24"/>
          <w:lang w:val="sr-Cyrl-CS"/>
        </w:rPr>
      </w:pPr>
      <w:r w:rsidRPr="00ED68B8">
        <w:rPr>
          <w:rFonts w:cs="Times New Roman"/>
          <w:szCs w:val="24"/>
          <w:lang w:val="sr-Cyrl-CS"/>
        </w:rPr>
        <w:t xml:space="preserve">У Београду, </w:t>
      </w:r>
      <w:r w:rsidR="00A26881">
        <w:rPr>
          <w:rFonts w:cs="Times New Roman"/>
          <w:szCs w:val="24"/>
          <w:lang w:val="sr-Cyrl-CS"/>
        </w:rPr>
        <w:t>8</w:t>
      </w:r>
      <w:r w:rsidRPr="00ED68B8">
        <w:rPr>
          <w:rFonts w:cs="Times New Roman"/>
          <w:szCs w:val="24"/>
          <w:lang w:val="sr-Cyrl-CS"/>
        </w:rPr>
        <w:t xml:space="preserve">. </w:t>
      </w:r>
      <w:r>
        <w:rPr>
          <w:rFonts w:cs="Times New Roman"/>
          <w:szCs w:val="24"/>
          <w:lang w:val="sr-Cyrl-CS"/>
        </w:rPr>
        <w:t>марта</w:t>
      </w:r>
      <w:r w:rsidRPr="00ED68B8">
        <w:rPr>
          <w:rFonts w:cs="Times New Roman"/>
          <w:szCs w:val="24"/>
          <w:lang w:val="sr-Cyrl-CS"/>
        </w:rPr>
        <w:t xml:space="preserve"> 2018. године</w:t>
      </w:r>
    </w:p>
    <w:p w:rsidR="00012ED6" w:rsidRPr="00ED68B8" w:rsidRDefault="00012ED6" w:rsidP="00012ED6">
      <w:pPr>
        <w:rPr>
          <w:rFonts w:cs="Times New Roman"/>
          <w:szCs w:val="24"/>
          <w:lang/>
        </w:rPr>
      </w:pPr>
    </w:p>
    <w:p w:rsidR="00012ED6" w:rsidRPr="00ED68B8" w:rsidRDefault="00012ED6" w:rsidP="00012ED6">
      <w:pPr>
        <w:rPr>
          <w:rFonts w:cs="Times New Roman"/>
          <w:szCs w:val="24"/>
          <w:lang/>
        </w:rPr>
      </w:pPr>
    </w:p>
    <w:p w:rsidR="00012ED6" w:rsidRDefault="00012ED6" w:rsidP="00012ED6">
      <w:pPr>
        <w:jc w:val="center"/>
        <w:rPr>
          <w:rFonts w:cs="Times New Roman"/>
          <w:b/>
          <w:szCs w:val="24"/>
          <w:lang w:val="ru-RU"/>
        </w:rPr>
      </w:pPr>
      <w:r w:rsidRPr="00ED68B8">
        <w:rPr>
          <w:rFonts w:cs="Times New Roman"/>
          <w:b/>
          <w:szCs w:val="24"/>
          <w:lang w:val="ru-RU"/>
        </w:rPr>
        <w:t>В  Л  А  Д  А</w:t>
      </w:r>
    </w:p>
    <w:p w:rsidR="001112F8" w:rsidRDefault="001112F8" w:rsidP="00012ED6">
      <w:pPr>
        <w:jc w:val="center"/>
        <w:rPr>
          <w:rFonts w:cs="Times New Roman"/>
          <w:b/>
          <w:szCs w:val="24"/>
          <w:lang w:val="ru-RU"/>
        </w:rPr>
      </w:pPr>
    </w:p>
    <w:p w:rsidR="001112F8" w:rsidRDefault="001112F8" w:rsidP="00012ED6">
      <w:pPr>
        <w:jc w:val="center"/>
        <w:rPr>
          <w:rFonts w:cs="Times New Roman"/>
          <w:b/>
          <w:szCs w:val="24"/>
          <w:lang w:val="ru-RU"/>
        </w:rPr>
      </w:pPr>
    </w:p>
    <w:tbl>
      <w:tblPr>
        <w:tblW w:w="0" w:type="auto"/>
        <w:jc w:val="center"/>
        <w:tblLayout w:type="fixed"/>
        <w:tblLook w:val="04A0"/>
      </w:tblPr>
      <w:tblGrid>
        <w:gridCol w:w="4783"/>
        <w:gridCol w:w="3937"/>
      </w:tblGrid>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hideMark/>
          </w:tcPr>
          <w:p w:rsidR="001112F8" w:rsidRDefault="001112F8" w:rsidP="001112F8">
            <w:pPr>
              <w:tabs>
                <w:tab w:val="left" w:pos="-110"/>
                <w:tab w:val="left" w:pos="1418"/>
              </w:tabs>
              <w:jc w:val="center"/>
              <w:rPr>
                <w:rFonts w:eastAsia="Times New Roman" w:cs="Times New Roman"/>
                <w:szCs w:val="24"/>
              </w:rPr>
            </w:pPr>
            <w:r>
              <w:t>ПРЕДСЕДНИК</w:t>
            </w: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tcPr>
          <w:p w:rsidR="001112F8" w:rsidRDefault="001112F8" w:rsidP="001112F8">
            <w:pPr>
              <w:tabs>
                <w:tab w:val="left" w:pos="900"/>
                <w:tab w:val="left" w:pos="1418"/>
              </w:tabs>
              <w:rPr>
                <w:rFonts w:eastAsia="Times New Roman" w:cs="Times New Roman"/>
                <w:szCs w:val="24"/>
              </w:rPr>
            </w:pP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tcPr>
          <w:p w:rsidR="001112F8" w:rsidRDefault="001112F8" w:rsidP="001112F8">
            <w:pPr>
              <w:tabs>
                <w:tab w:val="left" w:pos="900"/>
                <w:tab w:val="left" w:pos="1418"/>
              </w:tabs>
              <w:jc w:val="center"/>
              <w:rPr>
                <w:rFonts w:eastAsia="Times New Roman" w:cs="Times New Roman"/>
                <w:szCs w:val="24"/>
              </w:rPr>
            </w:pP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hideMark/>
          </w:tcPr>
          <w:p w:rsidR="001112F8" w:rsidRDefault="001112F8" w:rsidP="001112F8">
            <w:pPr>
              <w:tabs>
                <w:tab w:val="left" w:pos="0"/>
                <w:tab w:val="left" w:pos="1418"/>
              </w:tabs>
              <w:jc w:val="center"/>
              <w:rPr>
                <w:rFonts w:eastAsia="Times New Roman" w:cs="Times New Roman"/>
                <w:szCs w:val="24"/>
                <w:lang/>
              </w:rPr>
            </w:pPr>
            <w:r>
              <w:rPr>
                <w:lang/>
              </w:rPr>
              <w:t>Ана Брнабић</w:t>
            </w:r>
          </w:p>
        </w:tc>
      </w:tr>
    </w:tbl>
    <w:p w:rsidR="001112F8" w:rsidRPr="00ED68B8" w:rsidRDefault="001112F8" w:rsidP="00012ED6">
      <w:pPr>
        <w:jc w:val="center"/>
        <w:rPr>
          <w:rFonts w:cs="Times New Roman"/>
          <w:b/>
          <w:szCs w:val="24"/>
          <w:lang w:val="ru-RU"/>
        </w:rPr>
      </w:pPr>
    </w:p>
    <w:p w:rsidR="00012ED6" w:rsidRPr="00ED68B8" w:rsidRDefault="00012ED6" w:rsidP="00012ED6">
      <w:pPr>
        <w:jc w:val="center"/>
        <w:rPr>
          <w:rFonts w:cs="Times New Roman"/>
          <w:szCs w:val="24"/>
          <w:lang w:val="ru-RU"/>
        </w:rPr>
      </w:pPr>
    </w:p>
    <w:p w:rsidR="00012ED6" w:rsidRDefault="00012ED6" w:rsidP="00012ED6"/>
    <w:p w:rsidR="00012ED6" w:rsidRDefault="00012ED6" w:rsidP="00012ED6">
      <w:pPr>
        <w:jc w:val="left"/>
      </w:pPr>
    </w:p>
    <w:p w:rsidR="00012ED6" w:rsidRDefault="00012ED6" w:rsidP="00012ED6">
      <w:pPr>
        <w:jc w:val="left"/>
        <w:sectPr w:rsidR="00012ED6" w:rsidSect="00044FCE">
          <w:pgSz w:w="12240" w:h="15840" w:code="1"/>
          <w:pgMar w:top="851" w:right="1440" w:bottom="567" w:left="1440" w:header="708" w:footer="708" w:gutter="0"/>
          <w:cols w:space="720"/>
        </w:sectPr>
      </w:pPr>
    </w:p>
    <w:p w:rsidR="009E6CAE" w:rsidRDefault="009E6CAE" w:rsidP="009E6CAE">
      <w:pPr>
        <w:tabs>
          <w:tab w:val="left" w:pos="1440"/>
        </w:tabs>
        <w:rPr>
          <w:rFonts w:cs="Times New Roman"/>
          <w:szCs w:val="24"/>
          <w:lang w:val="ru-RU"/>
        </w:rPr>
      </w:pPr>
    </w:p>
    <w:p w:rsidR="001112F8" w:rsidRDefault="001112F8" w:rsidP="009E6CAE">
      <w:pPr>
        <w:tabs>
          <w:tab w:val="left" w:pos="1440"/>
        </w:tabs>
        <w:rPr>
          <w:rFonts w:cs="Times New Roman"/>
          <w:szCs w:val="24"/>
          <w:lang w:val="ru-RU"/>
        </w:rPr>
      </w:pPr>
    </w:p>
    <w:p w:rsidR="009E6CAE" w:rsidRDefault="009E6CAE" w:rsidP="009E6CAE">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9E6CAE" w:rsidRDefault="009E6CAE" w:rsidP="009E6CAE">
      <w:pPr>
        <w:rPr>
          <w:rFonts w:cs="Times New Roman"/>
          <w:szCs w:val="24"/>
          <w:lang w:val="ru-RU"/>
        </w:rPr>
      </w:pPr>
    </w:p>
    <w:p w:rsidR="009E6CAE" w:rsidRDefault="009E6CAE" w:rsidP="009E6CAE">
      <w:pPr>
        <w:ind w:firstLine="1080"/>
        <w:rPr>
          <w:rFonts w:cs="Times New Roman"/>
          <w:szCs w:val="24"/>
          <w:lang w:val="sr-Cyrl-CS"/>
        </w:rPr>
      </w:pPr>
      <w:r>
        <w:rPr>
          <w:rFonts w:cs="Times New Roman"/>
          <w:szCs w:val="24"/>
          <w:lang w:val="sr-Cyrl-CS"/>
        </w:rPr>
        <w:tab/>
        <w:t>Влада доноси</w:t>
      </w:r>
    </w:p>
    <w:p w:rsidR="009E6CAE" w:rsidRDefault="009E6CAE" w:rsidP="009E6CAE">
      <w:pPr>
        <w:ind w:firstLine="1080"/>
        <w:rPr>
          <w:rFonts w:cs="Times New Roman"/>
          <w:szCs w:val="24"/>
          <w:lang w:val="sr-Cyrl-CS"/>
        </w:rPr>
      </w:pPr>
    </w:p>
    <w:p w:rsidR="009E6CAE" w:rsidRDefault="009E6CAE" w:rsidP="009E6CAE">
      <w:pPr>
        <w:ind w:firstLine="1080"/>
        <w:rPr>
          <w:rFonts w:cs="Times New Roman"/>
          <w:szCs w:val="24"/>
          <w:lang w:val="sr-Cyrl-CS"/>
        </w:rPr>
      </w:pPr>
    </w:p>
    <w:p w:rsidR="009E6CAE" w:rsidRDefault="009E6CAE" w:rsidP="009E6CAE">
      <w:pPr>
        <w:jc w:val="center"/>
        <w:rPr>
          <w:rFonts w:cs="Times New Roman"/>
          <w:b/>
          <w:szCs w:val="24"/>
          <w:lang w:val="sr-Cyrl-CS"/>
        </w:rPr>
      </w:pPr>
      <w:r>
        <w:rPr>
          <w:rFonts w:cs="Times New Roman"/>
          <w:b/>
          <w:szCs w:val="24"/>
          <w:lang w:val="sr-Cyrl-CS"/>
        </w:rPr>
        <w:t>Р Е Ш Е Њ Е</w:t>
      </w:r>
    </w:p>
    <w:p w:rsidR="009E6CAE" w:rsidRDefault="009E6CAE" w:rsidP="009E6CAE">
      <w:pPr>
        <w:jc w:val="center"/>
        <w:rPr>
          <w:rFonts w:cs="Times New Roman"/>
          <w:b/>
          <w:szCs w:val="24"/>
          <w:lang w:val="sr-Cyrl-CS"/>
        </w:rPr>
      </w:pPr>
    </w:p>
    <w:p w:rsidR="009E6CAE" w:rsidRDefault="009E6CAE" w:rsidP="009E6CAE">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ДИРЕКТОРА УПРАВЕ ЗА САРАДЊУ С ЦРКВАМА И ВЕРСКИМ ЗАЈЕДНИЦАМА </w:t>
      </w:r>
    </w:p>
    <w:p w:rsidR="009E6CAE" w:rsidRDefault="009E6CAE" w:rsidP="009E6CAE">
      <w:pPr>
        <w:pStyle w:val="BodyText2"/>
        <w:spacing w:after="0" w:line="240" w:lineRule="auto"/>
        <w:contextualSpacing/>
        <w:jc w:val="center"/>
        <w:rPr>
          <w:b/>
          <w:szCs w:val="24"/>
        </w:rPr>
      </w:pPr>
      <w:r>
        <w:rPr>
          <w:b/>
          <w:szCs w:val="24"/>
          <w:lang w:val="sr-Cyrl-CS"/>
        </w:rPr>
        <w:t>У МИНИСТАРСТВУ ПРАВДЕ</w:t>
      </w:r>
    </w:p>
    <w:p w:rsidR="009E6CAE" w:rsidRDefault="009E6CAE" w:rsidP="009E6CAE">
      <w:pPr>
        <w:jc w:val="center"/>
        <w:rPr>
          <w:rFonts w:cs="Times New Roman"/>
          <w:szCs w:val="24"/>
          <w:lang w:val="sr-Cyrl-CS"/>
        </w:rPr>
      </w:pPr>
    </w:p>
    <w:p w:rsidR="009E6CAE" w:rsidRDefault="009E6CAE" w:rsidP="009E6CAE">
      <w:pPr>
        <w:jc w:val="center"/>
        <w:rPr>
          <w:rFonts w:cs="Times New Roman"/>
          <w:szCs w:val="24"/>
          <w:lang w:val="sr-Cyrl-CS"/>
        </w:rPr>
      </w:pPr>
      <w:r>
        <w:rPr>
          <w:rFonts w:cs="Times New Roman"/>
          <w:szCs w:val="24"/>
          <w:lang w:val="sr-Cyrl-CS"/>
        </w:rPr>
        <w:t>I</w:t>
      </w:r>
    </w:p>
    <w:p w:rsidR="009E6CAE" w:rsidRDefault="009E6CAE" w:rsidP="009E6CAE">
      <w:pPr>
        <w:jc w:val="center"/>
        <w:rPr>
          <w:rFonts w:cs="Times New Roman"/>
          <w:szCs w:val="24"/>
          <w:lang w:val="sr-Cyrl-CS"/>
        </w:rPr>
      </w:pPr>
    </w:p>
    <w:p w:rsidR="009E6CAE" w:rsidRDefault="009E6CAE" w:rsidP="009E6CAE">
      <w:pPr>
        <w:ind w:firstLine="1080"/>
        <w:rPr>
          <w:rFonts w:cs="Times New Roman"/>
          <w:szCs w:val="24"/>
          <w:lang w:val="sr-Cyrl-CS"/>
        </w:rPr>
      </w:pPr>
      <w:r>
        <w:rPr>
          <w:rFonts w:cs="Times New Roman"/>
          <w:szCs w:val="24"/>
          <w:lang w:val="sr-Cyrl-CS"/>
        </w:rPr>
        <w:tab/>
        <w:t xml:space="preserve">Поставља се др Марко Николић за </w:t>
      </w:r>
      <w:r>
        <w:rPr>
          <w:rFonts w:cs="Times New Roman"/>
          <w:szCs w:val="24"/>
          <w:lang w:val="ru-RU"/>
        </w:rPr>
        <w:t>вршиоца дужности помоћника директора Управе за сарадњу с црквама и верским заједницама – Сектор за односе са црквама и верским заједницама и опште послове у Министарству правде од 5. марта 2018. године,</w:t>
      </w:r>
      <w:r>
        <w:rPr>
          <w:rFonts w:cs="Times New Roman"/>
          <w:szCs w:val="24"/>
          <w:lang/>
        </w:rPr>
        <w:t xml:space="preserve"> на три месеца</w:t>
      </w:r>
      <w:r>
        <w:rPr>
          <w:rFonts w:cs="Times New Roman"/>
          <w:szCs w:val="24"/>
          <w:lang w:val="sr-Cyrl-CS"/>
        </w:rPr>
        <w:t>.</w:t>
      </w:r>
    </w:p>
    <w:p w:rsidR="009E6CAE" w:rsidRDefault="009E6CAE" w:rsidP="009E6CAE">
      <w:pPr>
        <w:jc w:val="center"/>
        <w:rPr>
          <w:rFonts w:cs="Times New Roman"/>
          <w:szCs w:val="24"/>
          <w:lang w:val="sr-Cyrl-CS"/>
        </w:rPr>
      </w:pPr>
    </w:p>
    <w:p w:rsidR="009E6CAE" w:rsidRDefault="009E6CAE" w:rsidP="009E6CAE">
      <w:pPr>
        <w:jc w:val="center"/>
        <w:rPr>
          <w:rFonts w:cs="Times New Roman"/>
          <w:szCs w:val="24"/>
          <w:lang w:val="sr-Cyrl-CS"/>
        </w:rPr>
      </w:pPr>
      <w:r>
        <w:rPr>
          <w:rFonts w:cs="Times New Roman"/>
          <w:szCs w:val="24"/>
          <w:lang w:val="sr-Cyrl-CS"/>
        </w:rPr>
        <w:t>II</w:t>
      </w:r>
    </w:p>
    <w:p w:rsidR="009E6CAE" w:rsidRDefault="009E6CAE" w:rsidP="009E6CAE">
      <w:pPr>
        <w:jc w:val="center"/>
        <w:rPr>
          <w:rFonts w:cs="Times New Roman"/>
          <w:b/>
          <w:szCs w:val="24"/>
          <w:lang w:val="sr-Cyrl-CS"/>
        </w:rPr>
      </w:pPr>
    </w:p>
    <w:p w:rsidR="009E6CAE" w:rsidRDefault="009E6CAE" w:rsidP="009E6CAE">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E6CAE" w:rsidRDefault="009E6CAE" w:rsidP="009E6CAE">
      <w:pPr>
        <w:ind w:firstLine="1080"/>
        <w:rPr>
          <w:rFonts w:cs="Times New Roman"/>
          <w:szCs w:val="24"/>
          <w:lang w:val="sr-Cyrl-CS"/>
        </w:rPr>
      </w:pPr>
    </w:p>
    <w:p w:rsidR="009E6CAE" w:rsidRDefault="009E6CAE" w:rsidP="009E6CAE">
      <w:pPr>
        <w:ind w:firstLine="1080"/>
        <w:rPr>
          <w:rFonts w:cs="Times New Roman"/>
          <w:szCs w:val="24"/>
          <w:lang w:val="sr-Cyrl-CS"/>
        </w:rPr>
      </w:pPr>
    </w:p>
    <w:p w:rsidR="009E6CAE" w:rsidRPr="00ED68B8" w:rsidRDefault="009E6CAE" w:rsidP="009E6CAE">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1724</w:t>
      </w:r>
      <w:r w:rsidRPr="00ED68B8">
        <w:rPr>
          <w:rFonts w:cs="Times New Roman"/>
          <w:szCs w:val="24"/>
          <w:lang w:val="sr-Cyrl-CS"/>
        </w:rPr>
        <w:t>/2018</w:t>
      </w:r>
      <w:r w:rsidRPr="00ED68B8">
        <w:rPr>
          <w:rFonts w:cs="Times New Roman"/>
          <w:szCs w:val="24"/>
        </w:rPr>
        <w:t xml:space="preserve"> </w:t>
      </w:r>
    </w:p>
    <w:p w:rsidR="009E6CAE" w:rsidRPr="00ED68B8" w:rsidRDefault="00A26881" w:rsidP="009E6CAE">
      <w:pPr>
        <w:rPr>
          <w:rFonts w:cs="Times New Roman"/>
          <w:szCs w:val="24"/>
          <w:lang w:val="sr-Cyrl-CS"/>
        </w:rPr>
      </w:pPr>
      <w:r>
        <w:rPr>
          <w:rFonts w:cs="Times New Roman"/>
          <w:szCs w:val="24"/>
          <w:lang w:val="sr-Cyrl-CS"/>
        </w:rPr>
        <w:t>У Београду, 8</w:t>
      </w:r>
      <w:r w:rsidR="009E6CAE" w:rsidRPr="00ED68B8">
        <w:rPr>
          <w:rFonts w:cs="Times New Roman"/>
          <w:szCs w:val="24"/>
          <w:lang w:val="sr-Cyrl-CS"/>
        </w:rPr>
        <w:t xml:space="preserve">. </w:t>
      </w:r>
      <w:r w:rsidR="009E6CAE">
        <w:rPr>
          <w:rFonts w:cs="Times New Roman"/>
          <w:szCs w:val="24"/>
          <w:lang w:val="sr-Cyrl-CS"/>
        </w:rPr>
        <w:t>марта</w:t>
      </w:r>
      <w:r w:rsidR="009E6CAE" w:rsidRPr="00ED68B8">
        <w:rPr>
          <w:rFonts w:cs="Times New Roman"/>
          <w:szCs w:val="24"/>
          <w:lang w:val="sr-Cyrl-CS"/>
        </w:rPr>
        <w:t xml:space="preserve"> 2018. године</w:t>
      </w:r>
    </w:p>
    <w:p w:rsidR="009E6CAE" w:rsidRPr="00ED68B8" w:rsidRDefault="009E6CAE" w:rsidP="009E6CAE">
      <w:pPr>
        <w:rPr>
          <w:rFonts w:cs="Times New Roman"/>
          <w:szCs w:val="24"/>
          <w:lang/>
        </w:rPr>
      </w:pPr>
    </w:p>
    <w:p w:rsidR="009E6CAE" w:rsidRPr="00ED68B8" w:rsidRDefault="009E6CAE" w:rsidP="009E6CAE">
      <w:pPr>
        <w:rPr>
          <w:rFonts w:cs="Times New Roman"/>
          <w:szCs w:val="24"/>
          <w:lang/>
        </w:rPr>
      </w:pPr>
    </w:p>
    <w:p w:rsidR="009E6CAE" w:rsidRDefault="009E6CAE" w:rsidP="009E6CAE">
      <w:pPr>
        <w:jc w:val="center"/>
        <w:rPr>
          <w:rFonts w:cs="Times New Roman"/>
          <w:b/>
          <w:szCs w:val="24"/>
          <w:lang w:val="ru-RU"/>
        </w:rPr>
      </w:pPr>
      <w:r w:rsidRPr="00ED68B8">
        <w:rPr>
          <w:rFonts w:cs="Times New Roman"/>
          <w:b/>
          <w:szCs w:val="24"/>
          <w:lang w:val="ru-RU"/>
        </w:rPr>
        <w:t>В  Л  А  Д  А</w:t>
      </w:r>
    </w:p>
    <w:p w:rsidR="001112F8" w:rsidRDefault="001112F8" w:rsidP="009E6CAE">
      <w:pPr>
        <w:jc w:val="center"/>
        <w:rPr>
          <w:rFonts w:cs="Times New Roman"/>
          <w:b/>
          <w:szCs w:val="24"/>
          <w:lang w:val="ru-RU"/>
        </w:rPr>
      </w:pPr>
    </w:p>
    <w:p w:rsidR="001112F8" w:rsidRDefault="001112F8" w:rsidP="009E6CAE">
      <w:pPr>
        <w:jc w:val="center"/>
        <w:rPr>
          <w:rFonts w:cs="Times New Roman"/>
          <w:b/>
          <w:szCs w:val="24"/>
          <w:lang w:val="ru-RU"/>
        </w:rPr>
      </w:pPr>
    </w:p>
    <w:tbl>
      <w:tblPr>
        <w:tblW w:w="0" w:type="auto"/>
        <w:jc w:val="center"/>
        <w:tblLayout w:type="fixed"/>
        <w:tblLook w:val="04A0"/>
      </w:tblPr>
      <w:tblGrid>
        <w:gridCol w:w="4783"/>
        <w:gridCol w:w="3937"/>
      </w:tblGrid>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hideMark/>
          </w:tcPr>
          <w:p w:rsidR="001112F8" w:rsidRDefault="001112F8" w:rsidP="001112F8">
            <w:pPr>
              <w:tabs>
                <w:tab w:val="left" w:pos="-110"/>
                <w:tab w:val="left" w:pos="1418"/>
              </w:tabs>
              <w:jc w:val="center"/>
              <w:rPr>
                <w:rFonts w:eastAsia="Times New Roman" w:cs="Times New Roman"/>
                <w:szCs w:val="24"/>
              </w:rPr>
            </w:pPr>
            <w:r>
              <w:t>ПРЕДСЕДНИК</w:t>
            </w: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tcPr>
          <w:p w:rsidR="001112F8" w:rsidRDefault="001112F8" w:rsidP="001112F8">
            <w:pPr>
              <w:tabs>
                <w:tab w:val="left" w:pos="900"/>
                <w:tab w:val="left" w:pos="1418"/>
              </w:tabs>
              <w:rPr>
                <w:rFonts w:eastAsia="Times New Roman" w:cs="Times New Roman"/>
                <w:szCs w:val="24"/>
              </w:rPr>
            </w:pP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tcPr>
          <w:p w:rsidR="001112F8" w:rsidRDefault="001112F8" w:rsidP="001112F8">
            <w:pPr>
              <w:tabs>
                <w:tab w:val="left" w:pos="900"/>
                <w:tab w:val="left" w:pos="1418"/>
              </w:tabs>
              <w:jc w:val="center"/>
              <w:rPr>
                <w:rFonts w:eastAsia="Times New Roman" w:cs="Times New Roman"/>
                <w:szCs w:val="24"/>
              </w:rPr>
            </w:pPr>
          </w:p>
        </w:tc>
      </w:tr>
      <w:tr w:rsidR="001112F8" w:rsidTr="001112F8">
        <w:trPr>
          <w:jc w:val="center"/>
        </w:trPr>
        <w:tc>
          <w:tcPr>
            <w:tcW w:w="4783" w:type="dxa"/>
          </w:tcPr>
          <w:p w:rsidR="001112F8" w:rsidRDefault="001112F8" w:rsidP="001112F8">
            <w:pPr>
              <w:tabs>
                <w:tab w:val="left" w:pos="900"/>
                <w:tab w:val="left" w:pos="1418"/>
              </w:tabs>
              <w:jc w:val="center"/>
              <w:rPr>
                <w:rFonts w:eastAsia="Times New Roman" w:cs="Times New Roman"/>
                <w:szCs w:val="24"/>
              </w:rPr>
            </w:pPr>
          </w:p>
        </w:tc>
        <w:tc>
          <w:tcPr>
            <w:tcW w:w="3937" w:type="dxa"/>
            <w:hideMark/>
          </w:tcPr>
          <w:p w:rsidR="001112F8" w:rsidRDefault="001112F8" w:rsidP="001112F8">
            <w:pPr>
              <w:tabs>
                <w:tab w:val="left" w:pos="0"/>
                <w:tab w:val="left" w:pos="1418"/>
              </w:tabs>
              <w:jc w:val="center"/>
              <w:rPr>
                <w:rFonts w:eastAsia="Times New Roman" w:cs="Times New Roman"/>
                <w:szCs w:val="24"/>
                <w:lang/>
              </w:rPr>
            </w:pPr>
            <w:r>
              <w:rPr>
                <w:lang/>
              </w:rPr>
              <w:t>Ана Брнабић</w:t>
            </w:r>
          </w:p>
        </w:tc>
      </w:tr>
    </w:tbl>
    <w:p w:rsidR="001112F8" w:rsidRPr="00ED68B8" w:rsidRDefault="001112F8" w:rsidP="009E6CAE">
      <w:pPr>
        <w:jc w:val="center"/>
        <w:rPr>
          <w:rFonts w:cs="Times New Roman"/>
          <w:b/>
          <w:szCs w:val="24"/>
          <w:lang w:val="ru-RU"/>
        </w:rPr>
      </w:pPr>
    </w:p>
    <w:p w:rsidR="009E6CAE" w:rsidRPr="00ED68B8" w:rsidRDefault="009E6CAE" w:rsidP="009E6CAE">
      <w:pPr>
        <w:jc w:val="center"/>
        <w:rPr>
          <w:rFonts w:cs="Times New Roman"/>
          <w:szCs w:val="24"/>
          <w:lang w:val="ru-RU"/>
        </w:rPr>
      </w:pPr>
    </w:p>
    <w:p w:rsidR="00383A5D" w:rsidRDefault="00383A5D" w:rsidP="00D43A5D">
      <w:pPr>
        <w:jc w:val="right"/>
        <w:rPr>
          <w:lang/>
        </w:rPr>
        <w:sectPr w:rsidR="00383A5D" w:rsidSect="008434B8">
          <w:pgSz w:w="12240" w:h="15840" w:code="1"/>
          <w:pgMar w:top="851" w:right="1440" w:bottom="1440" w:left="1440" w:header="720" w:footer="720" w:gutter="0"/>
          <w:cols w:space="720"/>
          <w:docGrid w:linePitch="360"/>
        </w:sectPr>
      </w:pPr>
    </w:p>
    <w:p w:rsidR="009E6CAE" w:rsidRDefault="009E6CAE" w:rsidP="009E6CAE">
      <w:pPr>
        <w:pStyle w:val="BodyText"/>
        <w:spacing w:after="0"/>
        <w:ind w:firstLine="720"/>
        <w:jc w:val="right"/>
        <w:rPr>
          <w:szCs w:val="24"/>
          <w:lang/>
        </w:rPr>
      </w:pPr>
    </w:p>
    <w:p w:rsidR="004021A5" w:rsidRPr="00757F10" w:rsidRDefault="004021A5" w:rsidP="009E6CAE">
      <w:pPr>
        <w:pStyle w:val="BodyText"/>
        <w:spacing w:after="0"/>
        <w:ind w:firstLine="720"/>
        <w:jc w:val="right"/>
        <w:rPr>
          <w:szCs w:val="24"/>
          <w:lang/>
        </w:rPr>
      </w:pPr>
    </w:p>
    <w:p w:rsidR="009E6CAE" w:rsidRPr="00757F10" w:rsidRDefault="009E6CAE" w:rsidP="009E6CAE">
      <w:pPr>
        <w:pStyle w:val="BodyText"/>
        <w:spacing w:after="0"/>
        <w:rPr>
          <w:szCs w:val="24"/>
          <w:lang/>
        </w:rPr>
      </w:pPr>
      <w:r w:rsidRPr="00757F10">
        <w:rPr>
          <w:szCs w:val="24"/>
          <w:lang/>
        </w:rPr>
        <w:tab/>
      </w:r>
      <w:r w:rsidRPr="00757F10">
        <w:rPr>
          <w:szCs w:val="24"/>
          <w:lang/>
        </w:rPr>
        <w:tab/>
      </w:r>
      <w:r w:rsidRPr="00757F10">
        <w:rPr>
          <w:szCs w:val="24"/>
        </w:rPr>
        <w:t xml:space="preserve">На основу члана </w:t>
      </w:r>
      <w:r w:rsidRPr="00757F10">
        <w:rPr>
          <w:szCs w:val="24"/>
          <w:lang/>
        </w:rPr>
        <w:t xml:space="preserve">33. и члана 34. </w:t>
      </w:r>
      <w:r w:rsidRPr="00757F10">
        <w:rPr>
          <w:szCs w:val="24"/>
        </w:rPr>
        <w:t>ст</w:t>
      </w:r>
      <w:r w:rsidRPr="00757F10">
        <w:rPr>
          <w:szCs w:val="24"/>
          <w:lang/>
        </w:rPr>
        <w:t>ав</w:t>
      </w:r>
      <w:r w:rsidRPr="00757F10">
        <w:rPr>
          <w:szCs w:val="24"/>
        </w:rPr>
        <w:t xml:space="preserve"> 1. Закона о државним службеницима </w:t>
      </w:r>
      <w:r w:rsidRPr="00757F10">
        <w:rPr>
          <w:szCs w:val="24"/>
          <w:lang w:val="ru-RU"/>
        </w:rPr>
        <w:t xml:space="preserve">(„Службени гласник РС”, бр. </w:t>
      </w:r>
      <w:r w:rsidRPr="00757F10">
        <w:rPr>
          <w:rFonts w:cs="Times New Roman"/>
          <w:szCs w:val="24"/>
          <w:lang w:val="ru-RU"/>
        </w:rPr>
        <w:t>79/05, 81/05 – исправка, 83/05 – исправка, 64/07, 67/07 – исправка, 116/08, 104/09</w:t>
      </w:r>
      <w:r w:rsidRPr="00757F10">
        <w:rPr>
          <w:rFonts w:cs="Times New Roman"/>
          <w:szCs w:val="24"/>
        </w:rPr>
        <w:t>,</w:t>
      </w:r>
      <w:r w:rsidRPr="00757F10">
        <w:rPr>
          <w:rFonts w:cs="Times New Roman"/>
          <w:szCs w:val="24"/>
          <w:lang w:val="ru-RU"/>
        </w:rPr>
        <w:t xml:space="preserve"> 99/14 </w:t>
      </w:r>
      <w:r w:rsidRPr="00757F10">
        <w:rPr>
          <w:rFonts w:cs="Times New Roman"/>
          <w:szCs w:val="24"/>
          <w:lang/>
        </w:rPr>
        <w:t>и 94/17</w:t>
      </w:r>
      <w:r w:rsidRPr="00757F10">
        <w:rPr>
          <w:szCs w:val="24"/>
          <w:lang w:val="ru-RU"/>
        </w:rPr>
        <w:t>),</w:t>
      </w:r>
      <w:r w:rsidRPr="00757F10">
        <w:rPr>
          <w:szCs w:val="24"/>
        </w:rPr>
        <w:t xml:space="preserve"> члан</w:t>
      </w:r>
      <w:r w:rsidRPr="00757F10">
        <w:rPr>
          <w:szCs w:val="24"/>
          <w:lang/>
        </w:rPr>
        <w:t>а 37</w:t>
      </w:r>
      <w:r w:rsidRPr="00757F10">
        <w:rPr>
          <w:szCs w:val="24"/>
          <w:lang w:val="sr-Cyrl-CS"/>
        </w:rPr>
        <w:t xml:space="preserve">. став 3. </w:t>
      </w:r>
      <w:r w:rsidRPr="00757F10">
        <w:rPr>
          <w:szCs w:val="24"/>
        </w:rPr>
        <w:t xml:space="preserve">Закона о државној управи </w:t>
      </w:r>
      <w:r w:rsidRPr="00757F10">
        <w:rPr>
          <w:szCs w:val="24"/>
          <w:lang w:val="ru-RU"/>
        </w:rPr>
        <w:t>(„Службени гласник РС”, бр. 79/05, 101/07, 95/10 и 99/14)</w:t>
      </w:r>
      <w:r w:rsidRPr="00757F10">
        <w:rPr>
          <w:szCs w:val="24"/>
          <w:lang/>
        </w:rPr>
        <w:t xml:space="preserve"> и </w:t>
      </w:r>
      <w:r w:rsidRPr="00757F10">
        <w:rPr>
          <w:szCs w:val="24"/>
          <w:lang w:val="sr-Cyrl-CS"/>
        </w:rPr>
        <w:t xml:space="preserve">члана 43. став 3. Закона о Влади („Службени гласник РС”, бр. </w:t>
      </w:r>
      <w:r w:rsidRPr="00757F10">
        <w:rPr>
          <w:szCs w:val="24"/>
          <w:lang w:val="ru-RU"/>
        </w:rPr>
        <w:t>55/05, 71/05 – исправка, 101/07, 65/08, 16/11, 68/12 – УС</w:t>
      </w:r>
      <w:r w:rsidRPr="00757F10">
        <w:rPr>
          <w:szCs w:val="24"/>
        </w:rPr>
        <w:t>,</w:t>
      </w:r>
      <w:r w:rsidRPr="00757F10">
        <w:rPr>
          <w:szCs w:val="24"/>
          <w:lang w:val="ru-RU"/>
        </w:rPr>
        <w:t xml:space="preserve"> 72/12,</w:t>
      </w:r>
      <w:r w:rsidRPr="00757F10">
        <w:rPr>
          <w:szCs w:val="24"/>
        </w:rPr>
        <w:t xml:space="preserve"> 7/14 </w:t>
      </w:r>
      <w:r w:rsidRPr="00757F10">
        <w:rPr>
          <w:szCs w:val="24"/>
          <w:lang w:val="ru-RU"/>
        </w:rPr>
        <w:t>– УС и 44/14</w:t>
      </w:r>
      <w:r w:rsidRPr="00757F10">
        <w:rPr>
          <w:szCs w:val="24"/>
          <w:lang w:val="sr-Cyrl-CS"/>
        </w:rPr>
        <w:t>),</w:t>
      </w:r>
    </w:p>
    <w:p w:rsidR="009E6CAE" w:rsidRPr="00757F10" w:rsidRDefault="009E6CAE" w:rsidP="009E6CAE">
      <w:pPr>
        <w:ind w:right="-426"/>
        <w:rPr>
          <w:rFonts w:cs="Times New Roman"/>
          <w:szCs w:val="24"/>
          <w:lang w:val="sr-Cyrl-CS"/>
        </w:rPr>
      </w:pPr>
    </w:p>
    <w:p w:rsidR="009E6CAE" w:rsidRPr="00757F10" w:rsidRDefault="009E6CAE" w:rsidP="009E6CAE">
      <w:pPr>
        <w:ind w:right="-426"/>
        <w:rPr>
          <w:rFonts w:cs="Times New Roman"/>
          <w:szCs w:val="24"/>
          <w:lang w:val="sr-Cyrl-CS"/>
        </w:rPr>
      </w:pPr>
      <w:r w:rsidRPr="00757F10">
        <w:rPr>
          <w:rFonts w:cs="Times New Roman"/>
          <w:szCs w:val="24"/>
          <w:lang w:val="sr-Cyrl-CS"/>
        </w:rPr>
        <w:tab/>
      </w:r>
      <w:r w:rsidRPr="00757F10">
        <w:rPr>
          <w:rFonts w:cs="Times New Roman"/>
          <w:szCs w:val="24"/>
          <w:lang w:val="sr-Cyrl-CS"/>
        </w:rPr>
        <w:tab/>
        <w:t xml:space="preserve">Влада доноси </w:t>
      </w:r>
    </w:p>
    <w:p w:rsidR="009E6CAE" w:rsidRPr="00757F10" w:rsidRDefault="009E6CAE" w:rsidP="009E6CAE">
      <w:pPr>
        <w:ind w:right="-426"/>
        <w:jc w:val="center"/>
        <w:rPr>
          <w:rFonts w:cs="Times New Roman"/>
          <w:b/>
          <w:bCs/>
          <w:szCs w:val="24"/>
          <w:lang w:val="sr-Cyrl-CS"/>
        </w:rPr>
      </w:pPr>
    </w:p>
    <w:p w:rsidR="009E6CAE" w:rsidRPr="00757F10" w:rsidRDefault="009E6CAE" w:rsidP="009E6CAE">
      <w:pPr>
        <w:ind w:right="-426"/>
        <w:jc w:val="center"/>
        <w:rPr>
          <w:rFonts w:cs="Times New Roman"/>
          <w:b/>
          <w:bCs/>
          <w:szCs w:val="24"/>
          <w:lang w:val="sr-Cyrl-CS"/>
        </w:rPr>
      </w:pPr>
    </w:p>
    <w:p w:rsidR="009E6CAE" w:rsidRPr="00757F10" w:rsidRDefault="009E6CAE" w:rsidP="009E6CAE">
      <w:pPr>
        <w:jc w:val="center"/>
        <w:rPr>
          <w:rFonts w:cs="Times New Roman"/>
          <w:b/>
          <w:bCs/>
          <w:szCs w:val="24"/>
          <w:lang w:val="sr-Cyrl-CS"/>
        </w:rPr>
      </w:pPr>
      <w:r w:rsidRPr="00757F10">
        <w:rPr>
          <w:rFonts w:cs="Times New Roman"/>
          <w:b/>
          <w:bCs/>
          <w:szCs w:val="24"/>
          <w:lang w:val="sr-Cyrl-CS"/>
        </w:rPr>
        <w:t>Р Е Ш Е Њ Е</w:t>
      </w:r>
    </w:p>
    <w:p w:rsidR="009E6CAE" w:rsidRPr="00757F10" w:rsidRDefault="009E6CAE" w:rsidP="009E6CAE">
      <w:pPr>
        <w:jc w:val="center"/>
        <w:rPr>
          <w:rFonts w:cs="Times New Roman"/>
          <w:b/>
          <w:bCs/>
          <w:szCs w:val="24"/>
          <w:lang w:val="sr-Cyrl-CS"/>
        </w:rPr>
      </w:pPr>
    </w:p>
    <w:p w:rsidR="009E6CAE" w:rsidRPr="00757F10" w:rsidRDefault="009E6CAE" w:rsidP="009E6CAE">
      <w:pPr>
        <w:pStyle w:val="BodyText2"/>
        <w:tabs>
          <w:tab w:val="left" w:pos="0"/>
        </w:tabs>
        <w:spacing w:after="0" w:line="240" w:lineRule="auto"/>
        <w:jc w:val="center"/>
        <w:rPr>
          <w:b/>
          <w:bCs/>
          <w:szCs w:val="24"/>
          <w:lang/>
        </w:rPr>
      </w:pPr>
      <w:r w:rsidRPr="00757F10">
        <w:rPr>
          <w:b/>
          <w:bCs/>
          <w:szCs w:val="24"/>
          <w:lang w:val="sr-Cyrl-CS"/>
        </w:rPr>
        <w:t xml:space="preserve">О НАСТАВЉАЊУ РАДА НА ПОЛОЖАЈУ </w:t>
      </w:r>
      <w:r w:rsidRPr="00757F10">
        <w:rPr>
          <w:b/>
          <w:szCs w:val="24"/>
          <w:lang/>
        </w:rPr>
        <w:t>ПОМОЋНИКА ДИРЕКТОРА РЕПУБЛИЧКЕ ДИРЕКЦИЈЕ ЗА ИМОВИНУ РЕПУБЛИКЕ СРБИЈЕ</w:t>
      </w:r>
    </w:p>
    <w:p w:rsidR="009E6CAE" w:rsidRPr="00757F10" w:rsidRDefault="009E6CAE" w:rsidP="009E6CAE">
      <w:pPr>
        <w:pStyle w:val="BodyText2"/>
        <w:spacing w:after="0" w:line="240" w:lineRule="auto"/>
        <w:jc w:val="center"/>
        <w:rPr>
          <w:b/>
          <w:szCs w:val="24"/>
          <w:lang/>
        </w:rPr>
      </w:pPr>
    </w:p>
    <w:p w:rsidR="009E6CAE" w:rsidRPr="00757F10" w:rsidRDefault="009E6CAE" w:rsidP="009E6CAE">
      <w:pPr>
        <w:pStyle w:val="BodyText2"/>
        <w:tabs>
          <w:tab w:val="left" w:pos="720"/>
        </w:tabs>
        <w:spacing w:after="0" w:line="240" w:lineRule="auto"/>
        <w:jc w:val="center"/>
        <w:rPr>
          <w:szCs w:val="24"/>
          <w:lang/>
        </w:rPr>
      </w:pPr>
      <w:r w:rsidRPr="00757F10">
        <w:rPr>
          <w:szCs w:val="24"/>
          <w:lang w:val="sr-Latn-CS"/>
        </w:rPr>
        <w:t>I</w:t>
      </w:r>
    </w:p>
    <w:p w:rsidR="009E6CAE" w:rsidRPr="00757F10" w:rsidRDefault="009E6CAE" w:rsidP="009E6CAE">
      <w:pPr>
        <w:pStyle w:val="BodyText2"/>
        <w:spacing w:after="0" w:line="240" w:lineRule="auto"/>
        <w:jc w:val="center"/>
        <w:rPr>
          <w:szCs w:val="24"/>
          <w:lang/>
        </w:rPr>
      </w:pPr>
    </w:p>
    <w:p w:rsidR="009E6CAE" w:rsidRPr="00757F10" w:rsidRDefault="009E6CAE" w:rsidP="009E6CAE">
      <w:pPr>
        <w:rPr>
          <w:rFonts w:cs="Times New Roman"/>
          <w:color w:val="000000"/>
          <w:szCs w:val="24"/>
          <w:lang w:val="sr-Cyrl-CS"/>
        </w:rPr>
      </w:pPr>
      <w:r w:rsidRPr="00757F10">
        <w:rPr>
          <w:rFonts w:cs="Times New Roman"/>
          <w:szCs w:val="24"/>
          <w:lang w:val="sr-Latn-CS"/>
        </w:rPr>
        <w:tab/>
      </w:r>
      <w:r w:rsidRPr="00757F10">
        <w:rPr>
          <w:rFonts w:cs="Times New Roman"/>
          <w:szCs w:val="24"/>
          <w:lang/>
        </w:rPr>
        <w:tab/>
        <w:t xml:space="preserve">Гордана Стијовић, </w:t>
      </w:r>
      <w:r w:rsidRPr="00757F10">
        <w:rPr>
          <w:rFonts w:cs="Times New Roman"/>
          <w:szCs w:val="24"/>
          <w:lang w:val="sr-Cyrl-CS"/>
        </w:rPr>
        <w:t xml:space="preserve">помоћник директора Републичке дирекције за имовину Републике Србије – </w:t>
      </w:r>
      <w:r w:rsidRPr="00757F10">
        <w:rPr>
          <w:rFonts w:cs="Times New Roman"/>
          <w:szCs w:val="24"/>
        </w:rPr>
        <w:t>Сектор за управљање и располагање имовином у државној својини стеченом по сили закона</w:t>
      </w:r>
      <w:r w:rsidRPr="00757F10">
        <w:rPr>
          <w:rFonts w:cs="Times New Roman"/>
          <w:szCs w:val="24"/>
          <w:lang w:val="sr-Cyrl-CS"/>
        </w:rPr>
        <w:t>,</w:t>
      </w:r>
      <w:r w:rsidRPr="00757F10">
        <w:rPr>
          <w:rFonts w:cs="Times New Roman"/>
          <w:bCs/>
          <w:szCs w:val="24"/>
          <w:lang w:val="sr-Cyrl-CS"/>
        </w:rPr>
        <w:t xml:space="preserve"> наставља рад на положају </w:t>
      </w:r>
      <w:r w:rsidRPr="00757F10">
        <w:rPr>
          <w:rFonts w:cs="Times New Roman"/>
          <w:szCs w:val="24"/>
          <w:lang w:val="sr-Cyrl-CS"/>
        </w:rPr>
        <w:t xml:space="preserve">помоћника директора Републичке дирекције за имовину Републике Србије – </w:t>
      </w:r>
      <w:r w:rsidRPr="00757F10">
        <w:rPr>
          <w:rFonts w:cs="Times New Roman"/>
          <w:szCs w:val="24"/>
        </w:rPr>
        <w:t xml:space="preserve">Сектор за управљање и располагање имовином у </w:t>
      </w:r>
      <w:r w:rsidRPr="00757F10">
        <w:rPr>
          <w:rFonts w:cs="Times New Roman"/>
          <w:szCs w:val="24"/>
          <w:lang/>
        </w:rPr>
        <w:t>јавној</w:t>
      </w:r>
      <w:r w:rsidRPr="00757F10">
        <w:rPr>
          <w:rFonts w:cs="Times New Roman"/>
          <w:szCs w:val="24"/>
        </w:rPr>
        <w:t xml:space="preserve"> својини </w:t>
      </w:r>
      <w:r w:rsidRPr="00757F10">
        <w:rPr>
          <w:rFonts w:cs="Times New Roman"/>
          <w:szCs w:val="24"/>
          <w:lang/>
        </w:rPr>
        <w:t>стеченој</w:t>
      </w:r>
      <w:r w:rsidRPr="00757F10">
        <w:rPr>
          <w:rFonts w:cs="Times New Roman"/>
          <w:szCs w:val="24"/>
        </w:rPr>
        <w:t xml:space="preserve"> по сили закона</w:t>
      </w:r>
      <w:r w:rsidRPr="00757F10">
        <w:rPr>
          <w:rFonts w:cs="Times New Roman"/>
          <w:szCs w:val="24"/>
          <w:lang/>
        </w:rPr>
        <w:t xml:space="preserve">, </w:t>
      </w:r>
      <w:r w:rsidRPr="00757F10">
        <w:rPr>
          <w:rFonts w:cs="Times New Roman"/>
          <w:szCs w:val="24"/>
          <w:lang w:val="sr-Cyrl-CS"/>
        </w:rPr>
        <w:t>до истека времена на које је постављена на положај</w:t>
      </w:r>
      <w:r w:rsidRPr="00757F10">
        <w:rPr>
          <w:rFonts w:cs="Times New Roman"/>
          <w:color w:val="000000"/>
          <w:szCs w:val="24"/>
          <w:lang/>
        </w:rPr>
        <w:t xml:space="preserve"> </w:t>
      </w:r>
      <w:r w:rsidRPr="00757F10">
        <w:rPr>
          <w:rFonts w:cs="Times New Roman"/>
          <w:szCs w:val="24"/>
          <w:lang w:val="sr-Cyrl-CS"/>
        </w:rPr>
        <w:t>28. новембра 2015. године</w:t>
      </w:r>
      <w:r w:rsidRPr="00757F10">
        <w:rPr>
          <w:rFonts w:cs="Times New Roman"/>
          <w:color w:val="000000"/>
          <w:szCs w:val="24"/>
          <w:lang w:val="sr-Cyrl-CS"/>
        </w:rPr>
        <w:t xml:space="preserve">, </w:t>
      </w:r>
      <w:r w:rsidRPr="00757F10">
        <w:rPr>
          <w:szCs w:val="24"/>
          <w:lang w:val="sr-Cyrl-CS"/>
        </w:rPr>
        <w:t xml:space="preserve">због промене у унутрашњем уређењу </w:t>
      </w:r>
      <w:r w:rsidRPr="00757F10">
        <w:rPr>
          <w:rFonts w:cs="Times New Roman"/>
          <w:szCs w:val="24"/>
          <w:lang w:val="sr-Cyrl-CS"/>
        </w:rPr>
        <w:t>Републичке дирекције за имовину Републике Србије</w:t>
      </w:r>
      <w:r w:rsidRPr="00757F10">
        <w:rPr>
          <w:rFonts w:cs="Times New Roman"/>
          <w:color w:val="000000"/>
          <w:szCs w:val="24"/>
          <w:lang w:val="sr-Cyrl-CS"/>
        </w:rPr>
        <w:t>.</w:t>
      </w:r>
    </w:p>
    <w:p w:rsidR="009E6CAE" w:rsidRPr="00757F10" w:rsidRDefault="009E6CAE" w:rsidP="009E6CAE">
      <w:pPr>
        <w:rPr>
          <w:rFonts w:cs="Times New Roman"/>
          <w:bCs/>
          <w:szCs w:val="24"/>
          <w:lang w:val="sr-Cyrl-CS"/>
        </w:rPr>
      </w:pPr>
    </w:p>
    <w:p w:rsidR="009E6CAE" w:rsidRPr="00757F10" w:rsidRDefault="009E6CAE" w:rsidP="009E6CAE">
      <w:pPr>
        <w:pStyle w:val="BodyText2"/>
        <w:tabs>
          <w:tab w:val="left" w:pos="720"/>
        </w:tabs>
        <w:spacing w:after="0" w:line="240" w:lineRule="auto"/>
        <w:jc w:val="center"/>
        <w:rPr>
          <w:szCs w:val="24"/>
          <w:lang/>
        </w:rPr>
      </w:pPr>
      <w:r w:rsidRPr="00757F10">
        <w:rPr>
          <w:szCs w:val="24"/>
          <w:lang w:val="sr-Latn-CS"/>
        </w:rPr>
        <w:t>II</w:t>
      </w:r>
    </w:p>
    <w:p w:rsidR="009E6CAE" w:rsidRPr="00757F10" w:rsidRDefault="009E6CAE" w:rsidP="009E6CAE">
      <w:pPr>
        <w:pStyle w:val="BodyText2"/>
        <w:spacing w:after="0" w:line="240" w:lineRule="auto"/>
        <w:jc w:val="center"/>
        <w:rPr>
          <w:szCs w:val="24"/>
          <w:lang/>
        </w:rPr>
      </w:pPr>
    </w:p>
    <w:p w:rsidR="009E6CAE" w:rsidRPr="00757F10" w:rsidRDefault="009E6CAE" w:rsidP="009E6CAE">
      <w:pPr>
        <w:pStyle w:val="BodyText2"/>
        <w:spacing w:after="0" w:line="240" w:lineRule="auto"/>
        <w:rPr>
          <w:szCs w:val="24"/>
          <w:lang w:val="sr-Cyrl-CS"/>
        </w:rPr>
      </w:pPr>
      <w:r w:rsidRPr="00757F10">
        <w:rPr>
          <w:szCs w:val="24"/>
          <w:lang w:val="sr-Cyrl-CS"/>
        </w:rPr>
        <w:tab/>
      </w:r>
      <w:r w:rsidRPr="00757F10">
        <w:rPr>
          <w:szCs w:val="24"/>
          <w:lang w:val="sr-Cyrl-CS"/>
        </w:rPr>
        <w:tab/>
        <w:t>Ово решење објавити у „Службеном гласнику Републике Србије”.</w:t>
      </w:r>
    </w:p>
    <w:p w:rsidR="009E6CAE" w:rsidRPr="00757F10" w:rsidRDefault="009E6CAE" w:rsidP="009E6CAE">
      <w:pPr>
        <w:pStyle w:val="BodyText"/>
        <w:spacing w:after="0"/>
        <w:ind w:right="4"/>
        <w:rPr>
          <w:szCs w:val="24"/>
          <w:lang/>
        </w:rPr>
      </w:pPr>
    </w:p>
    <w:p w:rsidR="009E6CAE" w:rsidRPr="00757F10" w:rsidRDefault="009E6CAE" w:rsidP="009E6CAE">
      <w:pPr>
        <w:ind w:firstLine="1080"/>
        <w:rPr>
          <w:rFonts w:cs="Times New Roman"/>
          <w:szCs w:val="24"/>
          <w:lang w:val="sr-Cyrl-CS"/>
        </w:rPr>
      </w:pPr>
    </w:p>
    <w:p w:rsidR="009E6CAE" w:rsidRPr="00757F10" w:rsidRDefault="009E6CAE" w:rsidP="009E6CAE">
      <w:pPr>
        <w:rPr>
          <w:rFonts w:cs="Times New Roman"/>
          <w:szCs w:val="24"/>
          <w:lang/>
        </w:rPr>
      </w:pPr>
      <w:r w:rsidRPr="00757F10">
        <w:rPr>
          <w:rFonts w:cs="Times New Roman"/>
          <w:szCs w:val="24"/>
          <w:lang/>
        </w:rPr>
        <w:t xml:space="preserve">24 </w:t>
      </w:r>
      <w:r w:rsidRPr="00757F10">
        <w:rPr>
          <w:rFonts w:cs="Times New Roman"/>
          <w:szCs w:val="24"/>
          <w:lang w:val="sr-Cyrl-CS"/>
        </w:rPr>
        <w:t>Број: 119-1639/2018</w:t>
      </w:r>
      <w:r w:rsidRPr="00757F10">
        <w:rPr>
          <w:rFonts w:cs="Times New Roman"/>
          <w:szCs w:val="24"/>
        </w:rPr>
        <w:t xml:space="preserve"> </w:t>
      </w:r>
    </w:p>
    <w:p w:rsidR="009E6CAE" w:rsidRPr="00757F10" w:rsidRDefault="00A26881" w:rsidP="009E6CAE">
      <w:pPr>
        <w:rPr>
          <w:rFonts w:cs="Times New Roman"/>
          <w:szCs w:val="24"/>
          <w:lang w:val="sr-Cyrl-CS"/>
        </w:rPr>
      </w:pPr>
      <w:r>
        <w:rPr>
          <w:rFonts w:cs="Times New Roman"/>
          <w:szCs w:val="24"/>
          <w:lang w:val="sr-Cyrl-CS"/>
        </w:rPr>
        <w:t>У Београду, 8</w:t>
      </w:r>
      <w:r w:rsidR="009E6CAE" w:rsidRPr="00757F10">
        <w:rPr>
          <w:rFonts w:cs="Times New Roman"/>
          <w:szCs w:val="24"/>
          <w:lang w:val="sr-Cyrl-CS"/>
        </w:rPr>
        <w:t xml:space="preserve">. </w:t>
      </w:r>
      <w:r w:rsidR="009E6CAE">
        <w:rPr>
          <w:rFonts w:cs="Times New Roman"/>
          <w:szCs w:val="24"/>
          <w:lang w:val="sr-Cyrl-CS"/>
        </w:rPr>
        <w:t>марта</w:t>
      </w:r>
      <w:r w:rsidR="009E6CAE" w:rsidRPr="00757F10">
        <w:rPr>
          <w:rFonts w:cs="Times New Roman"/>
          <w:szCs w:val="24"/>
          <w:lang w:val="sr-Cyrl-CS"/>
        </w:rPr>
        <w:t xml:space="preserve"> 2018. године</w:t>
      </w:r>
    </w:p>
    <w:p w:rsidR="009E6CAE" w:rsidRPr="00757F10" w:rsidRDefault="009E6CAE" w:rsidP="009E6CAE">
      <w:pPr>
        <w:rPr>
          <w:rFonts w:cs="Times New Roman"/>
          <w:szCs w:val="24"/>
          <w:lang/>
        </w:rPr>
      </w:pPr>
    </w:p>
    <w:p w:rsidR="009E6CAE" w:rsidRPr="00757F10" w:rsidRDefault="009E6CAE" w:rsidP="009E6CAE">
      <w:pPr>
        <w:rPr>
          <w:rFonts w:cs="Times New Roman"/>
          <w:szCs w:val="24"/>
          <w:lang/>
        </w:rPr>
      </w:pPr>
    </w:p>
    <w:p w:rsidR="009E6CAE" w:rsidRDefault="009E6CAE" w:rsidP="009E6CAE">
      <w:pPr>
        <w:jc w:val="center"/>
        <w:rPr>
          <w:rFonts w:cs="Times New Roman"/>
          <w:b/>
          <w:szCs w:val="24"/>
          <w:lang w:val="ru-RU"/>
        </w:rPr>
      </w:pPr>
      <w:r w:rsidRPr="00757F10">
        <w:rPr>
          <w:rFonts w:cs="Times New Roman"/>
          <w:b/>
          <w:szCs w:val="24"/>
          <w:lang w:val="ru-RU"/>
        </w:rPr>
        <w:t>В  Л  А  Д  А</w:t>
      </w:r>
    </w:p>
    <w:p w:rsidR="004021A5" w:rsidRDefault="004021A5" w:rsidP="009E6CAE">
      <w:pPr>
        <w:jc w:val="center"/>
        <w:rPr>
          <w:rFonts w:cs="Times New Roman"/>
          <w:b/>
          <w:szCs w:val="24"/>
          <w:lang w:val="ru-RU"/>
        </w:rPr>
      </w:pPr>
    </w:p>
    <w:p w:rsidR="004021A5" w:rsidRDefault="004021A5" w:rsidP="009E6CAE">
      <w:pPr>
        <w:jc w:val="center"/>
        <w:rPr>
          <w:rFonts w:cs="Times New Roman"/>
          <w:b/>
          <w:szCs w:val="24"/>
          <w:lang w:val="ru-RU"/>
        </w:rPr>
      </w:pPr>
    </w:p>
    <w:tbl>
      <w:tblPr>
        <w:tblW w:w="0" w:type="auto"/>
        <w:jc w:val="center"/>
        <w:tblLayout w:type="fixed"/>
        <w:tblLook w:val="04A0"/>
      </w:tblPr>
      <w:tblGrid>
        <w:gridCol w:w="4783"/>
        <w:gridCol w:w="3937"/>
      </w:tblGrid>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110"/>
                <w:tab w:val="left" w:pos="1418"/>
              </w:tabs>
              <w:jc w:val="center"/>
              <w:rPr>
                <w:rFonts w:eastAsia="Times New Roman" w:cs="Times New Roman"/>
                <w:szCs w:val="24"/>
              </w:rPr>
            </w:pPr>
            <w:r>
              <w:t>ПРЕДСЕДНИК</w:t>
            </w: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jc w:val="center"/>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0"/>
                <w:tab w:val="left" w:pos="1418"/>
              </w:tabs>
              <w:jc w:val="center"/>
              <w:rPr>
                <w:rFonts w:eastAsia="Times New Roman" w:cs="Times New Roman"/>
                <w:szCs w:val="24"/>
                <w:lang/>
              </w:rPr>
            </w:pPr>
            <w:r>
              <w:rPr>
                <w:lang/>
              </w:rPr>
              <w:t>Ана Брнабић</w:t>
            </w:r>
          </w:p>
        </w:tc>
      </w:tr>
    </w:tbl>
    <w:p w:rsidR="004021A5" w:rsidRPr="00757F10" w:rsidRDefault="004021A5" w:rsidP="009E6CAE">
      <w:pPr>
        <w:jc w:val="center"/>
        <w:rPr>
          <w:rFonts w:cs="Times New Roman"/>
          <w:b/>
          <w:szCs w:val="24"/>
          <w:lang w:val="ru-RU"/>
        </w:rPr>
      </w:pPr>
    </w:p>
    <w:p w:rsidR="009E6CAE" w:rsidRPr="00757F10" w:rsidRDefault="009E6CAE" w:rsidP="009E6CAE">
      <w:pPr>
        <w:jc w:val="center"/>
        <w:rPr>
          <w:rFonts w:cs="Times New Roman"/>
          <w:szCs w:val="24"/>
          <w:lang w:val="ru-RU"/>
        </w:rPr>
      </w:pPr>
    </w:p>
    <w:p w:rsidR="009E6CAE" w:rsidRDefault="009E6CAE" w:rsidP="009E6CAE"/>
    <w:p w:rsidR="009E6CAE" w:rsidRDefault="009E6CAE" w:rsidP="009E6CAE">
      <w:pPr>
        <w:rPr>
          <w:szCs w:val="24"/>
        </w:rPr>
      </w:pPr>
    </w:p>
    <w:p w:rsidR="009E6CAE" w:rsidRDefault="009E6CAE" w:rsidP="009E6CAE">
      <w:pPr>
        <w:rPr>
          <w:szCs w:val="24"/>
        </w:rPr>
        <w:sectPr w:rsidR="009E6CAE" w:rsidSect="00DC5C46">
          <w:pgSz w:w="12240" w:h="15840" w:code="1"/>
          <w:pgMar w:top="993" w:right="1440" w:bottom="1440" w:left="1440" w:header="708" w:footer="708" w:gutter="0"/>
          <w:cols w:space="708"/>
          <w:docGrid w:linePitch="360"/>
        </w:sectPr>
      </w:pPr>
    </w:p>
    <w:p w:rsidR="004021A5" w:rsidRPr="00757F10" w:rsidRDefault="004021A5" w:rsidP="009E6CAE">
      <w:pPr>
        <w:pStyle w:val="BodyText"/>
        <w:spacing w:after="0"/>
        <w:ind w:firstLine="720"/>
        <w:jc w:val="right"/>
        <w:rPr>
          <w:rFonts w:cs="Times New Roman"/>
          <w:sz w:val="21"/>
          <w:szCs w:val="21"/>
          <w:lang/>
        </w:rPr>
      </w:pPr>
    </w:p>
    <w:p w:rsidR="000E45AD" w:rsidRPr="00757F10" w:rsidRDefault="009E6CAE" w:rsidP="000E45AD">
      <w:pPr>
        <w:pStyle w:val="BodyText"/>
        <w:spacing w:after="0"/>
        <w:rPr>
          <w:szCs w:val="24"/>
          <w:lang/>
        </w:rPr>
      </w:pPr>
      <w:r w:rsidRPr="00757F10">
        <w:rPr>
          <w:rFonts w:cs="Times New Roman"/>
          <w:sz w:val="21"/>
          <w:szCs w:val="21"/>
          <w:lang/>
        </w:rPr>
        <w:tab/>
      </w:r>
      <w:r w:rsidRPr="00757F10">
        <w:rPr>
          <w:rFonts w:cs="Times New Roman"/>
          <w:sz w:val="21"/>
          <w:szCs w:val="21"/>
          <w:lang/>
        </w:rPr>
        <w:tab/>
      </w:r>
      <w:r w:rsidR="000E45AD" w:rsidRPr="00757F10">
        <w:rPr>
          <w:szCs w:val="24"/>
        </w:rPr>
        <w:t xml:space="preserve">На основу члана </w:t>
      </w:r>
      <w:r w:rsidR="000E45AD" w:rsidRPr="00757F10">
        <w:rPr>
          <w:szCs w:val="24"/>
          <w:lang/>
        </w:rPr>
        <w:t xml:space="preserve">33. и члана 34. </w:t>
      </w:r>
      <w:r w:rsidR="000E45AD" w:rsidRPr="00757F10">
        <w:rPr>
          <w:szCs w:val="24"/>
        </w:rPr>
        <w:t>ст</w:t>
      </w:r>
      <w:r w:rsidR="000E45AD" w:rsidRPr="00757F10">
        <w:rPr>
          <w:szCs w:val="24"/>
          <w:lang/>
        </w:rPr>
        <w:t>ав</w:t>
      </w:r>
      <w:r w:rsidR="000E45AD" w:rsidRPr="00757F10">
        <w:rPr>
          <w:szCs w:val="24"/>
        </w:rPr>
        <w:t xml:space="preserve"> 1. Закона о државним службеницима </w:t>
      </w:r>
      <w:r w:rsidR="000E45AD" w:rsidRPr="00757F10">
        <w:rPr>
          <w:szCs w:val="24"/>
          <w:lang w:val="ru-RU"/>
        </w:rPr>
        <w:t xml:space="preserve">(„Службени гласник РС”, бр. </w:t>
      </w:r>
      <w:r w:rsidR="000E45AD" w:rsidRPr="00757F10">
        <w:rPr>
          <w:rFonts w:cs="Times New Roman"/>
          <w:szCs w:val="24"/>
          <w:lang w:val="ru-RU"/>
        </w:rPr>
        <w:t>79/05, 81/05 – исправка, 83/05 – исправка, 64/07, 67/07 – исправка, 116/08, 104/09</w:t>
      </w:r>
      <w:r w:rsidR="000E45AD" w:rsidRPr="00757F10">
        <w:rPr>
          <w:rFonts w:cs="Times New Roman"/>
          <w:szCs w:val="24"/>
        </w:rPr>
        <w:t>,</w:t>
      </w:r>
      <w:r w:rsidR="000E45AD" w:rsidRPr="00757F10">
        <w:rPr>
          <w:rFonts w:cs="Times New Roman"/>
          <w:szCs w:val="24"/>
          <w:lang w:val="ru-RU"/>
        </w:rPr>
        <w:t xml:space="preserve"> 99/14 </w:t>
      </w:r>
      <w:r w:rsidR="000E45AD" w:rsidRPr="00757F10">
        <w:rPr>
          <w:rFonts w:cs="Times New Roman"/>
          <w:szCs w:val="24"/>
          <w:lang/>
        </w:rPr>
        <w:t>и 94/17</w:t>
      </w:r>
      <w:r w:rsidR="000E45AD" w:rsidRPr="00757F10">
        <w:rPr>
          <w:szCs w:val="24"/>
          <w:lang w:val="ru-RU"/>
        </w:rPr>
        <w:t>),</w:t>
      </w:r>
      <w:r w:rsidR="000E45AD" w:rsidRPr="00757F10">
        <w:rPr>
          <w:szCs w:val="24"/>
        </w:rPr>
        <w:t xml:space="preserve"> члан</w:t>
      </w:r>
      <w:r w:rsidR="000E45AD" w:rsidRPr="00757F10">
        <w:rPr>
          <w:szCs w:val="24"/>
          <w:lang/>
        </w:rPr>
        <w:t>а 37</w:t>
      </w:r>
      <w:r w:rsidR="000E45AD" w:rsidRPr="00757F10">
        <w:rPr>
          <w:szCs w:val="24"/>
          <w:lang w:val="sr-Cyrl-CS"/>
        </w:rPr>
        <w:t xml:space="preserve">. став 3. </w:t>
      </w:r>
      <w:r w:rsidR="000E45AD" w:rsidRPr="00757F10">
        <w:rPr>
          <w:szCs w:val="24"/>
        </w:rPr>
        <w:t xml:space="preserve">Закона о државној управи </w:t>
      </w:r>
      <w:r w:rsidR="000E45AD" w:rsidRPr="00757F10">
        <w:rPr>
          <w:szCs w:val="24"/>
          <w:lang w:val="ru-RU"/>
        </w:rPr>
        <w:t>(„Службени гласник РС”, бр. 79/05, 101/07, 95/10 и 99/14)</w:t>
      </w:r>
      <w:r w:rsidR="000E45AD" w:rsidRPr="00757F10">
        <w:rPr>
          <w:szCs w:val="24"/>
          <w:lang/>
        </w:rPr>
        <w:t xml:space="preserve"> и </w:t>
      </w:r>
      <w:r w:rsidR="000E45AD" w:rsidRPr="00757F10">
        <w:rPr>
          <w:szCs w:val="24"/>
          <w:lang w:val="sr-Cyrl-CS"/>
        </w:rPr>
        <w:t xml:space="preserve">члана 43. став 3. Закона о Влади („Службени гласник РС”, бр. </w:t>
      </w:r>
      <w:r w:rsidR="000E45AD" w:rsidRPr="00757F10">
        <w:rPr>
          <w:szCs w:val="24"/>
          <w:lang w:val="ru-RU"/>
        </w:rPr>
        <w:t>55/05, 71/05 – исправка, 101/07, 65/08, 16/11, 68/12 – УС</w:t>
      </w:r>
      <w:r w:rsidR="000E45AD" w:rsidRPr="00757F10">
        <w:rPr>
          <w:szCs w:val="24"/>
        </w:rPr>
        <w:t>,</w:t>
      </w:r>
      <w:r w:rsidR="000E45AD" w:rsidRPr="00757F10">
        <w:rPr>
          <w:szCs w:val="24"/>
          <w:lang w:val="ru-RU"/>
        </w:rPr>
        <w:t xml:space="preserve"> 72/12,</w:t>
      </w:r>
      <w:r w:rsidR="000E45AD" w:rsidRPr="00757F10">
        <w:rPr>
          <w:szCs w:val="24"/>
        </w:rPr>
        <w:t xml:space="preserve"> 7/14 </w:t>
      </w:r>
      <w:r w:rsidR="000E45AD" w:rsidRPr="00757F10">
        <w:rPr>
          <w:szCs w:val="24"/>
          <w:lang w:val="ru-RU"/>
        </w:rPr>
        <w:t>– УС и 44/14</w:t>
      </w:r>
      <w:r w:rsidR="000E45AD" w:rsidRPr="00757F10">
        <w:rPr>
          <w:szCs w:val="24"/>
          <w:lang w:val="sr-Cyrl-CS"/>
        </w:rPr>
        <w:t>),</w:t>
      </w:r>
    </w:p>
    <w:p w:rsidR="000E45AD" w:rsidRPr="00757F10" w:rsidRDefault="000E45AD" w:rsidP="000E45AD">
      <w:pPr>
        <w:ind w:right="-426"/>
        <w:rPr>
          <w:rFonts w:cs="Times New Roman"/>
          <w:szCs w:val="24"/>
          <w:lang w:val="sr-Cyrl-CS"/>
        </w:rPr>
      </w:pPr>
    </w:p>
    <w:p w:rsidR="000E45AD" w:rsidRPr="00757F10" w:rsidRDefault="000E45AD" w:rsidP="000E45AD">
      <w:pPr>
        <w:ind w:right="-426"/>
        <w:rPr>
          <w:rFonts w:cs="Times New Roman"/>
          <w:szCs w:val="24"/>
          <w:lang w:val="sr-Cyrl-CS"/>
        </w:rPr>
      </w:pPr>
      <w:r w:rsidRPr="00757F10">
        <w:rPr>
          <w:rFonts w:cs="Times New Roman"/>
          <w:szCs w:val="24"/>
          <w:lang w:val="sr-Cyrl-CS"/>
        </w:rPr>
        <w:tab/>
      </w:r>
      <w:r w:rsidRPr="00757F10">
        <w:rPr>
          <w:rFonts w:cs="Times New Roman"/>
          <w:szCs w:val="24"/>
          <w:lang w:val="sr-Cyrl-CS"/>
        </w:rPr>
        <w:tab/>
        <w:t xml:space="preserve">Влада доноси </w:t>
      </w:r>
    </w:p>
    <w:p w:rsidR="000E45AD" w:rsidRPr="00757F10" w:rsidRDefault="000E45AD" w:rsidP="000E45AD">
      <w:pPr>
        <w:ind w:right="-426"/>
        <w:jc w:val="center"/>
        <w:rPr>
          <w:rFonts w:cs="Times New Roman"/>
          <w:b/>
          <w:bCs/>
          <w:szCs w:val="24"/>
          <w:lang w:val="sr-Cyrl-CS"/>
        </w:rPr>
      </w:pPr>
    </w:p>
    <w:p w:rsidR="000E45AD" w:rsidRPr="00757F10" w:rsidRDefault="000E45AD" w:rsidP="000E45AD">
      <w:pPr>
        <w:ind w:right="-426"/>
        <w:jc w:val="center"/>
        <w:rPr>
          <w:rFonts w:cs="Times New Roman"/>
          <w:b/>
          <w:bCs/>
          <w:szCs w:val="24"/>
          <w:lang w:val="sr-Cyrl-CS"/>
        </w:rPr>
      </w:pPr>
    </w:p>
    <w:p w:rsidR="000E45AD" w:rsidRPr="00757F10" w:rsidRDefault="000E45AD" w:rsidP="000E45AD">
      <w:pPr>
        <w:jc w:val="center"/>
        <w:rPr>
          <w:rFonts w:cs="Times New Roman"/>
          <w:b/>
          <w:bCs/>
          <w:szCs w:val="24"/>
          <w:lang w:val="sr-Cyrl-CS"/>
        </w:rPr>
      </w:pPr>
      <w:r w:rsidRPr="00757F10">
        <w:rPr>
          <w:rFonts w:cs="Times New Roman"/>
          <w:b/>
          <w:bCs/>
          <w:szCs w:val="24"/>
          <w:lang w:val="sr-Cyrl-CS"/>
        </w:rPr>
        <w:t>Р Е Ш Е Њ Е</w:t>
      </w:r>
    </w:p>
    <w:p w:rsidR="000E45AD" w:rsidRPr="00757F10" w:rsidRDefault="000E45AD" w:rsidP="000E45AD">
      <w:pPr>
        <w:jc w:val="center"/>
        <w:rPr>
          <w:rFonts w:cs="Times New Roman"/>
          <w:b/>
          <w:bCs/>
          <w:szCs w:val="24"/>
          <w:lang w:val="sr-Cyrl-CS"/>
        </w:rPr>
      </w:pPr>
    </w:p>
    <w:p w:rsidR="000E45AD" w:rsidRPr="00757F10" w:rsidRDefault="000E45AD" w:rsidP="000E45AD">
      <w:pPr>
        <w:pStyle w:val="BodyText2"/>
        <w:tabs>
          <w:tab w:val="left" w:pos="0"/>
        </w:tabs>
        <w:spacing w:after="0" w:line="240" w:lineRule="auto"/>
        <w:jc w:val="center"/>
        <w:rPr>
          <w:b/>
          <w:bCs/>
          <w:szCs w:val="24"/>
          <w:lang/>
        </w:rPr>
      </w:pPr>
      <w:r w:rsidRPr="00757F10">
        <w:rPr>
          <w:b/>
          <w:bCs/>
          <w:szCs w:val="24"/>
          <w:lang w:val="sr-Cyrl-CS"/>
        </w:rPr>
        <w:t xml:space="preserve">О НАСТАВЉАЊУ РАДА НА ПОЛОЖАЈУ </w:t>
      </w:r>
      <w:r w:rsidRPr="00757F10">
        <w:rPr>
          <w:b/>
          <w:szCs w:val="24"/>
          <w:lang/>
        </w:rPr>
        <w:t>ПОМОЋНИКА ДИРЕКТОРА РЕПУБЛИЧКЕ ДИРЕКЦИЈЕ ЗА ИМОВИНУ РЕПУБЛИКЕ СРБИЈЕ</w:t>
      </w:r>
    </w:p>
    <w:p w:rsidR="000E45AD" w:rsidRPr="00757F10" w:rsidRDefault="000E45AD" w:rsidP="000E45AD">
      <w:pPr>
        <w:pStyle w:val="BodyText2"/>
        <w:spacing w:after="0" w:line="240" w:lineRule="auto"/>
        <w:jc w:val="center"/>
        <w:rPr>
          <w:b/>
          <w:szCs w:val="24"/>
          <w:lang/>
        </w:rPr>
      </w:pPr>
    </w:p>
    <w:p w:rsidR="000E45AD" w:rsidRPr="00757F10" w:rsidRDefault="000E45AD" w:rsidP="000E45AD">
      <w:pPr>
        <w:pStyle w:val="BodyText2"/>
        <w:tabs>
          <w:tab w:val="left" w:pos="720"/>
        </w:tabs>
        <w:spacing w:after="0" w:line="240" w:lineRule="auto"/>
        <w:jc w:val="center"/>
        <w:rPr>
          <w:szCs w:val="24"/>
          <w:lang/>
        </w:rPr>
      </w:pPr>
      <w:r w:rsidRPr="00757F10">
        <w:rPr>
          <w:szCs w:val="24"/>
          <w:lang w:val="sr-Latn-CS"/>
        </w:rPr>
        <w:t>I</w:t>
      </w:r>
    </w:p>
    <w:p w:rsidR="000E45AD" w:rsidRPr="00757F10" w:rsidRDefault="000E45AD" w:rsidP="000E45AD">
      <w:pPr>
        <w:pStyle w:val="BodyText2"/>
        <w:spacing w:after="0" w:line="240" w:lineRule="auto"/>
        <w:jc w:val="center"/>
        <w:rPr>
          <w:szCs w:val="24"/>
          <w:lang/>
        </w:rPr>
      </w:pPr>
    </w:p>
    <w:p w:rsidR="000E45AD" w:rsidRPr="00757F10" w:rsidRDefault="000E45AD" w:rsidP="000E45AD">
      <w:pPr>
        <w:rPr>
          <w:rFonts w:cs="Times New Roman"/>
          <w:color w:val="000000"/>
          <w:szCs w:val="24"/>
          <w:lang w:val="sr-Cyrl-CS"/>
        </w:rPr>
      </w:pPr>
      <w:r w:rsidRPr="00757F10">
        <w:rPr>
          <w:rFonts w:cs="Times New Roman"/>
          <w:szCs w:val="24"/>
          <w:lang w:val="sr-Latn-CS"/>
        </w:rPr>
        <w:tab/>
      </w:r>
      <w:r w:rsidRPr="00757F10">
        <w:rPr>
          <w:rFonts w:cs="Times New Roman"/>
          <w:szCs w:val="24"/>
          <w:lang/>
        </w:rPr>
        <w:tab/>
      </w:r>
      <w:r>
        <w:rPr>
          <w:rFonts w:cs="Times New Roman"/>
          <w:szCs w:val="24"/>
          <w:lang/>
        </w:rPr>
        <w:t>Снежана Вукотић</w:t>
      </w:r>
      <w:r w:rsidRPr="00757F10">
        <w:rPr>
          <w:rFonts w:cs="Times New Roman"/>
          <w:szCs w:val="24"/>
          <w:lang/>
        </w:rPr>
        <w:t xml:space="preserve">, </w:t>
      </w:r>
      <w:r w:rsidRPr="00757F10">
        <w:rPr>
          <w:rFonts w:cs="Times New Roman"/>
          <w:szCs w:val="24"/>
          <w:lang w:val="sr-Cyrl-CS"/>
        </w:rPr>
        <w:t xml:space="preserve">помоћник директора Републичке дирекције за имовину Републике Србије – </w:t>
      </w:r>
      <w:r w:rsidRPr="00D11409">
        <w:rPr>
          <w:szCs w:val="24"/>
          <w:lang w:val="sr-Cyrl-CS"/>
        </w:rPr>
        <w:t>Сектор за заштиту и контролу коришћења државне имовине и располагање грађевинским земљиштем</w:t>
      </w:r>
      <w:r w:rsidRPr="00757F10">
        <w:rPr>
          <w:rFonts w:cs="Times New Roman"/>
          <w:szCs w:val="24"/>
          <w:lang w:val="sr-Cyrl-CS"/>
        </w:rPr>
        <w:t>,</w:t>
      </w:r>
      <w:r w:rsidRPr="00757F10">
        <w:rPr>
          <w:rFonts w:cs="Times New Roman"/>
          <w:bCs/>
          <w:szCs w:val="24"/>
          <w:lang w:val="sr-Cyrl-CS"/>
        </w:rPr>
        <w:t xml:space="preserve"> наставља рад на положају </w:t>
      </w:r>
      <w:r w:rsidRPr="00757F10">
        <w:rPr>
          <w:rFonts w:cs="Times New Roman"/>
          <w:szCs w:val="24"/>
          <w:lang w:val="sr-Cyrl-CS"/>
        </w:rPr>
        <w:t xml:space="preserve">помоћника директора Републичке дирекције за имовину Републике Србије – </w:t>
      </w:r>
      <w:r w:rsidRPr="00757F10">
        <w:rPr>
          <w:rFonts w:cs="Times New Roman"/>
          <w:szCs w:val="24"/>
        </w:rPr>
        <w:t xml:space="preserve">Сектор за </w:t>
      </w:r>
      <w:r>
        <w:rPr>
          <w:rFonts w:cs="Times New Roman"/>
          <w:szCs w:val="24"/>
          <w:lang/>
        </w:rPr>
        <w:t>грађевинско земљиште</w:t>
      </w:r>
      <w:r w:rsidRPr="00757F10">
        <w:rPr>
          <w:rFonts w:cs="Times New Roman"/>
          <w:szCs w:val="24"/>
          <w:lang/>
        </w:rPr>
        <w:t xml:space="preserve">, </w:t>
      </w:r>
      <w:r w:rsidRPr="00757F10">
        <w:rPr>
          <w:rFonts w:cs="Times New Roman"/>
          <w:szCs w:val="24"/>
          <w:lang w:val="sr-Cyrl-CS"/>
        </w:rPr>
        <w:t>до истека времена на које је постављена на положај</w:t>
      </w:r>
      <w:r w:rsidRPr="00757F10">
        <w:rPr>
          <w:rFonts w:cs="Times New Roman"/>
          <w:color w:val="000000"/>
          <w:szCs w:val="24"/>
          <w:lang/>
        </w:rPr>
        <w:t xml:space="preserve"> </w:t>
      </w:r>
      <w:r>
        <w:rPr>
          <w:rFonts w:cs="Times New Roman"/>
          <w:szCs w:val="24"/>
          <w:lang w:val="sr-Cyrl-CS"/>
        </w:rPr>
        <w:t>12</w:t>
      </w:r>
      <w:r w:rsidRPr="00757F10">
        <w:rPr>
          <w:rFonts w:cs="Times New Roman"/>
          <w:szCs w:val="24"/>
          <w:lang w:val="sr-Cyrl-CS"/>
        </w:rPr>
        <w:t xml:space="preserve">. </w:t>
      </w:r>
      <w:r>
        <w:rPr>
          <w:rFonts w:cs="Times New Roman"/>
          <w:szCs w:val="24"/>
          <w:lang w:val="sr-Cyrl-CS"/>
        </w:rPr>
        <w:t>децембра</w:t>
      </w:r>
      <w:r w:rsidRPr="00757F10">
        <w:rPr>
          <w:rFonts w:cs="Times New Roman"/>
          <w:szCs w:val="24"/>
          <w:lang w:val="sr-Cyrl-CS"/>
        </w:rPr>
        <w:t xml:space="preserve"> 201</w:t>
      </w:r>
      <w:r>
        <w:rPr>
          <w:rFonts w:cs="Times New Roman"/>
          <w:szCs w:val="24"/>
          <w:lang w:val="sr-Cyrl-CS"/>
        </w:rPr>
        <w:t>6</w:t>
      </w:r>
      <w:r w:rsidRPr="00757F10">
        <w:rPr>
          <w:rFonts w:cs="Times New Roman"/>
          <w:szCs w:val="24"/>
          <w:lang w:val="sr-Cyrl-CS"/>
        </w:rPr>
        <w:t>. године</w:t>
      </w:r>
      <w:r w:rsidRPr="00757F10">
        <w:rPr>
          <w:rFonts w:cs="Times New Roman"/>
          <w:color w:val="000000"/>
          <w:szCs w:val="24"/>
          <w:lang w:val="sr-Cyrl-CS"/>
        </w:rPr>
        <w:t xml:space="preserve">, </w:t>
      </w:r>
      <w:r w:rsidRPr="00757F10">
        <w:rPr>
          <w:szCs w:val="24"/>
          <w:lang w:val="sr-Cyrl-CS"/>
        </w:rPr>
        <w:t xml:space="preserve">због промене у унутрашњем уређењу </w:t>
      </w:r>
      <w:r w:rsidRPr="00757F10">
        <w:rPr>
          <w:rFonts w:cs="Times New Roman"/>
          <w:szCs w:val="24"/>
          <w:lang w:val="sr-Cyrl-CS"/>
        </w:rPr>
        <w:t>Републичке дирекције за имовину Републике Србије</w:t>
      </w:r>
      <w:r w:rsidRPr="00757F10">
        <w:rPr>
          <w:rFonts w:cs="Times New Roman"/>
          <w:color w:val="000000"/>
          <w:szCs w:val="24"/>
          <w:lang w:val="sr-Cyrl-CS"/>
        </w:rPr>
        <w:t>.</w:t>
      </w:r>
    </w:p>
    <w:p w:rsidR="000E45AD" w:rsidRPr="00757F10" w:rsidRDefault="000E45AD" w:rsidP="000E45AD">
      <w:pPr>
        <w:rPr>
          <w:rFonts w:cs="Times New Roman"/>
          <w:bCs/>
          <w:szCs w:val="24"/>
          <w:lang w:val="sr-Cyrl-CS"/>
        </w:rPr>
      </w:pPr>
    </w:p>
    <w:p w:rsidR="000E45AD" w:rsidRPr="00757F10" w:rsidRDefault="000E45AD" w:rsidP="000E45AD">
      <w:pPr>
        <w:pStyle w:val="BodyText2"/>
        <w:tabs>
          <w:tab w:val="left" w:pos="720"/>
        </w:tabs>
        <w:spacing w:after="0" w:line="240" w:lineRule="auto"/>
        <w:jc w:val="center"/>
        <w:rPr>
          <w:szCs w:val="24"/>
          <w:lang/>
        </w:rPr>
      </w:pPr>
      <w:r w:rsidRPr="00757F10">
        <w:rPr>
          <w:szCs w:val="24"/>
          <w:lang w:val="sr-Latn-CS"/>
        </w:rPr>
        <w:t>II</w:t>
      </w:r>
    </w:p>
    <w:p w:rsidR="000E45AD" w:rsidRPr="00757F10" w:rsidRDefault="000E45AD" w:rsidP="000E45AD">
      <w:pPr>
        <w:pStyle w:val="BodyText2"/>
        <w:spacing w:after="0" w:line="240" w:lineRule="auto"/>
        <w:jc w:val="center"/>
        <w:rPr>
          <w:szCs w:val="24"/>
          <w:lang/>
        </w:rPr>
      </w:pPr>
    </w:p>
    <w:p w:rsidR="000E45AD" w:rsidRPr="00757F10" w:rsidRDefault="000E45AD" w:rsidP="000E45AD">
      <w:pPr>
        <w:pStyle w:val="BodyText2"/>
        <w:spacing w:after="0" w:line="240" w:lineRule="auto"/>
        <w:rPr>
          <w:szCs w:val="24"/>
          <w:lang w:val="sr-Cyrl-CS"/>
        </w:rPr>
      </w:pPr>
      <w:r w:rsidRPr="00757F10">
        <w:rPr>
          <w:szCs w:val="24"/>
          <w:lang w:val="sr-Cyrl-CS"/>
        </w:rPr>
        <w:tab/>
      </w:r>
      <w:r w:rsidRPr="00757F10">
        <w:rPr>
          <w:szCs w:val="24"/>
          <w:lang w:val="sr-Cyrl-CS"/>
        </w:rPr>
        <w:tab/>
        <w:t>Ово решење објавити у „Службеном гласнику Републике Србије”.</w:t>
      </w:r>
    </w:p>
    <w:p w:rsidR="000E45AD" w:rsidRPr="00757F10" w:rsidRDefault="000E45AD" w:rsidP="000E45AD">
      <w:pPr>
        <w:pStyle w:val="BodyText"/>
        <w:spacing w:after="0"/>
        <w:ind w:right="4"/>
        <w:rPr>
          <w:szCs w:val="24"/>
          <w:lang/>
        </w:rPr>
      </w:pPr>
    </w:p>
    <w:p w:rsidR="000E45AD" w:rsidRPr="00757F10" w:rsidRDefault="000E45AD" w:rsidP="000E45AD">
      <w:pPr>
        <w:ind w:firstLine="1080"/>
        <w:rPr>
          <w:rFonts w:cs="Times New Roman"/>
          <w:szCs w:val="24"/>
          <w:lang w:val="sr-Cyrl-CS"/>
        </w:rPr>
      </w:pPr>
    </w:p>
    <w:p w:rsidR="000E45AD" w:rsidRPr="00757F10" w:rsidRDefault="000E45AD" w:rsidP="000E45AD">
      <w:pPr>
        <w:rPr>
          <w:rFonts w:cs="Times New Roman"/>
          <w:szCs w:val="24"/>
          <w:lang/>
        </w:rPr>
      </w:pPr>
      <w:r w:rsidRPr="00757F10">
        <w:rPr>
          <w:rFonts w:cs="Times New Roman"/>
          <w:szCs w:val="24"/>
          <w:lang/>
        </w:rPr>
        <w:t xml:space="preserve">24 </w:t>
      </w:r>
      <w:r w:rsidRPr="00757F10">
        <w:rPr>
          <w:rFonts w:cs="Times New Roman"/>
          <w:szCs w:val="24"/>
          <w:lang w:val="sr-Cyrl-CS"/>
        </w:rPr>
        <w:t>Број: 119-16</w:t>
      </w:r>
      <w:r>
        <w:rPr>
          <w:rFonts w:cs="Times New Roman"/>
          <w:szCs w:val="24"/>
          <w:lang w:val="sr-Cyrl-CS"/>
        </w:rPr>
        <w:t>41</w:t>
      </w:r>
      <w:r w:rsidRPr="00757F10">
        <w:rPr>
          <w:rFonts w:cs="Times New Roman"/>
          <w:szCs w:val="24"/>
          <w:lang w:val="sr-Cyrl-CS"/>
        </w:rPr>
        <w:t>/2018</w:t>
      </w:r>
      <w:r w:rsidRPr="00757F10">
        <w:rPr>
          <w:rFonts w:cs="Times New Roman"/>
          <w:szCs w:val="24"/>
        </w:rPr>
        <w:t xml:space="preserve"> </w:t>
      </w:r>
    </w:p>
    <w:p w:rsidR="000E45AD" w:rsidRPr="00757F10" w:rsidRDefault="00A26881" w:rsidP="000E45AD">
      <w:pPr>
        <w:rPr>
          <w:rFonts w:cs="Times New Roman"/>
          <w:szCs w:val="24"/>
          <w:lang w:val="sr-Cyrl-CS"/>
        </w:rPr>
      </w:pPr>
      <w:r>
        <w:rPr>
          <w:rFonts w:cs="Times New Roman"/>
          <w:szCs w:val="24"/>
          <w:lang w:val="sr-Cyrl-CS"/>
        </w:rPr>
        <w:t>У Београду, 8</w:t>
      </w:r>
      <w:r w:rsidR="000E45AD" w:rsidRPr="00757F10">
        <w:rPr>
          <w:rFonts w:cs="Times New Roman"/>
          <w:szCs w:val="24"/>
          <w:lang w:val="sr-Cyrl-CS"/>
        </w:rPr>
        <w:t xml:space="preserve">. </w:t>
      </w:r>
      <w:r w:rsidR="000E45AD">
        <w:rPr>
          <w:rFonts w:cs="Times New Roman"/>
          <w:szCs w:val="24"/>
          <w:lang w:val="sr-Cyrl-CS"/>
        </w:rPr>
        <w:t>марта</w:t>
      </w:r>
      <w:r w:rsidR="000E45AD" w:rsidRPr="00757F10">
        <w:rPr>
          <w:rFonts w:cs="Times New Roman"/>
          <w:szCs w:val="24"/>
          <w:lang w:val="sr-Cyrl-CS"/>
        </w:rPr>
        <w:t xml:space="preserve"> 2018. године</w:t>
      </w:r>
    </w:p>
    <w:p w:rsidR="000E45AD" w:rsidRPr="00757F10" w:rsidRDefault="000E45AD" w:rsidP="000E45AD">
      <w:pPr>
        <w:rPr>
          <w:rFonts w:cs="Times New Roman"/>
          <w:szCs w:val="24"/>
          <w:lang/>
        </w:rPr>
      </w:pPr>
    </w:p>
    <w:p w:rsidR="000E45AD" w:rsidRPr="00757F10" w:rsidRDefault="000E45AD" w:rsidP="000E45AD">
      <w:pPr>
        <w:rPr>
          <w:rFonts w:cs="Times New Roman"/>
          <w:szCs w:val="24"/>
          <w:lang/>
        </w:rPr>
      </w:pPr>
    </w:p>
    <w:p w:rsidR="000E45AD" w:rsidRDefault="000E45AD" w:rsidP="000E45AD">
      <w:pPr>
        <w:jc w:val="center"/>
        <w:rPr>
          <w:rFonts w:cs="Times New Roman"/>
          <w:b/>
          <w:szCs w:val="24"/>
          <w:lang w:val="ru-RU"/>
        </w:rPr>
      </w:pPr>
      <w:r w:rsidRPr="00757F10">
        <w:rPr>
          <w:rFonts w:cs="Times New Roman"/>
          <w:b/>
          <w:szCs w:val="24"/>
          <w:lang w:val="ru-RU"/>
        </w:rPr>
        <w:t>В  Л  А  Д  А</w:t>
      </w:r>
    </w:p>
    <w:p w:rsidR="004021A5" w:rsidRDefault="004021A5" w:rsidP="000E45AD">
      <w:pPr>
        <w:jc w:val="center"/>
        <w:rPr>
          <w:rFonts w:cs="Times New Roman"/>
          <w:b/>
          <w:szCs w:val="24"/>
          <w:lang w:val="ru-RU"/>
        </w:rPr>
      </w:pPr>
    </w:p>
    <w:p w:rsidR="004021A5" w:rsidRDefault="004021A5" w:rsidP="000E45AD">
      <w:pPr>
        <w:jc w:val="center"/>
        <w:rPr>
          <w:rFonts w:cs="Times New Roman"/>
          <w:b/>
          <w:szCs w:val="24"/>
          <w:lang w:val="ru-RU"/>
        </w:rPr>
      </w:pPr>
    </w:p>
    <w:tbl>
      <w:tblPr>
        <w:tblW w:w="0" w:type="auto"/>
        <w:jc w:val="center"/>
        <w:tblLayout w:type="fixed"/>
        <w:tblLook w:val="04A0"/>
      </w:tblPr>
      <w:tblGrid>
        <w:gridCol w:w="4783"/>
        <w:gridCol w:w="3937"/>
      </w:tblGrid>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110"/>
                <w:tab w:val="left" w:pos="1418"/>
              </w:tabs>
              <w:jc w:val="center"/>
              <w:rPr>
                <w:rFonts w:eastAsia="Times New Roman" w:cs="Times New Roman"/>
                <w:szCs w:val="24"/>
              </w:rPr>
            </w:pPr>
            <w:r>
              <w:t>ПРЕДСЕДНИК</w:t>
            </w: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jc w:val="center"/>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0"/>
                <w:tab w:val="left" w:pos="1418"/>
              </w:tabs>
              <w:jc w:val="center"/>
              <w:rPr>
                <w:rFonts w:eastAsia="Times New Roman" w:cs="Times New Roman"/>
                <w:szCs w:val="24"/>
                <w:lang/>
              </w:rPr>
            </w:pPr>
            <w:r>
              <w:rPr>
                <w:lang/>
              </w:rPr>
              <w:t>Ана Брнабић</w:t>
            </w:r>
          </w:p>
        </w:tc>
      </w:tr>
    </w:tbl>
    <w:p w:rsidR="004021A5" w:rsidRPr="00757F10" w:rsidRDefault="004021A5" w:rsidP="000E45AD">
      <w:pPr>
        <w:jc w:val="center"/>
        <w:rPr>
          <w:rFonts w:cs="Times New Roman"/>
          <w:b/>
          <w:szCs w:val="24"/>
          <w:lang w:val="ru-RU"/>
        </w:rPr>
      </w:pPr>
    </w:p>
    <w:p w:rsidR="000E45AD" w:rsidRPr="00757F10" w:rsidRDefault="000E45AD" w:rsidP="000E45AD">
      <w:pPr>
        <w:jc w:val="center"/>
        <w:rPr>
          <w:rFonts w:cs="Times New Roman"/>
          <w:szCs w:val="24"/>
          <w:lang w:val="ru-RU"/>
        </w:rPr>
      </w:pPr>
    </w:p>
    <w:p w:rsidR="000E45AD" w:rsidRDefault="000E45AD" w:rsidP="000E45AD"/>
    <w:p w:rsidR="000E45AD" w:rsidRDefault="000E45AD" w:rsidP="000E45AD">
      <w:pPr>
        <w:rPr>
          <w:szCs w:val="24"/>
        </w:rPr>
      </w:pPr>
    </w:p>
    <w:p w:rsidR="000E45AD" w:rsidRDefault="000E45AD" w:rsidP="000E45AD">
      <w:pPr>
        <w:rPr>
          <w:szCs w:val="24"/>
        </w:rPr>
        <w:sectPr w:rsidR="000E45AD" w:rsidSect="00DC5C46">
          <w:pgSz w:w="12240" w:h="15840" w:code="1"/>
          <w:pgMar w:top="851" w:right="1440" w:bottom="1440" w:left="1440" w:header="708" w:footer="708" w:gutter="0"/>
          <w:cols w:space="708"/>
          <w:docGrid w:linePitch="360"/>
        </w:sectPr>
      </w:pPr>
    </w:p>
    <w:p w:rsidR="004021A5" w:rsidRDefault="004021A5" w:rsidP="000E45AD">
      <w:pPr>
        <w:pStyle w:val="BodyText"/>
        <w:spacing w:after="0"/>
        <w:ind w:firstLine="720"/>
        <w:jc w:val="right"/>
        <w:rPr>
          <w:rFonts w:cs="Times New Roman"/>
          <w:sz w:val="21"/>
          <w:szCs w:val="21"/>
        </w:rPr>
      </w:pPr>
    </w:p>
    <w:p w:rsidR="00A2758D" w:rsidRPr="00A2758D" w:rsidRDefault="00A2758D" w:rsidP="000E45AD">
      <w:pPr>
        <w:pStyle w:val="BodyText"/>
        <w:spacing w:after="0"/>
        <w:ind w:firstLine="720"/>
        <w:jc w:val="right"/>
        <w:rPr>
          <w:rFonts w:cs="Times New Roman"/>
          <w:sz w:val="21"/>
          <w:szCs w:val="21"/>
        </w:rPr>
      </w:pPr>
    </w:p>
    <w:p w:rsidR="00EA7309" w:rsidRPr="00A16519" w:rsidRDefault="000E45AD" w:rsidP="0070618D">
      <w:pPr>
        <w:pStyle w:val="BodyText"/>
        <w:spacing w:after="0"/>
        <w:rPr>
          <w:rFonts w:cs="Times New Roman"/>
          <w:szCs w:val="24"/>
          <w:lang w:val="ru-RU"/>
        </w:rPr>
      </w:pPr>
      <w:r w:rsidRPr="00AB49B6">
        <w:rPr>
          <w:rFonts w:cs="Times New Roman"/>
          <w:sz w:val="21"/>
          <w:szCs w:val="21"/>
          <w:lang/>
        </w:rPr>
        <w:tab/>
      </w:r>
      <w:r w:rsidRPr="00AB49B6">
        <w:rPr>
          <w:rFonts w:cs="Times New Roman"/>
          <w:sz w:val="21"/>
          <w:szCs w:val="21"/>
          <w:lang/>
        </w:rPr>
        <w:tab/>
      </w:r>
      <w:r w:rsidR="00EA7309" w:rsidRPr="00A16519">
        <w:rPr>
          <w:rFonts w:cs="Times New Roman"/>
          <w:szCs w:val="24"/>
          <w:lang w:val="ru-RU"/>
        </w:rPr>
        <w:t xml:space="preserve">На основу члана </w:t>
      </w:r>
      <w:r w:rsidR="00EA7309" w:rsidRPr="00A16519">
        <w:rPr>
          <w:rFonts w:cs="Times New Roman"/>
          <w:szCs w:val="24"/>
          <w:lang/>
        </w:rPr>
        <w:t>37</w:t>
      </w:r>
      <w:r w:rsidR="00EA7309" w:rsidRPr="00A16519">
        <w:rPr>
          <w:rFonts w:cs="Times New Roman"/>
          <w:szCs w:val="24"/>
          <w:lang w:val="ru-RU"/>
        </w:rPr>
        <w:t xml:space="preserve">. став </w:t>
      </w:r>
      <w:r w:rsidR="00EA7309" w:rsidRPr="00A16519">
        <w:rPr>
          <w:rFonts w:cs="Times New Roman"/>
          <w:szCs w:val="24"/>
          <w:lang w:val="sr-Cyrl-CS"/>
        </w:rPr>
        <w:t>3</w:t>
      </w:r>
      <w:r w:rsidR="00EA7309" w:rsidRPr="00A1651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EA7309" w:rsidRPr="00A94164">
        <w:rPr>
          <w:szCs w:val="24"/>
          <w:lang w:val="ru-RU"/>
        </w:rPr>
        <w:t>79/05, 81/05 – исправка, 83/05 – исправка, 64/07, 67/07 – исправка, 116/08, 104/09, 99/14 и 94/17</w:t>
      </w:r>
      <w:r w:rsidR="00EA7309" w:rsidRPr="00A16519">
        <w:rPr>
          <w:rFonts w:cs="Times New Roman"/>
          <w:szCs w:val="24"/>
          <w:lang w:val="ru-RU"/>
        </w:rPr>
        <w:t xml:space="preserve">) и члана 43. став 2. Закона о Влади </w:t>
      </w:r>
      <w:r w:rsidR="00EA7309" w:rsidRPr="00A16519">
        <w:rPr>
          <w:rFonts w:cs="Times New Roman"/>
          <w:szCs w:val="24"/>
          <w:lang w:val="sr-Cyrl-CS"/>
        </w:rPr>
        <w:t xml:space="preserve">(„Службени гласник РС”, бр. </w:t>
      </w:r>
      <w:r w:rsidR="00EA7309" w:rsidRPr="00A16519">
        <w:rPr>
          <w:rFonts w:cs="Times New Roman"/>
          <w:szCs w:val="24"/>
          <w:lang w:val="ru-RU"/>
        </w:rPr>
        <w:t>55/05, 71/05 – исправка, 101/07, 65/08, 16/11, 68/12 – УС</w:t>
      </w:r>
      <w:r w:rsidR="00EA7309" w:rsidRPr="00A16519">
        <w:rPr>
          <w:rFonts w:cs="Times New Roman"/>
          <w:szCs w:val="24"/>
        </w:rPr>
        <w:t>,</w:t>
      </w:r>
      <w:r w:rsidR="00EA7309" w:rsidRPr="00A16519">
        <w:rPr>
          <w:rFonts w:cs="Times New Roman"/>
          <w:szCs w:val="24"/>
          <w:lang w:val="ru-RU"/>
        </w:rPr>
        <w:t xml:space="preserve"> 72/12,</w:t>
      </w:r>
      <w:r w:rsidR="00EA7309" w:rsidRPr="00A16519">
        <w:rPr>
          <w:rFonts w:cs="Times New Roman"/>
          <w:szCs w:val="24"/>
        </w:rPr>
        <w:t xml:space="preserve"> 7/14 </w:t>
      </w:r>
      <w:r w:rsidR="00EA7309" w:rsidRPr="00A16519">
        <w:rPr>
          <w:rFonts w:cs="Times New Roman"/>
          <w:szCs w:val="24"/>
          <w:lang w:val="ru-RU"/>
        </w:rPr>
        <w:t>– УС и 44/14</w:t>
      </w:r>
      <w:r w:rsidR="00EA7309" w:rsidRPr="00A16519">
        <w:rPr>
          <w:rFonts w:cs="Times New Roman"/>
          <w:szCs w:val="24"/>
          <w:lang w:val="sr-Cyrl-CS"/>
        </w:rPr>
        <w:t>)</w:t>
      </w:r>
      <w:r w:rsidR="00EA7309" w:rsidRPr="00A16519">
        <w:rPr>
          <w:rFonts w:cs="Times New Roman"/>
          <w:szCs w:val="24"/>
          <w:lang w:val="ru-RU"/>
        </w:rPr>
        <w:t>,</w:t>
      </w:r>
    </w:p>
    <w:p w:rsidR="00EA7309" w:rsidRPr="00A16519" w:rsidRDefault="00EA7309" w:rsidP="00EA7309">
      <w:pPr>
        <w:rPr>
          <w:rFonts w:cs="Times New Roman"/>
          <w:szCs w:val="24"/>
          <w:lang w:val="ru-RU"/>
        </w:rPr>
      </w:pPr>
    </w:p>
    <w:p w:rsidR="00EA7309" w:rsidRPr="00A16519" w:rsidRDefault="00EA7309" w:rsidP="00EA7309">
      <w:pPr>
        <w:ind w:firstLine="1080"/>
        <w:rPr>
          <w:rFonts w:cs="Times New Roman"/>
          <w:szCs w:val="24"/>
        </w:rPr>
      </w:pPr>
      <w:r w:rsidRPr="00A16519">
        <w:rPr>
          <w:rFonts w:cs="Times New Roman"/>
          <w:szCs w:val="24"/>
          <w:lang w:val="sr-Cyrl-CS"/>
        </w:rPr>
        <w:tab/>
        <w:t>Влада доноси</w:t>
      </w:r>
    </w:p>
    <w:p w:rsidR="00EA7309" w:rsidRPr="00A16519" w:rsidRDefault="00EA7309" w:rsidP="00EA7309">
      <w:pPr>
        <w:ind w:firstLine="1080"/>
        <w:rPr>
          <w:rFonts w:cs="Times New Roman"/>
          <w:szCs w:val="24"/>
        </w:rPr>
      </w:pPr>
    </w:p>
    <w:p w:rsidR="00EA7309" w:rsidRPr="00A16519" w:rsidRDefault="00EA7309" w:rsidP="00EA7309">
      <w:pPr>
        <w:ind w:firstLine="1080"/>
        <w:rPr>
          <w:rFonts w:cs="Times New Roman"/>
          <w:szCs w:val="24"/>
        </w:rPr>
      </w:pPr>
    </w:p>
    <w:p w:rsidR="00EA7309" w:rsidRPr="00A16519" w:rsidRDefault="00EA7309" w:rsidP="00EA7309">
      <w:pPr>
        <w:jc w:val="center"/>
        <w:rPr>
          <w:rFonts w:cs="Times New Roman"/>
          <w:b/>
          <w:szCs w:val="24"/>
        </w:rPr>
      </w:pPr>
      <w:r w:rsidRPr="00A16519">
        <w:rPr>
          <w:rFonts w:cs="Times New Roman"/>
          <w:b/>
          <w:szCs w:val="24"/>
          <w:lang w:val="sr-Cyrl-CS"/>
        </w:rPr>
        <w:t>Р Е Ш Е Њ Е</w:t>
      </w:r>
    </w:p>
    <w:p w:rsidR="00EA7309" w:rsidRPr="00A16519" w:rsidRDefault="00EA7309" w:rsidP="00EA7309">
      <w:pPr>
        <w:jc w:val="center"/>
        <w:rPr>
          <w:rFonts w:cs="Times New Roman"/>
          <w:b/>
          <w:szCs w:val="24"/>
        </w:rPr>
      </w:pPr>
    </w:p>
    <w:p w:rsidR="00EA7309" w:rsidRPr="00A16519" w:rsidRDefault="00EA7309" w:rsidP="00EA7309">
      <w:pPr>
        <w:pStyle w:val="BodyText2"/>
        <w:spacing w:after="0" w:line="240" w:lineRule="auto"/>
        <w:contextualSpacing/>
        <w:jc w:val="center"/>
        <w:rPr>
          <w:rFonts w:cs="Times New Roman"/>
          <w:b/>
          <w:szCs w:val="24"/>
          <w:lang w:val="sr-Cyrl-CS"/>
        </w:rPr>
      </w:pPr>
      <w:r w:rsidRPr="00A16519">
        <w:rPr>
          <w:rFonts w:cs="Times New Roman"/>
          <w:b/>
          <w:szCs w:val="24"/>
          <w:lang w:val="sr-Cyrl-CS"/>
        </w:rPr>
        <w:t xml:space="preserve">О </w:t>
      </w:r>
      <w:r>
        <w:rPr>
          <w:rFonts w:cs="Times New Roman"/>
          <w:b/>
          <w:szCs w:val="24"/>
          <w:lang w:val="sr-Cyrl-CS"/>
        </w:rPr>
        <w:t>РАЗРЕШЕЊУ</w:t>
      </w:r>
      <w:r w:rsidRPr="00A16519">
        <w:rPr>
          <w:rFonts w:cs="Times New Roman"/>
          <w:b/>
          <w:szCs w:val="24"/>
          <w:lang w:val="sr-Cyrl-CS"/>
        </w:rPr>
        <w:t xml:space="preserve"> ВРШИОЦА ДУЖНОСТИ </w:t>
      </w:r>
      <w:r w:rsidRPr="00A16519">
        <w:rPr>
          <w:rFonts w:cs="Times New Roman"/>
          <w:b/>
          <w:bCs/>
          <w:szCs w:val="24"/>
          <w:lang/>
        </w:rPr>
        <w:t xml:space="preserve">ПОМОЋНИКА </w:t>
      </w:r>
      <w:r w:rsidRPr="00A16519">
        <w:rPr>
          <w:rFonts w:cs="Times New Roman"/>
          <w:b/>
          <w:szCs w:val="24"/>
          <w:lang/>
        </w:rPr>
        <w:t>ДИРЕКТОРА РЕПУБЛИЧКЕ ДИРЕКЦИЈЕ ЗА ИМОВИНУ РЕПУБЛИКЕ СРБИЈЕ</w:t>
      </w:r>
    </w:p>
    <w:p w:rsidR="00EA7309" w:rsidRPr="00A16519" w:rsidRDefault="00EA7309" w:rsidP="00EA7309">
      <w:pPr>
        <w:jc w:val="center"/>
        <w:rPr>
          <w:rFonts w:cs="Times New Roman"/>
          <w:szCs w:val="24"/>
          <w:lang w:val="sr-Cyrl-CS"/>
        </w:rPr>
      </w:pPr>
    </w:p>
    <w:p w:rsidR="00EA7309" w:rsidRPr="00A16519" w:rsidRDefault="00EA7309" w:rsidP="00EA7309">
      <w:pPr>
        <w:jc w:val="center"/>
        <w:rPr>
          <w:rFonts w:cs="Times New Roman"/>
          <w:szCs w:val="24"/>
          <w:lang w:val="sr-Cyrl-CS"/>
        </w:rPr>
      </w:pPr>
      <w:r w:rsidRPr="00A16519">
        <w:rPr>
          <w:rFonts w:cs="Times New Roman"/>
          <w:szCs w:val="24"/>
          <w:lang w:val="sr-Cyrl-CS"/>
        </w:rPr>
        <w:t>I</w:t>
      </w:r>
    </w:p>
    <w:p w:rsidR="00EA7309" w:rsidRPr="00A16519" w:rsidRDefault="00EA7309" w:rsidP="00EA7309">
      <w:pPr>
        <w:jc w:val="center"/>
        <w:rPr>
          <w:rFonts w:cs="Times New Roman"/>
          <w:szCs w:val="24"/>
          <w:lang w:val="sr-Cyrl-CS"/>
        </w:rPr>
      </w:pPr>
    </w:p>
    <w:p w:rsidR="00EA7309" w:rsidRPr="00A16519" w:rsidRDefault="00EA7309" w:rsidP="00EA7309">
      <w:pPr>
        <w:rPr>
          <w:rFonts w:cs="Times New Roman"/>
          <w:szCs w:val="24"/>
          <w:lang w:val="sr-Cyrl-CS"/>
        </w:rPr>
      </w:pPr>
      <w:r w:rsidRPr="00A16519">
        <w:rPr>
          <w:rFonts w:cs="Times New Roman"/>
          <w:szCs w:val="24"/>
          <w:lang w:val="sr-Cyrl-CS"/>
        </w:rPr>
        <w:tab/>
      </w:r>
      <w:r w:rsidRPr="00A16519">
        <w:rPr>
          <w:rFonts w:cs="Times New Roman"/>
          <w:szCs w:val="24"/>
          <w:lang w:val="sr-Cyrl-CS"/>
        </w:rPr>
        <w:tab/>
      </w:r>
      <w:r>
        <w:rPr>
          <w:rFonts w:cs="Times New Roman"/>
          <w:szCs w:val="24"/>
          <w:lang w:val="sr-Cyrl-CS"/>
        </w:rPr>
        <w:t>Разрешава</w:t>
      </w:r>
      <w:r w:rsidRPr="00A16519">
        <w:rPr>
          <w:rFonts w:cs="Times New Roman"/>
          <w:szCs w:val="24"/>
          <w:lang w:val="sr-Cyrl-CS"/>
        </w:rPr>
        <w:t xml:space="preserve"> се </w:t>
      </w:r>
      <w:r w:rsidRPr="00A16519">
        <w:rPr>
          <w:rFonts w:cs="Times New Roman"/>
          <w:szCs w:val="24"/>
          <w:lang/>
        </w:rPr>
        <w:t>Милица Ђорђевић</w:t>
      </w:r>
      <w:r w:rsidRPr="00A16519">
        <w:rPr>
          <w:rFonts w:cs="Times New Roman"/>
          <w:szCs w:val="24"/>
          <w:lang w:val="sr-Cyrl-CS"/>
        </w:rPr>
        <w:t xml:space="preserve"> </w:t>
      </w:r>
      <w:r>
        <w:rPr>
          <w:rFonts w:cs="Times New Roman"/>
          <w:szCs w:val="24"/>
          <w:lang w:val="ru-RU"/>
        </w:rPr>
        <w:t>дужности</w:t>
      </w:r>
      <w:r w:rsidRPr="00A16519">
        <w:rPr>
          <w:rFonts w:cs="Times New Roman"/>
          <w:szCs w:val="24"/>
          <w:lang w:val="ru-RU"/>
        </w:rPr>
        <w:t xml:space="preserve"> вршиоца дужности помоћника </w:t>
      </w:r>
      <w:r w:rsidRPr="00A16519">
        <w:rPr>
          <w:rFonts w:cs="Times New Roman"/>
          <w:szCs w:val="24"/>
          <w:lang/>
        </w:rPr>
        <w:t>директора Републичке дирекције за имовину Републике Србије – Сектор за евиденцију и послове укњижбе</w:t>
      </w:r>
      <w:r w:rsidRPr="00A16519">
        <w:rPr>
          <w:rFonts w:cs="Times New Roman"/>
          <w:szCs w:val="24"/>
          <w:lang w:val="sr-Cyrl-CS"/>
        </w:rPr>
        <w:t xml:space="preserve"> </w:t>
      </w:r>
      <w:r>
        <w:rPr>
          <w:szCs w:val="24"/>
          <w:lang/>
        </w:rPr>
        <w:t>са</w:t>
      </w:r>
      <w:r w:rsidRPr="00A16519">
        <w:rPr>
          <w:szCs w:val="24"/>
          <w:lang/>
        </w:rPr>
        <w:t xml:space="preserve"> </w:t>
      </w:r>
      <w:r>
        <w:rPr>
          <w:szCs w:val="24"/>
          <w:lang/>
        </w:rPr>
        <w:t>21</w:t>
      </w:r>
      <w:r w:rsidRPr="00A16519">
        <w:rPr>
          <w:szCs w:val="24"/>
          <w:lang/>
        </w:rPr>
        <w:t xml:space="preserve">. </w:t>
      </w:r>
      <w:r>
        <w:rPr>
          <w:lang w:val="sr-Cyrl-CS"/>
        </w:rPr>
        <w:t>јануаром</w:t>
      </w:r>
      <w:r>
        <w:rPr>
          <w:szCs w:val="24"/>
          <w:lang/>
        </w:rPr>
        <w:t xml:space="preserve"> </w:t>
      </w:r>
      <w:r w:rsidRPr="00A16519">
        <w:rPr>
          <w:szCs w:val="24"/>
          <w:lang/>
        </w:rPr>
        <w:t>201</w:t>
      </w:r>
      <w:r>
        <w:rPr>
          <w:szCs w:val="24"/>
          <w:lang/>
        </w:rPr>
        <w:t>8</w:t>
      </w:r>
      <w:r w:rsidRPr="00A16519">
        <w:rPr>
          <w:szCs w:val="24"/>
          <w:lang/>
        </w:rPr>
        <w:t>. године.</w:t>
      </w:r>
    </w:p>
    <w:p w:rsidR="00EA7309" w:rsidRPr="00A16519" w:rsidRDefault="00EA7309" w:rsidP="00EA7309">
      <w:pPr>
        <w:jc w:val="center"/>
        <w:rPr>
          <w:rFonts w:cs="Times New Roman"/>
          <w:szCs w:val="24"/>
          <w:lang w:val="sr-Cyrl-CS"/>
        </w:rPr>
      </w:pPr>
    </w:p>
    <w:p w:rsidR="00EA7309" w:rsidRPr="00A16519" w:rsidRDefault="00EA7309" w:rsidP="00EA7309">
      <w:pPr>
        <w:jc w:val="center"/>
        <w:rPr>
          <w:rFonts w:cs="Times New Roman"/>
          <w:szCs w:val="24"/>
          <w:lang w:val="sr-Cyrl-CS"/>
        </w:rPr>
      </w:pPr>
      <w:r w:rsidRPr="00A16519">
        <w:rPr>
          <w:rFonts w:cs="Times New Roman"/>
          <w:szCs w:val="24"/>
          <w:lang w:val="sr-Cyrl-CS"/>
        </w:rPr>
        <w:t>II</w:t>
      </w:r>
    </w:p>
    <w:p w:rsidR="00EA7309" w:rsidRPr="00A16519" w:rsidRDefault="00EA7309" w:rsidP="00EA7309">
      <w:pPr>
        <w:jc w:val="center"/>
        <w:rPr>
          <w:rFonts w:cs="Times New Roman"/>
          <w:szCs w:val="24"/>
          <w:lang w:val="sr-Cyrl-CS"/>
        </w:rPr>
      </w:pPr>
    </w:p>
    <w:p w:rsidR="00EA7309" w:rsidRPr="00A16519" w:rsidRDefault="00EA7309" w:rsidP="00EA7309">
      <w:pPr>
        <w:rPr>
          <w:rFonts w:cs="Times New Roman"/>
          <w:szCs w:val="24"/>
          <w:lang w:val="sr-Cyrl-CS"/>
        </w:rPr>
      </w:pPr>
      <w:r w:rsidRPr="00A16519">
        <w:rPr>
          <w:rFonts w:cs="Times New Roman"/>
          <w:szCs w:val="24"/>
          <w:lang w:val="sr-Cyrl-CS"/>
        </w:rPr>
        <w:tab/>
      </w:r>
      <w:r w:rsidRPr="00A16519">
        <w:rPr>
          <w:rFonts w:cs="Times New Roman"/>
          <w:szCs w:val="24"/>
          <w:lang w:val="sr-Cyrl-CS"/>
        </w:rPr>
        <w:tab/>
        <w:t>Ово решење објавити у „Службеном гласнику Републике Србије”.</w:t>
      </w:r>
    </w:p>
    <w:p w:rsidR="00EA7309" w:rsidRPr="00A16519" w:rsidRDefault="00EA7309" w:rsidP="00EA7309">
      <w:pPr>
        <w:rPr>
          <w:rFonts w:cs="Times New Roman"/>
          <w:szCs w:val="24"/>
          <w:lang w:val="sr-Cyrl-CS"/>
        </w:rPr>
      </w:pPr>
    </w:p>
    <w:p w:rsidR="00EA7309" w:rsidRPr="00A16519" w:rsidRDefault="00EA7309" w:rsidP="00EA7309">
      <w:pPr>
        <w:rPr>
          <w:rFonts w:cs="Times New Roman"/>
          <w:szCs w:val="24"/>
          <w:lang w:val="sr-Cyrl-CS"/>
        </w:rPr>
      </w:pPr>
    </w:p>
    <w:p w:rsidR="00EA7309" w:rsidRPr="00D106EF" w:rsidRDefault="00EA7309" w:rsidP="00EA7309">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691</w:t>
      </w:r>
      <w:r w:rsidRPr="00D106EF">
        <w:rPr>
          <w:rFonts w:cs="Times New Roman"/>
          <w:szCs w:val="24"/>
          <w:lang w:val="sr-Cyrl-CS"/>
        </w:rPr>
        <w:t>/2018</w:t>
      </w:r>
      <w:r w:rsidRPr="00D106EF">
        <w:rPr>
          <w:rFonts w:cs="Times New Roman"/>
          <w:szCs w:val="24"/>
        </w:rPr>
        <w:t xml:space="preserve"> </w:t>
      </w:r>
    </w:p>
    <w:p w:rsidR="00EA7309" w:rsidRPr="00D106EF" w:rsidRDefault="00A26881" w:rsidP="00EA7309">
      <w:pPr>
        <w:rPr>
          <w:rFonts w:cs="Times New Roman"/>
          <w:szCs w:val="24"/>
          <w:lang w:val="sr-Cyrl-CS"/>
        </w:rPr>
      </w:pPr>
      <w:r>
        <w:rPr>
          <w:rFonts w:cs="Times New Roman"/>
          <w:szCs w:val="24"/>
          <w:lang w:val="sr-Cyrl-CS"/>
        </w:rPr>
        <w:t>У Београду, 8</w:t>
      </w:r>
      <w:r w:rsidR="00EA7309" w:rsidRPr="00D106EF">
        <w:rPr>
          <w:rFonts w:cs="Times New Roman"/>
          <w:szCs w:val="24"/>
          <w:lang w:val="sr-Cyrl-CS"/>
        </w:rPr>
        <w:t xml:space="preserve">. </w:t>
      </w:r>
      <w:r w:rsidR="00EA7309">
        <w:rPr>
          <w:rFonts w:cs="Times New Roman"/>
          <w:szCs w:val="24"/>
          <w:lang w:val="sr-Cyrl-CS"/>
        </w:rPr>
        <w:t>марта</w:t>
      </w:r>
      <w:r w:rsidR="00EA7309" w:rsidRPr="00D106EF">
        <w:rPr>
          <w:rFonts w:cs="Times New Roman"/>
          <w:szCs w:val="24"/>
          <w:lang w:val="sr-Cyrl-CS"/>
        </w:rPr>
        <w:t xml:space="preserve"> 2018. године</w:t>
      </w:r>
    </w:p>
    <w:p w:rsidR="00EA7309" w:rsidRPr="00D106EF" w:rsidRDefault="00EA7309" w:rsidP="00EA7309">
      <w:pPr>
        <w:rPr>
          <w:rFonts w:cs="Times New Roman"/>
          <w:szCs w:val="24"/>
          <w:lang/>
        </w:rPr>
      </w:pPr>
    </w:p>
    <w:p w:rsidR="00EA7309" w:rsidRPr="00D106EF" w:rsidRDefault="00EA7309" w:rsidP="00EA7309">
      <w:pPr>
        <w:rPr>
          <w:rFonts w:cs="Times New Roman"/>
          <w:szCs w:val="24"/>
          <w:lang/>
        </w:rPr>
      </w:pPr>
    </w:p>
    <w:p w:rsidR="00EA7309" w:rsidRDefault="00EA7309" w:rsidP="00EA7309">
      <w:pPr>
        <w:jc w:val="center"/>
        <w:rPr>
          <w:rFonts w:cs="Times New Roman"/>
          <w:b/>
          <w:szCs w:val="24"/>
          <w:lang w:val="ru-RU"/>
        </w:rPr>
      </w:pPr>
      <w:r w:rsidRPr="00D106EF">
        <w:rPr>
          <w:rFonts w:cs="Times New Roman"/>
          <w:b/>
          <w:szCs w:val="24"/>
          <w:lang w:val="ru-RU"/>
        </w:rPr>
        <w:t>В  Л  А  Д  А</w:t>
      </w:r>
    </w:p>
    <w:p w:rsidR="004021A5" w:rsidRDefault="004021A5" w:rsidP="00EA7309">
      <w:pPr>
        <w:jc w:val="center"/>
        <w:rPr>
          <w:rFonts w:cs="Times New Roman"/>
          <w:b/>
          <w:szCs w:val="24"/>
          <w:lang w:val="ru-RU"/>
        </w:rPr>
      </w:pPr>
    </w:p>
    <w:p w:rsidR="004021A5" w:rsidRDefault="004021A5" w:rsidP="00EA7309">
      <w:pPr>
        <w:jc w:val="center"/>
        <w:rPr>
          <w:rFonts w:cs="Times New Roman"/>
          <w:b/>
          <w:szCs w:val="24"/>
          <w:lang w:val="ru-RU"/>
        </w:rPr>
      </w:pPr>
    </w:p>
    <w:tbl>
      <w:tblPr>
        <w:tblW w:w="0" w:type="auto"/>
        <w:jc w:val="center"/>
        <w:tblLayout w:type="fixed"/>
        <w:tblLook w:val="04A0"/>
      </w:tblPr>
      <w:tblGrid>
        <w:gridCol w:w="4783"/>
        <w:gridCol w:w="3937"/>
      </w:tblGrid>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110"/>
                <w:tab w:val="left" w:pos="1418"/>
              </w:tabs>
              <w:jc w:val="center"/>
              <w:rPr>
                <w:rFonts w:eastAsia="Times New Roman" w:cs="Times New Roman"/>
                <w:szCs w:val="24"/>
              </w:rPr>
            </w:pPr>
            <w:r>
              <w:t>ПРЕДСЕДНИК</w:t>
            </w: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jc w:val="center"/>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0"/>
                <w:tab w:val="left" w:pos="1418"/>
              </w:tabs>
              <w:jc w:val="center"/>
              <w:rPr>
                <w:rFonts w:eastAsia="Times New Roman" w:cs="Times New Roman"/>
                <w:szCs w:val="24"/>
                <w:lang/>
              </w:rPr>
            </w:pPr>
            <w:r>
              <w:rPr>
                <w:lang/>
              </w:rPr>
              <w:t>Ана Брнабић</w:t>
            </w:r>
          </w:p>
        </w:tc>
      </w:tr>
    </w:tbl>
    <w:p w:rsidR="004021A5" w:rsidRPr="00D106EF" w:rsidRDefault="004021A5" w:rsidP="00EA7309">
      <w:pPr>
        <w:jc w:val="center"/>
        <w:rPr>
          <w:rFonts w:cs="Times New Roman"/>
          <w:b/>
          <w:szCs w:val="24"/>
          <w:lang w:val="ru-RU"/>
        </w:rPr>
      </w:pPr>
    </w:p>
    <w:p w:rsidR="00EA7309" w:rsidRPr="00D106EF" w:rsidRDefault="00EA7309" w:rsidP="00EA7309">
      <w:pPr>
        <w:jc w:val="center"/>
        <w:rPr>
          <w:rFonts w:cs="Times New Roman"/>
          <w:szCs w:val="24"/>
          <w:lang w:val="ru-RU"/>
        </w:rPr>
      </w:pPr>
    </w:p>
    <w:p w:rsidR="00EA7309" w:rsidRDefault="00EA7309" w:rsidP="00EA7309"/>
    <w:p w:rsidR="00EA7309" w:rsidRDefault="00EA7309" w:rsidP="00EA7309">
      <w:pPr>
        <w:rPr>
          <w:szCs w:val="24"/>
        </w:rPr>
      </w:pPr>
    </w:p>
    <w:p w:rsidR="00EA7309" w:rsidRDefault="00EA7309" w:rsidP="00EA7309">
      <w:pPr>
        <w:rPr>
          <w:szCs w:val="24"/>
        </w:rPr>
        <w:sectPr w:rsidR="00EA7309" w:rsidSect="00C84C5F">
          <w:pgSz w:w="12240" w:h="15840" w:code="1"/>
          <w:pgMar w:top="993" w:right="1440" w:bottom="1440" w:left="1440" w:header="708" w:footer="708" w:gutter="0"/>
          <w:cols w:space="708"/>
          <w:docGrid w:linePitch="360"/>
        </w:sectPr>
      </w:pPr>
    </w:p>
    <w:p w:rsidR="00EA7309" w:rsidRDefault="00EA7309" w:rsidP="00EA7309">
      <w:pPr>
        <w:jc w:val="right"/>
        <w:rPr>
          <w:szCs w:val="24"/>
          <w:lang/>
        </w:rPr>
      </w:pPr>
    </w:p>
    <w:p w:rsidR="00B465AE" w:rsidRPr="00A16519" w:rsidRDefault="00B465AE" w:rsidP="00B465AE">
      <w:pPr>
        <w:tabs>
          <w:tab w:val="left" w:pos="1440"/>
        </w:tabs>
        <w:rPr>
          <w:rFonts w:cs="Times New Roman"/>
          <w:szCs w:val="24"/>
          <w:lang w:val="ru-RU"/>
        </w:rPr>
      </w:pPr>
      <w:r w:rsidRPr="00A16519">
        <w:rPr>
          <w:szCs w:val="24"/>
          <w:lang/>
        </w:rPr>
        <w:tab/>
      </w:r>
      <w:r w:rsidRPr="00A16519">
        <w:rPr>
          <w:rFonts w:cs="Times New Roman"/>
          <w:szCs w:val="24"/>
          <w:lang w:val="ru-RU"/>
        </w:rPr>
        <w:t xml:space="preserve">На основу члана </w:t>
      </w:r>
      <w:r w:rsidRPr="00A16519">
        <w:rPr>
          <w:rFonts w:cs="Times New Roman"/>
          <w:szCs w:val="24"/>
          <w:lang/>
        </w:rPr>
        <w:t>37</w:t>
      </w:r>
      <w:r w:rsidRPr="00A16519">
        <w:rPr>
          <w:rFonts w:cs="Times New Roman"/>
          <w:szCs w:val="24"/>
          <w:lang w:val="ru-RU"/>
        </w:rPr>
        <w:t xml:space="preserve">. став </w:t>
      </w:r>
      <w:r w:rsidRPr="00A16519">
        <w:rPr>
          <w:rFonts w:cs="Times New Roman"/>
          <w:szCs w:val="24"/>
          <w:lang w:val="sr-Cyrl-CS"/>
        </w:rPr>
        <w:t>3</w:t>
      </w:r>
      <w:r w:rsidRPr="00A1651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A94164">
        <w:rPr>
          <w:szCs w:val="24"/>
          <w:lang w:val="ru-RU"/>
        </w:rPr>
        <w:t>79/05, 81/05 – исправка, 83/05 – исправка, 64/07, 67/07 – исправка, 116/08, 104/09, 99/14 и 94/17</w:t>
      </w:r>
      <w:r w:rsidRPr="00A16519">
        <w:rPr>
          <w:rFonts w:cs="Times New Roman"/>
          <w:szCs w:val="24"/>
          <w:lang w:val="ru-RU"/>
        </w:rPr>
        <w:t xml:space="preserve">) и члана 43. став 2. Закона о Влади </w:t>
      </w:r>
      <w:r w:rsidRPr="00A16519">
        <w:rPr>
          <w:rFonts w:cs="Times New Roman"/>
          <w:szCs w:val="24"/>
          <w:lang w:val="sr-Cyrl-CS"/>
        </w:rPr>
        <w:t xml:space="preserve">(„Службени гласник РС”, бр. </w:t>
      </w:r>
      <w:r w:rsidRPr="00A16519">
        <w:rPr>
          <w:rFonts w:cs="Times New Roman"/>
          <w:szCs w:val="24"/>
          <w:lang w:val="ru-RU"/>
        </w:rPr>
        <w:t>55/05, 71/05 – исправка, 101/07, 65/08, 16/11, 68/12 – УС</w:t>
      </w:r>
      <w:r w:rsidRPr="00A16519">
        <w:rPr>
          <w:rFonts w:cs="Times New Roman"/>
          <w:szCs w:val="24"/>
        </w:rPr>
        <w:t>,</w:t>
      </w:r>
      <w:r w:rsidRPr="00A16519">
        <w:rPr>
          <w:rFonts w:cs="Times New Roman"/>
          <w:szCs w:val="24"/>
          <w:lang w:val="ru-RU"/>
        </w:rPr>
        <w:t xml:space="preserve"> 72/12,</w:t>
      </w:r>
      <w:r w:rsidRPr="00A16519">
        <w:rPr>
          <w:rFonts w:cs="Times New Roman"/>
          <w:szCs w:val="24"/>
        </w:rPr>
        <w:t xml:space="preserve"> 7/14 </w:t>
      </w:r>
      <w:r w:rsidRPr="00A16519">
        <w:rPr>
          <w:rFonts w:cs="Times New Roman"/>
          <w:szCs w:val="24"/>
          <w:lang w:val="ru-RU"/>
        </w:rPr>
        <w:t>– УС и 44/14</w:t>
      </w:r>
      <w:r w:rsidRPr="00A16519">
        <w:rPr>
          <w:rFonts w:cs="Times New Roman"/>
          <w:szCs w:val="24"/>
          <w:lang w:val="sr-Cyrl-CS"/>
        </w:rPr>
        <w:t>)</w:t>
      </w:r>
      <w:r w:rsidRPr="00A16519">
        <w:rPr>
          <w:rFonts w:cs="Times New Roman"/>
          <w:szCs w:val="24"/>
          <w:lang w:val="ru-RU"/>
        </w:rPr>
        <w:t>,</w:t>
      </w:r>
    </w:p>
    <w:p w:rsidR="00B465AE" w:rsidRPr="00A16519" w:rsidRDefault="00B465AE" w:rsidP="00B465AE">
      <w:pPr>
        <w:rPr>
          <w:rFonts w:cs="Times New Roman"/>
          <w:szCs w:val="24"/>
          <w:lang w:val="ru-RU"/>
        </w:rPr>
      </w:pPr>
    </w:p>
    <w:p w:rsidR="00B465AE" w:rsidRPr="00A16519" w:rsidRDefault="00B465AE" w:rsidP="00B465AE">
      <w:pPr>
        <w:ind w:firstLine="1080"/>
        <w:rPr>
          <w:rFonts w:cs="Times New Roman"/>
          <w:szCs w:val="24"/>
        </w:rPr>
      </w:pPr>
      <w:r w:rsidRPr="00A16519">
        <w:rPr>
          <w:rFonts w:cs="Times New Roman"/>
          <w:szCs w:val="24"/>
          <w:lang w:val="sr-Cyrl-CS"/>
        </w:rPr>
        <w:tab/>
        <w:t>Влада доноси</w:t>
      </w:r>
    </w:p>
    <w:p w:rsidR="00B465AE" w:rsidRPr="00A16519" w:rsidRDefault="00B465AE" w:rsidP="00B465AE">
      <w:pPr>
        <w:ind w:firstLine="1080"/>
        <w:rPr>
          <w:rFonts w:cs="Times New Roman"/>
          <w:szCs w:val="24"/>
        </w:rPr>
      </w:pPr>
    </w:p>
    <w:p w:rsidR="00B465AE" w:rsidRPr="00A16519" w:rsidRDefault="00B465AE" w:rsidP="00B465AE">
      <w:pPr>
        <w:ind w:firstLine="1080"/>
        <w:rPr>
          <w:rFonts w:cs="Times New Roman"/>
          <w:szCs w:val="24"/>
        </w:rPr>
      </w:pPr>
    </w:p>
    <w:p w:rsidR="00B465AE" w:rsidRPr="00A16519" w:rsidRDefault="00B465AE" w:rsidP="00B465AE">
      <w:pPr>
        <w:jc w:val="center"/>
        <w:rPr>
          <w:rFonts w:cs="Times New Roman"/>
          <w:b/>
          <w:szCs w:val="24"/>
        </w:rPr>
      </w:pPr>
      <w:r w:rsidRPr="00A16519">
        <w:rPr>
          <w:rFonts w:cs="Times New Roman"/>
          <w:b/>
          <w:szCs w:val="24"/>
          <w:lang w:val="sr-Cyrl-CS"/>
        </w:rPr>
        <w:t>Р Е Ш Е Њ Е</w:t>
      </w:r>
    </w:p>
    <w:p w:rsidR="00B465AE" w:rsidRPr="00A16519" w:rsidRDefault="00B465AE" w:rsidP="00B465AE">
      <w:pPr>
        <w:jc w:val="center"/>
        <w:rPr>
          <w:rFonts w:cs="Times New Roman"/>
          <w:b/>
          <w:szCs w:val="24"/>
        </w:rPr>
      </w:pPr>
    </w:p>
    <w:p w:rsidR="00B465AE" w:rsidRPr="00A16519" w:rsidRDefault="00B465AE" w:rsidP="00B465AE">
      <w:pPr>
        <w:pStyle w:val="BodyText2"/>
        <w:spacing w:after="0" w:line="240" w:lineRule="auto"/>
        <w:contextualSpacing/>
        <w:jc w:val="center"/>
        <w:rPr>
          <w:rFonts w:cs="Times New Roman"/>
          <w:b/>
          <w:szCs w:val="24"/>
          <w:lang w:val="sr-Cyrl-CS"/>
        </w:rPr>
      </w:pPr>
      <w:r w:rsidRPr="00A16519">
        <w:rPr>
          <w:rFonts w:cs="Times New Roman"/>
          <w:b/>
          <w:szCs w:val="24"/>
          <w:lang w:val="sr-Cyrl-CS"/>
        </w:rPr>
        <w:t xml:space="preserve">О ПОСТАВЉЕЊУ ВРШИОЦА ДУЖНОСТИ </w:t>
      </w:r>
      <w:r w:rsidRPr="00A16519">
        <w:rPr>
          <w:rFonts w:cs="Times New Roman"/>
          <w:b/>
          <w:bCs/>
          <w:szCs w:val="24"/>
          <w:lang/>
        </w:rPr>
        <w:t xml:space="preserve">ПОМОЋНИКА </w:t>
      </w:r>
      <w:r w:rsidRPr="00A16519">
        <w:rPr>
          <w:rFonts w:cs="Times New Roman"/>
          <w:b/>
          <w:szCs w:val="24"/>
          <w:lang/>
        </w:rPr>
        <w:t>ДИРЕКТОРА РЕПУБЛИЧКЕ ДИРЕКЦИЈЕ ЗА ИМОВИНУ РЕПУБЛИКЕ СРБИЈЕ</w:t>
      </w:r>
    </w:p>
    <w:p w:rsidR="00B465AE" w:rsidRPr="00A16519" w:rsidRDefault="00B465AE" w:rsidP="00B465AE">
      <w:pPr>
        <w:jc w:val="center"/>
        <w:rPr>
          <w:rFonts w:cs="Times New Roman"/>
          <w:szCs w:val="24"/>
          <w:lang w:val="sr-Cyrl-CS"/>
        </w:rPr>
      </w:pPr>
    </w:p>
    <w:p w:rsidR="00B465AE" w:rsidRPr="00A16519" w:rsidRDefault="00B465AE" w:rsidP="00B465AE">
      <w:pPr>
        <w:jc w:val="center"/>
        <w:rPr>
          <w:rFonts w:cs="Times New Roman"/>
          <w:szCs w:val="24"/>
          <w:lang w:val="sr-Cyrl-CS"/>
        </w:rPr>
      </w:pPr>
      <w:r w:rsidRPr="00A16519">
        <w:rPr>
          <w:rFonts w:cs="Times New Roman"/>
          <w:szCs w:val="24"/>
          <w:lang w:val="sr-Cyrl-CS"/>
        </w:rPr>
        <w:t>I</w:t>
      </w:r>
    </w:p>
    <w:p w:rsidR="00B465AE" w:rsidRPr="00A16519" w:rsidRDefault="00B465AE" w:rsidP="00B465AE">
      <w:pPr>
        <w:jc w:val="center"/>
        <w:rPr>
          <w:rFonts w:cs="Times New Roman"/>
          <w:szCs w:val="24"/>
          <w:lang w:val="sr-Cyrl-CS"/>
        </w:rPr>
      </w:pPr>
    </w:p>
    <w:p w:rsidR="00B465AE" w:rsidRPr="00A16519" w:rsidRDefault="00B465AE" w:rsidP="00B465AE">
      <w:pPr>
        <w:rPr>
          <w:rFonts w:cs="Times New Roman"/>
          <w:szCs w:val="24"/>
          <w:lang w:val="sr-Cyrl-CS"/>
        </w:rPr>
      </w:pPr>
      <w:r w:rsidRPr="00A16519">
        <w:rPr>
          <w:rFonts w:cs="Times New Roman"/>
          <w:szCs w:val="24"/>
          <w:lang w:val="sr-Cyrl-CS"/>
        </w:rPr>
        <w:tab/>
      </w:r>
      <w:r w:rsidRPr="00A16519">
        <w:rPr>
          <w:rFonts w:cs="Times New Roman"/>
          <w:szCs w:val="24"/>
          <w:lang w:val="sr-Cyrl-CS"/>
        </w:rPr>
        <w:tab/>
        <w:t xml:space="preserve">Поставља се </w:t>
      </w:r>
      <w:r w:rsidRPr="00A16519">
        <w:rPr>
          <w:rFonts w:cs="Times New Roman"/>
          <w:szCs w:val="24"/>
          <w:lang/>
        </w:rPr>
        <w:t>Милица Ђорђевић</w:t>
      </w:r>
      <w:r w:rsidRPr="00A16519">
        <w:rPr>
          <w:rFonts w:cs="Times New Roman"/>
          <w:szCs w:val="24"/>
          <w:lang w:val="sr-Cyrl-CS"/>
        </w:rPr>
        <w:t xml:space="preserve"> </w:t>
      </w:r>
      <w:r w:rsidRPr="00A16519">
        <w:rPr>
          <w:rFonts w:cs="Times New Roman"/>
          <w:szCs w:val="24"/>
          <w:lang w:val="ru-RU"/>
        </w:rPr>
        <w:t xml:space="preserve">за вршиоца дужности помоћника </w:t>
      </w:r>
      <w:r w:rsidRPr="00A16519">
        <w:rPr>
          <w:rFonts w:cs="Times New Roman"/>
          <w:szCs w:val="24"/>
          <w:lang/>
        </w:rPr>
        <w:t xml:space="preserve">директора Републичке дирекције за имовину Републике Србије – Сектор за евиденцију и послове </w:t>
      </w:r>
      <w:r>
        <w:rPr>
          <w:rFonts w:cs="Times New Roman"/>
          <w:szCs w:val="24"/>
          <w:lang/>
        </w:rPr>
        <w:t>уписа јавне својине Републике Србије</w:t>
      </w:r>
      <w:r w:rsidRPr="00A16519">
        <w:rPr>
          <w:rFonts w:cs="Times New Roman"/>
          <w:szCs w:val="24"/>
          <w:lang w:val="sr-Cyrl-CS"/>
        </w:rPr>
        <w:t xml:space="preserve"> </w:t>
      </w:r>
      <w:r w:rsidRPr="00A16519">
        <w:rPr>
          <w:szCs w:val="24"/>
          <w:lang/>
        </w:rPr>
        <w:t xml:space="preserve">од </w:t>
      </w:r>
      <w:r>
        <w:rPr>
          <w:szCs w:val="24"/>
          <w:lang/>
        </w:rPr>
        <w:t>22</w:t>
      </w:r>
      <w:r w:rsidRPr="00A16519">
        <w:rPr>
          <w:szCs w:val="24"/>
          <w:lang/>
        </w:rPr>
        <w:t xml:space="preserve">. </w:t>
      </w:r>
      <w:r>
        <w:rPr>
          <w:szCs w:val="24"/>
          <w:lang/>
        </w:rPr>
        <w:t>јануара</w:t>
      </w:r>
      <w:r w:rsidRPr="00A16519">
        <w:rPr>
          <w:szCs w:val="24"/>
          <w:lang/>
        </w:rPr>
        <w:t xml:space="preserve"> 201</w:t>
      </w:r>
      <w:r>
        <w:rPr>
          <w:szCs w:val="24"/>
          <w:lang/>
        </w:rPr>
        <w:t>8</w:t>
      </w:r>
      <w:r w:rsidRPr="00A16519">
        <w:rPr>
          <w:szCs w:val="24"/>
          <w:lang/>
        </w:rPr>
        <w:t xml:space="preserve">. године, на </w:t>
      </w:r>
      <w:r>
        <w:rPr>
          <w:szCs w:val="24"/>
          <w:lang/>
        </w:rPr>
        <w:t>шест месеци</w:t>
      </w:r>
      <w:r w:rsidRPr="00A16519">
        <w:rPr>
          <w:szCs w:val="24"/>
          <w:lang/>
        </w:rPr>
        <w:t>.</w:t>
      </w:r>
    </w:p>
    <w:p w:rsidR="00B465AE" w:rsidRPr="00A16519" w:rsidRDefault="00B465AE" w:rsidP="00B465AE">
      <w:pPr>
        <w:jc w:val="center"/>
        <w:rPr>
          <w:rFonts w:cs="Times New Roman"/>
          <w:szCs w:val="24"/>
          <w:lang w:val="sr-Cyrl-CS"/>
        </w:rPr>
      </w:pPr>
    </w:p>
    <w:p w:rsidR="00B465AE" w:rsidRPr="00A16519" w:rsidRDefault="00B465AE" w:rsidP="00B465AE">
      <w:pPr>
        <w:jc w:val="center"/>
        <w:rPr>
          <w:rFonts w:cs="Times New Roman"/>
          <w:szCs w:val="24"/>
          <w:lang w:val="sr-Cyrl-CS"/>
        </w:rPr>
      </w:pPr>
      <w:r w:rsidRPr="00A16519">
        <w:rPr>
          <w:rFonts w:cs="Times New Roman"/>
          <w:szCs w:val="24"/>
          <w:lang w:val="sr-Cyrl-CS"/>
        </w:rPr>
        <w:t>II</w:t>
      </w:r>
    </w:p>
    <w:p w:rsidR="00B465AE" w:rsidRPr="00A16519" w:rsidRDefault="00B465AE" w:rsidP="00B465AE">
      <w:pPr>
        <w:jc w:val="center"/>
        <w:rPr>
          <w:rFonts w:cs="Times New Roman"/>
          <w:szCs w:val="24"/>
          <w:lang w:val="sr-Cyrl-CS"/>
        </w:rPr>
      </w:pPr>
    </w:p>
    <w:p w:rsidR="00B465AE" w:rsidRPr="00A16519" w:rsidRDefault="00B465AE" w:rsidP="00B465AE">
      <w:pPr>
        <w:rPr>
          <w:rFonts w:cs="Times New Roman"/>
          <w:szCs w:val="24"/>
          <w:lang w:val="sr-Cyrl-CS"/>
        </w:rPr>
      </w:pPr>
      <w:r w:rsidRPr="00A16519">
        <w:rPr>
          <w:rFonts w:cs="Times New Roman"/>
          <w:szCs w:val="24"/>
          <w:lang w:val="sr-Cyrl-CS"/>
        </w:rPr>
        <w:tab/>
      </w:r>
      <w:r w:rsidRPr="00A16519">
        <w:rPr>
          <w:rFonts w:cs="Times New Roman"/>
          <w:szCs w:val="24"/>
          <w:lang w:val="sr-Cyrl-CS"/>
        </w:rPr>
        <w:tab/>
        <w:t>Ово решење објавити у „Службеном гласнику Републике Србије”.</w:t>
      </w:r>
    </w:p>
    <w:p w:rsidR="00B465AE" w:rsidRPr="00A16519" w:rsidRDefault="00B465AE" w:rsidP="00B465AE">
      <w:pPr>
        <w:rPr>
          <w:rFonts w:cs="Times New Roman"/>
          <w:szCs w:val="24"/>
          <w:lang w:val="sr-Cyrl-CS"/>
        </w:rPr>
      </w:pPr>
    </w:p>
    <w:p w:rsidR="00B465AE" w:rsidRPr="00A16519" w:rsidRDefault="00B465AE" w:rsidP="00B465AE">
      <w:pPr>
        <w:rPr>
          <w:rFonts w:cs="Times New Roman"/>
          <w:szCs w:val="24"/>
          <w:lang w:val="sr-Cyrl-CS"/>
        </w:rPr>
      </w:pPr>
    </w:p>
    <w:p w:rsidR="00B465AE" w:rsidRPr="00D106EF" w:rsidRDefault="00B465AE" w:rsidP="00B465AE">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693</w:t>
      </w:r>
      <w:r w:rsidRPr="00D106EF">
        <w:rPr>
          <w:rFonts w:cs="Times New Roman"/>
          <w:szCs w:val="24"/>
          <w:lang w:val="sr-Cyrl-CS"/>
        </w:rPr>
        <w:t>/2018</w:t>
      </w:r>
      <w:r w:rsidRPr="00D106EF">
        <w:rPr>
          <w:rFonts w:cs="Times New Roman"/>
          <w:szCs w:val="24"/>
        </w:rPr>
        <w:t xml:space="preserve"> </w:t>
      </w:r>
    </w:p>
    <w:p w:rsidR="00B465AE" w:rsidRPr="00D106EF" w:rsidRDefault="00A26881" w:rsidP="00B465AE">
      <w:pPr>
        <w:rPr>
          <w:rFonts w:cs="Times New Roman"/>
          <w:szCs w:val="24"/>
          <w:lang w:val="sr-Cyrl-CS"/>
        </w:rPr>
      </w:pPr>
      <w:r>
        <w:rPr>
          <w:rFonts w:cs="Times New Roman"/>
          <w:szCs w:val="24"/>
          <w:lang w:val="sr-Cyrl-CS"/>
        </w:rPr>
        <w:t>У Београду, 8</w:t>
      </w:r>
      <w:r w:rsidR="00B465AE" w:rsidRPr="00D106EF">
        <w:rPr>
          <w:rFonts w:cs="Times New Roman"/>
          <w:szCs w:val="24"/>
          <w:lang w:val="sr-Cyrl-CS"/>
        </w:rPr>
        <w:t xml:space="preserve">. </w:t>
      </w:r>
      <w:r w:rsidR="00B465AE">
        <w:rPr>
          <w:rFonts w:cs="Times New Roman"/>
          <w:szCs w:val="24"/>
          <w:lang w:val="sr-Cyrl-CS"/>
        </w:rPr>
        <w:t>марта</w:t>
      </w:r>
      <w:r w:rsidR="00B465AE" w:rsidRPr="00D106EF">
        <w:rPr>
          <w:rFonts w:cs="Times New Roman"/>
          <w:szCs w:val="24"/>
          <w:lang w:val="sr-Cyrl-CS"/>
        </w:rPr>
        <w:t xml:space="preserve"> 2018. године</w:t>
      </w:r>
    </w:p>
    <w:p w:rsidR="00B465AE" w:rsidRPr="00D106EF" w:rsidRDefault="00B465AE" w:rsidP="00B465AE">
      <w:pPr>
        <w:rPr>
          <w:rFonts w:cs="Times New Roman"/>
          <w:szCs w:val="24"/>
          <w:lang/>
        </w:rPr>
      </w:pPr>
    </w:p>
    <w:p w:rsidR="00B465AE" w:rsidRPr="00D106EF" w:rsidRDefault="00B465AE" w:rsidP="00B465AE">
      <w:pPr>
        <w:rPr>
          <w:rFonts w:cs="Times New Roman"/>
          <w:szCs w:val="24"/>
          <w:lang/>
        </w:rPr>
      </w:pPr>
    </w:p>
    <w:p w:rsidR="00B465AE" w:rsidRDefault="00B465AE" w:rsidP="00B465AE">
      <w:pPr>
        <w:jc w:val="center"/>
        <w:rPr>
          <w:rFonts w:cs="Times New Roman"/>
          <w:b/>
          <w:szCs w:val="24"/>
          <w:lang w:val="ru-RU"/>
        </w:rPr>
      </w:pPr>
      <w:r w:rsidRPr="00D106EF">
        <w:rPr>
          <w:rFonts w:cs="Times New Roman"/>
          <w:b/>
          <w:szCs w:val="24"/>
          <w:lang w:val="ru-RU"/>
        </w:rPr>
        <w:t>В  Л  А  Д  А</w:t>
      </w:r>
    </w:p>
    <w:p w:rsidR="004021A5" w:rsidRDefault="004021A5" w:rsidP="00B465AE">
      <w:pPr>
        <w:jc w:val="center"/>
        <w:rPr>
          <w:rFonts w:cs="Times New Roman"/>
          <w:b/>
          <w:szCs w:val="24"/>
          <w:lang w:val="ru-RU"/>
        </w:rPr>
      </w:pPr>
    </w:p>
    <w:p w:rsidR="004021A5" w:rsidRDefault="004021A5" w:rsidP="00B465AE">
      <w:pPr>
        <w:jc w:val="center"/>
        <w:rPr>
          <w:rFonts w:cs="Times New Roman"/>
          <w:b/>
          <w:szCs w:val="24"/>
          <w:lang w:val="ru-RU"/>
        </w:rPr>
      </w:pPr>
    </w:p>
    <w:tbl>
      <w:tblPr>
        <w:tblW w:w="0" w:type="auto"/>
        <w:jc w:val="center"/>
        <w:tblLayout w:type="fixed"/>
        <w:tblLook w:val="04A0"/>
      </w:tblPr>
      <w:tblGrid>
        <w:gridCol w:w="4783"/>
        <w:gridCol w:w="3937"/>
      </w:tblGrid>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110"/>
                <w:tab w:val="left" w:pos="1418"/>
              </w:tabs>
              <w:jc w:val="center"/>
              <w:rPr>
                <w:rFonts w:eastAsia="Times New Roman" w:cs="Times New Roman"/>
                <w:szCs w:val="24"/>
              </w:rPr>
            </w:pPr>
            <w:r>
              <w:t>ПРЕДСЕДНИК</w:t>
            </w: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tcPr>
          <w:p w:rsidR="004021A5" w:rsidRDefault="004021A5" w:rsidP="004021A5">
            <w:pPr>
              <w:tabs>
                <w:tab w:val="left" w:pos="900"/>
                <w:tab w:val="left" w:pos="1418"/>
              </w:tabs>
              <w:jc w:val="center"/>
              <w:rPr>
                <w:rFonts w:eastAsia="Times New Roman" w:cs="Times New Roman"/>
                <w:szCs w:val="24"/>
              </w:rPr>
            </w:pPr>
          </w:p>
        </w:tc>
      </w:tr>
      <w:tr w:rsidR="004021A5" w:rsidTr="004021A5">
        <w:trPr>
          <w:jc w:val="center"/>
        </w:trPr>
        <w:tc>
          <w:tcPr>
            <w:tcW w:w="4783" w:type="dxa"/>
          </w:tcPr>
          <w:p w:rsidR="004021A5" w:rsidRDefault="004021A5" w:rsidP="004021A5">
            <w:pPr>
              <w:tabs>
                <w:tab w:val="left" w:pos="900"/>
                <w:tab w:val="left" w:pos="1418"/>
              </w:tabs>
              <w:jc w:val="center"/>
              <w:rPr>
                <w:rFonts w:eastAsia="Times New Roman" w:cs="Times New Roman"/>
                <w:szCs w:val="24"/>
              </w:rPr>
            </w:pPr>
          </w:p>
        </w:tc>
        <w:tc>
          <w:tcPr>
            <w:tcW w:w="3937" w:type="dxa"/>
            <w:hideMark/>
          </w:tcPr>
          <w:p w:rsidR="004021A5" w:rsidRDefault="004021A5" w:rsidP="004021A5">
            <w:pPr>
              <w:tabs>
                <w:tab w:val="left" w:pos="0"/>
                <w:tab w:val="left" w:pos="1418"/>
              </w:tabs>
              <w:jc w:val="center"/>
              <w:rPr>
                <w:rFonts w:eastAsia="Times New Roman" w:cs="Times New Roman"/>
                <w:szCs w:val="24"/>
                <w:lang/>
              </w:rPr>
            </w:pPr>
            <w:r>
              <w:rPr>
                <w:lang/>
              </w:rPr>
              <w:t>Ана Брнабић</w:t>
            </w:r>
          </w:p>
        </w:tc>
      </w:tr>
    </w:tbl>
    <w:p w:rsidR="004021A5" w:rsidRDefault="004021A5" w:rsidP="00B465AE">
      <w:pPr>
        <w:jc w:val="center"/>
        <w:rPr>
          <w:rFonts w:cs="Times New Roman"/>
          <w:b/>
          <w:szCs w:val="24"/>
          <w:lang w:val="ru-RU"/>
        </w:rPr>
      </w:pPr>
    </w:p>
    <w:p w:rsidR="00B465AE" w:rsidRDefault="00B465AE" w:rsidP="00B465AE">
      <w:pPr>
        <w:jc w:val="center"/>
        <w:rPr>
          <w:rFonts w:cs="Times New Roman"/>
          <w:b/>
          <w:szCs w:val="24"/>
          <w:lang w:val="ru-RU"/>
        </w:rPr>
      </w:pPr>
    </w:p>
    <w:p w:rsidR="00B465AE" w:rsidRDefault="00B465AE" w:rsidP="00B465AE"/>
    <w:p w:rsidR="00C37B85" w:rsidRDefault="00C37B85" w:rsidP="00B465AE">
      <w:pPr>
        <w:jc w:val="center"/>
        <w:rPr>
          <w:rFonts w:cs="Times New Roman"/>
          <w:b/>
          <w:szCs w:val="24"/>
          <w:lang w:val="ru-RU"/>
        </w:rPr>
        <w:sectPr w:rsidR="00C37B85" w:rsidSect="00C84C5F">
          <w:pgSz w:w="12240" w:h="15840" w:code="1"/>
          <w:pgMar w:top="1135" w:right="1440" w:bottom="1440" w:left="1440" w:header="708" w:footer="708" w:gutter="0"/>
          <w:cols w:space="708"/>
          <w:docGrid w:linePitch="360"/>
        </w:sectPr>
      </w:pPr>
    </w:p>
    <w:p w:rsidR="00876B2E" w:rsidRDefault="00876B2E" w:rsidP="00C37B85">
      <w:pPr>
        <w:tabs>
          <w:tab w:val="left" w:pos="0"/>
        </w:tabs>
        <w:rPr>
          <w:rFonts w:cs="Times New Roman"/>
          <w:szCs w:val="24"/>
          <w:lang w:val="ru-RU"/>
        </w:rPr>
      </w:pPr>
    </w:p>
    <w:p w:rsidR="00C37B85" w:rsidRPr="00034C91" w:rsidRDefault="00C37B85" w:rsidP="00C37B85">
      <w:pPr>
        <w:tabs>
          <w:tab w:val="left" w:pos="0"/>
        </w:tabs>
        <w:rPr>
          <w:rFonts w:cs="Times New Roman"/>
          <w:szCs w:val="24"/>
          <w:lang w:val="ru-RU"/>
        </w:rPr>
      </w:pPr>
      <w:r w:rsidRPr="00034C91">
        <w:rPr>
          <w:rFonts w:cs="Times New Roman"/>
          <w:szCs w:val="24"/>
          <w:lang w:val="ru-RU"/>
        </w:rPr>
        <w:tab/>
      </w:r>
      <w:r w:rsidRPr="00034C91">
        <w:rPr>
          <w:rFonts w:cs="Times New Roman"/>
          <w:szCs w:val="24"/>
          <w:lang w:val="ru-RU"/>
        </w:rPr>
        <w:tab/>
        <w:t xml:space="preserve">На основу </w:t>
      </w:r>
      <w:r w:rsidRPr="00034C91">
        <w:rPr>
          <w:rFonts w:cs="Times New Roman"/>
          <w:szCs w:val="24"/>
          <w:lang w:val="sr-Cyrl-CS"/>
        </w:rPr>
        <w:t xml:space="preserve">члана </w:t>
      </w:r>
      <w:r w:rsidRPr="00034C91">
        <w:rPr>
          <w:rFonts w:cs="Times New Roman"/>
          <w:szCs w:val="24"/>
          <w:lang/>
        </w:rPr>
        <w:t>35</w:t>
      </w:r>
      <w:r w:rsidRPr="00034C91">
        <w:rPr>
          <w:rFonts w:cs="Times New Roman"/>
          <w:szCs w:val="24"/>
          <w:lang w:val="ru-RU"/>
        </w:rPr>
        <w:t>. став 2. Закона о државној управи („Службени гласник РС”, бр. 79/05, 101/07, 95/10 и 99/14)</w:t>
      </w:r>
      <w:r w:rsidRPr="00034C91">
        <w:rPr>
          <w:rFonts w:cs="Times New Roman"/>
          <w:szCs w:val="24"/>
          <w:lang w:val="sr-Cyrl-CS"/>
        </w:rPr>
        <w:t xml:space="preserve">, </w:t>
      </w:r>
      <w:r w:rsidRPr="00034C91">
        <w:rPr>
          <w:rFonts w:cs="Times New Roman"/>
          <w:szCs w:val="24"/>
          <w:lang w:val="ru-RU"/>
        </w:rPr>
        <w:t>члана 67а Закона о државним службеницима („Службени гласник РС”, бр. 79/05, 81/05 – исправка, 83/05 – исправка, 64/07, 67/07 – исправка, 116/08, 104/09</w:t>
      </w:r>
      <w:r>
        <w:rPr>
          <w:rFonts w:cs="Times New Roman"/>
          <w:szCs w:val="24"/>
          <w:lang w:val="ru-RU"/>
        </w:rPr>
        <w:t>,</w:t>
      </w:r>
      <w:r w:rsidRPr="00034C91">
        <w:rPr>
          <w:rFonts w:cs="Times New Roman"/>
          <w:szCs w:val="24"/>
          <w:lang w:val="ru-RU"/>
        </w:rPr>
        <w:t xml:space="preserve"> </w:t>
      </w:r>
      <w:r w:rsidRPr="00922F27">
        <w:rPr>
          <w:rFonts w:cs="Times New Roman"/>
          <w:szCs w:val="24"/>
          <w:lang w:val="ru-RU"/>
        </w:rPr>
        <w:t>99/14</w:t>
      </w:r>
      <w:r w:rsidRPr="00922F27">
        <w:rPr>
          <w:rFonts w:cs="Times New Roman"/>
          <w:szCs w:val="24"/>
        </w:rPr>
        <w:t xml:space="preserve"> </w:t>
      </w:r>
      <w:r w:rsidRPr="00922F27">
        <w:rPr>
          <w:rFonts w:cs="Times New Roman"/>
          <w:szCs w:val="24"/>
          <w:lang/>
        </w:rPr>
        <w:t>и 94/17</w:t>
      </w:r>
      <w:r w:rsidRPr="00034C91">
        <w:rPr>
          <w:rFonts w:cs="Times New Roman"/>
          <w:szCs w:val="24"/>
          <w:lang w:val="ru-RU"/>
        </w:rPr>
        <w:t>) и члана 43. став 2. Закона о Влади („Службени гласник РС”, бр. 55/05, 71/05 – исправка, 101/07, 65/08, 16/11, 68/12 – УС</w:t>
      </w:r>
      <w:r w:rsidRPr="00034C91">
        <w:rPr>
          <w:rFonts w:cs="Times New Roman"/>
          <w:szCs w:val="24"/>
        </w:rPr>
        <w:t>,</w:t>
      </w:r>
      <w:r w:rsidRPr="00034C91">
        <w:rPr>
          <w:rFonts w:cs="Times New Roman"/>
          <w:szCs w:val="24"/>
          <w:lang w:val="ru-RU"/>
        </w:rPr>
        <w:t xml:space="preserve"> 72/12,</w:t>
      </w:r>
      <w:r w:rsidRPr="00034C91">
        <w:rPr>
          <w:rFonts w:cs="Times New Roman"/>
          <w:szCs w:val="24"/>
        </w:rPr>
        <w:t xml:space="preserve"> 7/14 </w:t>
      </w:r>
      <w:r w:rsidRPr="00034C91">
        <w:rPr>
          <w:rFonts w:cs="Times New Roman"/>
          <w:szCs w:val="24"/>
          <w:lang w:val="ru-RU"/>
        </w:rPr>
        <w:t>– УС и 44/14),</w:t>
      </w:r>
    </w:p>
    <w:p w:rsidR="00C37B85" w:rsidRPr="00034C91" w:rsidRDefault="00C37B85" w:rsidP="00C37B85">
      <w:pPr>
        <w:rPr>
          <w:rFonts w:cs="Times New Roman"/>
          <w:szCs w:val="24"/>
          <w:lang w:val="sr-Cyrl-CS"/>
        </w:rPr>
      </w:pPr>
    </w:p>
    <w:p w:rsidR="00C37B85" w:rsidRPr="00034C91" w:rsidRDefault="00C37B85" w:rsidP="00C37B85">
      <w:pPr>
        <w:rPr>
          <w:rFonts w:cs="Times New Roman"/>
          <w:szCs w:val="24"/>
          <w:lang w:val="sr-Cyrl-CS"/>
        </w:rPr>
      </w:pPr>
      <w:r w:rsidRPr="00034C91">
        <w:rPr>
          <w:rFonts w:cs="Times New Roman"/>
          <w:szCs w:val="24"/>
          <w:lang w:val="sr-Cyrl-CS"/>
        </w:rPr>
        <w:tab/>
      </w:r>
      <w:r w:rsidRPr="00034C91">
        <w:rPr>
          <w:rFonts w:cs="Times New Roman"/>
          <w:szCs w:val="24"/>
          <w:lang w:val="sr-Cyrl-CS"/>
        </w:rPr>
        <w:tab/>
        <w:t>Влада доноси</w:t>
      </w:r>
    </w:p>
    <w:p w:rsidR="00C37B85" w:rsidRPr="00034C91" w:rsidRDefault="00C37B85" w:rsidP="00C37B85">
      <w:pPr>
        <w:ind w:firstLine="1080"/>
        <w:rPr>
          <w:rFonts w:cs="Times New Roman"/>
          <w:szCs w:val="24"/>
          <w:lang w:val="sr-Cyrl-CS"/>
        </w:rPr>
      </w:pPr>
    </w:p>
    <w:p w:rsidR="00C37B85" w:rsidRPr="00034C91" w:rsidRDefault="00C37B85" w:rsidP="00C37B85">
      <w:pPr>
        <w:jc w:val="center"/>
        <w:rPr>
          <w:rFonts w:cs="Times New Roman"/>
          <w:b/>
          <w:szCs w:val="24"/>
          <w:lang w:val="sr-Cyrl-CS"/>
        </w:rPr>
      </w:pPr>
      <w:r w:rsidRPr="00034C91">
        <w:rPr>
          <w:rFonts w:cs="Times New Roman"/>
          <w:b/>
          <w:szCs w:val="24"/>
          <w:lang w:val="sr-Cyrl-CS"/>
        </w:rPr>
        <w:t>Р Е Ш Е Њ Е</w:t>
      </w:r>
    </w:p>
    <w:p w:rsidR="00C37B85" w:rsidRPr="00034C91" w:rsidRDefault="00C37B85" w:rsidP="00C37B85">
      <w:pPr>
        <w:jc w:val="center"/>
        <w:rPr>
          <w:rFonts w:cs="Times New Roman"/>
          <w:b/>
          <w:szCs w:val="24"/>
          <w:lang w:val="sr-Cyrl-CS"/>
        </w:rPr>
      </w:pPr>
    </w:p>
    <w:p w:rsidR="00C37B85" w:rsidRPr="00034C91" w:rsidRDefault="00C37B85" w:rsidP="00C37B85">
      <w:pPr>
        <w:pStyle w:val="BodyText2"/>
        <w:spacing w:after="0" w:line="240" w:lineRule="auto"/>
        <w:contextualSpacing/>
        <w:jc w:val="center"/>
        <w:rPr>
          <w:rFonts w:cs="Times New Roman"/>
          <w:b/>
          <w:szCs w:val="24"/>
          <w:lang/>
        </w:rPr>
      </w:pPr>
      <w:r w:rsidRPr="00034C91">
        <w:rPr>
          <w:rFonts w:cs="Times New Roman"/>
          <w:b/>
          <w:szCs w:val="24"/>
          <w:lang w:val="sr-Cyrl-CS"/>
        </w:rPr>
        <w:t xml:space="preserve">О </w:t>
      </w:r>
      <w:r w:rsidRPr="00034C91">
        <w:rPr>
          <w:rFonts w:cs="Times New Roman"/>
          <w:b/>
          <w:szCs w:val="24"/>
        </w:rPr>
        <w:t xml:space="preserve">ПОСТАВЉЕЊУ </w:t>
      </w:r>
      <w:r w:rsidRPr="00034C91">
        <w:rPr>
          <w:rFonts w:cs="Times New Roman"/>
          <w:b/>
          <w:szCs w:val="24"/>
          <w:lang w:val="sr-Cyrl-CS"/>
        </w:rPr>
        <w:t xml:space="preserve">ВРШИОЦА ДУЖНОСТИ </w:t>
      </w:r>
      <w:r w:rsidRPr="00034C91">
        <w:rPr>
          <w:rFonts w:cs="Times New Roman"/>
          <w:b/>
          <w:szCs w:val="24"/>
          <w:lang/>
        </w:rPr>
        <w:t>ДИРЕКТОРА</w:t>
      </w:r>
    </w:p>
    <w:p w:rsidR="00C37B85" w:rsidRPr="00034C91" w:rsidRDefault="00C37B85" w:rsidP="00C37B85">
      <w:pPr>
        <w:pStyle w:val="BodyText2"/>
        <w:spacing w:after="0" w:line="240" w:lineRule="auto"/>
        <w:contextualSpacing/>
        <w:jc w:val="center"/>
        <w:rPr>
          <w:rFonts w:cs="Times New Roman"/>
          <w:b/>
          <w:szCs w:val="24"/>
        </w:rPr>
      </w:pPr>
      <w:r w:rsidRPr="00034C91">
        <w:rPr>
          <w:rFonts w:cs="Times New Roman"/>
          <w:b/>
          <w:szCs w:val="24"/>
          <w:lang/>
        </w:rPr>
        <w:t>ЦЕНТРА ЗА РАЗМИНИРАЊЕ</w:t>
      </w:r>
    </w:p>
    <w:p w:rsidR="00C37B85" w:rsidRPr="00034C91" w:rsidRDefault="00C37B85" w:rsidP="00C37B85">
      <w:pPr>
        <w:pStyle w:val="BodyText2"/>
        <w:spacing w:after="0" w:line="240" w:lineRule="auto"/>
        <w:contextualSpacing/>
        <w:jc w:val="center"/>
        <w:rPr>
          <w:rFonts w:cs="Times New Roman"/>
          <w:b/>
          <w:szCs w:val="24"/>
          <w:lang/>
        </w:rPr>
      </w:pPr>
    </w:p>
    <w:p w:rsidR="00C37B85" w:rsidRPr="00034C91" w:rsidRDefault="00C37B85" w:rsidP="00C37B85">
      <w:pPr>
        <w:jc w:val="center"/>
        <w:rPr>
          <w:rFonts w:cs="Times New Roman"/>
          <w:szCs w:val="24"/>
          <w:lang w:val="sr-Cyrl-CS"/>
        </w:rPr>
      </w:pPr>
      <w:r w:rsidRPr="00034C91">
        <w:rPr>
          <w:rFonts w:cs="Times New Roman"/>
          <w:szCs w:val="24"/>
          <w:lang w:val="sr-Cyrl-CS"/>
        </w:rPr>
        <w:t>I</w:t>
      </w:r>
    </w:p>
    <w:p w:rsidR="00C37B85" w:rsidRPr="00034C91" w:rsidRDefault="00C37B85" w:rsidP="00C37B85">
      <w:pPr>
        <w:rPr>
          <w:rFonts w:cs="Times New Roman"/>
          <w:szCs w:val="24"/>
          <w:lang w:val="sr-Cyrl-CS"/>
        </w:rPr>
      </w:pPr>
    </w:p>
    <w:p w:rsidR="00C37B85" w:rsidRPr="00034C91" w:rsidRDefault="00C37B85" w:rsidP="00C37B85">
      <w:pPr>
        <w:rPr>
          <w:rFonts w:cs="Times New Roman"/>
          <w:szCs w:val="24"/>
          <w:lang w:val="sr-Cyrl-CS"/>
        </w:rPr>
      </w:pPr>
      <w:r w:rsidRPr="00034C91">
        <w:rPr>
          <w:rFonts w:cs="Times New Roman"/>
          <w:szCs w:val="24"/>
          <w:lang w:val="sr-Cyrl-CS"/>
        </w:rPr>
        <w:tab/>
      </w:r>
      <w:r w:rsidRPr="00034C91">
        <w:rPr>
          <w:rFonts w:cs="Times New Roman"/>
          <w:szCs w:val="24"/>
          <w:lang w:val="sr-Cyrl-CS"/>
        </w:rPr>
        <w:tab/>
        <w:t xml:space="preserve">Поставља се Јовица Симоновић за вршиоца дужности </w:t>
      </w:r>
      <w:r w:rsidRPr="00034C91">
        <w:rPr>
          <w:rFonts w:cs="Times New Roman"/>
          <w:szCs w:val="24"/>
          <w:lang/>
        </w:rPr>
        <w:t xml:space="preserve">директора Центра за разминирање од </w:t>
      </w:r>
      <w:r>
        <w:rPr>
          <w:rFonts w:cs="Times New Roman"/>
          <w:szCs w:val="24"/>
          <w:lang/>
        </w:rPr>
        <w:t>2</w:t>
      </w:r>
      <w:r w:rsidRPr="00034C91">
        <w:rPr>
          <w:rFonts w:cs="Times New Roman"/>
          <w:szCs w:val="24"/>
          <w:lang/>
        </w:rPr>
        <w:t xml:space="preserve">. </w:t>
      </w:r>
      <w:r>
        <w:rPr>
          <w:rFonts w:cs="Times New Roman"/>
          <w:szCs w:val="24"/>
          <w:lang/>
        </w:rPr>
        <w:t>јануара</w:t>
      </w:r>
      <w:r w:rsidRPr="00034C91">
        <w:rPr>
          <w:rFonts w:cs="Times New Roman"/>
          <w:szCs w:val="24"/>
          <w:lang/>
        </w:rPr>
        <w:t xml:space="preserve"> 201</w:t>
      </w:r>
      <w:r>
        <w:rPr>
          <w:rFonts w:cs="Times New Roman"/>
          <w:szCs w:val="24"/>
          <w:lang/>
        </w:rPr>
        <w:t>8</w:t>
      </w:r>
      <w:r w:rsidRPr="00034C91">
        <w:rPr>
          <w:rFonts w:cs="Times New Roman"/>
          <w:szCs w:val="24"/>
          <w:lang/>
        </w:rPr>
        <w:t>. године, на три месеца.</w:t>
      </w:r>
    </w:p>
    <w:p w:rsidR="00C37B85" w:rsidRPr="00034C91" w:rsidRDefault="00C37B85" w:rsidP="00C37B85">
      <w:pPr>
        <w:rPr>
          <w:rFonts w:cs="Times New Roman"/>
          <w:szCs w:val="24"/>
          <w:lang w:val="sr-Cyrl-CS"/>
        </w:rPr>
      </w:pPr>
      <w:r w:rsidRPr="00034C91">
        <w:rPr>
          <w:rFonts w:cs="Times New Roman"/>
          <w:szCs w:val="24"/>
          <w:lang w:val="sr-Cyrl-CS"/>
        </w:rPr>
        <w:t xml:space="preserve"> </w:t>
      </w:r>
    </w:p>
    <w:p w:rsidR="00C37B85" w:rsidRPr="00034C91" w:rsidRDefault="00C37B85" w:rsidP="00C37B85">
      <w:pPr>
        <w:jc w:val="center"/>
        <w:rPr>
          <w:rFonts w:cs="Times New Roman"/>
          <w:szCs w:val="24"/>
          <w:lang w:val="sr-Cyrl-CS"/>
        </w:rPr>
      </w:pPr>
      <w:r w:rsidRPr="00034C91">
        <w:rPr>
          <w:rFonts w:cs="Times New Roman"/>
          <w:szCs w:val="24"/>
          <w:lang w:val="sr-Cyrl-CS"/>
        </w:rPr>
        <w:t>II</w:t>
      </w:r>
    </w:p>
    <w:p w:rsidR="00C37B85" w:rsidRPr="00034C91" w:rsidRDefault="00C37B85" w:rsidP="00C37B85">
      <w:pPr>
        <w:jc w:val="center"/>
        <w:rPr>
          <w:rFonts w:cs="Times New Roman"/>
          <w:b/>
          <w:szCs w:val="24"/>
          <w:lang w:val="sr-Cyrl-CS"/>
        </w:rPr>
      </w:pPr>
    </w:p>
    <w:p w:rsidR="00C37B85" w:rsidRPr="00034C91" w:rsidRDefault="00C37B85" w:rsidP="00C37B85">
      <w:pPr>
        <w:rPr>
          <w:rFonts w:cs="Times New Roman"/>
          <w:szCs w:val="24"/>
          <w:lang w:val="sr-Cyrl-CS"/>
        </w:rPr>
      </w:pPr>
      <w:r w:rsidRPr="00034C91">
        <w:rPr>
          <w:rFonts w:cs="Times New Roman"/>
          <w:szCs w:val="24"/>
          <w:lang w:val="sr-Cyrl-CS"/>
        </w:rPr>
        <w:tab/>
      </w:r>
      <w:r w:rsidRPr="00034C91">
        <w:rPr>
          <w:rFonts w:cs="Times New Roman"/>
          <w:szCs w:val="24"/>
          <w:lang w:val="sr-Cyrl-CS"/>
        </w:rPr>
        <w:tab/>
        <w:t>Ово решење објавити у „Службеном гласнику Републике Србије”.</w:t>
      </w:r>
    </w:p>
    <w:p w:rsidR="00C37B85" w:rsidRPr="00034C91" w:rsidRDefault="00C37B85" w:rsidP="00C37B85">
      <w:pPr>
        <w:ind w:firstLine="1080"/>
        <w:rPr>
          <w:rFonts w:cs="Times New Roman"/>
          <w:szCs w:val="24"/>
        </w:rPr>
      </w:pPr>
    </w:p>
    <w:p w:rsidR="00C37B85" w:rsidRPr="00034C91" w:rsidRDefault="00C37B85" w:rsidP="00C37B85">
      <w:pPr>
        <w:rPr>
          <w:rFonts w:cs="Times New Roman"/>
          <w:szCs w:val="24"/>
        </w:rPr>
      </w:pPr>
    </w:p>
    <w:p w:rsidR="00C37B85" w:rsidRPr="00034C91" w:rsidRDefault="00C37B85" w:rsidP="00C37B85">
      <w:pPr>
        <w:ind w:right="-618"/>
        <w:rPr>
          <w:rFonts w:cs="Times New Roman"/>
          <w:szCs w:val="24"/>
          <w:lang/>
        </w:rPr>
      </w:pPr>
      <w:r w:rsidRPr="00034C91">
        <w:rPr>
          <w:rFonts w:cs="Times New Roman"/>
          <w:szCs w:val="24"/>
        </w:rPr>
        <w:t xml:space="preserve">24 Број: </w:t>
      </w:r>
      <w:r>
        <w:rPr>
          <w:rFonts w:cs="Times New Roman"/>
          <w:szCs w:val="24"/>
          <w:lang w:val="ru-RU"/>
        </w:rPr>
        <w:t>119-2041/2018</w:t>
      </w:r>
    </w:p>
    <w:p w:rsidR="00C37B85" w:rsidRPr="00034C91" w:rsidRDefault="00C37B85" w:rsidP="00C37B85">
      <w:pPr>
        <w:rPr>
          <w:rFonts w:cs="Times New Roman"/>
          <w:szCs w:val="24"/>
          <w:lang/>
        </w:rPr>
      </w:pPr>
      <w:r>
        <w:rPr>
          <w:rFonts w:cs="Times New Roman"/>
          <w:szCs w:val="24"/>
          <w:lang w:val="sr-Cyrl-CS"/>
        </w:rPr>
        <w:t>У Београду,</w:t>
      </w:r>
      <w:r w:rsidRPr="00034C91">
        <w:rPr>
          <w:rFonts w:cs="Times New Roman"/>
          <w:szCs w:val="24"/>
          <w:lang w:val="sr-Cyrl-CS"/>
        </w:rPr>
        <w:t xml:space="preserve"> </w:t>
      </w:r>
      <w:r w:rsidR="00A26881">
        <w:rPr>
          <w:rFonts w:cs="Times New Roman"/>
          <w:szCs w:val="24"/>
          <w:lang w:val="sr-Cyrl-CS"/>
        </w:rPr>
        <w:t>8</w:t>
      </w:r>
      <w:r>
        <w:rPr>
          <w:rFonts w:cs="Times New Roman"/>
          <w:szCs w:val="24"/>
          <w:lang w:val="sr-Cyrl-CS"/>
        </w:rPr>
        <w:t>. марта 2018. године</w:t>
      </w:r>
      <w:r w:rsidRPr="00034C91">
        <w:rPr>
          <w:rFonts w:cs="Times New Roman"/>
          <w:szCs w:val="24"/>
          <w:lang w:val="sr-Cyrl-CS"/>
        </w:rPr>
        <w:t xml:space="preserve">  </w:t>
      </w:r>
    </w:p>
    <w:p w:rsidR="00C37B85" w:rsidRPr="00034C91" w:rsidRDefault="00C37B85" w:rsidP="00C37B85">
      <w:pPr>
        <w:rPr>
          <w:rFonts w:cs="Times New Roman"/>
          <w:szCs w:val="24"/>
          <w:lang/>
        </w:rPr>
      </w:pPr>
    </w:p>
    <w:p w:rsidR="00C37B85" w:rsidRPr="00034C91" w:rsidRDefault="00C37B85" w:rsidP="00C37B85">
      <w:pPr>
        <w:rPr>
          <w:rFonts w:cs="Times New Roman"/>
          <w:szCs w:val="24"/>
          <w:lang/>
        </w:rPr>
      </w:pPr>
    </w:p>
    <w:p w:rsidR="00C37B85" w:rsidRDefault="00C37B85" w:rsidP="00C37B85">
      <w:pPr>
        <w:jc w:val="center"/>
        <w:rPr>
          <w:rFonts w:cs="Times New Roman"/>
          <w:b/>
          <w:szCs w:val="24"/>
          <w:lang w:val="ru-RU"/>
        </w:rPr>
      </w:pPr>
      <w:r w:rsidRPr="00034C91">
        <w:rPr>
          <w:rFonts w:cs="Times New Roman"/>
          <w:b/>
          <w:szCs w:val="24"/>
          <w:lang w:val="ru-RU"/>
        </w:rPr>
        <w:t>В  Л  А  Д  А</w:t>
      </w:r>
    </w:p>
    <w:p w:rsidR="00876B2E" w:rsidRDefault="00876B2E" w:rsidP="00C37B85">
      <w:pPr>
        <w:jc w:val="center"/>
        <w:rPr>
          <w:rFonts w:cs="Times New Roman"/>
          <w:b/>
          <w:szCs w:val="24"/>
          <w:lang w:val="ru-RU"/>
        </w:rPr>
      </w:pPr>
    </w:p>
    <w:p w:rsidR="00876B2E" w:rsidRDefault="00876B2E" w:rsidP="00C37B85">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Pr="00034C91" w:rsidRDefault="00876B2E" w:rsidP="00C37B85">
      <w:pPr>
        <w:jc w:val="center"/>
        <w:rPr>
          <w:rFonts w:cs="Times New Roman"/>
          <w:b/>
          <w:szCs w:val="24"/>
          <w:lang w:val="ru-RU"/>
        </w:rPr>
      </w:pPr>
    </w:p>
    <w:p w:rsidR="00C37B85" w:rsidRPr="00034C91" w:rsidRDefault="00C37B85" w:rsidP="00C37B85">
      <w:pPr>
        <w:jc w:val="center"/>
        <w:rPr>
          <w:rFonts w:cs="Times New Roman"/>
          <w:b/>
          <w:szCs w:val="24"/>
          <w:lang w:val="ru-RU"/>
        </w:rPr>
      </w:pPr>
    </w:p>
    <w:p w:rsidR="00B465AE" w:rsidRDefault="00B465AE" w:rsidP="00C37B85">
      <w:pPr>
        <w:rPr>
          <w:rFonts w:cs="Times New Roman"/>
          <w:b/>
          <w:szCs w:val="24"/>
          <w:lang w:val="ru-RU"/>
        </w:rPr>
        <w:sectPr w:rsidR="00B465AE" w:rsidSect="00C84C5F">
          <w:pgSz w:w="12240" w:h="15840" w:code="1"/>
          <w:pgMar w:top="1135" w:right="1440" w:bottom="1440" w:left="1440" w:header="708" w:footer="708" w:gutter="0"/>
          <w:cols w:space="708"/>
          <w:docGrid w:linePitch="360"/>
        </w:sectPr>
      </w:pPr>
    </w:p>
    <w:p w:rsidR="00C37B85" w:rsidRDefault="00C37B85" w:rsidP="00C37B85">
      <w:pPr>
        <w:rPr>
          <w:rFonts w:cs="Times New Roman"/>
          <w:szCs w:val="24"/>
          <w:lang/>
        </w:rPr>
      </w:pPr>
    </w:p>
    <w:p w:rsidR="00876B2E" w:rsidRDefault="00876B2E" w:rsidP="00C37B85">
      <w:pPr>
        <w:rPr>
          <w:rFonts w:cs="Times New Roman"/>
          <w:szCs w:val="24"/>
          <w:lang/>
        </w:rPr>
      </w:pPr>
    </w:p>
    <w:p w:rsidR="00C37B85" w:rsidRPr="00922F27" w:rsidRDefault="00C37B85" w:rsidP="00C37B85">
      <w:pPr>
        <w:rPr>
          <w:rFonts w:cs="Times New Roman"/>
          <w:szCs w:val="24"/>
          <w:lang/>
        </w:rPr>
      </w:pPr>
      <w:r w:rsidRPr="00922F27">
        <w:rPr>
          <w:rFonts w:cs="Times New Roman"/>
          <w:szCs w:val="24"/>
          <w:lang/>
        </w:rPr>
        <w:tab/>
      </w:r>
      <w:r w:rsidRPr="00922F27">
        <w:rPr>
          <w:rFonts w:cs="Times New Roman"/>
          <w:szCs w:val="24"/>
        </w:rPr>
        <w:tab/>
      </w:r>
      <w:r w:rsidRPr="00922F27">
        <w:rPr>
          <w:rFonts w:cs="Times New Roman"/>
          <w:szCs w:val="24"/>
          <w:lang/>
        </w:rPr>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922F27">
        <w:rPr>
          <w:rFonts w:cs="Times New Roman"/>
          <w:szCs w:val="24"/>
          <w:lang w:val="ru-RU"/>
        </w:rPr>
        <w:t>79/05, 81/05 – исправка, 83/05 – исправка, 64/07, 67/07 – исправка, 116/08, 104/09</w:t>
      </w:r>
      <w:r w:rsidRPr="00922F27">
        <w:rPr>
          <w:rFonts w:cs="Times New Roman"/>
          <w:szCs w:val="24"/>
        </w:rPr>
        <w:t>,</w:t>
      </w:r>
      <w:r w:rsidRPr="00922F27">
        <w:rPr>
          <w:rFonts w:cs="Times New Roman"/>
          <w:szCs w:val="24"/>
          <w:lang w:val="ru-RU"/>
        </w:rPr>
        <w:t xml:space="preserve"> 99/14</w:t>
      </w:r>
      <w:r w:rsidRPr="00922F27">
        <w:rPr>
          <w:rFonts w:cs="Times New Roman"/>
          <w:szCs w:val="24"/>
        </w:rPr>
        <w:t xml:space="preserve"> </w:t>
      </w:r>
      <w:r w:rsidRPr="00922F27">
        <w:rPr>
          <w:rFonts w:cs="Times New Roman"/>
          <w:szCs w:val="24"/>
          <w:lang/>
        </w:rPr>
        <w:t xml:space="preserve">и 94/17) и члана 43. став 2. Закона о Влади („Службени гласник РС”, бр. </w:t>
      </w:r>
      <w:r w:rsidRPr="00922F27">
        <w:rPr>
          <w:szCs w:val="24"/>
          <w:lang w:val="ru-RU"/>
        </w:rPr>
        <w:t>55/05, 71/05 – исправка, 101/07, 65/08, 16/11, 68/12 – УС</w:t>
      </w:r>
      <w:r w:rsidRPr="00922F27">
        <w:rPr>
          <w:szCs w:val="24"/>
        </w:rPr>
        <w:t>,</w:t>
      </w:r>
      <w:r w:rsidRPr="00922F27">
        <w:rPr>
          <w:szCs w:val="24"/>
          <w:lang w:val="ru-RU"/>
        </w:rPr>
        <w:t xml:space="preserve"> 72/12,</w:t>
      </w:r>
      <w:r w:rsidRPr="00922F27">
        <w:rPr>
          <w:szCs w:val="24"/>
        </w:rPr>
        <w:t xml:space="preserve"> 7/14 </w:t>
      </w:r>
      <w:r w:rsidRPr="00922F27">
        <w:rPr>
          <w:szCs w:val="24"/>
          <w:lang w:val="ru-RU"/>
        </w:rPr>
        <w:t>– УС и 44/14</w:t>
      </w:r>
      <w:r w:rsidRPr="00922F27">
        <w:rPr>
          <w:rFonts w:cs="Times New Roman"/>
          <w:szCs w:val="24"/>
          <w:lang/>
        </w:rPr>
        <w:t>),</w:t>
      </w:r>
    </w:p>
    <w:p w:rsidR="00C37B85" w:rsidRPr="00922F27" w:rsidRDefault="00C37B85" w:rsidP="00C37B85">
      <w:pPr>
        <w:rPr>
          <w:rFonts w:cs="Times New Roman"/>
          <w:szCs w:val="24"/>
        </w:rPr>
      </w:pPr>
      <w:r w:rsidRPr="00922F27">
        <w:rPr>
          <w:rFonts w:cs="Times New Roman"/>
          <w:szCs w:val="24"/>
        </w:rPr>
        <w:tab/>
      </w:r>
      <w:r w:rsidRPr="00922F27">
        <w:rPr>
          <w:rFonts w:cs="Times New Roman"/>
          <w:szCs w:val="24"/>
        </w:rPr>
        <w:tab/>
      </w:r>
    </w:p>
    <w:p w:rsidR="00C37B85" w:rsidRPr="00922F27" w:rsidRDefault="00C37B85" w:rsidP="00C37B85">
      <w:pPr>
        <w:rPr>
          <w:rFonts w:cs="Times New Roman"/>
          <w:szCs w:val="24"/>
          <w:lang/>
        </w:rPr>
      </w:pPr>
      <w:r w:rsidRPr="00922F27">
        <w:rPr>
          <w:rFonts w:cs="Times New Roman"/>
          <w:szCs w:val="24"/>
        </w:rPr>
        <w:tab/>
      </w:r>
      <w:r w:rsidRPr="00922F27">
        <w:rPr>
          <w:rFonts w:cs="Times New Roman"/>
          <w:szCs w:val="24"/>
        </w:rPr>
        <w:tab/>
      </w:r>
      <w:r w:rsidRPr="00922F27">
        <w:rPr>
          <w:rFonts w:cs="Times New Roman"/>
          <w:szCs w:val="24"/>
          <w:lang/>
        </w:rPr>
        <w:t>Влада доноси</w:t>
      </w:r>
    </w:p>
    <w:p w:rsidR="00C37B85" w:rsidRPr="00922F27" w:rsidRDefault="00C37B85" w:rsidP="00C37B85">
      <w:pPr>
        <w:ind w:firstLine="720"/>
        <w:rPr>
          <w:rFonts w:cs="Times New Roman"/>
          <w:szCs w:val="24"/>
          <w:lang/>
        </w:rPr>
      </w:pPr>
    </w:p>
    <w:p w:rsidR="00C37B85" w:rsidRPr="00922F27" w:rsidRDefault="00C37B85" w:rsidP="00C37B85">
      <w:pPr>
        <w:jc w:val="center"/>
        <w:rPr>
          <w:rFonts w:cs="Times New Roman"/>
          <w:b/>
          <w:szCs w:val="24"/>
          <w:lang/>
        </w:rPr>
      </w:pPr>
      <w:r w:rsidRPr="00922F27">
        <w:rPr>
          <w:rFonts w:cs="Times New Roman"/>
          <w:b/>
          <w:szCs w:val="24"/>
          <w:lang/>
        </w:rPr>
        <w:t>Р Е Ш Е Њ Е</w:t>
      </w:r>
    </w:p>
    <w:p w:rsidR="00C37B85" w:rsidRPr="00922F27" w:rsidRDefault="00C37B85" w:rsidP="00C37B85">
      <w:pPr>
        <w:jc w:val="center"/>
        <w:rPr>
          <w:rFonts w:cs="Times New Roman"/>
          <w:b/>
          <w:szCs w:val="24"/>
          <w:lang/>
        </w:rPr>
      </w:pPr>
    </w:p>
    <w:p w:rsidR="00C37B85" w:rsidRPr="00922F27" w:rsidRDefault="00C37B85" w:rsidP="00C37B85">
      <w:pPr>
        <w:jc w:val="center"/>
        <w:rPr>
          <w:rFonts w:cs="Times New Roman"/>
          <w:b/>
          <w:szCs w:val="24"/>
          <w:lang/>
        </w:rPr>
      </w:pPr>
      <w:r w:rsidRPr="00922F27">
        <w:rPr>
          <w:b/>
          <w:szCs w:val="24"/>
          <w:lang w:val="sr-Cyrl-CS"/>
        </w:rPr>
        <w:t xml:space="preserve">О ПОСТАВЉЕЊУ ВРШИОЦА ДУЖНОСТИ </w:t>
      </w:r>
      <w:r w:rsidRPr="00922F27">
        <w:rPr>
          <w:b/>
          <w:bCs/>
          <w:szCs w:val="24"/>
          <w:lang w:val="sr-Cyrl-CS"/>
        </w:rPr>
        <w:t xml:space="preserve">ДИРЕКТОРА </w:t>
      </w:r>
      <w:r w:rsidRPr="00922F27">
        <w:rPr>
          <w:rFonts w:cs="Times New Roman"/>
          <w:b/>
          <w:szCs w:val="24"/>
          <w:lang/>
        </w:rPr>
        <w:t>КАНЦЕЛАРИЈЕ НАЦИОНАЛНОГ САВЕТА ЗА КООРДИНАЦИЈУ САРАДЊЕ СА РУСКОМ ФЕДЕРАЦИЈОМ И НАРОДНОМ РЕПУБЛИКОМ КИНОМ</w:t>
      </w:r>
    </w:p>
    <w:p w:rsidR="00C37B85" w:rsidRPr="00922F27" w:rsidRDefault="00C37B85" w:rsidP="00C37B85">
      <w:pPr>
        <w:jc w:val="center"/>
        <w:rPr>
          <w:rFonts w:cs="Times New Roman"/>
          <w:b/>
          <w:szCs w:val="24"/>
          <w:lang/>
        </w:rPr>
      </w:pPr>
    </w:p>
    <w:p w:rsidR="00C37B85" w:rsidRPr="00922F27" w:rsidRDefault="00C37B85" w:rsidP="00C37B85">
      <w:pPr>
        <w:jc w:val="center"/>
        <w:rPr>
          <w:rFonts w:cs="Times New Roman"/>
          <w:szCs w:val="24"/>
          <w:lang/>
        </w:rPr>
      </w:pPr>
      <w:r w:rsidRPr="00922F27">
        <w:rPr>
          <w:rFonts w:cs="Times New Roman"/>
          <w:szCs w:val="24"/>
          <w:lang/>
        </w:rPr>
        <w:t>I</w:t>
      </w:r>
    </w:p>
    <w:p w:rsidR="00C37B85" w:rsidRPr="00922F27" w:rsidRDefault="00C37B85" w:rsidP="00C37B85">
      <w:pPr>
        <w:jc w:val="center"/>
        <w:rPr>
          <w:rFonts w:cs="Times New Roman"/>
          <w:szCs w:val="24"/>
          <w:lang/>
        </w:rPr>
      </w:pPr>
    </w:p>
    <w:p w:rsidR="00C37B85" w:rsidRPr="00922F27" w:rsidRDefault="00C37B85" w:rsidP="00C37B85">
      <w:pPr>
        <w:rPr>
          <w:rFonts w:cs="Times New Roman"/>
          <w:szCs w:val="24"/>
          <w:lang/>
        </w:rPr>
      </w:pPr>
      <w:r w:rsidRPr="00922F27">
        <w:rPr>
          <w:rFonts w:cs="Times New Roman"/>
          <w:b/>
          <w:szCs w:val="24"/>
          <w:lang/>
        </w:rPr>
        <w:tab/>
      </w:r>
      <w:r w:rsidRPr="00922F27">
        <w:rPr>
          <w:rFonts w:cs="Times New Roman"/>
          <w:b/>
          <w:szCs w:val="24"/>
        </w:rPr>
        <w:tab/>
      </w:r>
      <w:r w:rsidRPr="00922F27">
        <w:rPr>
          <w:rFonts w:cs="Times New Roman"/>
          <w:szCs w:val="24"/>
          <w:lang/>
        </w:rPr>
        <w:t xml:space="preserve">Поставља се Недељко Тењовић за вршиоца дужности директора Канцеларије Националног савета за координацију сарадње са Руском Федерацијом </w:t>
      </w:r>
      <w:r>
        <w:rPr>
          <w:rFonts w:cs="Times New Roman"/>
          <w:szCs w:val="24"/>
          <w:lang/>
        </w:rPr>
        <w:t>и Народном Републиком Кином од 9. марта</w:t>
      </w:r>
      <w:r w:rsidRPr="00922F27">
        <w:rPr>
          <w:rFonts w:cs="Times New Roman"/>
          <w:szCs w:val="24"/>
          <w:lang/>
        </w:rPr>
        <w:t xml:space="preserve"> 201</w:t>
      </w:r>
      <w:r>
        <w:rPr>
          <w:rFonts w:cs="Times New Roman"/>
          <w:szCs w:val="24"/>
          <w:lang/>
        </w:rPr>
        <w:t>8</w:t>
      </w:r>
      <w:r w:rsidRPr="00922F27">
        <w:rPr>
          <w:rFonts w:cs="Times New Roman"/>
          <w:szCs w:val="24"/>
          <w:lang/>
        </w:rPr>
        <w:t>. године, на три месеца.</w:t>
      </w:r>
    </w:p>
    <w:p w:rsidR="00C37B85" w:rsidRPr="00922F27" w:rsidRDefault="00C37B85" w:rsidP="00C37B85">
      <w:pPr>
        <w:jc w:val="center"/>
        <w:rPr>
          <w:rFonts w:cs="Times New Roman"/>
          <w:b/>
          <w:szCs w:val="24"/>
          <w:lang/>
        </w:rPr>
      </w:pPr>
    </w:p>
    <w:p w:rsidR="00C37B85" w:rsidRPr="00922F27" w:rsidRDefault="00C37B85" w:rsidP="00C37B85">
      <w:pPr>
        <w:jc w:val="center"/>
        <w:rPr>
          <w:rFonts w:cs="Times New Roman"/>
          <w:szCs w:val="24"/>
          <w:lang/>
        </w:rPr>
      </w:pPr>
      <w:r w:rsidRPr="00922F27">
        <w:rPr>
          <w:rFonts w:cs="Times New Roman"/>
          <w:szCs w:val="24"/>
          <w:lang/>
        </w:rPr>
        <w:t>II</w:t>
      </w:r>
    </w:p>
    <w:p w:rsidR="00C37B85" w:rsidRPr="00922F27" w:rsidRDefault="00C37B85" w:rsidP="00C37B85">
      <w:pPr>
        <w:jc w:val="center"/>
        <w:rPr>
          <w:rFonts w:cs="Times New Roman"/>
          <w:szCs w:val="24"/>
          <w:lang/>
        </w:rPr>
      </w:pPr>
    </w:p>
    <w:p w:rsidR="00C37B85" w:rsidRPr="00922F27" w:rsidRDefault="00C37B85" w:rsidP="00C37B85">
      <w:pPr>
        <w:rPr>
          <w:rFonts w:cs="Times New Roman"/>
          <w:szCs w:val="24"/>
          <w:lang/>
        </w:rPr>
      </w:pPr>
      <w:r w:rsidRPr="00922F27">
        <w:rPr>
          <w:rFonts w:cs="Times New Roman"/>
          <w:szCs w:val="24"/>
          <w:lang/>
        </w:rPr>
        <w:tab/>
      </w:r>
      <w:r w:rsidRPr="00922F27">
        <w:rPr>
          <w:rFonts w:cs="Times New Roman"/>
          <w:szCs w:val="24"/>
          <w:lang/>
        </w:rPr>
        <w:tab/>
        <w:t>Ово решење објавити у „Службеном гласнику Републике Србије”.</w:t>
      </w:r>
    </w:p>
    <w:p w:rsidR="00C37B85" w:rsidRPr="00922F27" w:rsidRDefault="00C37B85" w:rsidP="00C37B85">
      <w:pPr>
        <w:ind w:firstLine="720"/>
        <w:rPr>
          <w:rFonts w:cs="Times New Roman"/>
          <w:szCs w:val="24"/>
          <w:lang/>
        </w:rPr>
      </w:pPr>
    </w:p>
    <w:p w:rsidR="00C37B85" w:rsidRPr="00922F27" w:rsidRDefault="00C37B85" w:rsidP="00C37B85">
      <w:pPr>
        <w:rPr>
          <w:rFonts w:cs="Times New Roman"/>
          <w:szCs w:val="24"/>
        </w:rPr>
      </w:pPr>
    </w:p>
    <w:p w:rsidR="00C37B85" w:rsidRPr="00922F27" w:rsidRDefault="00C37B85" w:rsidP="00C37B85">
      <w:pPr>
        <w:rPr>
          <w:rFonts w:cs="Times New Roman"/>
          <w:szCs w:val="24"/>
        </w:rPr>
      </w:pPr>
    </w:p>
    <w:p w:rsidR="00C37B85" w:rsidRPr="002631F9" w:rsidRDefault="00C37B85" w:rsidP="00C37B85">
      <w:pPr>
        <w:ind w:right="-618"/>
        <w:rPr>
          <w:rFonts w:cs="Times New Roman"/>
          <w:szCs w:val="24"/>
          <w:lang/>
        </w:rPr>
      </w:pPr>
      <w:r w:rsidRPr="002631F9">
        <w:rPr>
          <w:rFonts w:cs="Times New Roman"/>
          <w:szCs w:val="24"/>
        </w:rPr>
        <w:t xml:space="preserve">24 Број: </w:t>
      </w:r>
      <w:r>
        <w:rPr>
          <w:rFonts w:cs="Times New Roman"/>
          <w:szCs w:val="24"/>
          <w:lang w:val="ru-RU"/>
        </w:rPr>
        <w:t>119-2038/2018</w:t>
      </w:r>
    </w:p>
    <w:p w:rsidR="00C37B85" w:rsidRPr="002631F9" w:rsidRDefault="00A26881" w:rsidP="00C37B85">
      <w:pPr>
        <w:rPr>
          <w:rFonts w:cs="Times New Roman"/>
          <w:szCs w:val="24"/>
          <w:lang w:val="sr-Cyrl-CS"/>
        </w:rPr>
      </w:pPr>
      <w:r>
        <w:rPr>
          <w:szCs w:val="24"/>
          <w:lang w:val="sr-Cyrl-CS"/>
        </w:rPr>
        <w:t>У Београду, 8</w:t>
      </w:r>
      <w:r w:rsidR="00C37B85">
        <w:rPr>
          <w:rFonts w:cs="Times New Roman"/>
          <w:szCs w:val="24"/>
          <w:lang w:val="sr-Cyrl-CS"/>
        </w:rPr>
        <w:t>. марта 2018. године</w:t>
      </w:r>
      <w:r w:rsidR="00C37B85">
        <w:rPr>
          <w:szCs w:val="24"/>
          <w:lang w:val="sr-Cyrl-CS"/>
        </w:rPr>
        <w:t xml:space="preserve"> </w:t>
      </w:r>
    </w:p>
    <w:p w:rsidR="00C37B85" w:rsidRPr="002631F9" w:rsidRDefault="00C37B85" w:rsidP="00C37B85">
      <w:pPr>
        <w:rPr>
          <w:rFonts w:cs="Times New Roman"/>
          <w:szCs w:val="24"/>
          <w:lang/>
        </w:rPr>
      </w:pPr>
    </w:p>
    <w:p w:rsidR="00C37B85" w:rsidRPr="002631F9" w:rsidRDefault="00C37B85" w:rsidP="00C37B85">
      <w:pPr>
        <w:rPr>
          <w:rFonts w:cs="Times New Roman"/>
          <w:szCs w:val="24"/>
          <w:lang/>
        </w:rPr>
      </w:pPr>
    </w:p>
    <w:p w:rsidR="00C37B85" w:rsidRDefault="00C37B85" w:rsidP="00C37B85">
      <w:pPr>
        <w:jc w:val="center"/>
        <w:rPr>
          <w:rFonts w:cs="Times New Roman"/>
          <w:b/>
          <w:szCs w:val="24"/>
          <w:lang w:val="ru-RU"/>
        </w:rPr>
      </w:pPr>
      <w:r w:rsidRPr="002631F9">
        <w:rPr>
          <w:rFonts w:cs="Times New Roman"/>
          <w:b/>
          <w:szCs w:val="24"/>
          <w:lang w:val="ru-RU"/>
        </w:rPr>
        <w:t>В  Л  А  Д  А</w:t>
      </w:r>
    </w:p>
    <w:p w:rsidR="00876B2E" w:rsidRDefault="00876B2E" w:rsidP="00C37B85">
      <w:pPr>
        <w:jc w:val="center"/>
        <w:rPr>
          <w:rFonts w:cs="Times New Roman"/>
          <w:b/>
          <w:szCs w:val="24"/>
          <w:lang w:val="ru-RU"/>
        </w:rPr>
      </w:pPr>
    </w:p>
    <w:p w:rsidR="00876B2E" w:rsidRDefault="00876B2E" w:rsidP="00C37B85">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Pr="002631F9" w:rsidRDefault="00876B2E" w:rsidP="00C37B85">
      <w:pPr>
        <w:jc w:val="center"/>
        <w:rPr>
          <w:rFonts w:cs="Times New Roman"/>
          <w:b/>
          <w:szCs w:val="24"/>
          <w:lang w:val="ru-RU"/>
        </w:rPr>
      </w:pPr>
    </w:p>
    <w:p w:rsidR="00C37B85" w:rsidRPr="002631F9" w:rsidRDefault="00C37B85" w:rsidP="00C37B85">
      <w:pPr>
        <w:jc w:val="center"/>
        <w:rPr>
          <w:szCs w:val="24"/>
          <w:lang w:val="ru-RU"/>
        </w:rPr>
      </w:pPr>
    </w:p>
    <w:p w:rsidR="00F86890" w:rsidRPr="00C37B85" w:rsidRDefault="00F86890" w:rsidP="00C37B85">
      <w:pPr>
        <w:rPr>
          <w:rFonts w:cs="Times New Roman"/>
          <w:szCs w:val="24"/>
          <w:lang w:val="ru-RU"/>
        </w:rPr>
      </w:pPr>
    </w:p>
    <w:p w:rsidR="00C37B85" w:rsidRDefault="00C37B85" w:rsidP="00F86890">
      <w:pPr>
        <w:tabs>
          <w:tab w:val="left" w:pos="1418"/>
        </w:tabs>
        <w:jc w:val="right"/>
        <w:rPr>
          <w:rFonts w:cs="Times New Roman"/>
          <w:szCs w:val="24"/>
          <w:lang/>
        </w:rPr>
        <w:sectPr w:rsidR="00C37B85" w:rsidSect="00C37B85">
          <w:pgSz w:w="12240" w:h="15840" w:code="1"/>
          <w:pgMar w:top="851" w:right="1440" w:bottom="1440" w:left="1440" w:header="708" w:footer="708" w:gutter="0"/>
          <w:cols w:space="708"/>
          <w:docGrid w:linePitch="360"/>
        </w:sectPr>
      </w:pPr>
    </w:p>
    <w:p w:rsidR="00C37B85" w:rsidRDefault="00C37B85" w:rsidP="00C37B85">
      <w:pPr>
        <w:jc w:val="right"/>
      </w:pPr>
    </w:p>
    <w:p w:rsidR="00876B2E" w:rsidRPr="00F02E26" w:rsidRDefault="00876B2E" w:rsidP="00C37B85">
      <w:pPr>
        <w:jc w:val="right"/>
      </w:pPr>
    </w:p>
    <w:p w:rsidR="00C37B85" w:rsidRDefault="00C37B85" w:rsidP="00C37B85">
      <w:pPr>
        <w:tabs>
          <w:tab w:val="left" w:pos="1134"/>
        </w:tabs>
        <w:ind w:firstLine="1418"/>
        <w:rPr>
          <w:rFonts w:cs="Times New Roman"/>
          <w:szCs w:val="24"/>
          <w:lang w:val="ru-RU"/>
        </w:rPr>
      </w:pPr>
      <w:r>
        <w:rPr>
          <w:rFonts w:cs="Times New Roman"/>
          <w:szCs w:val="24"/>
          <w:lang w:val="ru-RU"/>
        </w:rPr>
        <w:t xml:space="preserve">На основу члана </w:t>
      </w:r>
      <w:r>
        <w:rPr>
          <w:rFonts w:cs="Times New Roman"/>
          <w:szCs w:val="24"/>
          <w:lang/>
        </w:rPr>
        <w:t>35</w:t>
      </w:r>
      <w:r>
        <w:rPr>
          <w:rFonts w:cs="Times New Roman"/>
          <w:szCs w:val="24"/>
          <w:lang w:val="ru-RU"/>
        </w:rPr>
        <w:t xml:space="preserve">. став 2. Закона о државној управи („Службени гласник РС”, бр. 79/05, 101/07, 95/10 и 99/14),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37B85" w:rsidRDefault="00C37B85" w:rsidP="00C37B85">
      <w:pPr>
        <w:rPr>
          <w:rFonts w:cs="Times New Roman"/>
          <w:szCs w:val="24"/>
          <w:lang w:val="ru-RU"/>
        </w:rPr>
      </w:pPr>
    </w:p>
    <w:p w:rsidR="00C37B85" w:rsidRDefault="00C37B85" w:rsidP="00C37B85">
      <w:pPr>
        <w:ind w:firstLine="1080"/>
        <w:rPr>
          <w:rFonts w:cs="Times New Roman"/>
          <w:szCs w:val="24"/>
          <w:lang w:val="sr-Cyrl-CS"/>
        </w:rPr>
      </w:pPr>
      <w:r>
        <w:rPr>
          <w:rFonts w:cs="Times New Roman"/>
          <w:szCs w:val="24"/>
          <w:lang w:val="sr-Cyrl-CS"/>
        </w:rPr>
        <w:tab/>
        <w:t>Влада доноси</w:t>
      </w:r>
    </w:p>
    <w:p w:rsidR="00C37B85" w:rsidRDefault="00C37B85" w:rsidP="00C37B85">
      <w:pPr>
        <w:ind w:firstLine="1080"/>
        <w:rPr>
          <w:rFonts w:cs="Times New Roman"/>
          <w:szCs w:val="24"/>
          <w:lang w:val="sr-Cyrl-CS"/>
        </w:rPr>
      </w:pPr>
    </w:p>
    <w:p w:rsidR="00C37B85" w:rsidRDefault="00C37B85" w:rsidP="00C37B85">
      <w:pPr>
        <w:ind w:firstLine="1080"/>
        <w:rPr>
          <w:rFonts w:cs="Times New Roman"/>
          <w:szCs w:val="24"/>
          <w:lang w:val="sr-Cyrl-CS"/>
        </w:rPr>
      </w:pPr>
    </w:p>
    <w:p w:rsidR="00C37B85" w:rsidRDefault="00C37B85" w:rsidP="00C37B85">
      <w:pPr>
        <w:jc w:val="center"/>
        <w:rPr>
          <w:rFonts w:cs="Times New Roman"/>
          <w:b/>
          <w:szCs w:val="24"/>
          <w:lang w:val="sr-Cyrl-CS"/>
        </w:rPr>
      </w:pPr>
      <w:r>
        <w:rPr>
          <w:rFonts w:cs="Times New Roman"/>
          <w:b/>
          <w:szCs w:val="24"/>
          <w:lang w:val="sr-Cyrl-CS"/>
        </w:rPr>
        <w:t>Р Е Ш Е Њ Е</w:t>
      </w:r>
    </w:p>
    <w:p w:rsidR="00C37B85" w:rsidRDefault="00C37B85" w:rsidP="00C37B85">
      <w:pPr>
        <w:jc w:val="center"/>
        <w:rPr>
          <w:rFonts w:cs="Times New Roman"/>
          <w:b/>
          <w:szCs w:val="24"/>
          <w:lang w:val="sr-Cyrl-CS"/>
        </w:rPr>
      </w:pPr>
    </w:p>
    <w:p w:rsidR="00C37B85" w:rsidRDefault="00C37B85" w:rsidP="00C37B85">
      <w:pPr>
        <w:jc w:val="center"/>
        <w:rPr>
          <w:rFonts w:cs="Times New Roman"/>
          <w:b/>
          <w:szCs w:val="24"/>
          <w:lang/>
        </w:rPr>
      </w:pPr>
      <w:r>
        <w:rPr>
          <w:rFonts w:cs="Times New Roman"/>
          <w:b/>
          <w:szCs w:val="24"/>
          <w:lang w:val="sr-Cyrl-CS"/>
        </w:rPr>
        <w:t xml:space="preserve">О ПОСТАВЉЕЊУ ВРШИОЦА ДУЖНОСТИ ГЛАВНОГ ИСТРАЖИТЕЉА </w:t>
      </w:r>
    </w:p>
    <w:p w:rsidR="00C37B85" w:rsidRDefault="00C37B85" w:rsidP="00C37B85">
      <w:pPr>
        <w:jc w:val="center"/>
        <w:rPr>
          <w:rFonts w:cs="Times New Roman"/>
          <w:szCs w:val="24"/>
          <w:lang w:val="sr-Cyrl-CS"/>
        </w:rPr>
      </w:pPr>
      <w:r>
        <w:rPr>
          <w:rFonts w:cs="Times New Roman"/>
          <w:b/>
          <w:szCs w:val="24"/>
          <w:lang/>
        </w:rPr>
        <w:t>ЦЕНТРА ЗА ИСТРАЖИВАЊЕ НЕСРЕЋА У САОБРАЋАЈУ</w:t>
      </w:r>
    </w:p>
    <w:p w:rsidR="00C37B85" w:rsidRDefault="00C37B85" w:rsidP="00C37B85">
      <w:pPr>
        <w:pStyle w:val="BodyText2"/>
        <w:spacing w:after="0" w:line="240" w:lineRule="auto"/>
        <w:contextualSpacing/>
        <w:jc w:val="center"/>
        <w:rPr>
          <w:rFonts w:cs="Times New Roman"/>
          <w:szCs w:val="24"/>
          <w:lang w:val="sr-Cyrl-CS"/>
        </w:rPr>
      </w:pPr>
    </w:p>
    <w:p w:rsidR="00C37B85" w:rsidRDefault="00C37B85" w:rsidP="00C37B85">
      <w:pPr>
        <w:jc w:val="center"/>
        <w:rPr>
          <w:rFonts w:cs="Times New Roman"/>
          <w:szCs w:val="24"/>
          <w:lang w:val="sr-Cyrl-CS"/>
        </w:rPr>
      </w:pPr>
      <w:r>
        <w:rPr>
          <w:rFonts w:cs="Times New Roman"/>
          <w:szCs w:val="24"/>
          <w:lang w:val="sr-Cyrl-CS"/>
        </w:rPr>
        <w:t>I</w:t>
      </w:r>
    </w:p>
    <w:p w:rsidR="00C37B85" w:rsidRDefault="00C37B85" w:rsidP="00C37B85">
      <w:pPr>
        <w:jc w:val="center"/>
        <w:rPr>
          <w:rFonts w:cs="Times New Roman"/>
          <w:szCs w:val="24"/>
          <w:lang w:val="sr-Cyrl-CS"/>
        </w:rPr>
      </w:pPr>
    </w:p>
    <w:p w:rsidR="00C37B85" w:rsidRDefault="00C37B85" w:rsidP="00C37B85">
      <w:pPr>
        <w:ind w:firstLine="1077"/>
        <w:rPr>
          <w:rFonts w:cs="Times New Roman"/>
          <w:szCs w:val="24"/>
          <w:lang w:val="sr-Cyrl-CS"/>
        </w:rPr>
      </w:pPr>
      <w:r>
        <w:rPr>
          <w:rFonts w:cs="Times New Roman"/>
          <w:szCs w:val="24"/>
          <w:lang w:val="sr-Cyrl-CS"/>
        </w:rPr>
        <w:tab/>
        <w:t xml:space="preserve">Поставља се проф. др Небојша Петровић за вршиоца дужности Главног истражитеља Центра за истраживање </w:t>
      </w:r>
      <w:r>
        <w:rPr>
          <w:rFonts w:cs="Times New Roman"/>
          <w:szCs w:val="24"/>
          <w:lang/>
        </w:rPr>
        <w:t>несрећа у саобраћају</w:t>
      </w:r>
      <w:r>
        <w:rPr>
          <w:rFonts w:cs="Times New Roman"/>
          <w:szCs w:val="24"/>
          <w:lang w:val="sr-Cyrl-CS"/>
        </w:rPr>
        <w:t xml:space="preserve"> од 13. марта 2018. године, на три месеца.</w:t>
      </w:r>
    </w:p>
    <w:p w:rsidR="00C37B85" w:rsidRDefault="00C37B85" w:rsidP="00C37B85">
      <w:pPr>
        <w:jc w:val="center"/>
        <w:rPr>
          <w:rFonts w:cs="Times New Roman"/>
          <w:szCs w:val="24"/>
          <w:lang w:val="sr-Cyrl-CS"/>
        </w:rPr>
      </w:pPr>
    </w:p>
    <w:p w:rsidR="00C37B85" w:rsidRDefault="00C37B85" w:rsidP="00C37B85">
      <w:pPr>
        <w:jc w:val="center"/>
        <w:rPr>
          <w:rFonts w:cs="Times New Roman"/>
          <w:szCs w:val="24"/>
          <w:lang w:val="sr-Cyrl-CS"/>
        </w:rPr>
      </w:pPr>
      <w:r>
        <w:rPr>
          <w:rFonts w:cs="Times New Roman"/>
          <w:szCs w:val="24"/>
          <w:lang w:val="sr-Cyrl-CS"/>
        </w:rPr>
        <w:t>II</w:t>
      </w:r>
    </w:p>
    <w:p w:rsidR="00C37B85" w:rsidRDefault="00C37B85" w:rsidP="00C37B85">
      <w:pPr>
        <w:jc w:val="center"/>
        <w:rPr>
          <w:rFonts w:cs="Times New Roman"/>
          <w:szCs w:val="24"/>
          <w:lang w:val="sr-Cyrl-CS"/>
        </w:rPr>
      </w:pPr>
    </w:p>
    <w:p w:rsidR="00C37B85" w:rsidRDefault="00C37B85" w:rsidP="00C37B85">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37B85" w:rsidRDefault="00C37B85" w:rsidP="00C37B85">
      <w:pPr>
        <w:rPr>
          <w:rFonts w:cs="Times New Roman"/>
          <w:szCs w:val="24"/>
          <w:lang w:val="ru-RU"/>
        </w:rPr>
      </w:pPr>
    </w:p>
    <w:p w:rsidR="00C37B85" w:rsidRDefault="00C37B85" w:rsidP="00C37B85">
      <w:pPr>
        <w:rPr>
          <w:rFonts w:cs="Times New Roman"/>
          <w:szCs w:val="24"/>
          <w:lang w:val="ru-RU"/>
        </w:rPr>
      </w:pPr>
    </w:p>
    <w:p w:rsidR="00C37B85" w:rsidRDefault="00C37B85" w:rsidP="00C37B85">
      <w:pPr>
        <w:rPr>
          <w:szCs w:val="24"/>
          <w:lang w:val="ru-RU"/>
        </w:rPr>
      </w:pPr>
      <w:r>
        <w:rPr>
          <w:szCs w:val="24"/>
          <w:lang w:val="ru-RU"/>
        </w:rPr>
        <w:t xml:space="preserve">24 Број: </w:t>
      </w:r>
      <w:r>
        <w:rPr>
          <w:rFonts w:cs="Times New Roman"/>
          <w:szCs w:val="24"/>
          <w:lang w:val="ru-RU"/>
        </w:rPr>
        <w:t>119-2036/2018</w:t>
      </w:r>
    </w:p>
    <w:p w:rsidR="00C37B85" w:rsidRDefault="00C37B85" w:rsidP="00C37B85">
      <w:pPr>
        <w:rPr>
          <w:rFonts w:cs="Times New Roman"/>
          <w:szCs w:val="24"/>
          <w:lang w:val="sr-Cyrl-CS"/>
        </w:rPr>
      </w:pPr>
      <w:r>
        <w:rPr>
          <w:szCs w:val="24"/>
          <w:lang w:val="sr-Cyrl-CS"/>
        </w:rPr>
        <w:t xml:space="preserve">У Београду, </w:t>
      </w:r>
      <w:r w:rsidR="00A26881">
        <w:rPr>
          <w:szCs w:val="24"/>
          <w:lang w:val="sr-Cyrl-CS"/>
        </w:rPr>
        <w:t>8</w:t>
      </w:r>
      <w:r>
        <w:rPr>
          <w:rFonts w:cs="Times New Roman"/>
          <w:szCs w:val="24"/>
          <w:lang w:val="sr-Cyrl-CS"/>
        </w:rPr>
        <w:t>. марта 2018. године</w:t>
      </w:r>
      <w:r>
        <w:rPr>
          <w:szCs w:val="24"/>
          <w:lang w:val="sr-Cyrl-CS"/>
        </w:rPr>
        <w:t xml:space="preserve"> </w:t>
      </w:r>
    </w:p>
    <w:p w:rsidR="00C37B85" w:rsidRDefault="00C37B85" w:rsidP="00C37B85">
      <w:pPr>
        <w:rPr>
          <w:rFonts w:cs="Times New Roman"/>
          <w:szCs w:val="24"/>
          <w:lang/>
        </w:rPr>
      </w:pPr>
    </w:p>
    <w:p w:rsidR="00C37B85" w:rsidRDefault="00C37B85" w:rsidP="00C37B85">
      <w:pPr>
        <w:rPr>
          <w:rFonts w:cs="Times New Roman"/>
          <w:szCs w:val="24"/>
          <w:lang/>
        </w:rPr>
      </w:pPr>
    </w:p>
    <w:p w:rsidR="00C37B85" w:rsidRDefault="00C37B85" w:rsidP="00C37B85">
      <w:pPr>
        <w:jc w:val="center"/>
        <w:rPr>
          <w:rFonts w:cs="Times New Roman"/>
          <w:b/>
          <w:szCs w:val="24"/>
          <w:lang w:val="ru-RU"/>
        </w:rPr>
      </w:pPr>
      <w:r>
        <w:rPr>
          <w:rFonts w:cs="Times New Roman"/>
          <w:b/>
          <w:szCs w:val="24"/>
          <w:lang w:val="ru-RU"/>
        </w:rPr>
        <w:t>В  Л  А  Д  А</w:t>
      </w:r>
    </w:p>
    <w:p w:rsidR="00876B2E" w:rsidRDefault="00876B2E" w:rsidP="00C37B85">
      <w:pPr>
        <w:jc w:val="center"/>
        <w:rPr>
          <w:rFonts w:cs="Times New Roman"/>
          <w:b/>
          <w:szCs w:val="24"/>
          <w:lang w:val="ru-RU"/>
        </w:rPr>
      </w:pPr>
    </w:p>
    <w:p w:rsidR="00876B2E" w:rsidRDefault="00876B2E" w:rsidP="00C37B85">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Default="00876B2E" w:rsidP="00C37B85">
      <w:pPr>
        <w:jc w:val="center"/>
        <w:rPr>
          <w:rFonts w:cs="Times New Roman"/>
          <w:b/>
          <w:szCs w:val="24"/>
          <w:lang w:val="ru-RU"/>
        </w:rPr>
      </w:pPr>
    </w:p>
    <w:p w:rsidR="00C37B85" w:rsidRDefault="00C37B85" w:rsidP="00C37B85">
      <w:pPr>
        <w:jc w:val="center"/>
        <w:rPr>
          <w:szCs w:val="24"/>
          <w:lang w:val="ru-RU"/>
        </w:rPr>
      </w:pPr>
    </w:p>
    <w:p w:rsidR="00C37B85" w:rsidRDefault="00C37B85" w:rsidP="00C37B85"/>
    <w:p w:rsidR="00C37B85" w:rsidRDefault="00C37B85" w:rsidP="00C37B85">
      <w:pPr>
        <w:jc w:val="left"/>
        <w:rPr>
          <w:sz w:val="23"/>
          <w:lang/>
        </w:rPr>
      </w:pPr>
    </w:p>
    <w:p w:rsidR="00C37B85" w:rsidRDefault="00C37B85" w:rsidP="00C37B85">
      <w:pPr>
        <w:jc w:val="left"/>
        <w:rPr>
          <w:sz w:val="23"/>
          <w:lang/>
        </w:rPr>
        <w:sectPr w:rsidR="00C37B85" w:rsidSect="00460103">
          <w:pgSz w:w="12240" w:h="15840" w:code="1"/>
          <w:pgMar w:top="993" w:right="1440" w:bottom="567" w:left="1440" w:header="708" w:footer="708" w:gutter="0"/>
          <w:cols w:space="720"/>
        </w:sectPr>
      </w:pPr>
    </w:p>
    <w:p w:rsidR="00F86890" w:rsidRDefault="00F86890" w:rsidP="00F86890">
      <w:pPr>
        <w:tabs>
          <w:tab w:val="left" w:pos="1418"/>
        </w:tabs>
        <w:rPr>
          <w:rFonts w:cs="Times New Roman"/>
          <w:szCs w:val="24"/>
          <w:lang/>
        </w:rPr>
      </w:pPr>
    </w:p>
    <w:p w:rsidR="00876B2E" w:rsidRPr="0055482B" w:rsidRDefault="00876B2E" w:rsidP="00F86890">
      <w:pPr>
        <w:tabs>
          <w:tab w:val="left" w:pos="1418"/>
        </w:tabs>
        <w:rPr>
          <w:rFonts w:cs="Times New Roman"/>
          <w:szCs w:val="24"/>
          <w:lang/>
        </w:rPr>
      </w:pPr>
    </w:p>
    <w:p w:rsidR="00F86890" w:rsidRPr="0055482B" w:rsidRDefault="00F86890" w:rsidP="00F86890">
      <w:pPr>
        <w:tabs>
          <w:tab w:val="left" w:pos="1418"/>
        </w:tabs>
        <w:rPr>
          <w:rFonts w:cs="Times New Roman"/>
          <w:szCs w:val="24"/>
          <w:lang w:val="ru-RU"/>
        </w:rPr>
      </w:pPr>
      <w:r w:rsidRPr="0055482B">
        <w:rPr>
          <w:rFonts w:cs="Times New Roman"/>
          <w:szCs w:val="24"/>
        </w:rPr>
        <w:tab/>
      </w:r>
      <w:r w:rsidRPr="0055482B">
        <w:rPr>
          <w:rFonts w:cs="Times New Roman"/>
          <w:szCs w:val="24"/>
          <w:lang w:val="ru-RU"/>
        </w:rPr>
        <w:t xml:space="preserve">На основу члана </w:t>
      </w:r>
      <w:r w:rsidRPr="0055482B">
        <w:rPr>
          <w:rFonts w:cs="Times New Roman"/>
          <w:szCs w:val="24"/>
          <w:lang/>
        </w:rPr>
        <w:t>37</w:t>
      </w:r>
      <w:r w:rsidRPr="0055482B">
        <w:rPr>
          <w:rFonts w:cs="Times New Roman"/>
          <w:szCs w:val="24"/>
          <w:lang w:val="ru-RU"/>
        </w:rPr>
        <w:t xml:space="preserve">. став </w:t>
      </w:r>
      <w:r w:rsidRPr="0055482B">
        <w:rPr>
          <w:rFonts w:cs="Times New Roman"/>
          <w:szCs w:val="24"/>
        </w:rPr>
        <w:t>3</w:t>
      </w:r>
      <w:r w:rsidRPr="0055482B">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 xml:space="preserve">), а у вези са чланом 6. став 4. Закона о истраживању несрећа у ваздушном, железничком и водном саобраћају </w:t>
      </w:r>
      <w:r w:rsidRPr="0055482B">
        <w:rPr>
          <w:rFonts w:cs="Times New Roman"/>
          <w:szCs w:val="24"/>
          <w:lang w:val="sr-Cyrl-CS"/>
        </w:rPr>
        <w:t>(„Службени гласник РС”, број 66/15)</w:t>
      </w:r>
      <w:r w:rsidRPr="0055482B">
        <w:rPr>
          <w:rFonts w:cs="Times New Roman"/>
          <w:szCs w:val="24"/>
          <w:lang w:val="ru-RU"/>
        </w:rPr>
        <w:t xml:space="preserve"> </w:t>
      </w:r>
      <w:r w:rsidRPr="0055482B">
        <w:rPr>
          <w:szCs w:val="24"/>
          <w:lang w:val="ru-RU"/>
        </w:rPr>
        <w:t xml:space="preserve">и члана 43. став 2. Закона о Влади </w:t>
      </w:r>
      <w:r w:rsidRPr="0055482B">
        <w:rPr>
          <w:szCs w:val="24"/>
          <w:lang w:val="sr-Cyrl-CS"/>
        </w:rPr>
        <w:t xml:space="preserve">(„Службени гласник РС”, бр. </w:t>
      </w:r>
      <w:r w:rsidRPr="0055482B">
        <w:rPr>
          <w:szCs w:val="24"/>
          <w:lang w:val="ru-RU"/>
        </w:rPr>
        <w:t>55/05, 71/05 – исправка, 101/07, 65/08, 16/11, 68/12 – УС</w:t>
      </w:r>
      <w:r w:rsidRPr="0055482B">
        <w:rPr>
          <w:szCs w:val="24"/>
        </w:rPr>
        <w:t>,</w:t>
      </w:r>
      <w:r w:rsidRPr="0055482B">
        <w:rPr>
          <w:szCs w:val="24"/>
          <w:lang w:val="ru-RU"/>
        </w:rPr>
        <w:t xml:space="preserve"> 72/12,</w:t>
      </w:r>
      <w:r w:rsidRPr="0055482B">
        <w:rPr>
          <w:szCs w:val="24"/>
        </w:rPr>
        <w:t xml:space="preserve"> 7/14 </w:t>
      </w:r>
      <w:r w:rsidRPr="0055482B">
        <w:rPr>
          <w:szCs w:val="24"/>
          <w:lang w:val="ru-RU"/>
        </w:rPr>
        <w:t>– УС и 44/14</w:t>
      </w:r>
      <w:r w:rsidRPr="0055482B">
        <w:rPr>
          <w:szCs w:val="24"/>
          <w:lang w:val="sr-Cyrl-CS"/>
        </w:rPr>
        <w:t>)</w:t>
      </w:r>
      <w:r w:rsidRPr="0055482B">
        <w:rPr>
          <w:szCs w:val="24"/>
          <w:lang w:val="ru-RU"/>
        </w:rPr>
        <w:t>,</w:t>
      </w:r>
    </w:p>
    <w:p w:rsidR="00F86890" w:rsidRPr="0055482B" w:rsidRDefault="00F86890" w:rsidP="00F86890">
      <w:pPr>
        <w:rPr>
          <w:rFonts w:cs="Times New Roman"/>
          <w:szCs w:val="24"/>
          <w:lang w:val="ru-RU"/>
        </w:rPr>
      </w:pPr>
    </w:p>
    <w:p w:rsidR="00F86890" w:rsidRPr="0055482B" w:rsidRDefault="00F86890" w:rsidP="00F86890">
      <w:pPr>
        <w:ind w:firstLine="1080"/>
        <w:rPr>
          <w:rFonts w:cs="Times New Roman"/>
          <w:szCs w:val="24"/>
          <w:lang w:val="sr-Cyrl-CS"/>
        </w:rPr>
      </w:pPr>
      <w:r w:rsidRPr="0055482B">
        <w:rPr>
          <w:rFonts w:cs="Times New Roman"/>
          <w:szCs w:val="24"/>
          <w:lang w:val="sr-Cyrl-CS"/>
        </w:rPr>
        <w:tab/>
        <w:t>Влада доноси</w:t>
      </w:r>
    </w:p>
    <w:p w:rsidR="00F86890" w:rsidRPr="0055482B" w:rsidRDefault="00F86890" w:rsidP="00F86890">
      <w:pPr>
        <w:ind w:firstLine="1080"/>
        <w:rPr>
          <w:rFonts w:cs="Times New Roman"/>
          <w:szCs w:val="24"/>
          <w:lang w:val="sr-Cyrl-CS"/>
        </w:rPr>
      </w:pPr>
    </w:p>
    <w:p w:rsidR="00F86890" w:rsidRPr="0055482B" w:rsidRDefault="00F86890" w:rsidP="00F86890">
      <w:pPr>
        <w:jc w:val="center"/>
        <w:rPr>
          <w:rFonts w:cs="Times New Roman"/>
          <w:b/>
          <w:szCs w:val="24"/>
          <w:lang w:val="sr-Cyrl-CS"/>
        </w:rPr>
      </w:pPr>
      <w:r w:rsidRPr="0055482B">
        <w:rPr>
          <w:rFonts w:cs="Times New Roman"/>
          <w:b/>
          <w:szCs w:val="24"/>
          <w:lang w:val="sr-Cyrl-CS"/>
        </w:rPr>
        <w:t>Р Е Ш Е Њ Е</w:t>
      </w:r>
    </w:p>
    <w:p w:rsidR="00F86890" w:rsidRPr="0055482B" w:rsidRDefault="00F86890" w:rsidP="00F86890">
      <w:pPr>
        <w:jc w:val="center"/>
        <w:rPr>
          <w:rFonts w:cs="Times New Roman"/>
          <w:b/>
          <w:szCs w:val="24"/>
          <w:lang w:val="sr-Cyrl-CS"/>
        </w:rPr>
      </w:pPr>
    </w:p>
    <w:p w:rsidR="00F86890" w:rsidRPr="0055482B" w:rsidRDefault="00F86890" w:rsidP="00F86890">
      <w:pPr>
        <w:jc w:val="center"/>
        <w:rPr>
          <w:rFonts w:cs="Times New Roman"/>
          <w:szCs w:val="24"/>
          <w:lang w:val="sr-Cyrl-CS"/>
        </w:rPr>
      </w:pPr>
      <w:r w:rsidRPr="0055482B">
        <w:rPr>
          <w:rFonts w:cs="Times New Roman"/>
          <w:b/>
          <w:szCs w:val="24"/>
          <w:lang w:val="sr-Cyrl-CS"/>
        </w:rPr>
        <w:t xml:space="preserve">О ПОСТАВЉЕЊУ ВРШИОЦА ДУЖНОСТИ ПОМОЋНИКА ГЛАВНОГ ИСТРАЖИТЕЉА </w:t>
      </w:r>
      <w:r w:rsidRPr="0055482B">
        <w:rPr>
          <w:rFonts w:cs="Times New Roman"/>
          <w:b/>
          <w:szCs w:val="24"/>
          <w:lang/>
        </w:rPr>
        <w:t>ЦЕНТРА ЗА ИСТРАЖИВАЊЕ НЕСРЕЋА У САОБРАЋАЈУ</w:t>
      </w:r>
    </w:p>
    <w:p w:rsidR="00F86890" w:rsidRPr="0055482B" w:rsidRDefault="00F86890" w:rsidP="00F86890">
      <w:pPr>
        <w:pStyle w:val="BodyText2"/>
        <w:spacing w:after="0" w:line="240" w:lineRule="auto"/>
        <w:contextualSpacing/>
        <w:jc w:val="center"/>
        <w:rPr>
          <w:rFonts w:cs="Times New Roman"/>
          <w:szCs w:val="24"/>
          <w:lang w:val="sr-Cyrl-CS"/>
        </w:rPr>
      </w:pPr>
    </w:p>
    <w:p w:rsidR="00F86890" w:rsidRPr="0055482B" w:rsidRDefault="00F86890" w:rsidP="00F86890">
      <w:pPr>
        <w:jc w:val="center"/>
        <w:rPr>
          <w:rFonts w:cs="Times New Roman"/>
          <w:szCs w:val="24"/>
          <w:lang w:val="sr-Cyrl-CS"/>
        </w:rPr>
      </w:pPr>
      <w:r w:rsidRPr="0055482B">
        <w:rPr>
          <w:rFonts w:cs="Times New Roman"/>
          <w:szCs w:val="24"/>
          <w:lang w:val="sr-Cyrl-CS"/>
        </w:rPr>
        <w:t>I</w:t>
      </w:r>
    </w:p>
    <w:p w:rsidR="00F86890" w:rsidRPr="0055482B" w:rsidRDefault="00F86890" w:rsidP="00F86890">
      <w:pPr>
        <w:jc w:val="center"/>
        <w:rPr>
          <w:rFonts w:cs="Times New Roman"/>
          <w:szCs w:val="24"/>
          <w:lang w:val="sr-Cyrl-CS"/>
        </w:rPr>
      </w:pPr>
    </w:p>
    <w:p w:rsidR="00F86890" w:rsidRPr="0055482B" w:rsidRDefault="00F86890" w:rsidP="00F86890">
      <w:pPr>
        <w:ind w:firstLine="1077"/>
        <w:rPr>
          <w:rFonts w:cs="Times New Roman"/>
          <w:szCs w:val="24"/>
          <w:lang w:val="sr-Cyrl-CS"/>
        </w:rPr>
      </w:pPr>
      <w:r w:rsidRPr="0055482B">
        <w:rPr>
          <w:rFonts w:cs="Times New Roman"/>
          <w:szCs w:val="24"/>
          <w:lang w:val="sr-Cyrl-CS"/>
        </w:rPr>
        <w:tab/>
        <w:t xml:space="preserve">Поставља се Бранимир Подовац за вршиоца дужности помоћника Главног истражитеља Центра за истраживање </w:t>
      </w:r>
      <w:r w:rsidRPr="0055482B">
        <w:rPr>
          <w:rFonts w:cs="Times New Roman"/>
          <w:szCs w:val="24"/>
          <w:lang/>
        </w:rPr>
        <w:t>несрећа у саобраћају</w:t>
      </w:r>
      <w:r w:rsidRPr="0055482B">
        <w:rPr>
          <w:rFonts w:cs="Times New Roman"/>
          <w:szCs w:val="24"/>
          <w:lang w:val="sr-Cyrl-CS"/>
        </w:rPr>
        <w:t xml:space="preserve"> – главног истражитеља у ваздушном саобраћају од </w:t>
      </w:r>
      <w:r>
        <w:rPr>
          <w:rFonts w:cs="Times New Roman"/>
          <w:szCs w:val="24"/>
          <w:lang w:val="sr-Cyrl-CS"/>
        </w:rPr>
        <w:t>6</w:t>
      </w:r>
      <w:r w:rsidRPr="0055482B">
        <w:rPr>
          <w:rFonts w:cs="Times New Roman"/>
          <w:szCs w:val="24"/>
          <w:lang w:val="sr-Cyrl-CS"/>
        </w:rPr>
        <w:t xml:space="preserve">. </w:t>
      </w:r>
      <w:r>
        <w:rPr>
          <w:rFonts w:cs="Times New Roman"/>
          <w:szCs w:val="24"/>
          <w:lang w:val="sr-Cyrl-CS"/>
        </w:rPr>
        <w:t>марта</w:t>
      </w:r>
      <w:r w:rsidRPr="0055482B">
        <w:rPr>
          <w:rFonts w:cs="Times New Roman"/>
          <w:szCs w:val="24"/>
          <w:lang w:val="sr-Cyrl-CS"/>
        </w:rPr>
        <w:t xml:space="preserve"> 201</w:t>
      </w:r>
      <w:r>
        <w:rPr>
          <w:rFonts w:cs="Times New Roman"/>
          <w:szCs w:val="24"/>
          <w:lang w:val="sr-Cyrl-CS"/>
        </w:rPr>
        <w:t>8</w:t>
      </w:r>
      <w:r w:rsidRPr="0055482B">
        <w:rPr>
          <w:rFonts w:cs="Times New Roman"/>
          <w:szCs w:val="24"/>
          <w:lang w:val="sr-Cyrl-CS"/>
        </w:rPr>
        <w:t>. године, на три месеца.</w:t>
      </w:r>
    </w:p>
    <w:p w:rsidR="00F86890" w:rsidRPr="0055482B" w:rsidRDefault="00F86890" w:rsidP="00F86890">
      <w:pPr>
        <w:jc w:val="center"/>
        <w:rPr>
          <w:rFonts w:cs="Times New Roman"/>
          <w:szCs w:val="24"/>
          <w:lang w:val="sr-Cyrl-CS"/>
        </w:rPr>
      </w:pPr>
    </w:p>
    <w:p w:rsidR="00F86890" w:rsidRPr="0055482B" w:rsidRDefault="00F86890" w:rsidP="00F86890">
      <w:pPr>
        <w:jc w:val="center"/>
        <w:rPr>
          <w:rFonts w:cs="Times New Roman"/>
          <w:szCs w:val="24"/>
          <w:lang w:val="sr-Cyrl-CS"/>
        </w:rPr>
      </w:pPr>
      <w:r w:rsidRPr="0055482B">
        <w:rPr>
          <w:rFonts w:cs="Times New Roman"/>
          <w:szCs w:val="24"/>
          <w:lang w:val="sr-Cyrl-CS"/>
        </w:rPr>
        <w:t>II</w:t>
      </w:r>
    </w:p>
    <w:p w:rsidR="00F86890" w:rsidRPr="0055482B" w:rsidRDefault="00F86890" w:rsidP="00F86890">
      <w:pPr>
        <w:jc w:val="center"/>
        <w:rPr>
          <w:rFonts w:cs="Times New Roman"/>
          <w:szCs w:val="24"/>
          <w:lang w:val="sr-Cyrl-CS"/>
        </w:rPr>
      </w:pPr>
    </w:p>
    <w:p w:rsidR="00F86890" w:rsidRPr="0055482B" w:rsidRDefault="00F86890" w:rsidP="00F86890">
      <w:pPr>
        <w:ind w:firstLine="1080"/>
        <w:rPr>
          <w:rFonts w:cs="Times New Roman"/>
          <w:szCs w:val="24"/>
        </w:rPr>
      </w:pPr>
      <w:r w:rsidRPr="0055482B">
        <w:rPr>
          <w:rFonts w:cs="Times New Roman"/>
          <w:szCs w:val="24"/>
          <w:lang w:val="sr-Cyrl-CS"/>
        </w:rPr>
        <w:tab/>
        <w:t>Ово решење објавити у „Службеном гласнику Републике Србије”.</w:t>
      </w:r>
    </w:p>
    <w:p w:rsidR="00F86890" w:rsidRPr="0055482B" w:rsidRDefault="00F86890" w:rsidP="00F86890">
      <w:pPr>
        <w:ind w:firstLine="1080"/>
        <w:rPr>
          <w:rFonts w:cs="Times New Roman"/>
          <w:szCs w:val="24"/>
        </w:rPr>
      </w:pPr>
    </w:p>
    <w:p w:rsidR="00F86890" w:rsidRPr="0055482B" w:rsidRDefault="00F86890" w:rsidP="00F86890">
      <w:pPr>
        <w:rPr>
          <w:rFonts w:cs="Times New Roman"/>
          <w:szCs w:val="24"/>
          <w:lang w:val="ru-RU"/>
        </w:rPr>
      </w:pPr>
    </w:p>
    <w:p w:rsidR="00F86890" w:rsidRPr="00D106EF" w:rsidRDefault="00F86890" w:rsidP="00F86890">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440</w:t>
      </w:r>
      <w:r w:rsidRPr="00D106EF">
        <w:rPr>
          <w:rFonts w:cs="Times New Roman"/>
          <w:szCs w:val="24"/>
          <w:lang w:val="sr-Cyrl-CS"/>
        </w:rPr>
        <w:t>/2018</w:t>
      </w:r>
      <w:r w:rsidRPr="00D106EF">
        <w:rPr>
          <w:rFonts w:cs="Times New Roman"/>
          <w:szCs w:val="24"/>
        </w:rPr>
        <w:t xml:space="preserve"> </w:t>
      </w:r>
    </w:p>
    <w:p w:rsidR="00F86890" w:rsidRPr="00D106EF" w:rsidRDefault="00F86890" w:rsidP="00F86890">
      <w:pPr>
        <w:rPr>
          <w:rFonts w:cs="Times New Roman"/>
          <w:szCs w:val="24"/>
          <w:lang w:val="sr-Cyrl-CS"/>
        </w:rPr>
      </w:pPr>
      <w:r w:rsidRPr="00D106EF">
        <w:rPr>
          <w:rFonts w:cs="Times New Roman"/>
          <w:szCs w:val="24"/>
          <w:lang w:val="sr-Cyrl-CS"/>
        </w:rPr>
        <w:t xml:space="preserve">У Београду, </w:t>
      </w:r>
      <w:r w:rsidR="00A26881">
        <w:rPr>
          <w:rFonts w:cs="Times New Roman"/>
          <w:szCs w:val="24"/>
          <w:lang w:val="sr-Cyrl-CS"/>
        </w:rPr>
        <w:t>8</w:t>
      </w:r>
      <w:r w:rsidRPr="00D106EF">
        <w:rPr>
          <w:rFonts w:cs="Times New Roman"/>
          <w:szCs w:val="24"/>
          <w:lang w:val="sr-Cyrl-CS"/>
        </w:rPr>
        <w:t xml:space="preserve">. </w:t>
      </w:r>
      <w:r>
        <w:rPr>
          <w:rFonts w:cs="Times New Roman"/>
          <w:szCs w:val="24"/>
          <w:lang w:val="sr-Cyrl-CS"/>
        </w:rPr>
        <w:t>марта</w:t>
      </w:r>
      <w:r w:rsidRPr="00D106EF">
        <w:rPr>
          <w:rFonts w:cs="Times New Roman"/>
          <w:szCs w:val="24"/>
          <w:lang w:val="sr-Cyrl-CS"/>
        </w:rPr>
        <w:t xml:space="preserve"> 2018. године</w:t>
      </w:r>
    </w:p>
    <w:p w:rsidR="00F86890" w:rsidRPr="00D106EF" w:rsidRDefault="00F86890" w:rsidP="00F86890">
      <w:pPr>
        <w:rPr>
          <w:rFonts w:cs="Times New Roman"/>
          <w:szCs w:val="24"/>
          <w:lang/>
        </w:rPr>
      </w:pPr>
    </w:p>
    <w:p w:rsidR="00F86890" w:rsidRPr="00D106EF" w:rsidRDefault="00F86890" w:rsidP="00F86890">
      <w:pPr>
        <w:rPr>
          <w:rFonts w:cs="Times New Roman"/>
          <w:szCs w:val="24"/>
          <w:lang/>
        </w:rPr>
      </w:pPr>
    </w:p>
    <w:p w:rsidR="00F86890" w:rsidRDefault="00F86890" w:rsidP="00F86890">
      <w:pPr>
        <w:jc w:val="center"/>
        <w:rPr>
          <w:rFonts w:cs="Times New Roman"/>
          <w:b/>
          <w:szCs w:val="24"/>
          <w:lang w:val="ru-RU"/>
        </w:rPr>
      </w:pPr>
      <w:r w:rsidRPr="00D106EF">
        <w:rPr>
          <w:rFonts w:cs="Times New Roman"/>
          <w:b/>
          <w:szCs w:val="24"/>
          <w:lang w:val="ru-RU"/>
        </w:rPr>
        <w:t>В  Л  А  Д  А</w:t>
      </w:r>
    </w:p>
    <w:p w:rsidR="00876B2E" w:rsidRDefault="00876B2E" w:rsidP="00F86890">
      <w:pPr>
        <w:jc w:val="center"/>
        <w:rPr>
          <w:rFonts w:cs="Times New Roman"/>
          <w:b/>
          <w:szCs w:val="24"/>
          <w:lang w:val="ru-RU"/>
        </w:rPr>
      </w:pPr>
    </w:p>
    <w:p w:rsidR="00876B2E" w:rsidRDefault="00876B2E" w:rsidP="00F86890">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Pr="00D106EF" w:rsidRDefault="00876B2E" w:rsidP="00F86890">
      <w:pPr>
        <w:jc w:val="center"/>
        <w:rPr>
          <w:rFonts w:cs="Times New Roman"/>
          <w:b/>
          <w:szCs w:val="24"/>
          <w:lang w:val="ru-RU"/>
        </w:rPr>
      </w:pPr>
    </w:p>
    <w:p w:rsidR="00F86890" w:rsidRPr="00D106EF" w:rsidRDefault="00F86890" w:rsidP="00F86890">
      <w:pPr>
        <w:jc w:val="center"/>
        <w:rPr>
          <w:rFonts w:cs="Times New Roman"/>
          <w:szCs w:val="24"/>
          <w:lang w:val="ru-RU"/>
        </w:rPr>
      </w:pPr>
    </w:p>
    <w:p w:rsidR="00F86890" w:rsidRDefault="00F86890" w:rsidP="00F86890"/>
    <w:p w:rsidR="00F86890" w:rsidRDefault="00F86890" w:rsidP="00F86890">
      <w:pPr>
        <w:jc w:val="right"/>
        <w:rPr>
          <w:szCs w:val="24"/>
          <w:lang/>
        </w:rPr>
      </w:pPr>
    </w:p>
    <w:p w:rsidR="00F86890" w:rsidRDefault="00F86890" w:rsidP="00F86890">
      <w:pPr>
        <w:jc w:val="right"/>
        <w:rPr>
          <w:szCs w:val="24"/>
          <w:lang/>
        </w:rPr>
      </w:pPr>
    </w:p>
    <w:p w:rsidR="00F86890" w:rsidRDefault="00F86890" w:rsidP="00F86890">
      <w:pPr>
        <w:jc w:val="right"/>
        <w:rPr>
          <w:szCs w:val="24"/>
          <w:lang/>
        </w:rPr>
        <w:sectPr w:rsidR="00F86890" w:rsidSect="00C84C5F">
          <w:pgSz w:w="12240" w:h="15840" w:code="1"/>
          <w:pgMar w:top="851" w:right="1440" w:bottom="1440" w:left="1440" w:header="708" w:footer="708" w:gutter="0"/>
          <w:cols w:space="708"/>
          <w:docGrid w:linePitch="360"/>
        </w:sectPr>
      </w:pPr>
    </w:p>
    <w:p w:rsidR="00FD38F1" w:rsidRDefault="00FD38F1" w:rsidP="00FD38F1">
      <w:pPr>
        <w:tabs>
          <w:tab w:val="left" w:pos="1418"/>
        </w:tabs>
        <w:rPr>
          <w:rFonts w:cs="Times New Roman"/>
          <w:szCs w:val="24"/>
          <w:lang/>
        </w:rPr>
      </w:pPr>
    </w:p>
    <w:p w:rsidR="00876B2E" w:rsidRPr="0055482B" w:rsidRDefault="00876B2E" w:rsidP="00FD38F1">
      <w:pPr>
        <w:tabs>
          <w:tab w:val="left" w:pos="1418"/>
        </w:tabs>
        <w:rPr>
          <w:rFonts w:cs="Times New Roman"/>
          <w:szCs w:val="24"/>
          <w:lang/>
        </w:rPr>
      </w:pPr>
    </w:p>
    <w:p w:rsidR="00FD38F1" w:rsidRPr="0055482B" w:rsidRDefault="00FD38F1" w:rsidP="00FD38F1">
      <w:pPr>
        <w:tabs>
          <w:tab w:val="left" w:pos="1418"/>
        </w:tabs>
        <w:rPr>
          <w:rFonts w:cs="Times New Roman"/>
          <w:szCs w:val="24"/>
          <w:lang w:val="ru-RU"/>
        </w:rPr>
      </w:pPr>
      <w:r w:rsidRPr="0055482B">
        <w:rPr>
          <w:rFonts w:cs="Times New Roman"/>
          <w:szCs w:val="24"/>
        </w:rPr>
        <w:tab/>
      </w:r>
      <w:r w:rsidRPr="0055482B">
        <w:rPr>
          <w:rFonts w:cs="Times New Roman"/>
          <w:szCs w:val="24"/>
          <w:lang w:val="ru-RU"/>
        </w:rPr>
        <w:t xml:space="preserve">На основу члана </w:t>
      </w:r>
      <w:r w:rsidRPr="0055482B">
        <w:rPr>
          <w:rFonts w:cs="Times New Roman"/>
          <w:szCs w:val="24"/>
          <w:lang/>
        </w:rPr>
        <w:t>37</w:t>
      </w:r>
      <w:r w:rsidRPr="0055482B">
        <w:rPr>
          <w:rFonts w:cs="Times New Roman"/>
          <w:szCs w:val="24"/>
          <w:lang w:val="ru-RU"/>
        </w:rPr>
        <w:t xml:space="preserve">. став </w:t>
      </w:r>
      <w:r w:rsidRPr="0055482B">
        <w:rPr>
          <w:rFonts w:cs="Times New Roman"/>
          <w:szCs w:val="24"/>
        </w:rPr>
        <w:t>3</w:t>
      </w:r>
      <w:r w:rsidRPr="0055482B">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 xml:space="preserve">), а у вези са чланом 6. став 4. Закона о истраживању несрећа у ваздушном, железничком и водном саобраћају </w:t>
      </w:r>
      <w:r w:rsidRPr="0055482B">
        <w:rPr>
          <w:rFonts w:cs="Times New Roman"/>
          <w:szCs w:val="24"/>
          <w:lang w:val="sr-Cyrl-CS"/>
        </w:rPr>
        <w:t>(„Службени гласник РС”, број 66/15)</w:t>
      </w:r>
      <w:r w:rsidRPr="0055482B">
        <w:rPr>
          <w:rFonts w:cs="Times New Roman"/>
          <w:szCs w:val="24"/>
          <w:lang w:val="ru-RU"/>
        </w:rPr>
        <w:t xml:space="preserve"> </w:t>
      </w:r>
      <w:r w:rsidRPr="0055482B">
        <w:rPr>
          <w:szCs w:val="24"/>
          <w:lang w:val="ru-RU"/>
        </w:rPr>
        <w:t xml:space="preserve">и члана 43. став 2. Закона о Влади </w:t>
      </w:r>
      <w:r w:rsidRPr="0055482B">
        <w:rPr>
          <w:szCs w:val="24"/>
          <w:lang w:val="sr-Cyrl-CS"/>
        </w:rPr>
        <w:t xml:space="preserve">(„Службени гласник РС”, бр. </w:t>
      </w:r>
      <w:r w:rsidRPr="0055482B">
        <w:rPr>
          <w:szCs w:val="24"/>
          <w:lang w:val="ru-RU"/>
        </w:rPr>
        <w:t>55/05, 71/05 – исправка, 101/07, 65/08, 16/11, 68/12 – УС</w:t>
      </w:r>
      <w:r w:rsidRPr="0055482B">
        <w:rPr>
          <w:szCs w:val="24"/>
        </w:rPr>
        <w:t>,</w:t>
      </w:r>
      <w:r w:rsidRPr="0055482B">
        <w:rPr>
          <w:szCs w:val="24"/>
          <w:lang w:val="ru-RU"/>
        </w:rPr>
        <w:t xml:space="preserve"> 72/12,</w:t>
      </w:r>
      <w:r w:rsidRPr="0055482B">
        <w:rPr>
          <w:szCs w:val="24"/>
        </w:rPr>
        <w:t xml:space="preserve"> 7/14 </w:t>
      </w:r>
      <w:r w:rsidRPr="0055482B">
        <w:rPr>
          <w:szCs w:val="24"/>
          <w:lang w:val="ru-RU"/>
        </w:rPr>
        <w:t>– УС и 44/14</w:t>
      </w:r>
      <w:r w:rsidRPr="0055482B">
        <w:rPr>
          <w:szCs w:val="24"/>
          <w:lang w:val="sr-Cyrl-CS"/>
        </w:rPr>
        <w:t>)</w:t>
      </w:r>
      <w:r w:rsidRPr="0055482B">
        <w:rPr>
          <w:szCs w:val="24"/>
          <w:lang w:val="ru-RU"/>
        </w:rPr>
        <w:t>,</w:t>
      </w:r>
    </w:p>
    <w:p w:rsidR="00FD38F1" w:rsidRPr="0055482B" w:rsidRDefault="00FD38F1" w:rsidP="00FD38F1">
      <w:pPr>
        <w:rPr>
          <w:rFonts w:cs="Times New Roman"/>
          <w:szCs w:val="24"/>
          <w:lang w:val="ru-RU"/>
        </w:rPr>
      </w:pPr>
    </w:p>
    <w:p w:rsidR="00FD38F1" w:rsidRPr="0055482B" w:rsidRDefault="00FD38F1" w:rsidP="00FD38F1">
      <w:pPr>
        <w:ind w:firstLine="1080"/>
        <w:rPr>
          <w:rFonts w:cs="Times New Roman"/>
          <w:szCs w:val="24"/>
          <w:lang w:val="sr-Cyrl-CS"/>
        </w:rPr>
      </w:pPr>
      <w:r w:rsidRPr="0055482B">
        <w:rPr>
          <w:rFonts w:cs="Times New Roman"/>
          <w:szCs w:val="24"/>
          <w:lang w:val="sr-Cyrl-CS"/>
        </w:rPr>
        <w:tab/>
        <w:t>Влада доноси</w:t>
      </w:r>
    </w:p>
    <w:p w:rsidR="00FD38F1" w:rsidRPr="0055482B" w:rsidRDefault="00FD38F1" w:rsidP="00FD38F1">
      <w:pPr>
        <w:ind w:firstLine="1080"/>
        <w:rPr>
          <w:rFonts w:cs="Times New Roman"/>
          <w:szCs w:val="24"/>
          <w:lang w:val="sr-Cyrl-CS"/>
        </w:rPr>
      </w:pPr>
    </w:p>
    <w:p w:rsidR="00FD38F1" w:rsidRPr="0055482B" w:rsidRDefault="00FD38F1" w:rsidP="00FD38F1">
      <w:pPr>
        <w:jc w:val="center"/>
        <w:rPr>
          <w:rFonts w:cs="Times New Roman"/>
          <w:b/>
          <w:szCs w:val="24"/>
          <w:lang w:val="sr-Cyrl-CS"/>
        </w:rPr>
      </w:pPr>
      <w:r w:rsidRPr="0055482B">
        <w:rPr>
          <w:rFonts w:cs="Times New Roman"/>
          <w:b/>
          <w:szCs w:val="24"/>
          <w:lang w:val="sr-Cyrl-CS"/>
        </w:rPr>
        <w:t>Р Е Ш Е Њ Е</w:t>
      </w:r>
    </w:p>
    <w:p w:rsidR="00FD38F1" w:rsidRPr="0055482B" w:rsidRDefault="00FD38F1" w:rsidP="00FD38F1">
      <w:pPr>
        <w:jc w:val="center"/>
        <w:rPr>
          <w:rFonts w:cs="Times New Roman"/>
          <w:b/>
          <w:szCs w:val="24"/>
          <w:lang w:val="sr-Cyrl-CS"/>
        </w:rPr>
      </w:pPr>
    </w:p>
    <w:p w:rsidR="00FD38F1" w:rsidRPr="0055482B" w:rsidRDefault="00FD38F1" w:rsidP="00FD38F1">
      <w:pPr>
        <w:jc w:val="center"/>
        <w:rPr>
          <w:rFonts w:cs="Times New Roman"/>
          <w:szCs w:val="24"/>
          <w:lang w:val="sr-Cyrl-CS"/>
        </w:rPr>
      </w:pPr>
      <w:r w:rsidRPr="0055482B">
        <w:rPr>
          <w:rFonts w:cs="Times New Roman"/>
          <w:b/>
          <w:szCs w:val="24"/>
          <w:lang w:val="sr-Cyrl-CS"/>
        </w:rPr>
        <w:t xml:space="preserve">О ПОСТАВЉЕЊУ ВРШИОЦА ДУЖНОСТИ ПОМОЋНИКА ГЛАВНОГ ИСТРАЖИТЕЉА </w:t>
      </w:r>
      <w:r w:rsidRPr="0055482B">
        <w:rPr>
          <w:rFonts w:cs="Times New Roman"/>
          <w:b/>
          <w:szCs w:val="24"/>
          <w:lang/>
        </w:rPr>
        <w:t>ЦЕНТРА ЗА ИСТРАЖИВАЊЕ НЕСРЕЋА У САОБРАЋАЈУ</w:t>
      </w:r>
    </w:p>
    <w:p w:rsidR="00FD38F1" w:rsidRPr="0055482B" w:rsidRDefault="00FD38F1" w:rsidP="00FD38F1">
      <w:pPr>
        <w:pStyle w:val="BodyText2"/>
        <w:spacing w:after="0" w:line="240" w:lineRule="auto"/>
        <w:contextualSpacing/>
        <w:jc w:val="center"/>
        <w:rPr>
          <w:rFonts w:cs="Times New Roman"/>
          <w:szCs w:val="24"/>
          <w:lang w:val="sr-Cyrl-CS"/>
        </w:rPr>
      </w:pPr>
    </w:p>
    <w:p w:rsidR="00FD38F1" w:rsidRPr="0055482B" w:rsidRDefault="00FD38F1" w:rsidP="00FD38F1">
      <w:pPr>
        <w:jc w:val="center"/>
        <w:rPr>
          <w:rFonts w:cs="Times New Roman"/>
          <w:szCs w:val="24"/>
          <w:lang w:val="sr-Cyrl-CS"/>
        </w:rPr>
      </w:pPr>
      <w:r w:rsidRPr="0055482B">
        <w:rPr>
          <w:rFonts w:cs="Times New Roman"/>
          <w:szCs w:val="24"/>
          <w:lang w:val="sr-Cyrl-CS"/>
        </w:rPr>
        <w:t>I</w:t>
      </w:r>
    </w:p>
    <w:p w:rsidR="00FD38F1" w:rsidRPr="0055482B" w:rsidRDefault="00FD38F1" w:rsidP="00FD38F1">
      <w:pPr>
        <w:jc w:val="center"/>
        <w:rPr>
          <w:rFonts w:cs="Times New Roman"/>
          <w:szCs w:val="24"/>
          <w:lang w:val="sr-Cyrl-CS"/>
        </w:rPr>
      </w:pPr>
    </w:p>
    <w:p w:rsidR="00FD38F1" w:rsidRPr="0055482B" w:rsidRDefault="00FD38F1" w:rsidP="00FD38F1">
      <w:pPr>
        <w:ind w:firstLine="1077"/>
        <w:rPr>
          <w:rFonts w:cs="Times New Roman"/>
          <w:szCs w:val="24"/>
          <w:lang w:val="sr-Cyrl-CS"/>
        </w:rPr>
      </w:pPr>
      <w:r w:rsidRPr="0055482B">
        <w:rPr>
          <w:rFonts w:cs="Times New Roman"/>
          <w:szCs w:val="24"/>
          <w:lang w:val="sr-Cyrl-CS"/>
        </w:rPr>
        <w:tab/>
        <w:t xml:space="preserve">Поставља се Тамара Шкембовић за вршиоца дужности помоћника Главног истражитеља Центра за истраживање </w:t>
      </w:r>
      <w:r w:rsidRPr="0055482B">
        <w:rPr>
          <w:rFonts w:cs="Times New Roman"/>
          <w:szCs w:val="24"/>
          <w:lang/>
        </w:rPr>
        <w:t>несрећа у саобраћају</w:t>
      </w:r>
      <w:r w:rsidRPr="0055482B">
        <w:rPr>
          <w:rFonts w:cs="Times New Roman"/>
          <w:szCs w:val="24"/>
          <w:lang w:val="sr-Cyrl-CS"/>
        </w:rPr>
        <w:t xml:space="preserve"> – главног истражитеља у железничком саобраћају од </w:t>
      </w:r>
      <w:r>
        <w:rPr>
          <w:rFonts w:cs="Times New Roman"/>
          <w:szCs w:val="24"/>
          <w:lang w:val="sr-Cyrl-CS"/>
        </w:rPr>
        <w:t>9</w:t>
      </w:r>
      <w:r w:rsidRPr="0055482B">
        <w:rPr>
          <w:rFonts w:cs="Times New Roman"/>
          <w:szCs w:val="24"/>
          <w:lang w:val="sr-Cyrl-CS"/>
        </w:rPr>
        <w:t xml:space="preserve">. </w:t>
      </w:r>
      <w:r>
        <w:rPr>
          <w:rFonts w:cs="Times New Roman"/>
          <w:szCs w:val="24"/>
          <w:lang w:val="sr-Cyrl-CS"/>
        </w:rPr>
        <w:t>марта</w:t>
      </w:r>
      <w:r w:rsidRPr="0055482B">
        <w:rPr>
          <w:rFonts w:cs="Times New Roman"/>
          <w:szCs w:val="24"/>
          <w:lang w:val="sr-Cyrl-CS"/>
        </w:rPr>
        <w:t xml:space="preserve"> 201</w:t>
      </w:r>
      <w:r>
        <w:rPr>
          <w:rFonts w:cs="Times New Roman"/>
          <w:szCs w:val="24"/>
          <w:lang w:val="sr-Cyrl-CS"/>
        </w:rPr>
        <w:t>8</w:t>
      </w:r>
      <w:r w:rsidRPr="0055482B">
        <w:rPr>
          <w:rFonts w:cs="Times New Roman"/>
          <w:szCs w:val="24"/>
          <w:lang w:val="sr-Cyrl-CS"/>
        </w:rPr>
        <w:t>. године, на три месеца.</w:t>
      </w:r>
    </w:p>
    <w:p w:rsidR="00FD38F1" w:rsidRPr="0055482B" w:rsidRDefault="00FD38F1" w:rsidP="00FD38F1">
      <w:pPr>
        <w:jc w:val="center"/>
        <w:rPr>
          <w:rFonts w:cs="Times New Roman"/>
          <w:szCs w:val="24"/>
          <w:lang w:val="sr-Cyrl-CS"/>
        </w:rPr>
      </w:pPr>
    </w:p>
    <w:p w:rsidR="00FD38F1" w:rsidRPr="0055482B" w:rsidRDefault="00FD38F1" w:rsidP="00FD38F1">
      <w:pPr>
        <w:jc w:val="center"/>
        <w:rPr>
          <w:rFonts w:cs="Times New Roman"/>
          <w:szCs w:val="24"/>
          <w:lang w:val="sr-Cyrl-CS"/>
        </w:rPr>
      </w:pPr>
      <w:r w:rsidRPr="0055482B">
        <w:rPr>
          <w:rFonts w:cs="Times New Roman"/>
          <w:szCs w:val="24"/>
          <w:lang w:val="sr-Cyrl-CS"/>
        </w:rPr>
        <w:t>II</w:t>
      </w:r>
    </w:p>
    <w:p w:rsidR="00FD38F1" w:rsidRPr="0055482B" w:rsidRDefault="00FD38F1" w:rsidP="00FD38F1">
      <w:pPr>
        <w:jc w:val="center"/>
        <w:rPr>
          <w:rFonts w:cs="Times New Roman"/>
          <w:szCs w:val="24"/>
          <w:lang w:val="sr-Cyrl-CS"/>
        </w:rPr>
      </w:pPr>
    </w:p>
    <w:p w:rsidR="00FD38F1" w:rsidRPr="0055482B" w:rsidRDefault="00FD38F1" w:rsidP="00FD38F1">
      <w:pPr>
        <w:ind w:firstLine="1080"/>
        <w:rPr>
          <w:rFonts w:cs="Times New Roman"/>
          <w:szCs w:val="24"/>
        </w:rPr>
      </w:pPr>
      <w:r w:rsidRPr="0055482B">
        <w:rPr>
          <w:rFonts w:cs="Times New Roman"/>
          <w:szCs w:val="24"/>
          <w:lang w:val="sr-Cyrl-CS"/>
        </w:rPr>
        <w:tab/>
        <w:t>Ово решење објавити у „Службеном гласнику Републике Србије”.</w:t>
      </w:r>
    </w:p>
    <w:p w:rsidR="00FD38F1" w:rsidRPr="0055482B" w:rsidRDefault="00FD38F1" w:rsidP="00FD38F1">
      <w:pPr>
        <w:ind w:firstLine="1080"/>
        <w:rPr>
          <w:rFonts w:cs="Times New Roman"/>
          <w:szCs w:val="24"/>
        </w:rPr>
      </w:pPr>
    </w:p>
    <w:p w:rsidR="00FD38F1" w:rsidRPr="0055482B" w:rsidRDefault="00FD38F1" w:rsidP="00FD38F1">
      <w:pPr>
        <w:rPr>
          <w:rFonts w:cs="Times New Roman"/>
          <w:szCs w:val="24"/>
          <w:lang w:val="ru-RU"/>
        </w:rPr>
      </w:pPr>
    </w:p>
    <w:p w:rsidR="00FD38F1" w:rsidRPr="00D106EF" w:rsidRDefault="00FD38F1" w:rsidP="00FD38F1">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441</w:t>
      </w:r>
      <w:r w:rsidRPr="00D106EF">
        <w:rPr>
          <w:rFonts w:cs="Times New Roman"/>
          <w:szCs w:val="24"/>
          <w:lang w:val="sr-Cyrl-CS"/>
        </w:rPr>
        <w:t>/2018</w:t>
      </w:r>
      <w:r w:rsidRPr="00D106EF">
        <w:rPr>
          <w:rFonts w:cs="Times New Roman"/>
          <w:szCs w:val="24"/>
        </w:rPr>
        <w:t xml:space="preserve"> </w:t>
      </w:r>
    </w:p>
    <w:p w:rsidR="00FD38F1" w:rsidRPr="00D106EF" w:rsidRDefault="00FD38F1" w:rsidP="00FD38F1">
      <w:pPr>
        <w:rPr>
          <w:rFonts w:cs="Times New Roman"/>
          <w:szCs w:val="24"/>
          <w:lang w:val="sr-Cyrl-CS"/>
        </w:rPr>
      </w:pPr>
      <w:r w:rsidRPr="00D106EF">
        <w:rPr>
          <w:rFonts w:cs="Times New Roman"/>
          <w:szCs w:val="24"/>
          <w:lang w:val="sr-Cyrl-CS"/>
        </w:rPr>
        <w:t xml:space="preserve">У Београду, </w:t>
      </w:r>
      <w:r w:rsidR="00A26881">
        <w:rPr>
          <w:rFonts w:cs="Times New Roman"/>
          <w:szCs w:val="24"/>
          <w:lang w:val="sr-Cyrl-CS"/>
        </w:rPr>
        <w:t>8</w:t>
      </w:r>
      <w:r w:rsidRPr="00D106EF">
        <w:rPr>
          <w:rFonts w:cs="Times New Roman"/>
          <w:szCs w:val="24"/>
          <w:lang w:val="sr-Cyrl-CS"/>
        </w:rPr>
        <w:t xml:space="preserve">. </w:t>
      </w:r>
      <w:r>
        <w:rPr>
          <w:rFonts w:cs="Times New Roman"/>
          <w:szCs w:val="24"/>
          <w:lang w:val="sr-Cyrl-CS"/>
        </w:rPr>
        <w:t>марта</w:t>
      </w:r>
      <w:r w:rsidRPr="00D106EF">
        <w:rPr>
          <w:rFonts w:cs="Times New Roman"/>
          <w:szCs w:val="24"/>
          <w:lang w:val="sr-Cyrl-CS"/>
        </w:rPr>
        <w:t xml:space="preserve"> 2018. године</w:t>
      </w:r>
    </w:p>
    <w:p w:rsidR="00FD38F1" w:rsidRPr="00D106EF" w:rsidRDefault="00FD38F1" w:rsidP="00FD38F1">
      <w:pPr>
        <w:rPr>
          <w:rFonts w:cs="Times New Roman"/>
          <w:szCs w:val="24"/>
          <w:lang/>
        </w:rPr>
      </w:pPr>
    </w:p>
    <w:p w:rsidR="00FD38F1" w:rsidRPr="00D106EF" w:rsidRDefault="00FD38F1" w:rsidP="00FD38F1">
      <w:pPr>
        <w:rPr>
          <w:rFonts w:cs="Times New Roman"/>
          <w:szCs w:val="24"/>
          <w:lang/>
        </w:rPr>
      </w:pPr>
    </w:p>
    <w:p w:rsidR="00FD38F1" w:rsidRDefault="00FD38F1" w:rsidP="00FD38F1">
      <w:pPr>
        <w:jc w:val="center"/>
        <w:rPr>
          <w:rFonts w:cs="Times New Roman"/>
          <w:b/>
          <w:szCs w:val="24"/>
          <w:lang w:val="ru-RU"/>
        </w:rPr>
      </w:pPr>
      <w:r w:rsidRPr="00D106EF">
        <w:rPr>
          <w:rFonts w:cs="Times New Roman"/>
          <w:b/>
          <w:szCs w:val="24"/>
          <w:lang w:val="ru-RU"/>
        </w:rPr>
        <w:t>В  Л  А  Д  А</w:t>
      </w:r>
    </w:p>
    <w:p w:rsidR="00876B2E" w:rsidRDefault="00876B2E" w:rsidP="00FD38F1">
      <w:pPr>
        <w:jc w:val="center"/>
        <w:rPr>
          <w:rFonts w:cs="Times New Roman"/>
          <w:b/>
          <w:szCs w:val="24"/>
          <w:lang w:val="ru-RU"/>
        </w:rPr>
      </w:pPr>
    </w:p>
    <w:p w:rsidR="00876B2E" w:rsidRDefault="00876B2E" w:rsidP="00FD38F1">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Pr="00D106EF" w:rsidRDefault="00876B2E" w:rsidP="00FD38F1">
      <w:pPr>
        <w:jc w:val="center"/>
        <w:rPr>
          <w:rFonts w:cs="Times New Roman"/>
          <w:b/>
          <w:szCs w:val="24"/>
          <w:lang w:val="ru-RU"/>
        </w:rPr>
      </w:pPr>
    </w:p>
    <w:p w:rsidR="00FD38F1" w:rsidRPr="00D106EF" w:rsidRDefault="00FD38F1" w:rsidP="00FD38F1">
      <w:pPr>
        <w:jc w:val="center"/>
        <w:rPr>
          <w:rFonts w:cs="Times New Roman"/>
          <w:szCs w:val="24"/>
          <w:lang w:val="ru-RU"/>
        </w:rPr>
      </w:pPr>
    </w:p>
    <w:p w:rsidR="00FD38F1" w:rsidRDefault="00FD38F1" w:rsidP="00FD38F1"/>
    <w:p w:rsidR="00FD38F1" w:rsidRDefault="00FD38F1" w:rsidP="00FD38F1">
      <w:pPr>
        <w:jc w:val="right"/>
        <w:rPr>
          <w:szCs w:val="24"/>
          <w:lang/>
        </w:rPr>
        <w:sectPr w:rsidR="00FD38F1" w:rsidSect="00C84C5F">
          <w:pgSz w:w="12240" w:h="15840" w:code="1"/>
          <w:pgMar w:top="851" w:right="1440" w:bottom="1440" w:left="1440" w:header="708" w:footer="708" w:gutter="0"/>
          <w:cols w:space="708"/>
          <w:docGrid w:linePitch="360"/>
        </w:sectPr>
      </w:pPr>
    </w:p>
    <w:p w:rsidR="006D6E26" w:rsidRDefault="006D6E26" w:rsidP="006D6E26">
      <w:pPr>
        <w:tabs>
          <w:tab w:val="left" w:pos="1440"/>
        </w:tabs>
        <w:jc w:val="right"/>
        <w:rPr>
          <w:szCs w:val="24"/>
          <w:lang w:val="ru-RU"/>
        </w:rPr>
      </w:pPr>
    </w:p>
    <w:p w:rsidR="006D6E26" w:rsidRDefault="006D6E26" w:rsidP="006D6E26">
      <w:pPr>
        <w:tabs>
          <w:tab w:val="left" w:pos="1440"/>
        </w:tabs>
        <w:rPr>
          <w:szCs w:val="24"/>
          <w:lang w:val="ru-RU"/>
        </w:rPr>
      </w:pPr>
    </w:p>
    <w:p w:rsidR="00876B2E" w:rsidRDefault="00876B2E" w:rsidP="006D6E26">
      <w:pPr>
        <w:tabs>
          <w:tab w:val="left" w:pos="1440"/>
        </w:tabs>
        <w:rPr>
          <w:szCs w:val="24"/>
          <w:lang w:val="ru-RU"/>
        </w:rPr>
      </w:pPr>
    </w:p>
    <w:p w:rsidR="006D6E26" w:rsidRPr="009E2F3C" w:rsidRDefault="006D6E26" w:rsidP="006D6E26">
      <w:pPr>
        <w:tabs>
          <w:tab w:val="left" w:pos="1440"/>
        </w:tabs>
        <w:rPr>
          <w:szCs w:val="24"/>
          <w:lang w:val="ru-RU"/>
        </w:rPr>
      </w:pPr>
      <w:r>
        <w:rPr>
          <w:szCs w:val="24"/>
          <w:lang w:val="ru-RU"/>
        </w:rPr>
        <w:tab/>
      </w:r>
      <w:r w:rsidRPr="009E2F3C">
        <w:rPr>
          <w:szCs w:val="24"/>
          <w:lang w:val="ru-RU"/>
        </w:rPr>
        <w:t xml:space="preserve">На основу члана </w:t>
      </w:r>
      <w:r w:rsidRPr="009E2F3C">
        <w:rPr>
          <w:szCs w:val="24"/>
          <w:lang/>
        </w:rPr>
        <w:t>37</w:t>
      </w:r>
      <w:r w:rsidRPr="009E2F3C">
        <w:rPr>
          <w:szCs w:val="24"/>
          <w:lang w:val="ru-RU"/>
        </w:rPr>
        <w:t xml:space="preserve">. став </w:t>
      </w:r>
      <w:r w:rsidRPr="009E2F3C">
        <w:rPr>
          <w:szCs w:val="24"/>
          <w:lang w:val="sr-Cyrl-CS"/>
        </w:rPr>
        <w:t>3</w:t>
      </w:r>
      <w:r w:rsidRPr="009E2F3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323A71">
        <w:rPr>
          <w:rFonts w:cs="Times New Roman"/>
          <w:szCs w:val="24"/>
        </w:rPr>
        <w:t>79/05, 81/05 – исправка, 83/05 – исправка, 64/07, 67/07</w:t>
      </w:r>
      <w:r w:rsidRPr="00323A71">
        <w:rPr>
          <w:rFonts w:cs="Times New Roman"/>
          <w:szCs w:val="24"/>
          <w:lang/>
        </w:rPr>
        <w:t xml:space="preserve"> </w:t>
      </w:r>
      <w:r w:rsidRPr="00323A71">
        <w:rPr>
          <w:rFonts w:cs="Times New Roman"/>
          <w:szCs w:val="24"/>
        </w:rPr>
        <w:t>–</w:t>
      </w:r>
      <w:r w:rsidRPr="00323A71">
        <w:rPr>
          <w:rFonts w:cs="Times New Roman"/>
          <w:szCs w:val="24"/>
          <w:lang/>
        </w:rPr>
        <w:t xml:space="preserve"> </w:t>
      </w:r>
      <w:r w:rsidRPr="00323A71">
        <w:rPr>
          <w:rFonts w:cs="Times New Roman"/>
          <w:szCs w:val="24"/>
        </w:rPr>
        <w:t xml:space="preserve">исправка, 116/08, </w:t>
      </w:r>
      <w:r w:rsidRPr="00323A71">
        <w:rPr>
          <w:rFonts w:cs="Times New Roman"/>
          <w:szCs w:val="24"/>
          <w:lang w:val="ru-RU"/>
        </w:rPr>
        <w:t>104/09</w:t>
      </w:r>
      <w:r w:rsidRPr="00323A71">
        <w:rPr>
          <w:rFonts w:cs="Times New Roman"/>
          <w:szCs w:val="24"/>
        </w:rPr>
        <w:t>,</w:t>
      </w:r>
      <w:r w:rsidRPr="00323A71">
        <w:rPr>
          <w:rFonts w:cs="Times New Roman"/>
          <w:szCs w:val="24"/>
          <w:lang w:val="ru-RU"/>
        </w:rPr>
        <w:t xml:space="preserve"> 99/14</w:t>
      </w:r>
      <w:r w:rsidRPr="00323A71">
        <w:rPr>
          <w:rFonts w:cs="Times New Roman"/>
          <w:szCs w:val="24"/>
        </w:rPr>
        <w:t xml:space="preserve"> </w:t>
      </w:r>
      <w:r w:rsidRPr="00323A71">
        <w:rPr>
          <w:rFonts w:cs="Times New Roman"/>
          <w:szCs w:val="24"/>
          <w:lang/>
        </w:rPr>
        <w:t>и 94/17</w:t>
      </w:r>
      <w:r w:rsidRPr="009E2F3C">
        <w:rPr>
          <w:szCs w:val="24"/>
          <w:lang w:val="ru-RU"/>
        </w:rPr>
        <w:t xml:space="preserve">) </w:t>
      </w:r>
      <w:r>
        <w:rPr>
          <w:szCs w:val="24"/>
          <w:lang w:val="ru-RU"/>
        </w:rPr>
        <w:t xml:space="preserve">и </w:t>
      </w:r>
      <w:r w:rsidRPr="009E2F3C">
        <w:rPr>
          <w:rFonts w:cs="Times New Roman"/>
          <w:szCs w:val="24"/>
          <w:lang w:val="ru-RU"/>
        </w:rPr>
        <w:t>члана 43. став 2.</w:t>
      </w:r>
      <w:r w:rsidRPr="009E2F3C">
        <w:rPr>
          <w:szCs w:val="24"/>
          <w:lang w:val="ru-RU"/>
        </w:rPr>
        <w:t xml:space="preserve"> Закона о Влади </w:t>
      </w:r>
      <w:r w:rsidRPr="009E2F3C">
        <w:rPr>
          <w:szCs w:val="24"/>
          <w:lang w:val="sr-Cyrl-CS"/>
        </w:rPr>
        <w:t xml:space="preserve">(„Службени гласник РС”, бр. </w:t>
      </w:r>
      <w:r w:rsidRPr="009E2F3C">
        <w:rPr>
          <w:szCs w:val="24"/>
          <w:lang w:val="ru-RU"/>
        </w:rPr>
        <w:t>55/05, 71/05 – исправка, 101/07, 65/08, 16/11, 68/12 – УС</w:t>
      </w:r>
      <w:r w:rsidRPr="009E2F3C">
        <w:rPr>
          <w:szCs w:val="24"/>
        </w:rPr>
        <w:t>,</w:t>
      </w:r>
      <w:r w:rsidRPr="009E2F3C">
        <w:rPr>
          <w:szCs w:val="24"/>
          <w:lang w:val="ru-RU"/>
        </w:rPr>
        <w:t xml:space="preserve"> 72/12,</w:t>
      </w:r>
      <w:r w:rsidRPr="009E2F3C">
        <w:rPr>
          <w:szCs w:val="24"/>
        </w:rPr>
        <w:t xml:space="preserve"> 7/14 </w:t>
      </w:r>
      <w:r w:rsidRPr="009E2F3C">
        <w:rPr>
          <w:szCs w:val="24"/>
          <w:lang w:val="ru-RU"/>
        </w:rPr>
        <w:t>– УС и 44/14</w:t>
      </w:r>
      <w:r w:rsidRPr="009E2F3C">
        <w:rPr>
          <w:szCs w:val="24"/>
          <w:lang w:val="sr-Cyrl-CS"/>
        </w:rPr>
        <w:t>)</w:t>
      </w:r>
      <w:r w:rsidRPr="009E2F3C">
        <w:rPr>
          <w:szCs w:val="24"/>
          <w:lang w:val="ru-RU"/>
        </w:rPr>
        <w:t>,</w:t>
      </w:r>
    </w:p>
    <w:p w:rsidR="006D6E26" w:rsidRPr="009E2F3C" w:rsidRDefault="006D6E26" w:rsidP="006D6E26">
      <w:pPr>
        <w:rPr>
          <w:szCs w:val="24"/>
          <w:lang w:val="ru-RU"/>
        </w:rPr>
      </w:pPr>
    </w:p>
    <w:p w:rsidR="006D6E26" w:rsidRPr="009E2F3C" w:rsidRDefault="006D6E26" w:rsidP="006D6E26">
      <w:pPr>
        <w:ind w:firstLine="1080"/>
        <w:rPr>
          <w:szCs w:val="24"/>
          <w:lang w:val="sr-Cyrl-CS"/>
        </w:rPr>
      </w:pPr>
      <w:r w:rsidRPr="009E2F3C">
        <w:rPr>
          <w:szCs w:val="24"/>
          <w:lang w:val="sr-Cyrl-CS"/>
        </w:rPr>
        <w:tab/>
        <w:t>Влада доноси</w:t>
      </w:r>
    </w:p>
    <w:p w:rsidR="006D6E26" w:rsidRPr="009E2F3C" w:rsidRDefault="006D6E26" w:rsidP="006D6E26">
      <w:pPr>
        <w:jc w:val="center"/>
        <w:rPr>
          <w:b/>
          <w:szCs w:val="24"/>
          <w:lang w:val="sr-Cyrl-CS"/>
        </w:rPr>
      </w:pPr>
    </w:p>
    <w:p w:rsidR="006D6E26" w:rsidRPr="009E2F3C" w:rsidRDefault="006D6E26" w:rsidP="006D6E26">
      <w:pPr>
        <w:jc w:val="center"/>
        <w:rPr>
          <w:b/>
          <w:szCs w:val="24"/>
          <w:lang w:val="sr-Cyrl-CS"/>
        </w:rPr>
      </w:pPr>
    </w:p>
    <w:p w:rsidR="006D6E26" w:rsidRPr="009E2F3C" w:rsidRDefault="006D6E26" w:rsidP="006D6E26">
      <w:pPr>
        <w:jc w:val="center"/>
        <w:rPr>
          <w:b/>
          <w:szCs w:val="24"/>
        </w:rPr>
      </w:pPr>
      <w:r w:rsidRPr="009E2F3C">
        <w:rPr>
          <w:b/>
          <w:szCs w:val="24"/>
          <w:lang w:val="sr-Cyrl-CS"/>
        </w:rPr>
        <w:t>Р Е Ш Е Њ Е</w:t>
      </w:r>
    </w:p>
    <w:p w:rsidR="006D6E26" w:rsidRPr="009E2F3C" w:rsidRDefault="006D6E26" w:rsidP="006D6E26">
      <w:pPr>
        <w:jc w:val="center"/>
        <w:rPr>
          <w:b/>
          <w:szCs w:val="24"/>
        </w:rPr>
      </w:pPr>
    </w:p>
    <w:p w:rsidR="006D6E26" w:rsidRPr="009E2F3C" w:rsidRDefault="006D6E26" w:rsidP="006D6E26">
      <w:pPr>
        <w:pStyle w:val="BodyText2"/>
        <w:spacing w:after="0" w:line="240" w:lineRule="auto"/>
        <w:contextualSpacing/>
        <w:jc w:val="center"/>
        <w:rPr>
          <w:b/>
          <w:szCs w:val="24"/>
          <w:lang w:val="sr-Cyrl-CS"/>
        </w:rPr>
      </w:pPr>
      <w:r w:rsidRPr="009E2F3C">
        <w:rPr>
          <w:b/>
          <w:szCs w:val="24"/>
          <w:lang w:val="sr-Cyrl-CS"/>
        </w:rPr>
        <w:t xml:space="preserve">О ПОСТАВЉЕЊУ ВРШИОЦА ДУЖНОСТИ </w:t>
      </w:r>
      <w:r w:rsidRPr="009E2F3C">
        <w:rPr>
          <w:b/>
          <w:szCs w:val="24"/>
        </w:rPr>
        <w:t>ПОМОЋНИКА</w:t>
      </w:r>
      <w:r w:rsidRPr="009E2F3C">
        <w:rPr>
          <w:b/>
          <w:szCs w:val="24"/>
          <w:lang w:val="sr-Cyrl-CS"/>
        </w:rPr>
        <w:t xml:space="preserve"> ДИРЕКТОРА ДИРЕКЦИЈЕ ЗА ЖЕЛЕЗНИЦЕ</w:t>
      </w:r>
    </w:p>
    <w:p w:rsidR="006D6E26" w:rsidRPr="009E2F3C" w:rsidRDefault="006D6E26" w:rsidP="006D6E26">
      <w:pPr>
        <w:jc w:val="center"/>
        <w:rPr>
          <w:szCs w:val="24"/>
          <w:lang w:val="sr-Cyrl-CS"/>
        </w:rPr>
      </w:pPr>
    </w:p>
    <w:p w:rsidR="006D6E26" w:rsidRPr="009E2F3C" w:rsidRDefault="006D6E26" w:rsidP="006D6E26">
      <w:pPr>
        <w:jc w:val="center"/>
        <w:rPr>
          <w:szCs w:val="24"/>
          <w:lang w:val="sr-Cyrl-CS"/>
        </w:rPr>
      </w:pPr>
      <w:r w:rsidRPr="009E2F3C">
        <w:rPr>
          <w:szCs w:val="24"/>
          <w:lang w:val="sr-Cyrl-CS"/>
        </w:rPr>
        <w:t>I</w:t>
      </w:r>
    </w:p>
    <w:p w:rsidR="006D6E26" w:rsidRPr="009E2F3C" w:rsidRDefault="006D6E26" w:rsidP="006D6E26">
      <w:pPr>
        <w:jc w:val="center"/>
        <w:rPr>
          <w:szCs w:val="24"/>
          <w:lang w:val="sr-Cyrl-CS"/>
        </w:rPr>
      </w:pPr>
    </w:p>
    <w:p w:rsidR="006D6E26" w:rsidRPr="009E2F3C" w:rsidRDefault="006D6E26" w:rsidP="006D6E26">
      <w:pPr>
        <w:rPr>
          <w:szCs w:val="24"/>
          <w:lang w:val="sr-Cyrl-CS"/>
        </w:rPr>
      </w:pPr>
      <w:r w:rsidRPr="009E2F3C">
        <w:rPr>
          <w:szCs w:val="24"/>
          <w:lang w:val="sr-Cyrl-CS"/>
        </w:rPr>
        <w:tab/>
      </w:r>
      <w:r w:rsidRPr="009E2F3C">
        <w:rPr>
          <w:szCs w:val="24"/>
          <w:lang w:val="sr-Cyrl-CS"/>
        </w:rPr>
        <w:tab/>
        <w:t xml:space="preserve">Поставља се Синиша Тркуља </w:t>
      </w:r>
      <w:r w:rsidRPr="009E2F3C">
        <w:rPr>
          <w:szCs w:val="24"/>
          <w:lang w:val="ru-RU"/>
        </w:rPr>
        <w:t>за вршиоца дужности помоћника директора Дирекције за железнице</w:t>
      </w:r>
      <w:r w:rsidRPr="009E2F3C">
        <w:rPr>
          <w:szCs w:val="24"/>
          <w:lang w:val="sr-Cyrl-CS"/>
        </w:rPr>
        <w:t xml:space="preserve"> – Сектор за регулисање безбедности и интероперабилности железничког саобраћаја </w:t>
      </w:r>
      <w:r>
        <w:rPr>
          <w:rFonts w:cs="Times New Roman"/>
          <w:szCs w:val="24"/>
          <w:lang w:val="ru-RU"/>
        </w:rPr>
        <w:t>од 11. марта 2018. године,</w:t>
      </w:r>
      <w:r>
        <w:rPr>
          <w:rFonts w:cs="Times New Roman"/>
          <w:szCs w:val="24"/>
          <w:lang/>
        </w:rPr>
        <w:t xml:space="preserve"> на три месеца</w:t>
      </w:r>
      <w:r>
        <w:rPr>
          <w:rFonts w:cs="Times New Roman"/>
          <w:szCs w:val="24"/>
          <w:lang w:val="sr-Cyrl-CS"/>
        </w:rPr>
        <w:t>.</w:t>
      </w:r>
    </w:p>
    <w:p w:rsidR="006D6E26" w:rsidRPr="009E2F3C" w:rsidRDefault="006D6E26" w:rsidP="006D6E26">
      <w:pPr>
        <w:jc w:val="center"/>
        <w:rPr>
          <w:szCs w:val="24"/>
          <w:lang w:val="sr-Cyrl-CS"/>
        </w:rPr>
      </w:pPr>
    </w:p>
    <w:p w:rsidR="006D6E26" w:rsidRPr="009E2F3C" w:rsidRDefault="006D6E26" w:rsidP="006D6E26">
      <w:pPr>
        <w:jc w:val="center"/>
        <w:rPr>
          <w:szCs w:val="24"/>
          <w:lang w:val="sr-Cyrl-CS"/>
        </w:rPr>
      </w:pPr>
      <w:r w:rsidRPr="009E2F3C">
        <w:rPr>
          <w:szCs w:val="24"/>
          <w:lang w:val="sr-Cyrl-CS"/>
        </w:rPr>
        <w:t>II</w:t>
      </w:r>
    </w:p>
    <w:p w:rsidR="006D6E26" w:rsidRPr="009E2F3C" w:rsidRDefault="006D6E26" w:rsidP="006D6E26">
      <w:pPr>
        <w:jc w:val="center"/>
        <w:rPr>
          <w:szCs w:val="24"/>
          <w:lang w:val="sr-Cyrl-CS"/>
        </w:rPr>
      </w:pPr>
    </w:p>
    <w:p w:rsidR="006D6E26" w:rsidRPr="009E2F3C" w:rsidRDefault="006D6E26" w:rsidP="006D6E26">
      <w:pPr>
        <w:rPr>
          <w:szCs w:val="24"/>
          <w:lang w:val="sr-Cyrl-CS"/>
        </w:rPr>
      </w:pPr>
      <w:r w:rsidRPr="009E2F3C">
        <w:rPr>
          <w:szCs w:val="24"/>
          <w:lang w:val="sr-Cyrl-CS"/>
        </w:rPr>
        <w:tab/>
      </w:r>
      <w:r w:rsidRPr="009E2F3C">
        <w:rPr>
          <w:szCs w:val="24"/>
          <w:lang w:val="sr-Cyrl-CS"/>
        </w:rPr>
        <w:tab/>
        <w:t>Ово решење објавити у „Службеном гласнику Републике Србије”.</w:t>
      </w:r>
    </w:p>
    <w:p w:rsidR="006D6E26" w:rsidRPr="009E2F3C" w:rsidRDefault="006D6E26" w:rsidP="006D6E26">
      <w:pPr>
        <w:ind w:firstLine="1080"/>
        <w:rPr>
          <w:szCs w:val="24"/>
          <w:lang w:val="sr-Cyrl-CS"/>
        </w:rPr>
      </w:pPr>
    </w:p>
    <w:p w:rsidR="006D6E26" w:rsidRPr="009E2F3C" w:rsidRDefault="006D6E26" w:rsidP="006D6E26">
      <w:pPr>
        <w:ind w:firstLine="1080"/>
        <w:rPr>
          <w:szCs w:val="24"/>
          <w:lang w:val="sr-Cyrl-CS"/>
        </w:rPr>
      </w:pPr>
    </w:p>
    <w:p w:rsidR="006D6E26" w:rsidRPr="00ED68B8" w:rsidRDefault="006D6E26" w:rsidP="006D6E26">
      <w:pPr>
        <w:rPr>
          <w:rFonts w:cs="Times New Roman"/>
          <w:szCs w:val="24"/>
          <w:lang/>
        </w:rPr>
      </w:pPr>
      <w:r w:rsidRPr="00ED68B8">
        <w:rPr>
          <w:rFonts w:cs="Times New Roman"/>
          <w:szCs w:val="24"/>
          <w:lang/>
        </w:rPr>
        <w:t xml:space="preserve">24 </w:t>
      </w:r>
      <w:r w:rsidRPr="00ED68B8">
        <w:rPr>
          <w:rFonts w:cs="Times New Roman"/>
          <w:szCs w:val="24"/>
          <w:lang w:val="sr-Cyrl-CS"/>
        </w:rPr>
        <w:t>Број: 119-</w:t>
      </w:r>
      <w:r>
        <w:rPr>
          <w:rFonts w:cs="Times New Roman"/>
          <w:szCs w:val="24"/>
          <w:lang w:val="sr-Cyrl-CS"/>
        </w:rPr>
        <w:t>1838</w:t>
      </w:r>
      <w:r w:rsidRPr="00ED68B8">
        <w:rPr>
          <w:rFonts w:cs="Times New Roman"/>
          <w:szCs w:val="24"/>
          <w:lang w:val="sr-Cyrl-CS"/>
        </w:rPr>
        <w:t>/2018</w:t>
      </w:r>
      <w:r w:rsidRPr="00ED68B8">
        <w:rPr>
          <w:rFonts w:cs="Times New Roman"/>
          <w:szCs w:val="24"/>
        </w:rPr>
        <w:t xml:space="preserve"> </w:t>
      </w:r>
    </w:p>
    <w:p w:rsidR="006D6E26" w:rsidRPr="00ED68B8" w:rsidRDefault="006D6E26" w:rsidP="006D6E26">
      <w:pPr>
        <w:rPr>
          <w:rFonts w:cs="Times New Roman"/>
          <w:szCs w:val="24"/>
          <w:lang w:val="sr-Cyrl-CS"/>
        </w:rPr>
      </w:pPr>
      <w:r w:rsidRPr="00ED68B8">
        <w:rPr>
          <w:rFonts w:cs="Times New Roman"/>
          <w:szCs w:val="24"/>
          <w:lang w:val="sr-Cyrl-CS"/>
        </w:rPr>
        <w:t xml:space="preserve">У Београду, </w:t>
      </w:r>
      <w:r w:rsidR="00A26881">
        <w:rPr>
          <w:rFonts w:cs="Times New Roman"/>
          <w:szCs w:val="24"/>
          <w:lang w:val="sr-Cyrl-CS"/>
        </w:rPr>
        <w:t>8</w:t>
      </w:r>
      <w:r w:rsidRPr="00ED68B8">
        <w:rPr>
          <w:rFonts w:cs="Times New Roman"/>
          <w:szCs w:val="24"/>
          <w:lang w:val="sr-Cyrl-CS"/>
        </w:rPr>
        <w:t xml:space="preserve">. </w:t>
      </w:r>
      <w:r>
        <w:rPr>
          <w:rFonts w:cs="Times New Roman"/>
          <w:szCs w:val="24"/>
          <w:lang w:val="sr-Cyrl-CS"/>
        </w:rPr>
        <w:t>марта</w:t>
      </w:r>
      <w:r w:rsidRPr="00ED68B8">
        <w:rPr>
          <w:rFonts w:cs="Times New Roman"/>
          <w:szCs w:val="24"/>
          <w:lang w:val="sr-Cyrl-CS"/>
        </w:rPr>
        <w:t xml:space="preserve"> 2018. године</w:t>
      </w:r>
    </w:p>
    <w:p w:rsidR="006D6E26" w:rsidRPr="00ED68B8" w:rsidRDefault="006D6E26" w:rsidP="006D6E26">
      <w:pPr>
        <w:rPr>
          <w:rFonts w:cs="Times New Roman"/>
          <w:szCs w:val="24"/>
          <w:lang/>
        </w:rPr>
      </w:pPr>
    </w:p>
    <w:p w:rsidR="006D6E26" w:rsidRPr="00ED68B8" w:rsidRDefault="006D6E26" w:rsidP="006D6E26">
      <w:pPr>
        <w:rPr>
          <w:rFonts w:cs="Times New Roman"/>
          <w:szCs w:val="24"/>
          <w:lang/>
        </w:rPr>
      </w:pPr>
    </w:p>
    <w:p w:rsidR="006D6E26" w:rsidRDefault="006D6E26" w:rsidP="006D6E26">
      <w:pPr>
        <w:jc w:val="center"/>
        <w:rPr>
          <w:rFonts w:cs="Times New Roman"/>
          <w:b/>
          <w:szCs w:val="24"/>
          <w:lang w:val="ru-RU"/>
        </w:rPr>
      </w:pPr>
      <w:r w:rsidRPr="00ED68B8">
        <w:rPr>
          <w:rFonts w:cs="Times New Roman"/>
          <w:b/>
          <w:szCs w:val="24"/>
          <w:lang w:val="ru-RU"/>
        </w:rPr>
        <w:t>В  Л  А  Д  А</w:t>
      </w:r>
    </w:p>
    <w:p w:rsidR="00876B2E" w:rsidRDefault="00876B2E" w:rsidP="006D6E26">
      <w:pPr>
        <w:jc w:val="center"/>
        <w:rPr>
          <w:rFonts w:cs="Times New Roman"/>
          <w:b/>
          <w:szCs w:val="24"/>
          <w:lang w:val="ru-RU"/>
        </w:rPr>
      </w:pPr>
    </w:p>
    <w:p w:rsidR="00876B2E" w:rsidRDefault="00876B2E" w:rsidP="006D6E26">
      <w:pPr>
        <w:jc w:val="center"/>
        <w:rPr>
          <w:rFonts w:cs="Times New Roman"/>
          <w:b/>
          <w:szCs w:val="24"/>
          <w:lang w:val="ru-RU"/>
        </w:rPr>
      </w:pPr>
    </w:p>
    <w:tbl>
      <w:tblPr>
        <w:tblW w:w="0" w:type="auto"/>
        <w:jc w:val="center"/>
        <w:tblLayout w:type="fixed"/>
        <w:tblLook w:val="04A0"/>
      </w:tblPr>
      <w:tblGrid>
        <w:gridCol w:w="4783"/>
        <w:gridCol w:w="3937"/>
      </w:tblGrid>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110"/>
                <w:tab w:val="left" w:pos="1418"/>
              </w:tabs>
              <w:jc w:val="center"/>
              <w:rPr>
                <w:rFonts w:eastAsia="Times New Roman" w:cs="Times New Roman"/>
                <w:szCs w:val="24"/>
              </w:rPr>
            </w:pPr>
            <w:r>
              <w:t>ПРЕДСЕДНИК</w:t>
            </w: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tcPr>
          <w:p w:rsidR="00876B2E" w:rsidRDefault="00876B2E" w:rsidP="00876B2E">
            <w:pPr>
              <w:tabs>
                <w:tab w:val="left" w:pos="900"/>
                <w:tab w:val="left" w:pos="1418"/>
              </w:tabs>
              <w:jc w:val="center"/>
              <w:rPr>
                <w:rFonts w:eastAsia="Times New Roman" w:cs="Times New Roman"/>
                <w:szCs w:val="24"/>
              </w:rPr>
            </w:pPr>
          </w:p>
        </w:tc>
      </w:tr>
      <w:tr w:rsidR="00876B2E" w:rsidTr="00876B2E">
        <w:trPr>
          <w:jc w:val="center"/>
        </w:trPr>
        <w:tc>
          <w:tcPr>
            <w:tcW w:w="4783" w:type="dxa"/>
          </w:tcPr>
          <w:p w:rsidR="00876B2E" w:rsidRDefault="00876B2E" w:rsidP="00876B2E">
            <w:pPr>
              <w:tabs>
                <w:tab w:val="left" w:pos="900"/>
                <w:tab w:val="left" w:pos="1418"/>
              </w:tabs>
              <w:jc w:val="center"/>
              <w:rPr>
                <w:rFonts w:eastAsia="Times New Roman" w:cs="Times New Roman"/>
                <w:szCs w:val="24"/>
              </w:rPr>
            </w:pPr>
          </w:p>
        </w:tc>
        <w:tc>
          <w:tcPr>
            <w:tcW w:w="3937" w:type="dxa"/>
            <w:hideMark/>
          </w:tcPr>
          <w:p w:rsidR="00876B2E" w:rsidRDefault="00876B2E" w:rsidP="00876B2E">
            <w:pPr>
              <w:tabs>
                <w:tab w:val="left" w:pos="0"/>
                <w:tab w:val="left" w:pos="1418"/>
              </w:tabs>
              <w:jc w:val="center"/>
              <w:rPr>
                <w:rFonts w:eastAsia="Times New Roman" w:cs="Times New Roman"/>
                <w:szCs w:val="24"/>
                <w:lang/>
              </w:rPr>
            </w:pPr>
            <w:r>
              <w:rPr>
                <w:lang/>
              </w:rPr>
              <w:t>Ана Брнабић</w:t>
            </w:r>
          </w:p>
        </w:tc>
      </w:tr>
    </w:tbl>
    <w:p w:rsidR="00876B2E" w:rsidRPr="00ED68B8" w:rsidRDefault="00876B2E" w:rsidP="006D6E26">
      <w:pPr>
        <w:jc w:val="center"/>
        <w:rPr>
          <w:rFonts w:cs="Times New Roman"/>
          <w:b/>
          <w:szCs w:val="24"/>
          <w:lang w:val="ru-RU"/>
        </w:rPr>
      </w:pPr>
    </w:p>
    <w:p w:rsidR="006D6E26" w:rsidRPr="00ED68B8" w:rsidRDefault="006D6E26" w:rsidP="006D6E26">
      <w:pPr>
        <w:jc w:val="center"/>
        <w:rPr>
          <w:rFonts w:cs="Times New Roman"/>
          <w:szCs w:val="24"/>
          <w:lang w:val="ru-RU"/>
        </w:rPr>
      </w:pPr>
    </w:p>
    <w:p w:rsidR="006D6E26" w:rsidRDefault="006D6E26" w:rsidP="006D6E26"/>
    <w:p w:rsidR="006D6E26" w:rsidRDefault="006D6E26" w:rsidP="006D6E26">
      <w:pPr>
        <w:jc w:val="left"/>
      </w:pPr>
    </w:p>
    <w:p w:rsidR="006D6E26" w:rsidRDefault="006D6E26" w:rsidP="006D6E26">
      <w:pPr>
        <w:jc w:val="left"/>
        <w:sectPr w:rsidR="006D6E26" w:rsidSect="00044FCE">
          <w:pgSz w:w="12240" w:h="15840" w:code="1"/>
          <w:pgMar w:top="709" w:right="1440" w:bottom="567" w:left="1440" w:header="708" w:footer="708" w:gutter="0"/>
          <w:cols w:space="720"/>
        </w:sectPr>
      </w:pPr>
    </w:p>
    <w:p w:rsidR="00F5004A" w:rsidRDefault="00F5004A" w:rsidP="004D5357">
      <w:pPr>
        <w:ind w:right="4"/>
        <w:rPr>
          <w:rFonts w:cs="Times New Roman"/>
          <w:szCs w:val="24"/>
          <w:lang/>
        </w:rPr>
      </w:pPr>
    </w:p>
    <w:p w:rsidR="004D5357" w:rsidRPr="00267FF1" w:rsidRDefault="004D5357" w:rsidP="004D5357">
      <w:pPr>
        <w:rPr>
          <w:rFonts w:cs="Times New Roman"/>
          <w:szCs w:val="24"/>
          <w:lang w:val="ru-RU"/>
        </w:rPr>
      </w:pPr>
      <w:r w:rsidRPr="00267FF1">
        <w:rPr>
          <w:rFonts w:cs="Times New Roman"/>
          <w:szCs w:val="24"/>
          <w:lang/>
        </w:rPr>
        <w:tab/>
      </w:r>
      <w:r w:rsidRPr="00267FF1">
        <w:rPr>
          <w:rFonts w:cs="Times New Roman"/>
          <w:szCs w:val="24"/>
        </w:rPr>
        <w:tab/>
      </w:r>
      <w:r w:rsidRPr="00267FF1">
        <w:rPr>
          <w:rFonts w:cs="Times New Roman"/>
          <w:szCs w:val="24"/>
          <w:lang w:val="ru-RU"/>
        </w:rPr>
        <w:t xml:space="preserve">На основу члана 37. став </w:t>
      </w:r>
      <w:r w:rsidRPr="00267FF1">
        <w:rPr>
          <w:rFonts w:cs="Times New Roman"/>
          <w:szCs w:val="24"/>
          <w:lang w:val="sr-Cyrl-CS"/>
        </w:rPr>
        <w:t>3</w:t>
      </w:r>
      <w:r w:rsidRPr="00267FF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267FF1">
        <w:rPr>
          <w:rFonts w:cs="Times New Roman"/>
          <w:szCs w:val="24"/>
          <w:lang w:val="ru-RU"/>
        </w:rPr>
        <w:t xml:space="preserve">) и члана 43. став 2. Закона о Влади </w:t>
      </w:r>
      <w:r w:rsidRPr="00267FF1">
        <w:rPr>
          <w:rFonts w:cs="Times New Roman"/>
          <w:szCs w:val="24"/>
          <w:lang w:val="sr-Cyrl-CS"/>
        </w:rPr>
        <w:t xml:space="preserve">(„Службени гласник РС”, бр. </w:t>
      </w:r>
      <w:r w:rsidRPr="00267FF1">
        <w:rPr>
          <w:rFonts w:cs="Times New Roman"/>
          <w:szCs w:val="24"/>
          <w:lang w:val="ru-RU"/>
        </w:rPr>
        <w:t>55/05, 71/05 – исправка, 101/07, 65/08, 16/11, 68/12 – УС</w:t>
      </w:r>
      <w:r w:rsidRPr="00267FF1">
        <w:rPr>
          <w:rFonts w:cs="Times New Roman"/>
          <w:szCs w:val="24"/>
        </w:rPr>
        <w:t>,</w:t>
      </w:r>
      <w:r w:rsidRPr="00267FF1">
        <w:rPr>
          <w:rFonts w:cs="Times New Roman"/>
          <w:szCs w:val="24"/>
          <w:lang w:val="ru-RU"/>
        </w:rPr>
        <w:t xml:space="preserve"> 72/12,</w:t>
      </w:r>
      <w:r w:rsidRPr="00267FF1">
        <w:rPr>
          <w:rFonts w:cs="Times New Roman"/>
          <w:szCs w:val="24"/>
        </w:rPr>
        <w:t xml:space="preserve"> 7/14 </w:t>
      </w:r>
      <w:r w:rsidRPr="00267FF1">
        <w:rPr>
          <w:rFonts w:cs="Times New Roman"/>
          <w:szCs w:val="24"/>
          <w:lang w:val="ru-RU"/>
        </w:rPr>
        <w:t>– УС и 44/14</w:t>
      </w:r>
      <w:r w:rsidRPr="00267FF1">
        <w:rPr>
          <w:rFonts w:cs="Times New Roman"/>
          <w:szCs w:val="24"/>
          <w:lang w:val="sr-Cyrl-CS"/>
        </w:rPr>
        <w:t>)</w:t>
      </w:r>
      <w:r w:rsidRPr="00267FF1">
        <w:rPr>
          <w:rFonts w:cs="Times New Roman"/>
          <w:szCs w:val="24"/>
          <w:lang w:val="ru-RU"/>
        </w:rPr>
        <w:t>,</w:t>
      </w:r>
    </w:p>
    <w:p w:rsidR="004D5357" w:rsidRPr="00267FF1" w:rsidRDefault="004D5357" w:rsidP="004D5357">
      <w:pPr>
        <w:rPr>
          <w:rFonts w:cs="Times New Roman"/>
          <w:szCs w:val="24"/>
          <w:lang w:val="ru-RU"/>
        </w:rPr>
      </w:pPr>
    </w:p>
    <w:p w:rsidR="004D5357" w:rsidRPr="00267FF1" w:rsidRDefault="004D5357" w:rsidP="004D5357">
      <w:pPr>
        <w:ind w:firstLine="1080"/>
        <w:rPr>
          <w:rFonts w:cs="Times New Roman"/>
          <w:szCs w:val="24"/>
          <w:lang w:val="sr-Cyrl-CS"/>
        </w:rPr>
      </w:pPr>
      <w:r w:rsidRPr="00267FF1">
        <w:rPr>
          <w:rFonts w:cs="Times New Roman"/>
          <w:szCs w:val="24"/>
          <w:lang w:val="sr-Cyrl-CS"/>
        </w:rPr>
        <w:tab/>
        <w:t>Влада доноси</w:t>
      </w:r>
    </w:p>
    <w:p w:rsidR="004D5357" w:rsidRPr="00267FF1" w:rsidRDefault="004D5357" w:rsidP="004D5357">
      <w:pPr>
        <w:ind w:firstLine="1080"/>
        <w:rPr>
          <w:rFonts w:cs="Times New Roman"/>
          <w:szCs w:val="24"/>
          <w:lang w:val="sr-Cyrl-CS"/>
        </w:rPr>
      </w:pPr>
    </w:p>
    <w:p w:rsidR="004D5357" w:rsidRPr="00267FF1" w:rsidRDefault="004D5357" w:rsidP="004D5357">
      <w:pPr>
        <w:ind w:firstLine="1080"/>
        <w:rPr>
          <w:rFonts w:cs="Times New Roman"/>
          <w:szCs w:val="24"/>
          <w:lang w:val="sr-Cyrl-CS"/>
        </w:rPr>
      </w:pPr>
    </w:p>
    <w:p w:rsidR="004D5357" w:rsidRPr="00267FF1" w:rsidRDefault="004D5357" w:rsidP="004D5357">
      <w:pPr>
        <w:ind w:right="4"/>
        <w:jc w:val="center"/>
        <w:rPr>
          <w:rFonts w:cs="Times New Roman"/>
          <w:b/>
          <w:szCs w:val="24"/>
          <w:lang w:val="sr-Cyrl-CS"/>
        </w:rPr>
      </w:pPr>
      <w:r w:rsidRPr="00267FF1">
        <w:rPr>
          <w:rFonts w:cs="Times New Roman"/>
          <w:b/>
          <w:szCs w:val="24"/>
          <w:lang w:val="sr-Cyrl-CS"/>
        </w:rPr>
        <w:t>Р Е Ш Е Њ Е</w:t>
      </w:r>
    </w:p>
    <w:p w:rsidR="004D5357" w:rsidRPr="00267FF1" w:rsidRDefault="004D5357" w:rsidP="004D5357">
      <w:pPr>
        <w:ind w:right="4"/>
        <w:jc w:val="center"/>
        <w:rPr>
          <w:rFonts w:cs="Times New Roman"/>
          <w:b/>
          <w:szCs w:val="24"/>
          <w:lang w:val="sr-Cyrl-CS"/>
        </w:rPr>
      </w:pPr>
    </w:p>
    <w:p w:rsidR="004D5357" w:rsidRPr="00267FF1" w:rsidRDefault="004D5357" w:rsidP="004D5357">
      <w:pPr>
        <w:pStyle w:val="BodyText2"/>
        <w:spacing w:after="0" w:line="240" w:lineRule="auto"/>
        <w:ind w:right="4"/>
        <w:contextualSpacing/>
        <w:jc w:val="center"/>
        <w:rPr>
          <w:rFonts w:cs="Times New Roman"/>
          <w:b/>
          <w:szCs w:val="24"/>
          <w:lang w:val="sr-Cyrl-CS"/>
        </w:rPr>
      </w:pPr>
      <w:r w:rsidRPr="00267FF1">
        <w:rPr>
          <w:rFonts w:cs="Times New Roman"/>
          <w:b/>
          <w:szCs w:val="24"/>
          <w:lang w:val="sr-Cyrl-CS"/>
        </w:rPr>
        <w:t>О ПОСТАВЉЕЊУ ВРШИОЦА ДУЖНОСТИ ПОМОЋНИКА ДИРЕКТОРА РЕПУБЛИЧКОГ СЕКРЕТАРИЈАТА ЗА ЈАВНЕ ПОЛИТИКЕ</w:t>
      </w:r>
    </w:p>
    <w:p w:rsidR="004D5357" w:rsidRPr="00267FF1" w:rsidRDefault="004D5357" w:rsidP="004D5357">
      <w:pPr>
        <w:ind w:right="4"/>
        <w:jc w:val="center"/>
        <w:rPr>
          <w:rFonts w:cs="Times New Roman"/>
          <w:szCs w:val="24"/>
          <w:lang w:val="sr-Cyrl-CS"/>
        </w:rPr>
      </w:pPr>
    </w:p>
    <w:p w:rsidR="004D5357" w:rsidRPr="00267FF1" w:rsidRDefault="004D5357" w:rsidP="004D5357">
      <w:pPr>
        <w:ind w:right="4"/>
        <w:jc w:val="center"/>
        <w:rPr>
          <w:rFonts w:cs="Times New Roman"/>
          <w:szCs w:val="24"/>
          <w:lang w:val="sr-Cyrl-CS"/>
        </w:rPr>
      </w:pPr>
      <w:r w:rsidRPr="00267FF1">
        <w:rPr>
          <w:rFonts w:cs="Times New Roman"/>
          <w:szCs w:val="24"/>
          <w:lang w:val="sr-Cyrl-CS"/>
        </w:rPr>
        <w:t>I</w:t>
      </w:r>
    </w:p>
    <w:p w:rsidR="004D5357" w:rsidRPr="00267FF1" w:rsidRDefault="004D5357" w:rsidP="004D5357">
      <w:pPr>
        <w:ind w:right="4"/>
        <w:jc w:val="center"/>
        <w:rPr>
          <w:rFonts w:cs="Times New Roman"/>
          <w:szCs w:val="24"/>
          <w:lang w:val="sr-Cyrl-CS"/>
        </w:rPr>
      </w:pPr>
    </w:p>
    <w:p w:rsidR="004D5357" w:rsidRPr="00267FF1" w:rsidRDefault="004D5357" w:rsidP="004D5357">
      <w:pPr>
        <w:ind w:right="4" w:firstLine="1080"/>
        <w:rPr>
          <w:rFonts w:cs="Times New Roman"/>
          <w:szCs w:val="24"/>
          <w:lang w:val="sr-Cyrl-CS"/>
        </w:rPr>
      </w:pPr>
      <w:r w:rsidRPr="00267FF1">
        <w:rPr>
          <w:rFonts w:cs="Times New Roman"/>
          <w:szCs w:val="24"/>
          <w:lang w:val="sr-Cyrl-CS"/>
        </w:rPr>
        <w:tab/>
        <w:t xml:space="preserve">Поставља се Дијана Илић Зоговић </w:t>
      </w:r>
      <w:r w:rsidRPr="00267FF1">
        <w:rPr>
          <w:rFonts w:cs="Times New Roman"/>
          <w:szCs w:val="24"/>
          <w:lang w:val="ru-RU"/>
        </w:rPr>
        <w:t xml:space="preserve">за вршиоца дужности помоћника директора Републичког секретаријата за јавне политике – Сектор за развој и унапређење јавних политика од </w:t>
      </w:r>
      <w:r>
        <w:rPr>
          <w:rFonts w:cs="Times New Roman"/>
          <w:szCs w:val="24"/>
          <w:lang w:val="ru-RU"/>
        </w:rPr>
        <w:t>2</w:t>
      </w:r>
      <w:r w:rsidRPr="00267FF1">
        <w:rPr>
          <w:rFonts w:cs="Times New Roman"/>
          <w:szCs w:val="24"/>
          <w:lang w:val="ru-RU"/>
        </w:rPr>
        <w:t xml:space="preserve">. </w:t>
      </w:r>
      <w:r>
        <w:rPr>
          <w:rFonts w:cs="Times New Roman"/>
          <w:szCs w:val="24"/>
          <w:lang w:val="ru-RU"/>
        </w:rPr>
        <w:t>марта</w:t>
      </w:r>
      <w:r w:rsidRPr="00267FF1">
        <w:rPr>
          <w:rFonts w:cs="Times New Roman"/>
          <w:szCs w:val="24"/>
          <w:lang w:val="ru-RU"/>
        </w:rPr>
        <w:t xml:space="preserve"> 201</w:t>
      </w:r>
      <w:r>
        <w:rPr>
          <w:rFonts w:cs="Times New Roman"/>
          <w:szCs w:val="24"/>
          <w:lang w:val="ru-RU"/>
        </w:rPr>
        <w:t>8</w:t>
      </w:r>
      <w:r w:rsidRPr="00267FF1">
        <w:rPr>
          <w:rFonts w:cs="Times New Roman"/>
          <w:szCs w:val="24"/>
          <w:lang w:val="ru-RU"/>
        </w:rPr>
        <w:t>. године, на три месеца.</w:t>
      </w:r>
    </w:p>
    <w:p w:rsidR="004D5357" w:rsidRPr="00267FF1" w:rsidRDefault="004D5357" w:rsidP="004D5357">
      <w:pPr>
        <w:ind w:firstLine="1080"/>
        <w:rPr>
          <w:rFonts w:cs="Times New Roman"/>
          <w:szCs w:val="24"/>
          <w:lang w:val="sr-Cyrl-CS"/>
        </w:rPr>
      </w:pPr>
    </w:p>
    <w:p w:rsidR="004D5357" w:rsidRPr="00267FF1" w:rsidRDefault="004D5357" w:rsidP="004D5357">
      <w:pPr>
        <w:jc w:val="center"/>
        <w:rPr>
          <w:rFonts w:cs="Times New Roman"/>
          <w:szCs w:val="24"/>
          <w:lang w:val="sr-Cyrl-CS"/>
        </w:rPr>
      </w:pPr>
      <w:r w:rsidRPr="00267FF1">
        <w:rPr>
          <w:rFonts w:cs="Times New Roman"/>
          <w:szCs w:val="24"/>
          <w:lang w:val="sr-Cyrl-CS"/>
        </w:rPr>
        <w:t>II</w:t>
      </w:r>
    </w:p>
    <w:p w:rsidR="004D5357" w:rsidRPr="00267FF1" w:rsidRDefault="004D5357" w:rsidP="004D5357">
      <w:pPr>
        <w:jc w:val="center"/>
        <w:rPr>
          <w:rFonts w:cs="Times New Roman"/>
          <w:b/>
          <w:szCs w:val="24"/>
          <w:lang w:val="sr-Cyrl-CS"/>
        </w:rPr>
      </w:pPr>
    </w:p>
    <w:p w:rsidR="004D5357" w:rsidRPr="00267FF1" w:rsidRDefault="004D5357" w:rsidP="004D5357">
      <w:pPr>
        <w:ind w:firstLine="1080"/>
        <w:rPr>
          <w:rFonts w:cs="Times New Roman"/>
          <w:szCs w:val="24"/>
          <w:lang w:val="sr-Cyrl-CS"/>
        </w:rPr>
      </w:pPr>
      <w:r w:rsidRPr="00267FF1">
        <w:rPr>
          <w:rFonts w:cs="Times New Roman"/>
          <w:szCs w:val="24"/>
          <w:lang w:val="sr-Cyrl-CS"/>
        </w:rPr>
        <w:tab/>
        <w:t>Ово решење објавити у „Службеном гласнику Републике Србије”.</w:t>
      </w:r>
    </w:p>
    <w:p w:rsidR="004D5357" w:rsidRPr="00267FF1" w:rsidRDefault="004D5357" w:rsidP="004D5357">
      <w:pPr>
        <w:ind w:firstLine="1080"/>
        <w:rPr>
          <w:rFonts w:cs="Times New Roman"/>
          <w:szCs w:val="24"/>
          <w:lang w:val="sr-Cyrl-CS"/>
        </w:rPr>
      </w:pPr>
    </w:p>
    <w:p w:rsidR="004D5357" w:rsidRPr="00267FF1" w:rsidRDefault="004D5357" w:rsidP="004D5357">
      <w:pPr>
        <w:ind w:firstLine="1080"/>
        <w:rPr>
          <w:rFonts w:cs="Times New Roman"/>
          <w:szCs w:val="24"/>
          <w:lang w:val="sr-Cyrl-CS"/>
        </w:rPr>
      </w:pPr>
    </w:p>
    <w:p w:rsidR="004D5357" w:rsidRPr="00A0518D" w:rsidRDefault="004D5357" w:rsidP="004D5357">
      <w:pPr>
        <w:rPr>
          <w:rFonts w:cs="Times New Roman"/>
          <w:szCs w:val="24"/>
          <w:lang/>
        </w:rPr>
      </w:pPr>
      <w:r w:rsidRPr="00A0518D">
        <w:rPr>
          <w:rFonts w:cs="Times New Roman"/>
          <w:szCs w:val="24"/>
          <w:lang/>
        </w:rPr>
        <w:t xml:space="preserve">24 </w:t>
      </w:r>
      <w:r w:rsidRPr="00A0518D">
        <w:rPr>
          <w:rFonts w:cs="Times New Roman"/>
          <w:szCs w:val="24"/>
          <w:lang w:val="sr-Cyrl-CS"/>
        </w:rPr>
        <w:t>Број: 119-</w:t>
      </w:r>
      <w:r>
        <w:rPr>
          <w:rFonts w:cs="Times New Roman"/>
          <w:szCs w:val="24"/>
          <w:lang w:val="sr-Cyrl-CS"/>
        </w:rPr>
        <w:t>1973</w:t>
      </w:r>
      <w:r w:rsidRPr="00A0518D">
        <w:rPr>
          <w:rFonts w:cs="Times New Roman"/>
          <w:szCs w:val="24"/>
          <w:lang w:val="sr-Cyrl-CS"/>
        </w:rPr>
        <w:t>/201</w:t>
      </w:r>
      <w:r>
        <w:rPr>
          <w:rFonts w:cs="Times New Roman"/>
          <w:szCs w:val="24"/>
          <w:lang w:val="sr-Cyrl-CS"/>
        </w:rPr>
        <w:t>8</w:t>
      </w:r>
      <w:r w:rsidRPr="00A0518D">
        <w:rPr>
          <w:rFonts w:cs="Times New Roman"/>
          <w:szCs w:val="24"/>
        </w:rPr>
        <w:t xml:space="preserve"> </w:t>
      </w:r>
    </w:p>
    <w:p w:rsidR="004D5357" w:rsidRPr="00A0518D" w:rsidRDefault="00A26881" w:rsidP="004D5357">
      <w:pPr>
        <w:rPr>
          <w:rFonts w:cs="Times New Roman"/>
          <w:szCs w:val="24"/>
          <w:lang/>
        </w:rPr>
      </w:pPr>
      <w:r>
        <w:rPr>
          <w:rFonts w:cs="Times New Roman"/>
          <w:szCs w:val="24"/>
          <w:lang w:val="sr-Cyrl-CS"/>
        </w:rPr>
        <w:t>У Београду, 8. марта 2018. године</w:t>
      </w:r>
      <w:r w:rsidR="004D5357" w:rsidRPr="00A0518D">
        <w:rPr>
          <w:rFonts w:cs="Times New Roman"/>
          <w:szCs w:val="24"/>
          <w:lang w:val="sr-Cyrl-CS"/>
        </w:rPr>
        <w:t xml:space="preserve">   </w:t>
      </w:r>
    </w:p>
    <w:p w:rsidR="004D5357" w:rsidRPr="00A0518D" w:rsidRDefault="004D5357" w:rsidP="004D5357">
      <w:pPr>
        <w:rPr>
          <w:rFonts w:cs="Times New Roman"/>
          <w:szCs w:val="24"/>
          <w:lang/>
        </w:rPr>
      </w:pPr>
    </w:p>
    <w:p w:rsidR="004D5357" w:rsidRPr="00A0518D" w:rsidRDefault="004D5357" w:rsidP="004D5357">
      <w:pPr>
        <w:rPr>
          <w:rFonts w:cs="Times New Roman"/>
          <w:szCs w:val="24"/>
          <w:lang/>
        </w:rPr>
      </w:pPr>
    </w:p>
    <w:p w:rsidR="004D5357" w:rsidRDefault="004D5357" w:rsidP="004D5357">
      <w:pPr>
        <w:jc w:val="center"/>
        <w:rPr>
          <w:rFonts w:cs="Times New Roman"/>
          <w:b/>
          <w:szCs w:val="24"/>
          <w:lang w:val="ru-RU"/>
        </w:rPr>
      </w:pPr>
      <w:r w:rsidRPr="00A0518D">
        <w:rPr>
          <w:rFonts w:cs="Times New Roman"/>
          <w:b/>
          <w:szCs w:val="24"/>
          <w:lang w:val="ru-RU"/>
        </w:rPr>
        <w:t>В  Л  А  Д  А</w:t>
      </w:r>
    </w:p>
    <w:p w:rsidR="00F5004A" w:rsidRDefault="00F5004A" w:rsidP="004D5357">
      <w:pPr>
        <w:jc w:val="center"/>
        <w:rPr>
          <w:rFonts w:cs="Times New Roman"/>
          <w:b/>
          <w:szCs w:val="24"/>
          <w:lang w:val="ru-RU"/>
        </w:rPr>
      </w:pPr>
    </w:p>
    <w:p w:rsidR="00F5004A" w:rsidRDefault="00F5004A" w:rsidP="004D5357">
      <w:pPr>
        <w:jc w:val="center"/>
        <w:rPr>
          <w:rFonts w:cs="Times New Roman"/>
          <w:b/>
          <w:szCs w:val="24"/>
          <w:lang w:val="ru-RU"/>
        </w:rPr>
      </w:pPr>
    </w:p>
    <w:tbl>
      <w:tblPr>
        <w:tblW w:w="0" w:type="auto"/>
        <w:jc w:val="center"/>
        <w:tblLayout w:type="fixed"/>
        <w:tblLook w:val="04A0"/>
      </w:tblPr>
      <w:tblGrid>
        <w:gridCol w:w="4783"/>
        <w:gridCol w:w="3937"/>
      </w:tblGrid>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110"/>
                <w:tab w:val="left" w:pos="1418"/>
              </w:tabs>
              <w:jc w:val="center"/>
              <w:rPr>
                <w:rFonts w:eastAsia="Times New Roman" w:cs="Times New Roman"/>
                <w:szCs w:val="24"/>
              </w:rPr>
            </w:pPr>
            <w:r>
              <w:t>ПРЕДСЕДНИК</w:t>
            </w: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jc w:val="center"/>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0"/>
                <w:tab w:val="left" w:pos="1418"/>
              </w:tabs>
              <w:jc w:val="center"/>
              <w:rPr>
                <w:rFonts w:eastAsia="Times New Roman" w:cs="Times New Roman"/>
                <w:szCs w:val="24"/>
                <w:lang/>
              </w:rPr>
            </w:pPr>
            <w:r>
              <w:rPr>
                <w:lang/>
              </w:rPr>
              <w:t>Ана Брнабић</w:t>
            </w:r>
          </w:p>
        </w:tc>
      </w:tr>
    </w:tbl>
    <w:p w:rsidR="00F5004A" w:rsidRPr="00A0518D" w:rsidRDefault="00F5004A" w:rsidP="004D5357">
      <w:pPr>
        <w:jc w:val="center"/>
        <w:rPr>
          <w:rFonts w:cs="Times New Roman"/>
          <w:b/>
          <w:szCs w:val="24"/>
          <w:lang w:val="ru-RU"/>
        </w:rPr>
      </w:pPr>
    </w:p>
    <w:p w:rsidR="004D5357" w:rsidRPr="00A0518D" w:rsidRDefault="004D5357" w:rsidP="004D5357">
      <w:pPr>
        <w:jc w:val="center"/>
        <w:rPr>
          <w:rFonts w:cs="Times New Roman"/>
          <w:b/>
          <w:szCs w:val="24"/>
          <w:lang w:val="ru-RU"/>
        </w:rPr>
      </w:pPr>
    </w:p>
    <w:p w:rsidR="004D5357" w:rsidRDefault="004D5357" w:rsidP="004D5357">
      <w:pPr>
        <w:jc w:val="left"/>
        <w:rPr>
          <w:sz w:val="23"/>
          <w:lang w:val="ru-RU"/>
        </w:rPr>
      </w:pPr>
    </w:p>
    <w:p w:rsidR="004D5357" w:rsidRDefault="004D5357" w:rsidP="004D5357">
      <w:pPr>
        <w:jc w:val="left"/>
        <w:rPr>
          <w:sz w:val="23"/>
          <w:lang w:val="ru-RU"/>
        </w:rPr>
      </w:pPr>
    </w:p>
    <w:p w:rsidR="009374CB" w:rsidRDefault="009374CB" w:rsidP="004D5357">
      <w:pPr>
        <w:jc w:val="left"/>
        <w:rPr>
          <w:sz w:val="23"/>
          <w:lang w:val="ru-RU"/>
        </w:rPr>
        <w:sectPr w:rsidR="009374CB" w:rsidSect="00C14F05">
          <w:pgSz w:w="12240" w:h="15840" w:code="1"/>
          <w:pgMar w:top="851" w:right="1440" w:bottom="567" w:left="1440" w:header="708" w:footer="708" w:gutter="0"/>
          <w:cols w:space="720"/>
        </w:sectPr>
      </w:pPr>
    </w:p>
    <w:p w:rsidR="009374CB" w:rsidRDefault="009374CB" w:rsidP="009374CB">
      <w:pPr>
        <w:jc w:val="right"/>
        <w:rPr>
          <w:rFonts w:cs="Times New Roman"/>
          <w:szCs w:val="24"/>
          <w:lang/>
        </w:rPr>
      </w:pPr>
    </w:p>
    <w:p w:rsidR="00F5004A" w:rsidRPr="00F4564F" w:rsidRDefault="00F5004A" w:rsidP="009374CB">
      <w:pPr>
        <w:jc w:val="right"/>
        <w:rPr>
          <w:rFonts w:cs="Times New Roman"/>
          <w:szCs w:val="24"/>
          <w:lang/>
        </w:rPr>
      </w:pPr>
    </w:p>
    <w:p w:rsidR="009374CB" w:rsidRPr="00F4564F" w:rsidRDefault="009374CB" w:rsidP="009374CB">
      <w:pPr>
        <w:tabs>
          <w:tab w:val="left" w:pos="1418"/>
        </w:tabs>
        <w:ind w:firstLine="720"/>
        <w:rPr>
          <w:rFonts w:cs="Times New Roman"/>
          <w:szCs w:val="24"/>
          <w:lang w:val="sr-Cyrl-CS"/>
        </w:rPr>
      </w:pPr>
      <w:r w:rsidRPr="00F4564F">
        <w:rPr>
          <w:rFonts w:cs="Times New Roman"/>
          <w:szCs w:val="24"/>
          <w:lang/>
        </w:rPr>
        <w:tab/>
      </w:r>
      <w:r w:rsidRPr="00F4564F">
        <w:rPr>
          <w:rFonts w:cs="Times New Roman"/>
          <w:szCs w:val="24"/>
          <w:lang w:val="ru-RU"/>
        </w:rPr>
        <w:t xml:space="preserve">На основу члана </w:t>
      </w:r>
      <w:r w:rsidRPr="00F4564F">
        <w:rPr>
          <w:rFonts w:cs="Times New Roman"/>
          <w:szCs w:val="24"/>
          <w:lang w:val="sr-Cyrl-CS"/>
        </w:rPr>
        <w:t xml:space="preserve">6. став 1. Уредбе о Управи за заједничке послове републичких органа („Службени гласник РСˮ, </w:t>
      </w:r>
      <w:r w:rsidRPr="00F4564F">
        <w:rPr>
          <w:szCs w:val="24"/>
          <w:lang w:val="sr-Cyrl-CS"/>
        </w:rPr>
        <w:t xml:space="preserve">бр. 63/13, 73/17 </w:t>
      </w:r>
      <w:r w:rsidRPr="00F4564F">
        <w:rPr>
          <w:szCs w:val="24"/>
          <w:lang w:val="ru-RU"/>
        </w:rPr>
        <w:t>– др. пропис и 76/17</w:t>
      </w:r>
      <w:r w:rsidRPr="00F4564F">
        <w:rPr>
          <w:rFonts w:cs="Times New Roman"/>
          <w:szCs w:val="24"/>
          <w:lang w:val="sr-Cyrl-CS"/>
        </w:rPr>
        <w:t>)</w:t>
      </w:r>
      <w:r w:rsidRPr="00F4564F">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F4564F">
        <w:rPr>
          <w:rFonts w:cs="Times New Roman"/>
          <w:szCs w:val="24"/>
        </w:rPr>
        <w:t>,</w:t>
      </w:r>
      <w:r w:rsidRPr="00F4564F">
        <w:rPr>
          <w:rFonts w:cs="Times New Roman"/>
          <w:szCs w:val="24"/>
          <w:lang w:val="ru-RU"/>
        </w:rPr>
        <w:t xml:space="preserve">  99/14 </w:t>
      </w:r>
      <w:r w:rsidRPr="00F4564F">
        <w:rPr>
          <w:rFonts w:cs="Times New Roman"/>
          <w:szCs w:val="24"/>
          <w:lang/>
        </w:rPr>
        <w:t>и 94/17</w:t>
      </w:r>
      <w:r w:rsidRPr="00F4564F">
        <w:rPr>
          <w:rFonts w:cs="Times New Roman"/>
          <w:szCs w:val="24"/>
          <w:lang w:val="ru-RU"/>
        </w:rPr>
        <w:t xml:space="preserve">) и члана 43. став 2. Закона о Влади </w:t>
      </w:r>
      <w:r w:rsidRPr="00F4564F">
        <w:rPr>
          <w:rFonts w:cs="Times New Roman"/>
          <w:szCs w:val="24"/>
          <w:lang w:val="sr-Cyrl-CS"/>
        </w:rPr>
        <w:t xml:space="preserve">(„Службени гласник РС”, бр. </w:t>
      </w:r>
      <w:r w:rsidRPr="00F4564F">
        <w:rPr>
          <w:rFonts w:cs="Times New Roman"/>
          <w:szCs w:val="24"/>
          <w:lang w:val="ru-RU"/>
        </w:rPr>
        <w:t>55/05, 71/05 – исправка, 101/07, 65/08, 16/11, 68/12 – УС</w:t>
      </w:r>
      <w:r w:rsidRPr="00F4564F">
        <w:rPr>
          <w:rFonts w:cs="Times New Roman"/>
          <w:szCs w:val="24"/>
        </w:rPr>
        <w:t>,</w:t>
      </w:r>
      <w:r w:rsidRPr="00F4564F">
        <w:rPr>
          <w:rFonts w:cs="Times New Roman"/>
          <w:szCs w:val="24"/>
          <w:lang w:val="ru-RU"/>
        </w:rPr>
        <w:t xml:space="preserve"> 72/12,</w:t>
      </w:r>
      <w:r w:rsidRPr="00F4564F">
        <w:rPr>
          <w:rFonts w:cs="Times New Roman"/>
          <w:szCs w:val="24"/>
        </w:rPr>
        <w:t xml:space="preserve"> 7/14 </w:t>
      </w:r>
      <w:r w:rsidRPr="00F4564F">
        <w:rPr>
          <w:rFonts w:cs="Times New Roman"/>
          <w:szCs w:val="24"/>
          <w:lang w:val="ru-RU"/>
        </w:rPr>
        <w:t>– УС и 44/14</w:t>
      </w:r>
      <w:r w:rsidRPr="00F4564F">
        <w:rPr>
          <w:rFonts w:cs="Times New Roman"/>
          <w:szCs w:val="24"/>
          <w:lang w:val="sr-Cyrl-CS"/>
        </w:rPr>
        <w:t>)</w:t>
      </w:r>
      <w:r w:rsidRPr="00F4564F">
        <w:rPr>
          <w:rFonts w:cs="Times New Roman"/>
          <w:szCs w:val="24"/>
          <w:lang w:val="ru-RU"/>
        </w:rPr>
        <w:t>,</w:t>
      </w:r>
    </w:p>
    <w:p w:rsidR="009374CB" w:rsidRPr="00F4564F" w:rsidRDefault="009374CB" w:rsidP="009374CB">
      <w:pPr>
        <w:ind w:right="-425"/>
        <w:rPr>
          <w:rFonts w:cs="Times New Roman"/>
          <w:szCs w:val="24"/>
          <w:lang w:val="ru-RU"/>
        </w:rPr>
      </w:pPr>
    </w:p>
    <w:p w:rsidR="009374CB" w:rsidRPr="00F4564F" w:rsidRDefault="009374CB" w:rsidP="009374CB">
      <w:pPr>
        <w:ind w:right="-425"/>
        <w:rPr>
          <w:rFonts w:cs="Times New Roman"/>
          <w:szCs w:val="24"/>
          <w:lang w:val="sr-Cyrl-CS"/>
        </w:rPr>
      </w:pPr>
      <w:r w:rsidRPr="00F4564F">
        <w:rPr>
          <w:rFonts w:cs="Times New Roman"/>
          <w:szCs w:val="24"/>
          <w:lang w:val="sr-Cyrl-CS"/>
        </w:rPr>
        <w:tab/>
      </w:r>
      <w:r w:rsidRPr="00F4564F">
        <w:rPr>
          <w:rFonts w:cs="Times New Roman"/>
          <w:szCs w:val="24"/>
          <w:lang w:val="sr-Cyrl-CS"/>
        </w:rPr>
        <w:tab/>
        <w:t>Влада доноси</w:t>
      </w:r>
    </w:p>
    <w:p w:rsidR="009374CB" w:rsidRPr="00F4564F" w:rsidRDefault="009374CB" w:rsidP="009374CB">
      <w:pPr>
        <w:rPr>
          <w:rFonts w:cs="Times New Roman"/>
          <w:b/>
          <w:szCs w:val="24"/>
        </w:rPr>
      </w:pPr>
    </w:p>
    <w:p w:rsidR="009374CB" w:rsidRPr="00F4564F" w:rsidRDefault="009374CB" w:rsidP="009374CB">
      <w:pPr>
        <w:ind w:right="-425"/>
        <w:jc w:val="center"/>
        <w:rPr>
          <w:rFonts w:cs="Times New Roman"/>
          <w:b/>
          <w:szCs w:val="24"/>
          <w:lang w:val="sr-Cyrl-CS"/>
        </w:rPr>
      </w:pPr>
      <w:r w:rsidRPr="00F4564F">
        <w:rPr>
          <w:rFonts w:cs="Times New Roman"/>
          <w:b/>
          <w:szCs w:val="24"/>
          <w:lang w:val="sr-Cyrl-CS"/>
        </w:rPr>
        <w:t>Р Е Ш Е Њ Е</w:t>
      </w:r>
    </w:p>
    <w:p w:rsidR="009374CB" w:rsidRPr="00F4564F" w:rsidRDefault="009374CB" w:rsidP="009374CB">
      <w:pPr>
        <w:ind w:right="-425"/>
        <w:jc w:val="center"/>
        <w:rPr>
          <w:rFonts w:cs="Times New Roman"/>
          <w:b/>
          <w:szCs w:val="24"/>
          <w:lang w:val="sr-Cyrl-CS"/>
        </w:rPr>
      </w:pPr>
    </w:p>
    <w:p w:rsidR="009374CB" w:rsidRPr="00F4564F" w:rsidRDefault="009374CB" w:rsidP="009374CB">
      <w:pPr>
        <w:pStyle w:val="BodyText2"/>
        <w:spacing w:after="0" w:line="240" w:lineRule="auto"/>
        <w:ind w:right="-425"/>
        <w:jc w:val="center"/>
        <w:rPr>
          <w:b/>
          <w:szCs w:val="24"/>
          <w:lang/>
        </w:rPr>
      </w:pPr>
      <w:r w:rsidRPr="00F4564F">
        <w:rPr>
          <w:b/>
          <w:szCs w:val="24"/>
          <w:lang w:val="sr-Cyrl-CS"/>
        </w:rPr>
        <w:t xml:space="preserve">О ПОСТАВЉЕЊУ ВРШИОЦА ДУЖНОСТИ </w:t>
      </w:r>
      <w:r w:rsidRPr="00F4564F">
        <w:rPr>
          <w:b/>
          <w:szCs w:val="24"/>
        </w:rPr>
        <w:t xml:space="preserve">ЗАМЕНИКА ДИРЕКТОРА </w:t>
      </w:r>
    </w:p>
    <w:p w:rsidR="009374CB" w:rsidRPr="00F4564F" w:rsidRDefault="009374CB" w:rsidP="009374CB">
      <w:pPr>
        <w:pStyle w:val="BodyText2"/>
        <w:spacing w:after="0" w:line="240" w:lineRule="auto"/>
        <w:ind w:right="-425"/>
        <w:jc w:val="center"/>
        <w:rPr>
          <w:b/>
          <w:szCs w:val="24"/>
          <w:lang w:val="sr-Cyrl-CS"/>
        </w:rPr>
      </w:pPr>
      <w:r w:rsidRPr="00F4564F">
        <w:rPr>
          <w:b/>
          <w:szCs w:val="24"/>
        </w:rPr>
        <w:t>УПРАВЕ ЗА ЗАЈЕДНИЧКЕ ПОСЛОВЕ РЕПУБЛИЧКИХ ОРГАНА</w:t>
      </w:r>
    </w:p>
    <w:p w:rsidR="009374CB" w:rsidRPr="00F4564F" w:rsidRDefault="009374CB" w:rsidP="009374CB">
      <w:pPr>
        <w:pStyle w:val="BodyText2"/>
        <w:spacing w:after="0" w:line="240" w:lineRule="auto"/>
        <w:contextualSpacing/>
        <w:jc w:val="center"/>
        <w:rPr>
          <w:szCs w:val="24"/>
          <w:lang w:val="sr-Cyrl-CS"/>
        </w:rPr>
      </w:pPr>
    </w:p>
    <w:p w:rsidR="009374CB" w:rsidRPr="00F4564F" w:rsidRDefault="009374CB" w:rsidP="009374CB">
      <w:pPr>
        <w:ind w:right="4"/>
        <w:jc w:val="center"/>
        <w:rPr>
          <w:rFonts w:cs="Times New Roman"/>
          <w:szCs w:val="24"/>
          <w:lang w:val="sr-Cyrl-CS"/>
        </w:rPr>
      </w:pPr>
      <w:r w:rsidRPr="00F4564F">
        <w:rPr>
          <w:rFonts w:cs="Times New Roman"/>
          <w:szCs w:val="24"/>
          <w:lang w:val="sr-Cyrl-CS"/>
        </w:rPr>
        <w:t>I</w:t>
      </w:r>
    </w:p>
    <w:p w:rsidR="009374CB" w:rsidRPr="00F4564F" w:rsidRDefault="009374CB" w:rsidP="009374CB">
      <w:pPr>
        <w:ind w:right="-425"/>
        <w:rPr>
          <w:rFonts w:cs="Times New Roman"/>
          <w:szCs w:val="24"/>
          <w:lang w:val="sr-Cyrl-CS"/>
        </w:rPr>
      </w:pPr>
    </w:p>
    <w:p w:rsidR="009374CB" w:rsidRPr="00F4564F" w:rsidRDefault="009374CB" w:rsidP="009374CB">
      <w:pPr>
        <w:rPr>
          <w:rFonts w:cs="Times New Roman"/>
          <w:szCs w:val="24"/>
          <w:lang w:val="sr-Cyrl-CS"/>
        </w:rPr>
      </w:pPr>
      <w:r w:rsidRPr="00F4564F">
        <w:rPr>
          <w:rFonts w:cs="Times New Roman"/>
          <w:szCs w:val="24"/>
          <w:lang w:val="sr-Cyrl-CS"/>
        </w:rPr>
        <w:tab/>
      </w:r>
      <w:r w:rsidRPr="00F4564F">
        <w:rPr>
          <w:rFonts w:cs="Times New Roman"/>
          <w:szCs w:val="24"/>
          <w:lang w:val="sr-Cyrl-CS"/>
        </w:rPr>
        <w:tab/>
        <w:t xml:space="preserve">Поставља се Милица Лукешевић за вршиоца дужности заменика директора Управе за заједничке послове републичких органа </w:t>
      </w:r>
      <w:r>
        <w:rPr>
          <w:rFonts w:cs="Times New Roman"/>
          <w:szCs w:val="24"/>
          <w:lang w:val="ru-RU"/>
        </w:rPr>
        <w:t>од 9. марта 2018. године,</w:t>
      </w:r>
      <w:r>
        <w:rPr>
          <w:rFonts w:cs="Times New Roman"/>
          <w:szCs w:val="24"/>
          <w:lang/>
        </w:rPr>
        <w:t xml:space="preserve"> на три месеца</w:t>
      </w:r>
      <w:r>
        <w:rPr>
          <w:rFonts w:cs="Times New Roman"/>
          <w:szCs w:val="24"/>
          <w:lang w:val="sr-Cyrl-CS"/>
        </w:rPr>
        <w:t>.</w:t>
      </w:r>
    </w:p>
    <w:p w:rsidR="009374CB" w:rsidRPr="00F4564F" w:rsidRDefault="009374CB" w:rsidP="009374CB">
      <w:pPr>
        <w:ind w:right="-425"/>
        <w:rPr>
          <w:rFonts w:cs="Times New Roman"/>
          <w:szCs w:val="24"/>
          <w:lang w:val="sr-Cyrl-CS"/>
        </w:rPr>
      </w:pPr>
    </w:p>
    <w:p w:rsidR="009374CB" w:rsidRPr="00F4564F" w:rsidRDefault="009374CB" w:rsidP="009374CB">
      <w:pPr>
        <w:ind w:right="4"/>
        <w:jc w:val="center"/>
        <w:rPr>
          <w:rFonts w:cs="Times New Roman"/>
          <w:szCs w:val="24"/>
          <w:lang w:val="sr-Cyrl-CS"/>
        </w:rPr>
      </w:pPr>
      <w:r w:rsidRPr="00F4564F">
        <w:rPr>
          <w:rFonts w:cs="Times New Roman"/>
          <w:szCs w:val="24"/>
          <w:lang w:val="sr-Cyrl-CS"/>
        </w:rPr>
        <w:t>II</w:t>
      </w:r>
    </w:p>
    <w:p w:rsidR="009374CB" w:rsidRPr="00F4564F" w:rsidRDefault="009374CB" w:rsidP="009374CB">
      <w:pPr>
        <w:ind w:right="-425"/>
        <w:jc w:val="center"/>
        <w:rPr>
          <w:rFonts w:cs="Times New Roman"/>
          <w:szCs w:val="24"/>
          <w:lang w:val="sr-Cyrl-CS"/>
        </w:rPr>
      </w:pPr>
    </w:p>
    <w:p w:rsidR="009374CB" w:rsidRPr="00F4564F" w:rsidRDefault="009374CB" w:rsidP="009374CB">
      <w:pPr>
        <w:rPr>
          <w:rFonts w:cs="Times New Roman"/>
          <w:szCs w:val="24"/>
          <w:lang w:val="sr-Cyrl-CS"/>
        </w:rPr>
      </w:pPr>
      <w:r w:rsidRPr="00F4564F">
        <w:rPr>
          <w:rFonts w:cs="Times New Roman"/>
          <w:szCs w:val="24"/>
          <w:lang w:val="sr-Cyrl-CS"/>
        </w:rPr>
        <w:tab/>
      </w:r>
      <w:r w:rsidRPr="00F4564F">
        <w:rPr>
          <w:rFonts w:cs="Times New Roman"/>
          <w:szCs w:val="24"/>
          <w:lang w:val="sr-Cyrl-CS"/>
        </w:rPr>
        <w:tab/>
        <w:t>Ово решење објавити у „Службеном гласнику Републике Србије”.</w:t>
      </w:r>
    </w:p>
    <w:p w:rsidR="009374CB" w:rsidRPr="00F4564F" w:rsidRDefault="009374CB" w:rsidP="009374CB">
      <w:pPr>
        <w:ind w:right="-425"/>
        <w:rPr>
          <w:rFonts w:cs="Times New Roman"/>
          <w:szCs w:val="24"/>
          <w:lang w:val="ru-RU"/>
        </w:rPr>
      </w:pPr>
    </w:p>
    <w:p w:rsidR="009374CB" w:rsidRPr="00F4564F" w:rsidRDefault="009374CB" w:rsidP="009374CB">
      <w:pPr>
        <w:rPr>
          <w:rFonts w:cs="Times New Roman"/>
          <w:szCs w:val="24"/>
          <w:lang w:val="ru-RU"/>
        </w:rPr>
      </w:pPr>
    </w:p>
    <w:p w:rsidR="009374CB" w:rsidRPr="00F4564F" w:rsidRDefault="009374CB" w:rsidP="009374CB">
      <w:pPr>
        <w:rPr>
          <w:rFonts w:cs="Times New Roman"/>
          <w:szCs w:val="24"/>
          <w:lang/>
        </w:rPr>
      </w:pPr>
      <w:r w:rsidRPr="00F4564F">
        <w:rPr>
          <w:rFonts w:cs="Times New Roman"/>
          <w:szCs w:val="24"/>
          <w:lang/>
        </w:rPr>
        <w:t xml:space="preserve">24 </w:t>
      </w:r>
      <w:r w:rsidRPr="00F4564F">
        <w:rPr>
          <w:rFonts w:cs="Times New Roman"/>
          <w:szCs w:val="24"/>
          <w:lang w:val="sr-Cyrl-CS"/>
        </w:rPr>
        <w:t>Број: 119-183</w:t>
      </w:r>
      <w:r>
        <w:rPr>
          <w:rFonts w:cs="Times New Roman"/>
          <w:szCs w:val="24"/>
          <w:lang w:val="sr-Cyrl-CS"/>
        </w:rPr>
        <w:t>9</w:t>
      </w:r>
      <w:r w:rsidRPr="00F4564F">
        <w:rPr>
          <w:rFonts w:cs="Times New Roman"/>
          <w:szCs w:val="24"/>
          <w:lang w:val="sr-Cyrl-CS"/>
        </w:rPr>
        <w:t>/2018</w:t>
      </w:r>
      <w:r w:rsidRPr="00F4564F">
        <w:rPr>
          <w:rFonts w:cs="Times New Roman"/>
          <w:szCs w:val="24"/>
        </w:rPr>
        <w:t xml:space="preserve"> </w:t>
      </w:r>
    </w:p>
    <w:p w:rsidR="009374CB" w:rsidRPr="00F4564F" w:rsidRDefault="009374CB" w:rsidP="009374CB">
      <w:pPr>
        <w:rPr>
          <w:rFonts w:cs="Times New Roman"/>
          <w:szCs w:val="24"/>
          <w:lang w:val="sr-Cyrl-CS"/>
        </w:rPr>
      </w:pPr>
      <w:r w:rsidRPr="00F4564F">
        <w:rPr>
          <w:rFonts w:cs="Times New Roman"/>
          <w:szCs w:val="24"/>
          <w:lang w:val="sr-Cyrl-CS"/>
        </w:rPr>
        <w:t xml:space="preserve">У Београду, </w:t>
      </w:r>
      <w:r w:rsidR="00A26881">
        <w:rPr>
          <w:rFonts w:cs="Times New Roman"/>
          <w:szCs w:val="24"/>
          <w:lang w:val="sr-Cyrl-CS"/>
        </w:rPr>
        <w:t>8</w:t>
      </w:r>
      <w:r w:rsidRPr="00F4564F">
        <w:rPr>
          <w:rFonts w:cs="Times New Roman"/>
          <w:szCs w:val="24"/>
          <w:lang w:val="sr-Cyrl-CS"/>
        </w:rPr>
        <w:t xml:space="preserve">. </w:t>
      </w:r>
      <w:r>
        <w:rPr>
          <w:rFonts w:cs="Times New Roman"/>
          <w:szCs w:val="24"/>
          <w:lang w:val="sr-Cyrl-CS"/>
        </w:rPr>
        <w:t>марта</w:t>
      </w:r>
      <w:r w:rsidRPr="00F4564F">
        <w:rPr>
          <w:rFonts w:cs="Times New Roman"/>
          <w:szCs w:val="24"/>
          <w:lang w:val="sr-Cyrl-CS"/>
        </w:rPr>
        <w:t xml:space="preserve"> 2018. године</w:t>
      </w:r>
    </w:p>
    <w:p w:rsidR="009374CB" w:rsidRPr="00F4564F" w:rsidRDefault="009374CB" w:rsidP="009374CB">
      <w:pPr>
        <w:rPr>
          <w:rFonts w:cs="Times New Roman"/>
          <w:szCs w:val="24"/>
          <w:lang/>
        </w:rPr>
      </w:pPr>
    </w:p>
    <w:p w:rsidR="009374CB" w:rsidRPr="00F4564F" w:rsidRDefault="009374CB" w:rsidP="009374CB">
      <w:pPr>
        <w:rPr>
          <w:rFonts w:cs="Times New Roman"/>
          <w:szCs w:val="24"/>
          <w:lang/>
        </w:rPr>
      </w:pPr>
    </w:p>
    <w:p w:rsidR="009374CB" w:rsidRDefault="009374CB" w:rsidP="009374CB">
      <w:pPr>
        <w:jc w:val="center"/>
        <w:rPr>
          <w:rFonts w:cs="Times New Roman"/>
          <w:b/>
          <w:szCs w:val="24"/>
          <w:lang w:val="ru-RU"/>
        </w:rPr>
      </w:pPr>
      <w:r w:rsidRPr="00F4564F">
        <w:rPr>
          <w:rFonts w:cs="Times New Roman"/>
          <w:b/>
          <w:szCs w:val="24"/>
          <w:lang w:val="ru-RU"/>
        </w:rPr>
        <w:t>В  Л  А  Д  А</w:t>
      </w:r>
    </w:p>
    <w:p w:rsidR="00F5004A" w:rsidRDefault="00F5004A" w:rsidP="009374CB">
      <w:pPr>
        <w:jc w:val="center"/>
        <w:rPr>
          <w:rFonts w:cs="Times New Roman"/>
          <w:b/>
          <w:szCs w:val="24"/>
          <w:lang w:val="ru-RU"/>
        </w:rPr>
      </w:pPr>
    </w:p>
    <w:p w:rsidR="00F5004A" w:rsidRDefault="00F5004A" w:rsidP="009374CB">
      <w:pPr>
        <w:jc w:val="center"/>
        <w:rPr>
          <w:rFonts w:cs="Times New Roman"/>
          <w:b/>
          <w:szCs w:val="24"/>
          <w:lang w:val="ru-RU"/>
        </w:rPr>
      </w:pPr>
    </w:p>
    <w:tbl>
      <w:tblPr>
        <w:tblW w:w="0" w:type="auto"/>
        <w:jc w:val="center"/>
        <w:tblLayout w:type="fixed"/>
        <w:tblLook w:val="04A0"/>
      </w:tblPr>
      <w:tblGrid>
        <w:gridCol w:w="4783"/>
        <w:gridCol w:w="3937"/>
      </w:tblGrid>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110"/>
                <w:tab w:val="left" w:pos="1418"/>
              </w:tabs>
              <w:jc w:val="center"/>
              <w:rPr>
                <w:rFonts w:eastAsia="Times New Roman" w:cs="Times New Roman"/>
                <w:szCs w:val="24"/>
              </w:rPr>
            </w:pPr>
            <w:r>
              <w:t>ПРЕДСЕДНИК</w:t>
            </w: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jc w:val="center"/>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0"/>
                <w:tab w:val="left" w:pos="1418"/>
              </w:tabs>
              <w:jc w:val="center"/>
              <w:rPr>
                <w:rFonts w:eastAsia="Times New Roman" w:cs="Times New Roman"/>
                <w:szCs w:val="24"/>
                <w:lang/>
              </w:rPr>
            </w:pPr>
            <w:r>
              <w:rPr>
                <w:lang/>
              </w:rPr>
              <w:t>Ана Брнабић</w:t>
            </w:r>
          </w:p>
        </w:tc>
      </w:tr>
    </w:tbl>
    <w:p w:rsidR="00F5004A" w:rsidRPr="00F4564F" w:rsidRDefault="00F5004A" w:rsidP="009374CB">
      <w:pPr>
        <w:jc w:val="center"/>
        <w:rPr>
          <w:rFonts w:cs="Times New Roman"/>
          <w:b/>
          <w:szCs w:val="24"/>
          <w:lang w:val="ru-RU"/>
        </w:rPr>
      </w:pPr>
    </w:p>
    <w:p w:rsidR="009374CB" w:rsidRPr="00F4564F" w:rsidRDefault="009374CB" w:rsidP="009374CB">
      <w:pPr>
        <w:jc w:val="center"/>
        <w:rPr>
          <w:rFonts w:cs="Times New Roman"/>
          <w:szCs w:val="24"/>
          <w:lang w:val="ru-RU"/>
        </w:rPr>
      </w:pPr>
    </w:p>
    <w:p w:rsidR="004D5357" w:rsidRDefault="004D5357" w:rsidP="004D5357">
      <w:pPr>
        <w:jc w:val="left"/>
        <w:rPr>
          <w:sz w:val="23"/>
          <w:lang w:val="ru-RU"/>
        </w:rPr>
        <w:sectPr w:rsidR="004D5357" w:rsidSect="00C14F05">
          <w:pgSz w:w="12240" w:h="15840" w:code="1"/>
          <w:pgMar w:top="851" w:right="1440" w:bottom="567" w:left="1440" w:header="708" w:footer="708" w:gutter="0"/>
          <w:cols w:space="720"/>
        </w:sectPr>
      </w:pPr>
    </w:p>
    <w:p w:rsidR="00CB262A" w:rsidRDefault="00CB262A" w:rsidP="00CB262A">
      <w:pPr>
        <w:jc w:val="right"/>
        <w:rPr>
          <w:szCs w:val="24"/>
        </w:rPr>
      </w:pPr>
    </w:p>
    <w:p w:rsidR="00F5004A" w:rsidRPr="00F02E26" w:rsidRDefault="00F5004A" w:rsidP="00CB262A">
      <w:pPr>
        <w:jc w:val="right"/>
        <w:rPr>
          <w:szCs w:val="24"/>
        </w:rPr>
      </w:pPr>
    </w:p>
    <w:p w:rsidR="00CB262A" w:rsidRDefault="00CB262A" w:rsidP="00CB262A">
      <w:pPr>
        <w:tabs>
          <w:tab w:val="left" w:pos="1418"/>
        </w:tabs>
        <w:rPr>
          <w:szCs w:val="24"/>
          <w:lang w:val="ru-RU"/>
        </w:rPr>
      </w:pPr>
      <w:r>
        <w:rPr>
          <w:szCs w:val="24"/>
          <w:lang/>
        </w:rPr>
        <w:tab/>
      </w:r>
      <w:r>
        <w:rPr>
          <w:szCs w:val="24"/>
          <w:lang w:val="ru-RU"/>
        </w:rPr>
        <w:t xml:space="preserve">На основу члана </w:t>
      </w:r>
      <w:r>
        <w:rPr>
          <w:szCs w:val="24"/>
          <w:lang/>
        </w:rPr>
        <w:t>5.</w:t>
      </w:r>
      <w:r>
        <w:rPr>
          <w:szCs w:val="24"/>
          <w:lang w:val="ru-RU"/>
        </w:rPr>
        <w:t xml:space="preserve"> став 1. Уредбе о оснивању Канцеларије за управљање јавним улагањима („Службени гласник РС”, број 95/15),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B262A" w:rsidRDefault="00CB262A" w:rsidP="00CB262A">
      <w:pPr>
        <w:rPr>
          <w:szCs w:val="24"/>
          <w:lang w:val="ru-RU"/>
        </w:rPr>
      </w:pPr>
    </w:p>
    <w:p w:rsidR="00CB262A" w:rsidRDefault="00CB262A" w:rsidP="00CB262A">
      <w:pPr>
        <w:ind w:firstLine="1080"/>
        <w:rPr>
          <w:szCs w:val="24"/>
          <w:lang w:val="sr-Cyrl-CS"/>
        </w:rPr>
      </w:pPr>
      <w:r>
        <w:rPr>
          <w:szCs w:val="24"/>
          <w:lang w:val="sr-Cyrl-CS"/>
        </w:rPr>
        <w:tab/>
        <w:t>Влада доноси</w:t>
      </w:r>
    </w:p>
    <w:p w:rsidR="00CB262A" w:rsidRDefault="00CB262A" w:rsidP="00CB262A">
      <w:pPr>
        <w:ind w:firstLine="1080"/>
        <w:rPr>
          <w:szCs w:val="24"/>
          <w:lang w:val="sr-Cyrl-CS"/>
        </w:rPr>
      </w:pPr>
    </w:p>
    <w:p w:rsidR="00CB262A" w:rsidRDefault="00CB262A" w:rsidP="00CB262A">
      <w:pPr>
        <w:jc w:val="center"/>
        <w:rPr>
          <w:b/>
          <w:szCs w:val="24"/>
          <w:lang w:val="sr-Cyrl-CS"/>
        </w:rPr>
      </w:pPr>
      <w:r>
        <w:rPr>
          <w:b/>
          <w:szCs w:val="24"/>
          <w:lang w:val="sr-Cyrl-CS"/>
        </w:rPr>
        <w:t>Р Е Ш Е Њ Е</w:t>
      </w:r>
    </w:p>
    <w:p w:rsidR="00CB262A" w:rsidRDefault="00CB262A" w:rsidP="00CB262A">
      <w:pPr>
        <w:jc w:val="center"/>
        <w:rPr>
          <w:b/>
          <w:szCs w:val="24"/>
          <w:lang w:val="sr-Cyrl-CS"/>
        </w:rPr>
      </w:pPr>
    </w:p>
    <w:p w:rsidR="00CB262A" w:rsidRDefault="00CB262A" w:rsidP="00CB262A">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rPr>
        <w:t>ПОМОЋНИКА</w:t>
      </w:r>
      <w:r>
        <w:rPr>
          <w:b/>
          <w:szCs w:val="24"/>
          <w:lang w:val="sr-Cyrl-CS"/>
        </w:rPr>
        <w:t xml:space="preserve"> </w:t>
      </w:r>
      <w:r>
        <w:rPr>
          <w:b/>
          <w:szCs w:val="24"/>
          <w:lang/>
        </w:rPr>
        <w:t>ДИРЕКТОРА КАНЦЕЛАРИЈЕ ЗА УПРАВЉАЊЕ ЈАВНИМ УЛАГАЊИМА</w:t>
      </w:r>
    </w:p>
    <w:p w:rsidR="00CB262A" w:rsidRDefault="00CB262A" w:rsidP="00CB262A">
      <w:pPr>
        <w:jc w:val="center"/>
        <w:rPr>
          <w:szCs w:val="24"/>
          <w:lang w:val="sr-Cyrl-CS"/>
        </w:rPr>
      </w:pPr>
    </w:p>
    <w:p w:rsidR="00CB262A" w:rsidRDefault="00CB262A" w:rsidP="00CB262A">
      <w:pPr>
        <w:jc w:val="center"/>
        <w:rPr>
          <w:szCs w:val="24"/>
          <w:lang w:val="sr-Cyrl-CS"/>
        </w:rPr>
      </w:pPr>
      <w:r>
        <w:rPr>
          <w:szCs w:val="24"/>
          <w:lang w:val="sr-Cyrl-CS"/>
        </w:rPr>
        <w:t>I</w:t>
      </w:r>
    </w:p>
    <w:p w:rsidR="00CB262A" w:rsidRDefault="00CB262A" w:rsidP="00CB262A">
      <w:pPr>
        <w:jc w:val="center"/>
        <w:rPr>
          <w:szCs w:val="24"/>
          <w:lang w:val="sr-Cyrl-CS"/>
        </w:rPr>
      </w:pPr>
    </w:p>
    <w:p w:rsidR="00CB262A" w:rsidRDefault="00CB262A" w:rsidP="00CB262A">
      <w:pPr>
        <w:rPr>
          <w:szCs w:val="24"/>
          <w:lang w:val="sr-Cyrl-CS"/>
        </w:rPr>
      </w:pPr>
      <w:r>
        <w:rPr>
          <w:szCs w:val="24"/>
          <w:lang w:val="sr-Cyrl-CS"/>
        </w:rPr>
        <w:tab/>
      </w:r>
      <w:r>
        <w:rPr>
          <w:szCs w:val="24"/>
          <w:lang w:val="sr-Cyrl-CS"/>
        </w:rPr>
        <w:tab/>
        <w:t xml:space="preserve">Поставља се Зоран Диздаревић </w:t>
      </w:r>
      <w:r>
        <w:rPr>
          <w:szCs w:val="24"/>
          <w:lang w:val="ru-RU"/>
        </w:rPr>
        <w:t xml:space="preserve">за вршиоца дужности помоћника </w:t>
      </w:r>
      <w:r>
        <w:rPr>
          <w:szCs w:val="24"/>
          <w:lang/>
        </w:rPr>
        <w:t>директора Канцеларије за управљање јавним улагањима од 1. марта 2018. године, на три месеца</w:t>
      </w:r>
      <w:r>
        <w:rPr>
          <w:szCs w:val="24"/>
          <w:lang w:val="sr-Cyrl-CS"/>
        </w:rPr>
        <w:t>.</w:t>
      </w:r>
    </w:p>
    <w:p w:rsidR="00CB262A" w:rsidRDefault="00CB262A" w:rsidP="00CB262A">
      <w:pPr>
        <w:ind w:firstLine="1080"/>
        <w:rPr>
          <w:szCs w:val="24"/>
          <w:lang w:val="sr-Cyrl-CS"/>
        </w:rPr>
      </w:pPr>
    </w:p>
    <w:p w:rsidR="00CB262A" w:rsidRDefault="00CB262A" w:rsidP="00CB262A">
      <w:pPr>
        <w:jc w:val="center"/>
        <w:rPr>
          <w:szCs w:val="24"/>
          <w:lang w:val="sr-Cyrl-CS"/>
        </w:rPr>
      </w:pPr>
      <w:r>
        <w:rPr>
          <w:szCs w:val="24"/>
          <w:lang w:val="sr-Cyrl-CS"/>
        </w:rPr>
        <w:t>II</w:t>
      </w:r>
    </w:p>
    <w:p w:rsidR="00CB262A" w:rsidRDefault="00CB262A" w:rsidP="00CB262A">
      <w:pPr>
        <w:jc w:val="center"/>
        <w:rPr>
          <w:b/>
          <w:szCs w:val="24"/>
          <w:lang w:val="sr-Cyrl-CS"/>
        </w:rPr>
      </w:pPr>
    </w:p>
    <w:p w:rsidR="00CB262A" w:rsidRDefault="00CB262A" w:rsidP="00CB262A">
      <w:pPr>
        <w:ind w:firstLine="1080"/>
        <w:rPr>
          <w:szCs w:val="24"/>
          <w:lang w:val="sr-Cyrl-CS"/>
        </w:rPr>
      </w:pPr>
      <w:r>
        <w:rPr>
          <w:szCs w:val="24"/>
          <w:lang w:val="sr-Cyrl-CS"/>
        </w:rPr>
        <w:tab/>
        <w:t>Ово решење објавити у „Службеном гласнику Републике Србије”.</w:t>
      </w:r>
    </w:p>
    <w:p w:rsidR="00CB262A" w:rsidRDefault="00CB262A" w:rsidP="00CB262A">
      <w:pPr>
        <w:ind w:firstLine="1080"/>
        <w:rPr>
          <w:szCs w:val="24"/>
          <w:lang w:val="sr-Cyrl-CS"/>
        </w:rPr>
      </w:pPr>
    </w:p>
    <w:p w:rsidR="00CB262A" w:rsidRDefault="00CB262A" w:rsidP="00CB262A">
      <w:pPr>
        <w:ind w:firstLine="1080"/>
        <w:rPr>
          <w:szCs w:val="24"/>
          <w:lang w:val="sr-Cyrl-CS"/>
        </w:rPr>
      </w:pPr>
    </w:p>
    <w:p w:rsidR="00CB262A" w:rsidRDefault="00CB262A" w:rsidP="00CB262A">
      <w:pPr>
        <w:rPr>
          <w:rFonts w:cs="Times New Roman"/>
          <w:szCs w:val="24"/>
          <w:lang w:val="ru-RU"/>
        </w:rPr>
      </w:pPr>
      <w:r>
        <w:rPr>
          <w:rFonts w:cs="Times New Roman"/>
          <w:szCs w:val="24"/>
          <w:lang w:val="ru-RU"/>
        </w:rPr>
        <w:t>24 Број: 119-</w:t>
      </w:r>
      <w:r>
        <w:rPr>
          <w:rFonts w:cs="Times New Roman"/>
          <w:szCs w:val="24"/>
          <w:lang/>
        </w:rPr>
        <w:t>1540</w:t>
      </w:r>
      <w:r>
        <w:rPr>
          <w:rFonts w:cs="Times New Roman"/>
          <w:szCs w:val="24"/>
          <w:lang w:val="ru-RU"/>
        </w:rPr>
        <w:t>/2018</w:t>
      </w:r>
    </w:p>
    <w:p w:rsidR="00CB262A" w:rsidRDefault="00A26881" w:rsidP="00CB262A">
      <w:pPr>
        <w:rPr>
          <w:rFonts w:cs="Times New Roman"/>
          <w:szCs w:val="24"/>
          <w:lang/>
        </w:rPr>
      </w:pPr>
      <w:r>
        <w:rPr>
          <w:rFonts w:cs="Times New Roman"/>
          <w:szCs w:val="24"/>
          <w:lang w:val="sr-Cyrl-CS"/>
        </w:rPr>
        <w:t>У Београду, 8. марта 2018. године</w:t>
      </w:r>
      <w:r w:rsidR="00CB262A">
        <w:rPr>
          <w:rFonts w:cs="Times New Roman"/>
          <w:szCs w:val="24"/>
          <w:lang w:val="sr-Cyrl-CS"/>
        </w:rPr>
        <w:t xml:space="preserve">   </w:t>
      </w:r>
    </w:p>
    <w:p w:rsidR="00CB262A" w:rsidRDefault="00CB262A" w:rsidP="00CB262A">
      <w:pPr>
        <w:rPr>
          <w:rFonts w:cs="Times New Roman"/>
          <w:szCs w:val="24"/>
          <w:lang/>
        </w:rPr>
      </w:pPr>
    </w:p>
    <w:p w:rsidR="00CB262A" w:rsidRDefault="00CB262A" w:rsidP="00CB262A">
      <w:pPr>
        <w:rPr>
          <w:rFonts w:cs="Times New Roman"/>
          <w:szCs w:val="24"/>
          <w:lang/>
        </w:rPr>
      </w:pPr>
    </w:p>
    <w:p w:rsidR="00CB262A" w:rsidRDefault="00CB262A" w:rsidP="00CB262A">
      <w:pPr>
        <w:jc w:val="center"/>
        <w:rPr>
          <w:rFonts w:cs="Times New Roman"/>
          <w:b/>
          <w:szCs w:val="24"/>
          <w:lang w:val="ru-RU"/>
        </w:rPr>
      </w:pPr>
      <w:r>
        <w:rPr>
          <w:rFonts w:cs="Times New Roman"/>
          <w:b/>
          <w:szCs w:val="24"/>
          <w:lang w:val="ru-RU"/>
        </w:rPr>
        <w:t>В  Л  А  Д  А</w:t>
      </w:r>
    </w:p>
    <w:p w:rsidR="00F5004A" w:rsidRDefault="00F5004A" w:rsidP="00CB262A">
      <w:pPr>
        <w:jc w:val="center"/>
        <w:rPr>
          <w:rFonts w:cs="Times New Roman"/>
          <w:b/>
          <w:szCs w:val="24"/>
          <w:lang w:val="ru-RU"/>
        </w:rPr>
      </w:pPr>
    </w:p>
    <w:p w:rsidR="00F5004A" w:rsidRDefault="00F5004A" w:rsidP="00CB262A">
      <w:pPr>
        <w:jc w:val="center"/>
        <w:rPr>
          <w:rFonts w:cs="Times New Roman"/>
          <w:b/>
          <w:szCs w:val="24"/>
          <w:lang w:val="ru-RU"/>
        </w:rPr>
      </w:pPr>
    </w:p>
    <w:tbl>
      <w:tblPr>
        <w:tblW w:w="0" w:type="auto"/>
        <w:jc w:val="center"/>
        <w:tblLayout w:type="fixed"/>
        <w:tblLook w:val="04A0"/>
      </w:tblPr>
      <w:tblGrid>
        <w:gridCol w:w="4783"/>
        <w:gridCol w:w="3937"/>
      </w:tblGrid>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110"/>
                <w:tab w:val="left" w:pos="1418"/>
              </w:tabs>
              <w:jc w:val="center"/>
              <w:rPr>
                <w:rFonts w:eastAsia="Times New Roman" w:cs="Times New Roman"/>
                <w:szCs w:val="24"/>
              </w:rPr>
            </w:pPr>
            <w:r>
              <w:t>ПРЕДСЕДНИК</w:t>
            </w: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tcPr>
          <w:p w:rsidR="00F5004A" w:rsidRDefault="00F5004A" w:rsidP="00F5004A">
            <w:pPr>
              <w:tabs>
                <w:tab w:val="left" w:pos="900"/>
                <w:tab w:val="left" w:pos="1418"/>
              </w:tabs>
              <w:jc w:val="center"/>
              <w:rPr>
                <w:rFonts w:eastAsia="Times New Roman" w:cs="Times New Roman"/>
                <w:szCs w:val="24"/>
              </w:rPr>
            </w:pPr>
          </w:p>
        </w:tc>
      </w:tr>
      <w:tr w:rsidR="00F5004A" w:rsidTr="00F5004A">
        <w:trPr>
          <w:jc w:val="center"/>
        </w:trPr>
        <w:tc>
          <w:tcPr>
            <w:tcW w:w="4783" w:type="dxa"/>
          </w:tcPr>
          <w:p w:rsidR="00F5004A" w:rsidRDefault="00F5004A" w:rsidP="00F5004A">
            <w:pPr>
              <w:tabs>
                <w:tab w:val="left" w:pos="900"/>
                <w:tab w:val="left" w:pos="1418"/>
              </w:tabs>
              <w:jc w:val="center"/>
              <w:rPr>
                <w:rFonts w:eastAsia="Times New Roman" w:cs="Times New Roman"/>
                <w:szCs w:val="24"/>
              </w:rPr>
            </w:pPr>
          </w:p>
        </w:tc>
        <w:tc>
          <w:tcPr>
            <w:tcW w:w="3937" w:type="dxa"/>
            <w:hideMark/>
          </w:tcPr>
          <w:p w:rsidR="00F5004A" w:rsidRDefault="00F5004A" w:rsidP="00F5004A">
            <w:pPr>
              <w:tabs>
                <w:tab w:val="left" w:pos="0"/>
                <w:tab w:val="left" w:pos="1418"/>
              </w:tabs>
              <w:jc w:val="center"/>
              <w:rPr>
                <w:rFonts w:eastAsia="Times New Roman" w:cs="Times New Roman"/>
                <w:szCs w:val="24"/>
                <w:lang/>
              </w:rPr>
            </w:pPr>
            <w:r>
              <w:rPr>
                <w:lang/>
              </w:rPr>
              <w:t>Ана Брнабић</w:t>
            </w:r>
          </w:p>
        </w:tc>
      </w:tr>
    </w:tbl>
    <w:p w:rsidR="00F5004A" w:rsidRDefault="00F5004A" w:rsidP="00CB262A">
      <w:pPr>
        <w:jc w:val="center"/>
        <w:rPr>
          <w:rFonts w:cs="Times New Roman"/>
          <w:b/>
          <w:szCs w:val="24"/>
          <w:lang w:val="ru-RU"/>
        </w:rPr>
      </w:pPr>
    </w:p>
    <w:p w:rsidR="00CB262A" w:rsidRDefault="00CB262A" w:rsidP="00CB262A">
      <w:pPr>
        <w:jc w:val="center"/>
        <w:rPr>
          <w:rFonts w:cs="Times New Roman"/>
          <w:b/>
          <w:szCs w:val="24"/>
          <w:lang w:val="ru-RU"/>
        </w:rPr>
      </w:pPr>
    </w:p>
    <w:p w:rsidR="009E6CAE" w:rsidRDefault="009E6CAE" w:rsidP="00D43A5D">
      <w:pPr>
        <w:jc w:val="right"/>
        <w:rPr>
          <w:lang/>
        </w:rPr>
        <w:sectPr w:rsidR="009E6CAE" w:rsidSect="008434B8">
          <w:pgSz w:w="12240" w:h="15840" w:code="1"/>
          <w:pgMar w:top="851" w:right="1440" w:bottom="1440" w:left="1440" w:header="720" w:footer="720" w:gutter="0"/>
          <w:cols w:space="720"/>
          <w:docGrid w:linePitch="360"/>
        </w:sectPr>
      </w:pPr>
    </w:p>
    <w:p w:rsidR="00D43A5D" w:rsidRDefault="00D43A5D" w:rsidP="00D43A5D"/>
    <w:p w:rsidR="00F5004A" w:rsidRDefault="00F5004A" w:rsidP="00D43A5D"/>
    <w:p w:rsidR="00D43A5D" w:rsidRDefault="00D43A5D" w:rsidP="00D43A5D">
      <w:pPr>
        <w:tabs>
          <w:tab w:val="left" w:pos="1418"/>
        </w:tabs>
        <w:rPr>
          <w:szCs w:val="24"/>
          <w:lang w:val="ru-RU"/>
        </w:rPr>
      </w:pPr>
      <w:r>
        <w:rPr>
          <w:szCs w:val="24"/>
          <w:lang/>
        </w:rPr>
        <w:tab/>
      </w:r>
      <w:r>
        <w:rPr>
          <w:szCs w:val="24"/>
          <w:lang w:val="ru-RU"/>
        </w:rPr>
        <w:t xml:space="preserve">На основу члана </w:t>
      </w:r>
      <w:r>
        <w:rPr>
          <w:szCs w:val="24"/>
          <w:lang/>
        </w:rPr>
        <w:t>5.</w:t>
      </w:r>
      <w:r>
        <w:rPr>
          <w:szCs w:val="24"/>
          <w:lang w:val="ru-RU"/>
        </w:rPr>
        <w:t xml:space="preserve"> став 1. Уредбе о оснивању Канцеларије за управљање јавним улагањима („Службени гласник РС”, број 95/15), члана 67а Закона о државним службеницима </w:t>
      </w:r>
      <w:r w:rsidRPr="0055482B">
        <w:rPr>
          <w:rFonts w:cs="Times New Roman"/>
          <w:szCs w:val="24"/>
          <w:lang w:val="ru-RU"/>
        </w:rPr>
        <w:t>(„Службени гласник РС”, бр. 79/05, 81/05 – исправка, 83/05 – исправка, 64/07, 67/07 – исправка, 116/08, 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5482B">
        <w:rPr>
          <w:rFonts w:cs="Times New Roman"/>
          <w:szCs w:val="24"/>
          <w:lang w:val="ru-RU"/>
        </w:rPr>
        <w:t>)</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D43A5D" w:rsidRDefault="00D43A5D" w:rsidP="00D43A5D">
      <w:pPr>
        <w:rPr>
          <w:szCs w:val="24"/>
          <w:lang w:val="ru-RU"/>
        </w:rPr>
      </w:pPr>
    </w:p>
    <w:p w:rsidR="00D43A5D" w:rsidRDefault="00D43A5D" w:rsidP="00D43A5D">
      <w:pPr>
        <w:ind w:firstLine="1080"/>
        <w:rPr>
          <w:szCs w:val="24"/>
          <w:lang w:val="sr-Cyrl-CS"/>
        </w:rPr>
      </w:pPr>
      <w:r>
        <w:rPr>
          <w:szCs w:val="24"/>
          <w:lang w:val="sr-Cyrl-CS"/>
        </w:rPr>
        <w:tab/>
        <w:t>Влада доноси</w:t>
      </w:r>
    </w:p>
    <w:p w:rsidR="00D43A5D" w:rsidRDefault="00D43A5D" w:rsidP="00D43A5D">
      <w:pPr>
        <w:ind w:firstLine="1080"/>
        <w:rPr>
          <w:szCs w:val="24"/>
          <w:lang w:val="sr-Cyrl-CS"/>
        </w:rPr>
      </w:pPr>
    </w:p>
    <w:p w:rsidR="00D43A5D" w:rsidRDefault="00D43A5D" w:rsidP="00D43A5D">
      <w:pPr>
        <w:jc w:val="center"/>
        <w:rPr>
          <w:b/>
          <w:szCs w:val="24"/>
          <w:lang w:val="sr-Cyrl-CS"/>
        </w:rPr>
      </w:pPr>
      <w:r>
        <w:rPr>
          <w:b/>
          <w:szCs w:val="24"/>
          <w:lang w:val="sr-Cyrl-CS"/>
        </w:rPr>
        <w:t>Р Е Ш Е Њ Е</w:t>
      </w:r>
    </w:p>
    <w:p w:rsidR="00D43A5D" w:rsidRDefault="00D43A5D" w:rsidP="00D43A5D">
      <w:pPr>
        <w:jc w:val="center"/>
        <w:rPr>
          <w:b/>
          <w:szCs w:val="24"/>
          <w:lang w:val="sr-Cyrl-CS"/>
        </w:rPr>
      </w:pPr>
    </w:p>
    <w:p w:rsidR="00D43A5D" w:rsidRDefault="00D43A5D" w:rsidP="00D43A5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rPr>
        <w:t>ПОМОЋНИКА</w:t>
      </w:r>
      <w:r>
        <w:rPr>
          <w:b/>
          <w:szCs w:val="24"/>
          <w:lang w:val="sr-Cyrl-CS"/>
        </w:rPr>
        <w:t xml:space="preserve"> </w:t>
      </w:r>
      <w:r>
        <w:rPr>
          <w:b/>
          <w:szCs w:val="24"/>
          <w:lang/>
        </w:rPr>
        <w:t>ДИРЕКТОРА КАНЦЕЛАРИЈЕ ЗА УПРАВЉАЊЕ ЈАВНИМ УЛАГАЊИМА</w:t>
      </w:r>
    </w:p>
    <w:p w:rsidR="00D43A5D" w:rsidRDefault="00D43A5D" w:rsidP="00D43A5D">
      <w:pPr>
        <w:jc w:val="center"/>
        <w:rPr>
          <w:szCs w:val="24"/>
          <w:lang w:val="sr-Cyrl-CS"/>
        </w:rPr>
      </w:pPr>
    </w:p>
    <w:p w:rsidR="00D43A5D" w:rsidRDefault="00D43A5D" w:rsidP="00D43A5D">
      <w:pPr>
        <w:jc w:val="center"/>
        <w:rPr>
          <w:szCs w:val="24"/>
          <w:lang w:val="sr-Cyrl-CS"/>
        </w:rPr>
      </w:pPr>
      <w:r>
        <w:rPr>
          <w:szCs w:val="24"/>
          <w:lang w:val="sr-Cyrl-CS"/>
        </w:rPr>
        <w:t>I</w:t>
      </w:r>
    </w:p>
    <w:p w:rsidR="00D43A5D" w:rsidRDefault="00D43A5D" w:rsidP="00D43A5D">
      <w:pPr>
        <w:jc w:val="center"/>
        <w:rPr>
          <w:szCs w:val="24"/>
          <w:lang w:val="sr-Cyrl-CS"/>
        </w:rPr>
      </w:pPr>
    </w:p>
    <w:p w:rsidR="00D43A5D" w:rsidRDefault="00D43A5D" w:rsidP="00D43A5D">
      <w:pPr>
        <w:rPr>
          <w:szCs w:val="24"/>
          <w:lang w:val="sr-Cyrl-CS"/>
        </w:rPr>
      </w:pPr>
      <w:r>
        <w:rPr>
          <w:szCs w:val="24"/>
          <w:lang w:val="sr-Cyrl-CS"/>
        </w:rPr>
        <w:tab/>
      </w:r>
      <w:r>
        <w:rPr>
          <w:szCs w:val="24"/>
          <w:lang w:val="sr-Cyrl-CS"/>
        </w:rPr>
        <w:tab/>
        <w:t xml:space="preserve">Поставља се Неда Малетић </w:t>
      </w:r>
      <w:r>
        <w:rPr>
          <w:szCs w:val="24"/>
          <w:lang w:val="ru-RU"/>
        </w:rPr>
        <w:t xml:space="preserve">за вршиоца дужности помоћника </w:t>
      </w:r>
      <w:r>
        <w:rPr>
          <w:szCs w:val="24"/>
          <w:lang/>
        </w:rPr>
        <w:t>директора Канцеларије за управљање јавним улагањима од 1. марта 2018. године, на три месеца</w:t>
      </w:r>
      <w:r>
        <w:rPr>
          <w:szCs w:val="24"/>
          <w:lang w:val="sr-Cyrl-CS"/>
        </w:rPr>
        <w:t>.</w:t>
      </w:r>
    </w:p>
    <w:p w:rsidR="00D43A5D" w:rsidRDefault="00D43A5D" w:rsidP="00D43A5D">
      <w:pPr>
        <w:ind w:firstLine="1080"/>
        <w:rPr>
          <w:szCs w:val="24"/>
          <w:lang w:val="sr-Cyrl-CS"/>
        </w:rPr>
      </w:pPr>
    </w:p>
    <w:p w:rsidR="00D43A5D" w:rsidRDefault="00D43A5D" w:rsidP="00D43A5D">
      <w:pPr>
        <w:jc w:val="center"/>
        <w:rPr>
          <w:szCs w:val="24"/>
          <w:lang w:val="sr-Cyrl-CS"/>
        </w:rPr>
      </w:pPr>
      <w:r>
        <w:rPr>
          <w:szCs w:val="24"/>
          <w:lang w:val="sr-Cyrl-CS"/>
        </w:rPr>
        <w:t>II</w:t>
      </w:r>
    </w:p>
    <w:p w:rsidR="00D43A5D" w:rsidRDefault="00D43A5D" w:rsidP="00D43A5D">
      <w:pPr>
        <w:jc w:val="center"/>
        <w:rPr>
          <w:b/>
          <w:szCs w:val="24"/>
          <w:lang w:val="sr-Cyrl-CS"/>
        </w:rPr>
      </w:pPr>
    </w:p>
    <w:p w:rsidR="00D43A5D" w:rsidRDefault="00D43A5D" w:rsidP="00D43A5D">
      <w:pPr>
        <w:ind w:firstLine="1080"/>
        <w:rPr>
          <w:szCs w:val="24"/>
          <w:lang w:val="sr-Cyrl-CS"/>
        </w:rPr>
      </w:pPr>
      <w:r>
        <w:rPr>
          <w:szCs w:val="24"/>
          <w:lang w:val="sr-Cyrl-CS"/>
        </w:rPr>
        <w:tab/>
        <w:t>Ово решење објавити у „Службеном гласнику Републике Србије”.</w:t>
      </w:r>
    </w:p>
    <w:p w:rsidR="00D43A5D" w:rsidRDefault="00D43A5D" w:rsidP="00D43A5D">
      <w:pPr>
        <w:ind w:firstLine="1080"/>
        <w:rPr>
          <w:szCs w:val="24"/>
          <w:lang w:val="sr-Cyrl-CS"/>
        </w:rPr>
      </w:pPr>
    </w:p>
    <w:p w:rsidR="00D43A5D" w:rsidRDefault="00D43A5D" w:rsidP="00D43A5D">
      <w:pPr>
        <w:ind w:firstLine="1080"/>
        <w:rPr>
          <w:szCs w:val="24"/>
          <w:lang w:val="sr-Cyrl-CS"/>
        </w:rPr>
      </w:pPr>
    </w:p>
    <w:p w:rsidR="00D43A5D" w:rsidRDefault="00D43A5D" w:rsidP="00D43A5D">
      <w:pPr>
        <w:rPr>
          <w:rFonts w:cs="Times New Roman"/>
          <w:szCs w:val="24"/>
          <w:lang w:val="ru-RU"/>
        </w:rPr>
      </w:pPr>
      <w:r>
        <w:rPr>
          <w:rFonts w:cs="Times New Roman"/>
          <w:szCs w:val="24"/>
          <w:lang w:val="ru-RU"/>
        </w:rPr>
        <w:t>24 Број: 119-1542/2018</w:t>
      </w:r>
    </w:p>
    <w:p w:rsidR="00D43A5D" w:rsidRDefault="00A26881" w:rsidP="00D43A5D">
      <w:pPr>
        <w:rPr>
          <w:rFonts w:cs="Times New Roman"/>
          <w:szCs w:val="24"/>
          <w:lang/>
        </w:rPr>
      </w:pPr>
      <w:r>
        <w:rPr>
          <w:rFonts w:cs="Times New Roman"/>
          <w:szCs w:val="24"/>
          <w:lang w:val="sr-Cyrl-CS"/>
        </w:rPr>
        <w:t>У Београду, 8. марта 2018. године</w:t>
      </w:r>
      <w:r w:rsidR="00D43A5D">
        <w:rPr>
          <w:rFonts w:cs="Times New Roman"/>
          <w:szCs w:val="24"/>
          <w:lang w:val="sr-Cyrl-CS"/>
        </w:rPr>
        <w:t xml:space="preserve">   </w:t>
      </w:r>
    </w:p>
    <w:p w:rsidR="00D43A5D" w:rsidRDefault="00D43A5D" w:rsidP="00D43A5D">
      <w:pPr>
        <w:rPr>
          <w:rFonts w:cs="Times New Roman"/>
          <w:szCs w:val="24"/>
          <w:lang/>
        </w:rPr>
      </w:pPr>
    </w:p>
    <w:p w:rsidR="00D43A5D" w:rsidRDefault="00D43A5D" w:rsidP="00D43A5D">
      <w:pPr>
        <w:rPr>
          <w:rFonts w:cs="Times New Roman"/>
          <w:szCs w:val="24"/>
          <w:lang/>
        </w:rPr>
      </w:pPr>
    </w:p>
    <w:p w:rsidR="00D43A5D" w:rsidRDefault="00D43A5D" w:rsidP="00D43A5D">
      <w:pPr>
        <w:jc w:val="center"/>
        <w:rPr>
          <w:rFonts w:cs="Times New Roman"/>
          <w:b/>
          <w:szCs w:val="24"/>
          <w:lang w:val="ru-RU"/>
        </w:rPr>
      </w:pPr>
      <w:r>
        <w:rPr>
          <w:rFonts w:cs="Times New Roman"/>
          <w:b/>
          <w:szCs w:val="24"/>
          <w:lang w:val="ru-RU"/>
        </w:rPr>
        <w:t>В  Л  А  Д  А</w:t>
      </w:r>
    </w:p>
    <w:p w:rsidR="00F5004A" w:rsidRDefault="00F5004A" w:rsidP="00D43A5D">
      <w:pPr>
        <w:jc w:val="center"/>
        <w:rPr>
          <w:rFonts w:cs="Times New Roman"/>
          <w:b/>
          <w:szCs w:val="24"/>
          <w:lang w:val="ru-RU"/>
        </w:rPr>
      </w:pPr>
    </w:p>
    <w:p w:rsidR="00F5004A" w:rsidRDefault="00F5004A" w:rsidP="00D43A5D">
      <w:pPr>
        <w:jc w:val="center"/>
        <w:rPr>
          <w:rFonts w:cs="Times New Roman"/>
          <w:b/>
          <w:szCs w:val="24"/>
          <w:lang w:val="ru-RU"/>
        </w:rPr>
      </w:pPr>
    </w:p>
    <w:tbl>
      <w:tblPr>
        <w:tblW w:w="0" w:type="auto"/>
        <w:jc w:val="center"/>
        <w:tblLayout w:type="fixed"/>
        <w:tblLook w:val="04A0"/>
      </w:tblPr>
      <w:tblGrid>
        <w:gridCol w:w="4783"/>
        <w:gridCol w:w="3937"/>
      </w:tblGrid>
      <w:tr w:rsidR="00F5004A" w:rsidTr="00F5004A">
        <w:trPr>
          <w:jc w:val="center"/>
        </w:trPr>
        <w:tc>
          <w:tcPr>
            <w:tcW w:w="4783" w:type="dxa"/>
          </w:tcPr>
          <w:p w:rsidR="00F5004A" w:rsidRDefault="00F5004A" w:rsidP="00683E1C">
            <w:pPr>
              <w:tabs>
                <w:tab w:val="left" w:pos="900"/>
                <w:tab w:val="left" w:pos="1418"/>
              </w:tabs>
              <w:jc w:val="center"/>
              <w:rPr>
                <w:rFonts w:eastAsia="Times New Roman" w:cs="Times New Roman"/>
                <w:szCs w:val="24"/>
              </w:rPr>
            </w:pPr>
          </w:p>
        </w:tc>
        <w:tc>
          <w:tcPr>
            <w:tcW w:w="3937" w:type="dxa"/>
            <w:hideMark/>
          </w:tcPr>
          <w:p w:rsidR="00F5004A" w:rsidRDefault="00F5004A" w:rsidP="00683E1C">
            <w:pPr>
              <w:tabs>
                <w:tab w:val="left" w:pos="-110"/>
                <w:tab w:val="left" w:pos="1418"/>
              </w:tabs>
              <w:jc w:val="center"/>
              <w:rPr>
                <w:rFonts w:eastAsia="Times New Roman" w:cs="Times New Roman"/>
                <w:szCs w:val="24"/>
              </w:rPr>
            </w:pPr>
            <w:r>
              <w:t>ПРЕДСЕДНИК</w:t>
            </w:r>
          </w:p>
        </w:tc>
      </w:tr>
      <w:tr w:rsidR="00F5004A" w:rsidTr="00F5004A">
        <w:trPr>
          <w:jc w:val="center"/>
        </w:trPr>
        <w:tc>
          <w:tcPr>
            <w:tcW w:w="4783" w:type="dxa"/>
          </w:tcPr>
          <w:p w:rsidR="00F5004A" w:rsidRDefault="00F5004A" w:rsidP="00683E1C">
            <w:pPr>
              <w:tabs>
                <w:tab w:val="left" w:pos="900"/>
                <w:tab w:val="left" w:pos="1418"/>
              </w:tabs>
              <w:jc w:val="center"/>
              <w:rPr>
                <w:rFonts w:eastAsia="Times New Roman" w:cs="Times New Roman"/>
                <w:szCs w:val="24"/>
              </w:rPr>
            </w:pPr>
          </w:p>
        </w:tc>
        <w:tc>
          <w:tcPr>
            <w:tcW w:w="3937" w:type="dxa"/>
          </w:tcPr>
          <w:p w:rsidR="00F5004A" w:rsidRDefault="00F5004A" w:rsidP="00683E1C">
            <w:pPr>
              <w:tabs>
                <w:tab w:val="left" w:pos="900"/>
                <w:tab w:val="left" w:pos="1418"/>
              </w:tabs>
              <w:rPr>
                <w:rFonts w:eastAsia="Times New Roman" w:cs="Times New Roman"/>
                <w:szCs w:val="24"/>
              </w:rPr>
            </w:pPr>
          </w:p>
        </w:tc>
      </w:tr>
      <w:tr w:rsidR="00F5004A" w:rsidTr="00F5004A">
        <w:trPr>
          <w:jc w:val="center"/>
        </w:trPr>
        <w:tc>
          <w:tcPr>
            <w:tcW w:w="4783" w:type="dxa"/>
          </w:tcPr>
          <w:p w:rsidR="00F5004A" w:rsidRDefault="00F5004A" w:rsidP="00683E1C">
            <w:pPr>
              <w:tabs>
                <w:tab w:val="left" w:pos="900"/>
                <w:tab w:val="left" w:pos="1418"/>
              </w:tabs>
              <w:jc w:val="center"/>
              <w:rPr>
                <w:rFonts w:eastAsia="Times New Roman" w:cs="Times New Roman"/>
                <w:szCs w:val="24"/>
              </w:rPr>
            </w:pPr>
          </w:p>
        </w:tc>
        <w:tc>
          <w:tcPr>
            <w:tcW w:w="3937" w:type="dxa"/>
          </w:tcPr>
          <w:p w:rsidR="00F5004A" w:rsidRDefault="00F5004A" w:rsidP="00683E1C">
            <w:pPr>
              <w:tabs>
                <w:tab w:val="left" w:pos="900"/>
                <w:tab w:val="left" w:pos="1418"/>
              </w:tabs>
              <w:jc w:val="center"/>
              <w:rPr>
                <w:rFonts w:eastAsia="Times New Roman" w:cs="Times New Roman"/>
                <w:szCs w:val="24"/>
              </w:rPr>
            </w:pPr>
          </w:p>
        </w:tc>
      </w:tr>
      <w:tr w:rsidR="00F5004A" w:rsidTr="00F5004A">
        <w:trPr>
          <w:jc w:val="center"/>
        </w:trPr>
        <w:tc>
          <w:tcPr>
            <w:tcW w:w="4783" w:type="dxa"/>
          </w:tcPr>
          <w:p w:rsidR="00F5004A" w:rsidRDefault="00F5004A" w:rsidP="00683E1C">
            <w:pPr>
              <w:tabs>
                <w:tab w:val="left" w:pos="900"/>
                <w:tab w:val="left" w:pos="1418"/>
              </w:tabs>
              <w:jc w:val="center"/>
              <w:rPr>
                <w:rFonts w:eastAsia="Times New Roman" w:cs="Times New Roman"/>
                <w:szCs w:val="24"/>
              </w:rPr>
            </w:pPr>
          </w:p>
        </w:tc>
        <w:tc>
          <w:tcPr>
            <w:tcW w:w="3937" w:type="dxa"/>
            <w:hideMark/>
          </w:tcPr>
          <w:p w:rsidR="00F5004A" w:rsidRDefault="00F5004A" w:rsidP="00683E1C">
            <w:pPr>
              <w:tabs>
                <w:tab w:val="left" w:pos="0"/>
                <w:tab w:val="left" w:pos="1418"/>
              </w:tabs>
              <w:jc w:val="center"/>
              <w:rPr>
                <w:rFonts w:eastAsia="Times New Roman" w:cs="Times New Roman"/>
                <w:szCs w:val="24"/>
                <w:lang/>
              </w:rPr>
            </w:pPr>
            <w:r>
              <w:rPr>
                <w:lang/>
              </w:rPr>
              <w:t>Ана Брнабић</w:t>
            </w:r>
          </w:p>
        </w:tc>
      </w:tr>
    </w:tbl>
    <w:p w:rsidR="00F5004A" w:rsidRDefault="00F5004A" w:rsidP="00D43A5D">
      <w:pPr>
        <w:jc w:val="center"/>
        <w:rPr>
          <w:rFonts w:cs="Times New Roman"/>
          <w:b/>
          <w:szCs w:val="24"/>
          <w:lang w:val="ru-RU"/>
        </w:rPr>
      </w:pPr>
    </w:p>
    <w:p w:rsidR="00D43A5D" w:rsidRDefault="00D43A5D" w:rsidP="00D43A5D">
      <w:pPr>
        <w:jc w:val="center"/>
        <w:rPr>
          <w:rFonts w:cs="Times New Roman"/>
          <w:b/>
          <w:szCs w:val="24"/>
          <w:lang w:val="ru-RU"/>
        </w:rPr>
      </w:pPr>
    </w:p>
    <w:p w:rsidR="00D43A5D" w:rsidRDefault="00D43A5D" w:rsidP="00D43A5D">
      <w:pPr>
        <w:sectPr w:rsidR="00D43A5D" w:rsidSect="00CB262A">
          <w:pgSz w:w="12240" w:h="15840" w:code="1"/>
          <w:pgMar w:top="993" w:right="1440" w:bottom="1440" w:left="1440" w:header="720" w:footer="720" w:gutter="0"/>
          <w:cols w:space="720"/>
          <w:docGrid w:linePitch="360"/>
        </w:sectPr>
      </w:pPr>
    </w:p>
    <w:p w:rsidR="00A20B70" w:rsidRDefault="00A20B70" w:rsidP="00A20B70">
      <w:pPr>
        <w:tabs>
          <w:tab w:val="left" w:pos="1440"/>
        </w:tabs>
        <w:jc w:val="right"/>
        <w:rPr>
          <w:szCs w:val="24"/>
          <w:lang w:val="sr-Cyrl-CS"/>
        </w:rPr>
      </w:pPr>
    </w:p>
    <w:p w:rsidR="00347B3B" w:rsidRDefault="00347B3B" w:rsidP="00A20B70">
      <w:pPr>
        <w:tabs>
          <w:tab w:val="left" w:pos="1440"/>
        </w:tabs>
        <w:jc w:val="right"/>
        <w:rPr>
          <w:szCs w:val="24"/>
          <w:lang w:val="sr-Cyrl-CS"/>
        </w:rPr>
      </w:pPr>
    </w:p>
    <w:p w:rsidR="00A20B70" w:rsidRDefault="00A20B70" w:rsidP="00A20B70">
      <w:pPr>
        <w:tabs>
          <w:tab w:val="left" w:pos="1440"/>
        </w:tabs>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EE5BA6">
        <w:rPr>
          <w:szCs w:val="24"/>
          <w:lang w:val="ru-RU"/>
        </w:rPr>
        <w:t>79/05, 81/05 – исправка, 83/05 – исправка, 64/07, 6</w:t>
      </w:r>
      <w:r>
        <w:rPr>
          <w:szCs w:val="24"/>
          <w:lang w:val="ru-RU"/>
        </w:rPr>
        <w:t xml:space="preserve">7/07 – исправка, 116/08, 104/09, </w:t>
      </w:r>
      <w:r w:rsidRPr="00EE5BA6">
        <w:rPr>
          <w:szCs w:val="24"/>
          <w:lang w:val="ru-RU"/>
        </w:rPr>
        <w:t>99/14</w:t>
      </w:r>
      <w:r>
        <w:rPr>
          <w:szCs w:val="24"/>
          <w:lang w:val="ru-RU"/>
        </w:rPr>
        <w:t xml:space="preserve"> и 94/17)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20B70" w:rsidRDefault="00A20B70" w:rsidP="00A20B70">
      <w:pPr>
        <w:ind w:firstLine="1080"/>
        <w:rPr>
          <w:szCs w:val="24"/>
          <w:lang w:val="sr-Cyrl-CS"/>
        </w:rPr>
      </w:pPr>
    </w:p>
    <w:p w:rsidR="00A20B70" w:rsidRDefault="00A20B70" w:rsidP="00A20B70">
      <w:pPr>
        <w:ind w:firstLine="1080"/>
        <w:rPr>
          <w:szCs w:val="24"/>
          <w:lang w:val="sr-Cyrl-CS"/>
        </w:rPr>
      </w:pPr>
      <w:r>
        <w:rPr>
          <w:szCs w:val="24"/>
          <w:lang w:val="sr-Cyrl-CS"/>
        </w:rPr>
        <w:tab/>
        <w:t>Влада доноси</w:t>
      </w:r>
    </w:p>
    <w:p w:rsidR="00A20B70" w:rsidRDefault="00A20B70" w:rsidP="00A20B70">
      <w:pPr>
        <w:ind w:firstLine="1080"/>
        <w:rPr>
          <w:szCs w:val="24"/>
          <w:lang w:val="sr-Cyrl-CS"/>
        </w:rPr>
      </w:pPr>
    </w:p>
    <w:p w:rsidR="00A20B70" w:rsidRDefault="00A20B70" w:rsidP="00A20B70">
      <w:pPr>
        <w:jc w:val="center"/>
        <w:rPr>
          <w:b/>
          <w:szCs w:val="24"/>
          <w:lang w:val="sr-Cyrl-CS"/>
        </w:rPr>
      </w:pPr>
      <w:r>
        <w:rPr>
          <w:b/>
          <w:szCs w:val="24"/>
          <w:lang w:val="sr-Cyrl-CS"/>
        </w:rPr>
        <w:t>Р Е Ш Е Њ Е</w:t>
      </w:r>
    </w:p>
    <w:p w:rsidR="00A20B70" w:rsidRDefault="00A20B70" w:rsidP="00A20B70">
      <w:pPr>
        <w:jc w:val="center"/>
        <w:rPr>
          <w:b/>
          <w:szCs w:val="24"/>
          <w:lang w:val="sr-Cyrl-CS"/>
        </w:rPr>
      </w:pPr>
    </w:p>
    <w:p w:rsidR="00A20B70" w:rsidRDefault="00A20B70" w:rsidP="00A20B70">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A20B70" w:rsidRDefault="00A20B70" w:rsidP="00A20B70">
      <w:pPr>
        <w:jc w:val="center"/>
        <w:rPr>
          <w:szCs w:val="24"/>
          <w:lang w:val="sr-Cyrl-CS"/>
        </w:rPr>
      </w:pPr>
    </w:p>
    <w:p w:rsidR="00A20B70" w:rsidRDefault="00A20B70" w:rsidP="00A20B70">
      <w:pPr>
        <w:jc w:val="center"/>
        <w:rPr>
          <w:szCs w:val="24"/>
          <w:lang w:val="sr-Cyrl-CS"/>
        </w:rPr>
      </w:pPr>
      <w:r>
        <w:rPr>
          <w:szCs w:val="24"/>
          <w:lang w:val="sr-Cyrl-CS"/>
        </w:rPr>
        <w:t>I</w:t>
      </w:r>
    </w:p>
    <w:p w:rsidR="00A20B70" w:rsidRDefault="00A20B70" w:rsidP="00A20B70">
      <w:pPr>
        <w:jc w:val="center"/>
        <w:rPr>
          <w:szCs w:val="24"/>
          <w:lang w:val="sr-Cyrl-CS"/>
        </w:rPr>
      </w:pPr>
    </w:p>
    <w:p w:rsidR="00A20B70" w:rsidRDefault="00A20B70" w:rsidP="00A20B70">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rPr>
        <w:t>од 10. марта 2018. године</w:t>
      </w:r>
      <w:r>
        <w:rPr>
          <w:szCs w:val="24"/>
          <w:lang w:val="sr-Cyrl-CS"/>
        </w:rPr>
        <w:t>, на три месеца.</w:t>
      </w:r>
    </w:p>
    <w:p w:rsidR="00A20B70" w:rsidRDefault="00A20B70" w:rsidP="00A20B70">
      <w:pPr>
        <w:jc w:val="center"/>
        <w:rPr>
          <w:szCs w:val="24"/>
          <w:lang w:val="sr-Cyrl-CS"/>
        </w:rPr>
      </w:pPr>
    </w:p>
    <w:p w:rsidR="00A20B70" w:rsidRDefault="00A20B70" w:rsidP="00A20B70">
      <w:pPr>
        <w:jc w:val="center"/>
        <w:rPr>
          <w:szCs w:val="24"/>
          <w:lang w:val="sr-Cyrl-CS"/>
        </w:rPr>
      </w:pPr>
      <w:r>
        <w:rPr>
          <w:szCs w:val="24"/>
          <w:lang w:val="sr-Cyrl-CS"/>
        </w:rPr>
        <w:t>II</w:t>
      </w:r>
    </w:p>
    <w:p w:rsidR="00A20B70" w:rsidRDefault="00A20B70" w:rsidP="00A20B70">
      <w:pPr>
        <w:jc w:val="center"/>
        <w:rPr>
          <w:szCs w:val="24"/>
          <w:lang w:val="sr-Cyrl-CS"/>
        </w:rPr>
      </w:pPr>
    </w:p>
    <w:p w:rsidR="00A20B70" w:rsidRDefault="00A20B70" w:rsidP="00A20B70">
      <w:pPr>
        <w:ind w:firstLine="1080"/>
        <w:rPr>
          <w:szCs w:val="24"/>
          <w:lang w:val="sr-Cyrl-CS"/>
        </w:rPr>
      </w:pPr>
      <w:r>
        <w:rPr>
          <w:szCs w:val="24"/>
          <w:lang w:val="sr-Cyrl-CS"/>
        </w:rPr>
        <w:tab/>
        <w:t>Ово решење објавити у „Службеном гласнику Републике Србије”.</w:t>
      </w:r>
    </w:p>
    <w:p w:rsidR="00A20B70" w:rsidRDefault="00A20B70" w:rsidP="00A20B70">
      <w:pPr>
        <w:ind w:firstLine="1077"/>
        <w:rPr>
          <w:szCs w:val="24"/>
          <w:lang w:val="sr-Cyrl-CS"/>
        </w:rPr>
      </w:pPr>
    </w:p>
    <w:p w:rsidR="00A20B70" w:rsidRDefault="00A20B70" w:rsidP="00A20B70">
      <w:pPr>
        <w:ind w:firstLine="1077"/>
        <w:rPr>
          <w:szCs w:val="24"/>
          <w:lang w:val="sr-Cyrl-CS"/>
        </w:rPr>
      </w:pPr>
    </w:p>
    <w:p w:rsidR="00A20B70" w:rsidRPr="00A0518D" w:rsidRDefault="00A20B70" w:rsidP="00A20B70">
      <w:pPr>
        <w:rPr>
          <w:rFonts w:cs="Times New Roman"/>
          <w:szCs w:val="24"/>
          <w:lang/>
        </w:rPr>
      </w:pPr>
      <w:r w:rsidRPr="00A0518D">
        <w:rPr>
          <w:rFonts w:cs="Times New Roman"/>
          <w:szCs w:val="24"/>
          <w:lang/>
        </w:rPr>
        <w:t xml:space="preserve">24 </w:t>
      </w:r>
      <w:r w:rsidRPr="00A0518D">
        <w:rPr>
          <w:rFonts w:cs="Times New Roman"/>
          <w:szCs w:val="24"/>
          <w:lang w:val="sr-Cyrl-CS"/>
        </w:rPr>
        <w:t>Број: 119-</w:t>
      </w:r>
      <w:r>
        <w:rPr>
          <w:rFonts w:cs="Times New Roman"/>
          <w:szCs w:val="24"/>
          <w:lang w:val="sr-Cyrl-CS"/>
        </w:rPr>
        <w:t>2016</w:t>
      </w:r>
      <w:r w:rsidRPr="00A0518D">
        <w:rPr>
          <w:rFonts w:cs="Times New Roman"/>
          <w:szCs w:val="24"/>
          <w:lang w:val="sr-Cyrl-CS"/>
        </w:rPr>
        <w:t>/201</w:t>
      </w:r>
      <w:r>
        <w:rPr>
          <w:rFonts w:cs="Times New Roman"/>
          <w:szCs w:val="24"/>
          <w:lang w:val="sr-Cyrl-CS"/>
        </w:rPr>
        <w:t>8</w:t>
      </w:r>
      <w:r w:rsidRPr="00A0518D">
        <w:rPr>
          <w:rFonts w:cs="Times New Roman"/>
          <w:szCs w:val="24"/>
        </w:rPr>
        <w:t xml:space="preserve"> </w:t>
      </w:r>
    </w:p>
    <w:p w:rsidR="00A20B70" w:rsidRPr="00A0518D" w:rsidRDefault="00A26881" w:rsidP="00A20B70">
      <w:pPr>
        <w:rPr>
          <w:rFonts w:cs="Times New Roman"/>
          <w:szCs w:val="24"/>
          <w:lang/>
        </w:rPr>
      </w:pPr>
      <w:r>
        <w:rPr>
          <w:rFonts w:cs="Times New Roman"/>
          <w:szCs w:val="24"/>
          <w:lang w:val="sr-Cyrl-CS"/>
        </w:rPr>
        <w:t>У Београду, 8. марта 2018. године</w:t>
      </w:r>
      <w:r w:rsidR="00A20B70" w:rsidRPr="00A0518D">
        <w:rPr>
          <w:rFonts w:cs="Times New Roman"/>
          <w:szCs w:val="24"/>
          <w:lang w:val="sr-Cyrl-CS"/>
        </w:rPr>
        <w:t xml:space="preserve">   </w:t>
      </w:r>
    </w:p>
    <w:p w:rsidR="00A20B70" w:rsidRPr="00A0518D" w:rsidRDefault="00A20B70" w:rsidP="00A20B70">
      <w:pPr>
        <w:rPr>
          <w:rFonts w:cs="Times New Roman"/>
          <w:szCs w:val="24"/>
          <w:lang/>
        </w:rPr>
      </w:pPr>
    </w:p>
    <w:p w:rsidR="00A20B70" w:rsidRPr="00A0518D" w:rsidRDefault="00A20B70" w:rsidP="00A20B70">
      <w:pPr>
        <w:rPr>
          <w:rFonts w:cs="Times New Roman"/>
          <w:szCs w:val="24"/>
          <w:lang/>
        </w:rPr>
      </w:pPr>
    </w:p>
    <w:p w:rsidR="00A20B70" w:rsidRDefault="00A20B70" w:rsidP="00A20B70">
      <w:pPr>
        <w:jc w:val="center"/>
        <w:rPr>
          <w:rFonts w:cs="Times New Roman"/>
          <w:b/>
          <w:szCs w:val="24"/>
          <w:lang w:val="ru-RU"/>
        </w:rPr>
      </w:pPr>
      <w:r w:rsidRPr="00A0518D">
        <w:rPr>
          <w:rFonts w:cs="Times New Roman"/>
          <w:b/>
          <w:szCs w:val="24"/>
          <w:lang w:val="ru-RU"/>
        </w:rPr>
        <w:t>В  Л  А  Д  А</w:t>
      </w:r>
    </w:p>
    <w:p w:rsidR="00347B3B" w:rsidRDefault="00347B3B" w:rsidP="00A20B70">
      <w:pPr>
        <w:jc w:val="center"/>
        <w:rPr>
          <w:rFonts w:cs="Times New Roman"/>
          <w:b/>
          <w:szCs w:val="24"/>
          <w:lang w:val="ru-RU"/>
        </w:rPr>
      </w:pPr>
    </w:p>
    <w:p w:rsidR="00347B3B" w:rsidRDefault="00347B3B" w:rsidP="00A20B70">
      <w:pPr>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Pr="00A0518D" w:rsidRDefault="00347B3B" w:rsidP="00A20B70">
      <w:pPr>
        <w:jc w:val="center"/>
        <w:rPr>
          <w:rFonts w:cs="Times New Roman"/>
          <w:b/>
          <w:szCs w:val="24"/>
          <w:lang w:val="ru-RU"/>
        </w:rPr>
      </w:pPr>
    </w:p>
    <w:p w:rsidR="00A20B70" w:rsidRPr="00A0518D" w:rsidRDefault="00A20B70" w:rsidP="00A20B70">
      <w:pPr>
        <w:jc w:val="center"/>
        <w:rPr>
          <w:rFonts w:cs="Times New Roman"/>
          <w:b/>
          <w:szCs w:val="24"/>
          <w:lang w:val="ru-RU"/>
        </w:rPr>
      </w:pPr>
    </w:p>
    <w:p w:rsidR="00A20B70" w:rsidRDefault="00A20B70" w:rsidP="00A273D4">
      <w:pPr>
        <w:jc w:val="right"/>
        <w:rPr>
          <w:rFonts w:cs="Times New Roman"/>
          <w:szCs w:val="24"/>
          <w:lang/>
        </w:rPr>
        <w:sectPr w:rsidR="00A20B70" w:rsidSect="00DC5C46">
          <w:pgSz w:w="12240" w:h="15840" w:code="1"/>
          <w:pgMar w:top="993" w:right="1440" w:bottom="1440" w:left="1440" w:header="720" w:footer="720" w:gutter="0"/>
          <w:cols w:space="720"/>
          <w:docGrid w:linePitch="360"/>
        </w:sectPr>
      </w:pPr>
    </w:p>
    <w:p w:rsidR="00D43A5D" w:rsidRDefault="00D43A5D" w:rsidP="00D43A5D">
      <w:pPr>
        <w:rPr>
          <w:rFonts w:cs="Times New Roman"/>
          <w:szCs w:val="24"/>
        </w:rPr>
      </w:pPr>
    </w:p>
    <w:p w:rsidR="00347B3B" w:rsidRPr="009E6333" w:rsidRDefault="00347B3B" w:rsidP="00D43A5D">
      <w:pPr>
        <w:rPr>
          <w:rFonts w:cs="Times New Roman"/>
          <w:szCs w:val="24"/>
        </w:rPr>
      </w:pPr>
    </w:p>
    <w:p w:rsidR="00D43A5D" w:rsidRPr="009E6333" w:rsidRDefault="00D43A5D" w:rsidP="00D43A5D">
      <w:pPr>
        <w:rPr>
          <w:rFonts w:cs="Times New Roman"/>
          <w:szCs w:val="24"/>
          <w:lang/>
        </w:rPr>
      </w:pPr>
      <w:r w:rsidRPr="009E6333">
        <w:rPr>
          <w:rFonts w:cs="Times New Roman"/>
          <w:szCs w:val="24"/>
        </w:rPr>
        <w:tab/>
      </w:r>
      <w:r w:rsidRPr="009E6333">
        <w:rPr>
          <w:rFonts w:cs="Times New Roman"/>
          <w:szCs w:val="24"/>
        </w:rPr>
        <w:tab/>
      </w:r>
      <w:r w:rsidRPr="009E6333">
        <w:rPr>
          <w:rFonts w:cs="Times New Roman"/>
          <w:szCs w:val="24"/>
          <w:lang/>
        </w:rPr>
        <w:t xml:space="preserve">На основу члана </w:t>
      </w:r>
      <w:r>
        <w:rPr>
          <w:rFonts w:cs="Times New Roman"/>
          <w:szCs w:val="24"/>
          <w:lang/>
        </w:rPr>
        <w:t>52</w:t>
      </w:r>
      <w:r w:rsidRPr="009E6333">
        <w:rPr>
          <w:rFonts w:cs="Times New Roman"/>
          <w:szCs w:val="24"/>
          <w:lang/>
        </w:rPr>
        <w:t>. став 1. Закона о јавним предузећима („Службени гласник РС”, број 15/16) и члана 43. став 2. Закона о Влади („Службени гласник РС”, бр. 55/05, 71/05 – исправка, 101/07, 65/08, 16/11, 68/12 – УС, 72/12, 7/14 – УС и 44/14),</w:t>
      </w:r>
    </w:p>
    <w:p w:rsidR="00D43A5D" w:rsidRPr="009E6333" w:rsidRDefault="00D43A5D" w:rsidP="00D43A5D">
      <w:pPr>
        <w:rPr>
          <w:rFonts w:cs="Times New Roman"/>
          <w:szCs w:val="24"/>
          <w:lang/>
        </w:rPr>
      </w:pPr>
    </w:p>
    <w:p w:rsidR="00D43A5D" w:rsidRPr="009E6333" w:rsidRDefault="00D43A5D" w:rsidP="00D43A5D">
      <w:pPr>
        <w:rPr>
          <w:rFonts w:cs="Times New Roman"/>
          <w:szCs w:val="24"/>
          <w:lang/>
        </w:rPr>
      </w:pPr>
      <w:r w:rsidRPr="009E6333">
        <w:rPr>
          <w:rFonts w:cs="Times New Roman"/>
          <w:szCs w:val="24"/>
          <w:lang/>
        </w:rPr>
        <w:tab/>
      </w:r>
      <w:r w:rsidRPr="009E6333">
        <w:rPr>
          <w:rFonts w:cs="Times New Roman"/>
          <w:szCs w:val="24"/>
          <w:lang/>
        </w:rPr>
        <w:tab/>
        <w:t>Влада доноси</w:t>
      </w:r>
    </w:p>
    <w:p w:rsidR="00D43A5D" w:rsidRPr="009E6333" w:rsidRDefault="00D43A5D" w:rsidP="00D43A5D">
      <w:pPr>
        <w:ind w:firstLine="1080"/>
        <w:rPr>
          <w:rFonts w:cs="Times New Roman"/>
          <w:szCs w:val="24"/>
          <w:lang/>
        </w:rPr>
      </w:pPr>
    </w:p>
    <w:p w:rsidR="00D43A5D" w:rsidRDefault="00D43A5D" w:rsidP="00D43A5D">
      <w:pPr>
        <w:jc w:val="center"/>
        <w:rPr>
          <w:rFonts w:cs="Times New Roman"/>
          <w:b/>
          <w:szCs w:val="24"/>
          <w:lang/>
        </w:rPr>
      </w:pPr>
    </w:p>
    <w:p w:rsidR="00D43A5D" w:rsidRPr="009E6333" w:rsidRDefault="00D43A5D" w:rsidP="00D43A5D">
      <w:pPr>
        <w:jc w:val="center"/>
        <w:rPr>
          <w:rFonts w:cs="Times New Roman"/>
          <w:b/>
          <w:szCs w:val="24"/>
          <w:lang/>
        </w:rPr>
      </w:pPr>
      <w:r w:rsidRPr="009E6333">
        <w:rPr>
          <w:rFonts w:cs="Times New Roman"/>
          <w:b/>
          <w:szCs w:val="24"/>
          <w:lang/>
        </w:rPr>
        <w:t>Р Е Ш Е Њ Е</w:t>
      </w:r>
    </w:p>
    <w:p w:rsidR="00D43A5D" w:rsidRPr="009E6333" w:rsidRDefault="00D43A5D" w:rsidP="00D43A5D">
      <w:pPr>
        <w:jc w:val="center"/>
        <w:rPr>
          <w:rFonts w:cs="Times New Roman"/>
          <w:b/>
          <w:szCs w:val="24"/>
          <w:lang/>
        </w:rPr>
      </w:pPr>
    </w:p>
    <w:p w:rsidR="00D43A5D" w:rsidRPr="009E6333" w:rsidRDefault="00D43A5D" w:rsidP="00D43A5D">
      <w:pPr>
        <w:pStyle w:val="BlockText"/>
        <w:ind w:left="0" w:right="0"/>
        <w:jc w:val="center"/>
        <w:rPr>
          <w:b/>
          <w:szCs w:val="24"/>
          <w:lang/>
        </w:rPr>
      </w:pPr>
      <w:r w:rsidRPr="009E6333">
        <w:rPr>
          <w:b/>
          <w:szCs w:val="24"/>
          <w:lang/>
        </w:rPr>
        <w:t xml:space="preserve">О </w:t>
      </w:r>
      <w:r>
        <w:rPr>
          <w:b/>
          <w:szCs w:val="24"/>
          <w:lang/>
        </w:rPr>
        <w:t xml:space="preserve">РАЗРЕШЕЊУ </w:t>
      </w:r>
      <w:r>
        <w:rPr>
          <w:b/>
          <w:szCs w:val="24"/>
          <w:lang w:val="sr-Cyrl-CS"/>
        </w:rPr>
        <w:t>ВРШИОЦА ДУЖНОСТИ</w:t>
      </w:r>
      <w:r w:rsidRPr="009E6333">
        <w:rPr>
          <w:b/>
          <w:szCs w:val="24"/>
          <w:lang/>
        </w:rPr>
        <w:t xml:space="preserve"> ДИРЕКТОРА ЈАВНОГ ПРЕДУЗЕЋА</w:t>
      </w:r>
      <w:r w:rsidRPr="009E6333">
        <w:rPr>
          <w:b/>
          <w:szCs w:val="24"/>
          <w:lang w:val="en-US"/>
        </w:rPr>
        <w:t xml:space="preserve"> </w:t>
      </w:r>
      <w:r w:rsidRPr="009E6333">
        <w:rPr>
          <w:b/>
          <w:szCs w:val="24"/>
          <w:lang/>
        </w:rPr>
        <w:t xml:space="preserve">„ТРАНСНАФТАˮ </w:t>
      </w:r>
    </w:p>
    <w:p w:rsidR="00D43A5D" w:rsidRPr="009E6333" w:rsidRDefault="00D43A5D" w:rsidP="00D43A5D">
      <w:pPr>
        <w:jc w:val="center"/>
        <w:rPr>
          <w:rFonts w:cs="Times New Roman"/>
          <w:szCs w:val="24"/>
          <w:lang/>
        </w:rPr>
      </w:pPr>
    </w:p>
    <w:p w:rsidR="00D43A5D" w:rsidRPr="009E6333" w:rsidRDefault="00D43A5D" w:rsidP="00D43A5D">
      <w:pPr>
        <w:jc w:val="center"/>
        <w:rPr>
          <w:rFonts w:cs="Times New Roman"/>
          <w:szCs w:val="24"/>
          <w:lang/>
        </w:rPr>
      </w:pPr>
      <w:r w:rsidRPr="009E6333">
        <w:rPr>
          <w:rFonts w:cs="Times New Roman"/>
          <w:szCs w:val="24"/>
          <w:lang/>
        </w:rPr>
        <w:t>I</w:t>
      </w:r>
    </w:p>
    <w:p w:rsidR="00D43A5D" w:rsidRPr="009E6333" w:rsidRDefault="00D43A5D" w:rsidP="00D43A5D">
      <w:pPr>
        <w:jc w:val="center"/>
        <w:rPr>
          <w:rFonts w:cs="Times New Roman"/>
          <w:szCs w:val="24"/>
          <w:lang/>
        </w:rPr>
      </w:pPr>
    </w:p>
    <w:p w:rsidR="00D43A5D" w:rsidRPr="009E6333" w:rsidRDefault="00D43A5D" w:rsidP="00D43A5D">
      <w:pPr>
        <w:rPr>
          <w:rFonts w:cs="Times New Roman"/>
          <w:szCs w:val="24"/>
          <w:lang/>
        </w:rPr>
      </w:pPr>
      <w:r w:rsidRPr="009E6333">
        <w:rPr>
          <w:rFonts w:cs="Times New Roman"/>
          <w:szCs w:val="24"/>
          <w:lang/>
        </w:rPr>
        <w:tab/>
      </w:r>
      <w:r w:rsidRPr="009E6333">
        <w:rPr>
          <w:rFonts w:cs="Times New Roman"/>
          <w:szCs w:val="24"/>
          <w:lang/>
        </w:rPr>
        <w:tab/>
      </w:r>
      <w:r>
        <w:rPr>
          <w:rFonts w:cs="Times New Roman"/>
          <w:szCs w:val="24"/>
          <w:lang/>
        </w:rPr>
        <w:t>Разрешава</w:t>
      </w:r>
      <w:r w:rsidRPr="009E6333">
        <w:rPr>
          <w:rFonts w:cs="Times New Roman"/>
          <w:szCs w:val="24"/>
          <w:lang/>
        </w:rPr>
        <w:t xml:space="preserve"> се Томислав Баста </w:t>
      </w:r>
      <w:r>
        <w:rPr>
          <w:szCs w:val="24"/>
          <w:lang w:val="ru-RU"/>
        </w:rPr>
        <w:t>дужности вршиоца дужности</w:t>
      </w:r>
      <w:r w:rsidRPr="009E6333">
        <w:rPr>
          <w:rFonts w:cs="Times New Roman"/>
          <w:szCs w:val="24"/>
          <w:lang/>
        </w:rPr>
        <w:t xml:space="preserve"> директора Јавног предузећа „Транснафта”.</w:t>
      </w:r>
    </w:p>
    <w:p w:rsidR="00D43A5D" w:rsidRPr="009E6333" w:rsidRDefault="00D43A5D" w:rsidP="00D43A5D">
      <w:pPr>
        <w:rPr>
          <w:rFonts w:cs="Times New Roman"/>
          <w:szCs w:val="24"/>
          <w:lang/>
        </w:rPr>
      </w:pPr>
    </w:p>
    <w:p w:rsidR="00D43A5D" w:rsidRPr="009E6333" w:rsidRDefault="00D43A5D" w:rsidP="00D43A5D">
      <w:pPr>
        <w:jc w:val="center"/>
        <w:rPr>
          <w:rFonts w:cs="Times New Roman"/>
          <w:szCs w:val="24"/>
          <w:lang/>
        </w:rPr>
      </w:pPr>
      <w:r w:rsidRPr="009E6333">
        <w:rPr>
          <w:rFonts w:cs="Times New Roman"/>
          <w:szCs w:val="24"/>
          <w:lang/>
        </w:rPr>
        <w:t>II</w:t>
      </w:r>
    </w:p>
    <w:p w:rsidR="00D43A5D" w:rsidRPr="009E6333" w:rsidRDefault="00D43A5D" w:rsidP="00D43A5D">
      <w:pPr>
        <w:jc w:val="center"/>
        <w:rPr>
          <w:rFonts w:cs="Times New Roman"/>
          <w:b/>
          <w:szCs w:val="24"/>
          <w:lang/>
        </w:rPr>
      </w:pPr>
    </w:p>
    <w:p w:rsidR="00D43A5D" w:rsidRPr="009E6333" w:rsidRDefault="00D43A5D" w:rsidP="00D43A5D">
      <w:pPr>
        <w:rPr>
          <w:rFonts w:cs="Times New Roman"/>
          <w:szCs w:val="24"/>
          <w:lang w:val="sr-Cyrl-CS"/>
        </w:rPr>
      </w:pPr>
      <w:r w:rsidRPr="009E6333">
        <w:rPr>
          <w:rFonts w:cs="Times New Roman"/>
          <w:szCs w:val="24"/>
          <w:lang w:val="sr-Cyrl-CS"/>
        </w:rPr>
        <w:tab/>
      </w:r>
      <w:r w:rsidRPr="009E6333">
        <w:rPr>
          <w:rFonts w:cs="Times New Roman"/>
          <w:szCs w:val="24"/>
          <w:lang w:val="sr-Cyrl-CS"/>
        </w:rPr>
        <w:tab/>
        <w:t>Ово решење објавити у „Службеном гласнику Републике Србије”.</w:t>
      </w:r>
    </w:p>
    <w:p w:rsidR="00D43A5D" w:rsidRPr="009E6333" w:rsidRDefault="00D43A5D" w:rsidP="00D43A5D">
      <w:pPr>
        <w:rPr>
          <w:szCs w:val="24"/>
          <w:lang/>
        </w:rPr>
      </w:pPr>
    </w:p>
    <w:p w:rsidR="00D43A5D" w:rsidRPr="009E6333" w:rsidRDefault="00D43A5D" w:rsidP="00D43A5D">
      <w:pPr>
        <w:rPr>
          <w:szCs w:val="24"/>
          <w:lang/>
        </w:rPr>
      </w:pPr>
    </w:p>
    <w:p w:rsidR="00D43A5D" w:rsidRPr="009E6333" w:rsidRDefault="00D43A5D" w:rsidP="00D43A5D">
      <w:pPr>
        <w:rPr>
          <w:szCs w:val="24"/>
          <w:lang/>
        </w:rPr>
      </w:pPr>
    </w:p>
    <w:p w:rsidR="00D43A5D" w:rsidRPr="009E6333" w:rsidRDefault="00D43A5D" w:rsidP="00D43A5D">
      <w:pPr>
        <w:rPr>
          <w:rFonts w:cs="Times New Roman"/>
          <w:szCs w:val="24"/>
          <w:lang/>
        </w:rPr>
      </w:pPr>
      <w:r w:rsidRPr="009E6333">
        <w:rPr>
          <w:rFonts w:cs="Times New Roman"/>
          <w:szCs w:val="24"/>
          <w:lang/>
        </w:rPr>
        <w:t xml:space="preserve">24 </w:t>
      </w:r>
      <w:r w:rsidRPr="009E6333">
        <w:rPr>
          <w:rFonts w:cs="Times New Roman"/>
          <w:szCs w:val="24"/>
          <w:lang w:val="sr-Cyrl-CS"/>
        </w:rPr>
        <w:t xml:space="preserve">Број: 119-1635/2018 </w:t>
      </w:r>
    </w:p>
    <w:p w:rsidR="00D43A5D" w:rsidRPr="009E6333" w:rsidRDefault="00A26881" w:rsidP="00D43A5D">
      <w:pPr>
        <w:rPr>
          <w:rFonts w:cs="Times New Roman"/>
          <w:szCs w:val="24"/>
          <w:lang/>
        </w:rPr>
      </w:pPr>
      <w:r>
        <w:rPr>
          <w:rFonts w:cs="Times New Roman"/>
          <w:szCs w:val="24"/>
          <w:lang w:val="sr-Cyrl-CS"/>
        </w:rPr>
        <w:t>У Београду, 8. марта 2018. године</w:t>
      </w:r>
      <w:r w:rsidR="00D43A5D" w:rsidRPr="009E6333">
        <w:rPr>
          <w:rFonts w:cs="Times New Roman"/>
          <w:szCs w:val="24"/>
          <w:lang w:val="sr-Cyrl-CS"/>
        </w:rPr>
        <w:t xml:space="preserve">   </w:t>
      </w:r>
    </w:p>
    <w:p w:rsidR="00D43A5D" w:rsidRPr="009E6333" w:rsidRDefault="00D43A5D" w:rsidP="00D43A5D">
      <w:pPr>
        <w:rPr>
          <w:rFonts w:cs="Times New Roman"/>
          <w:szCs w:val="24"/>
          <w:lang/>
        </w:rPr>
      </w:pPr>
    </w:p>
    <w:p w:rsidR="00D43A5D" w:rsidRPr="009E6333" w:rsidRDefault="00D43A5D" w:rsidP="00D43A5D">
      <w:pPr>
        <w:rPr>
          <w:rFonts w:cs="Times New Roman"/>
          <w:szCs w:val="24"/>
          <w:lang/>
        </w:rPr>
      </w:pPr>
    </w:p>
    <w:p w:rsidR="00D43A5D" w:rsidRDefault="00D43A5D" w:rsidP="00D43A5D">
      <w:pPr>
        <w:jc w:val="center"/>
        <w:rPr>
          <w:rFonts w:cs="Times New Roman"/>
          <w:b/>
          <w:szCs w:val="24"/>
          <w:lang w:val="ru-RU"/>
        </w:rPr>
      </w:pPr>
      <w:r w:rsidRPr="009E6333">
        <w:rPr>
          <w:rFonts w:cs="Times New Roman"/>
          <w:b/>
          <w:szCs w:val="24"/>
          <w:lang w:val="ru-RU"/>
        </w:rPr>
        <w:t>В  Л  А  Д  А</w:t>
      </w:r>
    </w:p>
    <w:p w:rsidR="00347B3B" w:rsidRDefault="00347B3B" w:rsidP="00D43A5D">
      <w:pPr>
        <w:jc w:val="center"/>
        <w:rPr>
          <w:rFonts w:cs="Times New Roman"/>
          <w:b/>
          <w:szCs w:val="24"/>
          <w:lang w:val="ru-RU"/>
        </w:rPr>
      </w:pPr>
    </w:p>
    <w:p w:rsidR="00347B3B" w:rsidRDefault="00347B3B" w:rsidP="00D43A5D">
      <w:pPr>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Pr="009E6333" w:rsidRDefault="00347B3B" w:rsidP="00D43A5D">
      <w:pPr>
        <w:jc w:val="center"/>
        <w:rPr>
          <w:rFonts w:cs="Times New Roman"/>
          <w:b/>
          <w:szCs w:val="24"/>
          <w:lang w:val="ru-RU"/>
        </w:rPr>
      </w:pPr>
    </w:p>
    <w:p w:rsidR="00D43A5D" w:rsidRPr="009E6333" w:rsidRDefault="00D43A5D" w:rsidP="00D43A5D">
      <w:pPr>
        <w:jc w:val="center"/>
        <w:rPr>
          <w:rFonts w:cs="Times New Roman"/>
          <w:b/>
          <w:szCs w:val="24"/>
          <w:lang w:val="ru-RU"/>
        </w:rPr>
      </w:pPr>
    </w:p>
    <w:p w:rsidR="00D43A5D" w:rsidRPr="009E6333" w:rsidRDefault="00D43A5D" w:rsidP="00D43A5D">
      <w:pPr>
        <w:rPr>
          <w:lang/>
        </w:rPr>
        <w:sectPr w:rsidR="00D43A5D" w:rsidRPr="009E6333" w:rsidSect="00DC5C46">
          <w:pgSz w:w="12240" w:h="15840" w:code="1"/>
          <w:pgMar w:top="993" w:right="1440" w:bottom="1440" w:left="1440" w:header="720" w:footer="720" w:gutter="0"/>
          <w:cols w:space="720"/>
          <w:docGrid w:linePitch="360"/>
        </w:sectPr>
      </w:pPr>
    </w:p>
    <w:p w:rsidR="00D43A5D" w:rsidRDefault="00D43A5D" w:rsidP="00D43A5D">
      <w:pPr>
        <w:rPr>
          <w:rFonts w:cs="Times New Roman"/>
          <w:sz w:val="23"/>
          <w:szCs w:val="23"/>
        </w:rPr>
      </w:pPr>
    </w:p>
    <w:p w:rsidR="00347B3B" w:rsidRPr="00AB65F8" w:rsidRDefault="00347B3B" w:rsidP="00D43A5D">
      <w:pPr>
        <w:rPr>
          <w:rFonts w:cs="Times New Roman"/>
          <w:sz w:val="23"/>
          <w:szCs w:val="23"/>
        </w:rPr>
      </w:pPr>
    </w:p>
    <w:p w:rsidR="00D43A5D" w:rsidRPr="00AB65F8" w:rsidRDefault="00D43A5D" w:rsidP="00D43A5D">
      <w:pPr>
        <w:rPr>
          <w:rFonts w:cs="Times New Roman"/>
          <w:sz w:val="23"/>
          <w:szCs w:val="23"/>
          <w:lang/>
        </w:rPr>
      </w:pPr>
      <w:r w:rsidRPr="00AB65F8">
        <w:rPr>
          <w:rFonts w:cs="Times New Roman"/>
          <w:sz w:val="23"/>
          <w:szCs w:val="23"/>
        </w:rPr>
        <w:tab/>
      </w:r>
      <w:r w:rsidRPr="00AB65F8">
        <w:rPr>
          <w:rFonts w:cs="Times New Roman"/>
          <w:sz w:val="23"/>
          <w:szCs w:val="23"/>
        </w:rPr>
        <w:tab/>
      </w:r>
      <w:r w:rsidRPr="00AB65F8">
        <w:rPr>
          <w:rFonts w:cs="Times New Roman"/>
          <w:sz w:val="23"/>
          <w:szCs w:val="23"/>
          <w:lang/>
        </w:rPr>
        <w:t>На основу члана 24. став 1. Закона о јавним предузећима („Службени гласник РС”, број 15/16) и члана 43. став 2. Закона о Влади („Службени гласник РС”, бр. 55/05, 71/05 – исправка, 101/07, 65/08, 16/11, 68/12 – УС, 72/12, 7/14 – УС и 44/14),</w:t>
      </w:r>
    </w:p>
    <w:p w:rsidR="00D43A5D" w:rsidRPr="00AB65F8" w:rsidRDefault="00D43A5D" w:rsidP="00D43A5D">
      <w:pPr>
        <w:rPr>
          <w:rFonts w:cs="Times New Roman"/>
          <w:sz w:val="23"/>
          <w:szCs w:val="23"/>
          <w:lang/>
        </w:rPr>
      </w:pPr>
    </w:p>
    <w:p w:rsidR="00D43A5D" w:rsidRPr="00AB65F8" w:rsidRDefault="00D43A5D" w:rsidP="00D43A5D">
      <w:pPr>
        <w:rPr>
          <w:rFonts w:cs="Times New Roman"/>
          <w:sz w:val="23"/>
          <w:szCs w:val="23"/>
          <w:lang/>
        </w:rPr>
      </w:pPr>
      <w:r w:rsidRPr="00AB65F8">
        <w:rPr>
          <w:rFonts w:cs="Times New Roman"/>
          <w:sz w:val="23"/>
          <w:szCs w:val="23"/>
          <w:lang/>
        </w:rPr>
        <w:tab/>
      </w:r>
      <w:r w:rsidRPr="00AB65F8">
        <w:rPr>
          <w:rFonts w:cs="Times New Roman"/>
          <w:sz w:val="23"/>
          <w:szCs w:val="23"/>
          <w:lang/>
        </w:rPr>
        <w:tab/>
        <w:t>Влада доноси</w:t>
      </w:r>
    </w:p>
    <w:p w:rsidR="00D43A5D" w:rsidRPr="00AB65F8" w:rsidRDefault="00D43A5D" w:rsidP="00D43A5D">
      <w:pPr>
        <w:ind w:firstLine="1080"/>
        <w:rPr>
          <w:rFonts w:cs="Times New Roman"/>
          <w:sz w:val="23"/>
          <w:szCs w:val="23"/>
          <w:lang/>
        </w:rPr>
      </w:pPr>
    </w:p>
    <w:p w:rsidR="00D43A5D" w:rsidRPr="00AB65F8" w:rsidRDefault="00D43A5D" w:rsidP="00D43A5D">
      <w:pPr>
        <w:jc w:val="center"/>
        <w:rPr>
          <w:rFonts w:cs="Times New Roman"/>
          <w:b/>
          <w:sz w:val="23"/>
          <w:szCs w:val="23"/>
          <w:lang/>
        </w:rPr>
      </w:pPr>
      <w:r w:rsidRPr="00AB65F8">
        <w:rPr>
          <w:rFonts w:cs="Times New Roman"/>
          <w:b/>
          <w:sz w:val="23"/>
          <w:szCs w:val="23"/>
          <w:lang/>
        </w:rPr>
        <w:t>Р Е Ш Е Њ Е</w:t>
      </w:r>
    </w:p>
    <w:p w:rsidR="00D43A5D" w:rsidRPr="00AB65F8" w:rsidRDefault="00D43A5D" w:rsidP="00D43A5D">
      <w:pPr>
        <w:jc w:val="center"/>
        <w:rPr>
          <w:rFonts w:cs="Times New Roman"/>
          <w:b/>
          <w:sz w:val="23"/>
          <w:szCs w:val="23"/>
          <w:lang/>
        </w:rPr>
      </w:pPr>
    </w:p>
    <w:p w:rsidR="00D43A5D" w:rsidRPr="00AB65F8" w:rsidRDefault="00D43A5D" w:rsidP="00D43A5D">
      <w:pPr>
        <w:pStyle w:val="BlockText"/>
        <w:ind w:left="0" w:right="0"/>
        <w:jc w:val="center"/>
        <w:rPr>
          <w:b/>
          <w:sz w:val="23"/>
          <w:szCs w:val="23"/>
          <w:lang/>
        </w:rPr>
      </w:pPr>
      <w:r w:rsidRPr="00AB65F8">
        <w:rPr>
          <w:b/>
          <w:sz w:val="23"/>
          <w:szCs w:val="23"/>
          <w:lang/>
        </w:rPr>
        <w:t>О ИМЕНОВАЊУ ДИРЕКТОРА ЈАВНОГ ПРЕДУЗЕЋА</w:t>
      </w:r>
      <w:r>
        <w:rPr>
          <w:b/>
          <w:sz w:val="23"/>
          <w:szCs w:val="23"/>
          <w:lang w:val="en-US"/>
        </w:rPr>
        <w:t xml:space="preserve"> </w:t>
      </w:r>
      <w:r w:rsidRPr="00AB65F8">
        <w:rPr>
          <w:b/>
          <w:sz w:val="23"/>
          <w:szCs w:val="23"/>
          <w:lang/>
        </w:rPr>
        <w:t xml:space="preserve">„ТРАНСНАФТАˮ </w:t>
      </w:r>
    </w:p>
    <w:p w:rsidR="00D43A5D" w:rsidRPr="00AB65F8" w:rsidRDefault="00D43A5D" w:rsidP="00D43A5D">
      <w:pPr>
        <w:jc w:val="center"/>
        <w:rPr>
          <w:rFonts w:cs="Times New Roman"/>
          <w:sz w:val="23"/>
          <w:szCs w:val="23"/>
          <w:lang/>
        </w:rPr>
      </w:pPr>
    </w:p>
    <w:p w:rsidR="00D43A5D" w:rsidRPr="00AB65F8" w:rsidRDefault="00D43A5D" w:rsidP="00D43A5D">
      <w:pPr>
        <w:jc w:val="center"/>
        <w:rPr>
          <w:rFonts w:cs="Times New Roman"/>
          <w:sz w:val="23"/>
          <w:szCs w:val="23"/>
          <w:lang/>
        </w:rPr>
      </w:pPr>
      <w:r w:rsidRPr="00AB65F8">
        <w:rPr>
          <w:rFonts w:cs="Times New Roman"/>
          <w:sz w:val="23"/>
          <w:szCs w:val="23"/>
          <w:lang/>
        </w:rPr>
        <w:t>I</w:t>
      </w:r>
    </w:p>
    <w:p w:rsidR="00D43A5D" w:rsidRPr="00AB65F8" w:rsidRDefault="00D43A5D" w:rsidP="00D43A5D">
      <w:pPr>
        <w:jc w:val="center"/>
        <w:rPr>
          <w:rFonts w:cs="Times New Roman"/>
          <w:sz w:val="23"/>
          <w:szCs w:val="23"/>
          <w:lang/>
        </w:rPr>
      </w:pPr>
    </w:p>
    <w:p w:rsidR="00D43A5D" w:rsidRPr="00AB65F8" w:rsidRDefault="00D43A5D" w:rsidP="00D43A5D">
      <w:pPr>
        <w:rPr>
          <w:rFonts w:cs="Times New Roman"/>
          <w:sz w:val="23"/>
          <w:szCs w:val="23"/>
          <w:lang/>
        </w:rPr>
      </w:pPr>
      <w:r w:rsidRPr="00AB65F8">
        <w:rPr>
          <w:rFonts w:cs="Times New Roman"/>
          <w:sz w:val="23"/>
          <w:szCs w:val="23"/>
          <w:lang/>
        </w:rPr>
        <w:tab/>
      </w:r>
      <w:r w:rsidRPr="00AB65F8">
        <w:rPr>
          <w:rFonts w:cs="Times New Roman"/>
          <w:sz w:val="23"/>
          <w:szCs w:val="23"/>
          <w:lang/>
        </w:rPr>
        <w:tab/>
        <w:t>Именује се Томислав Баста за директора Јавног предузећа „Транснафта”.</w:t>
      </w:r>
    </w:p>
    <w:p w:rsidR="00D43A5D" w:rsidRPr="00AB65F8" w:rsidRDefault="00D43A5D" w:rsidP="00D43A5D">
      <w:pPr>
        <w:rPr>
          <w:rFonts w:cs="Times New Roman"/>
          <w:sz w:val="23"/>
          <w:szCs w:val="23"/>
          <w:lang/>
        </w:rPr>
      </w:pPr>
    </w:p>
    <w:p w:rsidR="00D43A5D" w:rsidRPr="00AB65F8" w:rsidRDefault="00D43A5D" w:rsidP="00D43A5D">
      <w:pPr>
        <w:jc w:val="center"/>
        <w:rPr>
          <w:rFonts w:cs="Times New Roman"/>
          <w:sz w:val="23"/>
          <w:szCs w:val="23"/>
          <w:lang/>
        </w:rPr>
      </w:pPr>
      <w:r w:rsidRPr="00AB65F8">
        <w:rPr>
          <w:rFonts w:cs="Times New Roman"/>
          <w:sz w:val="23"/>
          <w:szCs w:val="23"/>
          <w:lang/>
        </w:rPr>
        <w:t>II</w:t>
      </w:r>
    </w:p>
    <w:p w:rsidR="00D43A5D" w:rsidRPr="00AB65F8" w:rsidRDefault="00D43A5D" w:rsidP="00D43A5D">
      <w:pPr>
        <w:jc w:val="center"/>
        <w:rPr>
          <w:rFonts w:cs="Times New Roman"/>
          <w:b/>
          <w:sz w:val="23"/>
          <w:szCs w:val="23"/>
          <w:lang/>
        </w:rPr>
      </w:pPr>
    </w:p>
    <w:p w:rsidR="00D43A5D" w:rsidRPr="00AB65F8" w:rsidRDefault="00D43A5D" w:rsidP="00D43A5D">
      <w:pPr>
        <w:rPr>
          <w:rFonts w:cs="Times New Roman"/>
          <w:sz w:val="23"/>
          <w:szCs w:val="23"/>
          <w:lang w:val="sr-Cyrl-CS"/>
        </w:rPr>
      </w:pPr>
      <w:r w:rsidRPr="00AB65F8">
        <w:rPr>
          <w:rFonts w:cs="Times New Roman"/>
          <w:sz w:val="23"/>
          <w:szCs w:val="23"/>
          <w:lang w:val="sr-Cyrl-CS"/>
        </w:rPr>
        <w:tab/>
      </w:r>
      <w:r w:rsidRPr="00AB65F8">
        <w:rPr>
          <w:rFonts w:cs="Times New Roman"/>
          <w:sz w:val="23"/>
          <w:szCs w:val="23"/>
          <w:lang w:val="sr-Cyrl-CS"/>
        </w:rPr>
        <w:tab/>
        <w:t>Ово решење објавити у „Службеном гласнику Републике Србије”.</w:t>
      </w:r>
    </w:p>
    <w:p w:rsidR="00D43A5D" w:rsidRPr="00AB65F8" w:rsidRDefault="00D43A5D" w:rsidP="00D43A5D">
      <w:pPr>
        <w:ind w:firstLine="1080"/>
        <w:rPr>
          <w:rFonts w:cs="Times New Roman"/>
          <w:sz w:val="23"/>
          <w:szCs w:val="23"/>
        </w:rPr>
      </w:pPr>
    </w:p>
    <w:p w:rsidR="00D43A5D" w:rsidRPr="00AB65F8" w:rsidRDefault="00D43A5D" w:rsidP="00D43A5D">
      <w:pPr>
        <w:jc w:val="center"/>
        <w:rPr>
          <w:rFonts w:cs="Times New Roman"/>
          <w:b/>
          <w:sz w:val="23"/>
          <w:szCs w:val="23"/>
          <w:lang/>
        </w:rPr>
      </w:pPr>
      <w:r w:rsidRPr="00AB65F8">
        <w:rPr>
          <w:rFonts w:cs="Times New Roman"/>
          <w:b/>
          <w:sz w:val="23"/>
          <w:szCs w:val="23"/>
          <w:lang/>
        </w:rPr>
        <w:t>О б р а з л о ж е њ е</w:t>
      </w:r>
    </w:p>
    <w:p w:rsidR="00D43A5D" w:rsidRPr="00AB65F8" w:rsidRDefault="00D43A5D" w:rsidP="00D43A5D">
      <w:pPr>
        <w:rPr>
          <w:rFonts w:cs="Times New Roman"/>
          <w:sz w:val="23"/>
          <w:szCs w:val="23"/>
          <w:lang/>
        </w:rPr>
      </w:pPr>
    </w:p>
    <w:p w:rsidR="00D43A5D" w:rsidRPr="00AB65F8" w:rsidRDefault="00D43A5D" w:rsidP="00D43A5D">
      <w:pPr>
        <w:ind w:right="-51"/>
        <w:rPr>
          <w:rFonts w:cs="Times New Roman"/>
          <w:color w:val="2E74B5" w:themeColor="accent1" w:themeShade="BF"/>
          <w:sz w:val="23"/>
          <w:szCs w:val="23"/>
          <w:lang/>
        </w:rPr>
      </w:pPr>
      <w:r w:rsidRPr="00AB65F8">
        <w:rPr>
          <w:rFonts w:cs="Times New Roman"/>
          <w:sz w:val="23"/>
          <w:szCs w:val="23"/>
          <w:lang w:val="sr-Cyrl-CS"/>
        </w:rPr>
        <w:tab/>
      </w:r>
      <w:r w:rsidRPr="00AB65F8">
        <w:rPr>
          <w:rFonts w:cs="Times New Roman"/>
          <w:sz w:val="23"/>
          <w:szCs w:val="23"/>
          <w:lang w:val="sr-Cyrl-CS"/>
        </w:rPr>
        <w:tab/>
      </w:r>
      <w:r w:rsidRPr="00AB65F8">
        <w:rPr>
          <w:rFonts w:cs="Times New Roman"/>
          <w:sz w:val="23"/>
          <w:szCs w:val="23"/>
          <w:lang/>
        </w:rPr>
        <w:t>Одредбама Закона о јавним предузећима („Службени гласник РС”, број 15/16),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D43A5D" w:rsidRPr="00AB65F8" w:rsidRDefault="00D43A5D" w:rsidP="00D43A5D">
      <w:pPr>
        <w:rPr>
          <w:rFonts w:cs="Times New Roman"/>
          <w:sz w:val="23"/>
          <w:szCs w:val="23"/>
          <w:lang/>
        </w:rPr>
      </w:pPr>
      <w:r w:rsidRPr="00AB65F8">
        <w:rPr>
          <w:rFonts w:cs="Times New Roman"/>
          <w:sz w:val="23"/>
          <w:szCs w:val="23"/>
          <w:lang/>
        </w:rPr>
        <w:tab/>
      </w:r>
      <w:r w:rsidRPr="00AB65F8">
        <w:rPr>
          <w:rFonts w:cs="Times New Roman"/>
          <w:sz w:val="23"/>
          <w:szCs w:val="23"/>
          <w:lang/>
        </w:rPr>
        <w:tab/>
        <w:t xml:space="preserve">Влада је донела Одлуку о спровођењу јавног конкурса за избор директора Јавног предузећа „Транснафта” </w:t>
      </w:r>
      <w:r w:rsidRPr="00AB65F8">
        <w:rPr>
          <w:rFonts w:cs="Times New Roman"/>
          <w:bCs/>
          <w:sz w:val="23"/>
          <w:szCs w:val="23"/>
          <w:lang/>
        </w:rPr>
        <w:t>05 Број: 111-988/2017 од 3. фебруара  201</w:t>
      </w:r>
      <w:r>
        <w:rPr>
          <w:rFonts w:cs="Times New Roman"/>
          <w:bCs/>
          <w:sz w:val="23"/>
          <w:szCs w:val="23"/>
          <w:lang/>
        </w:rPr>
        <w:t>7</w:t>
      </w:r>
      <w:r w:rsidRPr="00AB65F8">
        <w:rPr>
          <w:rFonts w:cs="Times New Roman"/>
          <w:bCs/>
          <w:sz w:val="23"/>
          <w:szCs w:val="23"/>
          <w:lang/>
        </w:rPr>
        <w:t>. године.</w:t>
      </w:r>
      <w:r w:rsidRPr="00AB65F8">
        <w:rPr>
          <w:rFonts w:cs="Times New Roman"/>
          <w:color w:val="FF0000"/>
          <w:sz w:val="23"/>
          <w:szCs w:val="23"/>
          <w:lang/>
        </w:rPr>
        <w:t xml:space="preserve"> </w:t>
      </w:r>
    </w:p>
    <w:p w:rsidR="00D43A5D" w:rsidRPr="00AB65F8" w:rsidRDefault="00D43A5D" w:rsidP="00D43A5D">
      <w:pPr>
        <w:rPr>
          <w:rFonts w:cs="Times New Roman"/>
          <w:sz w:val="23"/>
          <w:szCs w:val="23"/>
          <w:lang/>
        </w:rPr>
      </w:pPr>
      <w:r w:rsidRPr="00AB65F8">
        <w:rPr>
          <w:rFonts w:cs="Times New Roman"/>
          <w:sz w:val="23"/>
          <w:szCs w:val="23"/>
          <w:lang/>
        </w:rPr>
        <w:tab/>
      </w:r>
      <w:r w:rsidRPr="00AB65F8">
        <w:rPr>
          <w:rFonts w:cs="Times New Roman"/>
          <w:sz w:val="23"/>
          <w:szCs w:val="23"/>
          <w:lang/>
        </w:rPr>
        <w:tab/>
        <w:t>Поступајући по наведеној одлуци Влада је</w:t>
      </w:r>
      <w:r>
        <w:rPr>
          <w:rFonts w:cs="Times New Roman"/>
          <w:sz w:val="23"/>
          <w:szCs w:val="23"/>
          <w:lang/>
        </w:rPr>
        <w:t>,</w:t>
      </w:r>
      <w:r w:rsidRPr="00AB65F8">
        <w:rPr>
          <w:rFonts w:cs="Times New Roman"/>
          <w:sz w:val="23"/>
          <w:szCs w:val="23"/>
          <w:lang/>
        </w:rPr>
        <w:t xml:space="preserve"> 10. фебруара 2017. године, у дневном листу „Вечерње новости” и у „Службеном гласнику Републике Србије”, број 9/17 објавила јавни конкурс за избор директора Јавног предузећа „Транснафта” (у даљем тексту: Конкурс).</w:t>
      </w:r>
    </w:p>
    <w:p w:rsidR="00980CE6" w:rsidRDefault="00D43A5D" w:rsidP="00D43A5D">
      <w:pPr>
        <w:ind w:firstLine="720"/>
        <w:rPr>
          <w:rFonts w:cs="Times New Roman"/>
          <w:sz w:val="23"/>
          <w:szCs w:val="23"/>
          <w:lang/>
        </w:rPr>
      </w:pPr>
      <w:r w:rsidRPr="00AB65F8">
        <w:rPr>
          <w:rFonts w:cs="Times New Roman"/>
          <w:sz w:val="23"/>
          <w:szCs w:val="23"/>
          <w:lang/>
        </w:rPr>
        <w:tab/>
        <w:t>Конкурс је објављен и на интернет ст</w:t>
      </w:r>
      <w:r w:rsidR="00980CE6">
        <w:rPr>
          <w:rFonts w:cs="Times New Roman"/>
          <w:sz w:val="23"/>
          <w:szCs w:val="23"/>
          <w:lang/>
        </w:rPr>
        <w:t xml:space="preserve">раници Министарства привреде. </w:t>
      </w:r>
    </w:p>
    <w:p w:rsidR="00D43A5D" w:rsidRPr="00AB65F8" w:rsidRDefault="00980CE6" w:rsidP="00980CE6">
      <w:pPr>
        <w:tabs>
          <w:tab w:val="left" w:pos="1440"/>
        </w:tabs>
        <w:rPr>
          <w:rFonts w:eastAsia="Times New Roman" w:cs="Times New Roman"/>
          <w:color w:val="FF0000"/>
          <w:sz w:val="23"/>
          <w:szCs w:val="23"/>
          <w:lang/>
        </w:rPr>
      </w:pPr>
      <w:r>
        <w:rPr>
          <w:rFonts w:cs="Times New Roman"/>
          <w:sz w:val="23"/>
          <w:szCs w:val="23"/>
          <w:lang/>
        </w:rPr>
        <w:tab/>
      </w:r>
      <w:r w:rsidR="00D43A5D" w:rsidRPr="00AB65F8">
        <w:rPr>
          <w:rFonts w:cs="Times New Roman"/>
          <w:sz w:val="23"/>
          <w:szCs w:val="23"/>
          <w:lang/>
        </w:rPr>
        <w:t>Комисија за спровођење конкурса за избор директора (у даљем тексту: Комисија)</w:t>
      </w:r>
      <w:r w:rsidR="00D43A5D">
        <w:rPr>
          <w:rFonts w:cs="Times New Roman"/>
          <w:sz w:val="23"/>
          <w:szCs w:val="23"/>
          <w:lang/>
        </w:rPr>
        <w:t>,</w:t>
      </w:r>
      <w:r w:rsidR="00D43A5D" w:rsidRPr="00AB65F8">
        <w:rPr>
          <w:rFonts w:cs="Times New Roman"/>
          <w:sz w:val="23"/>
          <w:szCs w:val="23"/>
          <w:lang/>
        </w:rPr>
        <w:t xml:space="preserve"> у поступку за именовање директора Јавног предузећа „Транснафта”, образована је у саставу: чланови Ненад Ђорђевић, именован Решењем Владе 24 Број: 119-11783/2016 од 7. децембра 2016. године, Ивана Јаначковић, именована Одлуком Народне скупштине Републике Србије - Одбора за привреду, регионални развој, трговину, туризам и енергетику 10 број 02-3229/16 од 21. децембра 2016. године</w:t>
      </w:r>
      <w:r w:rsidR="00D43A5D" w:rsidRPr="00AB65F8">
        <w:rPr>
          <w:rFonts w:cs="Times New Roman"/>
          <w:color w:val="FF0000"/>
          <w:sz w:val="23"/>
          <w:szCs w:val="23"/>
          <w:lang/>
        </w:rPr>
        <w:t xml:space="preserve"> </w:t>
      </w:r>
      <w:r w:rsidR="00D43A5D" w:rsidRPr="00AB65F8">
        <w:rPr>
          <w:rFonts w:cs="Times New Roman"/>
          <w:sz w:val="23"/>
          <w:szCs w:val="23"/>
          <w:lang/>
        </w:rPr>
        <w:t xml:space="preserve">и Бранко Јокић, именован Решењем Владе 24 Број: </w:t>
      </w:r>
      <w:r w:rsidR="00D43A5D" w:rsidRPr="00AB65F8">
        <w:rPr>
          <w:rFonts w:cs="Times New Roman"/>
          <w:bCs/>
          <w:sz w:val="23"/>
          <w:szCs w:val="23"/>
          <w:lang/>
        </w:rPr>
        <w:t>119-2502/2017</w:t>
      </w:r>
      <w:r w:rsidR="00D43A5D" w:rsidRPr="00AB65F8">
        <w:rPr>
          <w:rFonts w:cs="Times New Roman"/>
          <w:b/>
          <w:bCs/>
          <w:sz w:val="23"/>
          <w:szCs w:val="23"/>
          <w:lang/>
        </w:rPr>
        <w:t xml:space="preserve"> </w:t>
      </w:r>
      <w:r w:rsidR="00D43A5D" w:rsidRPr="00AB65F8">
        <w:rPr>
          <w:rFonts w:cs="Times New Roman"/>
          <w:bCs/>
          <w:sz w:val="23"/>
          <w:szCs w:val="23"/>
          <w:lang/>
        </w:rPr>
        <w:t>од</w:t>
      </w:r>
      <w:r w:rsidR="00D43A5D" w:rsidRPr="00AB65F8">
        <w:rPr>
          <w:rFonts w:cs="Times New Roman"/>
          <w:b/>
          <w:bCs/>
          <w:sz w:val="23"/>
          <w:szCs w:val="23"/>
          <w:lang/>
        </w:rPr>
        <w:t xml:space="preserve"> </w:t>
      </w:r>
      <w:r w:rsidR="00D43A5D" w:rsidRPr="00AB65F8">
        <w:rPr>
          <w:rFonts w:cs="Times New Roman"/>
          <w:bCs/>
          <w:sz w:val="23"/>
          <w:szCs w:val="23"/>
          <w:lang/>
        </w:rPr>
        <w:t>17. марта 2017. године,</w:t>
      </w:r>
      <w:r w:rsidR="00D43A5D" w:rsidRPr="00AB65F8">
        <w:rPr>
          <w:rFonts w:cs="Times New Roman"/>
          <w:b/>
          <w:bCs/>
          <w:sz w:val="23"/>
          <w:szCs w:val="23"/>
          <w:lang/>
        </w:rPr>
        <w:t> </w:t>
      </w:r>
      <w:r w:rsidR="00D43A5D" w:rsidRPr="00AB65F8">
        <w:rPr>
          <w:rFonts w:cs="Times New Roman"/>
          <w:sz w:val="23"/>
          <w:szCs w:val="23"/>
          <w:lang/>
        </w:rPr>
        <w:t xml:space="preserve"> прегледала је приспеле пријаве учесника конкурса и саставила списак кандидата </w:t>
      </w:r>
      <w:r w:rsidR="00D43A5D" w:rsidRPr="00AB65F8">
        <w:rPr>
          <w:rFonts w:eastAsia="Times New Roman" w:cs="Times New Roman"/>
          <w:sz w:val="23"/>
          <w:szCs w:val="23"/>
          <w:lang/>
        </w:rPr>
        <w:t>и на основу тога, о почетку изборног поступка обавештени су следећи кандидати:</w:t>
      </w:r>
    </w:p>
    <w:p w:rsidR="00D43A5D" w:rsidRDefault="00D43A5D" w:rsidP="00D43A5D">
      <w:pPr>
        <w:jc w:val="right"/>
        <w:rPr>
          <w:rFonts w:cs="Times New Roman"/>
          <w:sz w:val="23"/>
          <w:szCs w:val="23"/>
          <w:lang/>
        </w:rPr>
      </w:pPr>
      <w:r w:rsidRPr="00AB65F8">
        <w:rPr>
          <w:rFonts w:cs="Times New Roman"/>
          <w:sz w:val="23"/>
          <w:szCs w:val="23"/>
          <w:lang/>
        </w:rPr>
        <w:tab/>
      </w:r>
      <w:r w:rsidRPr="00AB65F8">
        <w:rPr>
          <w:rFonts w:cs="Times New Roman"/>
          <w:sz w:val="23"/>
          <w:szCs w:val="23"/>
          <w:lang/>
        </w:rPr>
        <w:tab/>
      </w:r>
    </w:p>
    <w:p w:rsidR="00D43A5D" w:rsidRDefault="00D43A5D" w:rsidP="00D43A5D">
      <w:pPr>
        <w:jc w:val="right"/>
        <w:rPr>
          <w:rFonts w:cs="Times New Roman"/>
          <w:sz w:val="23"/>
          <w:szCs w:val="23"/>
        </w:rPr>
      </w:pPr>
      <w:r>
        <w:rPr>
          <w:rFonts w:cs="Times New Roman"/>
          <w:sz w:val="23"/>
          <w:szCs w:val="23"/>
        </w:rPr>
        <w:lastRenderedPageBreak/>
        <w:t>2</w:t>
      </w:r>
    </w:p>
    <w:p w:rsidR="00D43A5D" w:rsidRPr="00AB65F8" w:rsidRDefault="00D43A5D" w:rsidP="00D43A5D">
      <w:pPr>
        <w:jc w:val="right"/>
        <w:rPr>
          <w:rFonts w:cs="Times New Roman"/>
          <w:sz w:val="23"/>
          <w:szCs w:val="23"/>
        </w:rPr>
      </w:pP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1. </w:t>
      </w:r>
      <w:r w:rsidRPr="00AB65F8">
        <w:rPr>
          <w:rFonts w:eastAsia="Calibri" w:cs="Times New Roman"/>
          <w:sz w:val="23"/>
          <w:szCs w:val="23"/>
          <w:lang/>
        </w:rPr>
        <w:t>Томислав Баста, број пријаве: 19 Број: 111-2427/2017 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2. </w:t>
      </w:r>
      <w:r w:rsidRPr="00AB65F8">
        <w:rPr>
          <w:rFonts w:eastAsia="Calibri" w:cs="Times New Roman"/>
          <w:sz w:val="23"/>
          <w:szCs w:val="23"/>
          <w:lang/>
        </w:rPr>
        <w:t>Милован Гаћина, број пријаве: 19 Број: 111-2428/2017 од 16. марта 2017. године,</w:t>
      </w:r>
    </w:p>
    <w:p w:rsidR="00D43A5D" w:rsidRPr="00AB65F8" w:rsidRDefault="00D43A5D" w:rsidP="00D43A5D">
      <w:pPr>
        <w:spacing w:after="200" w:line="276" w:lineRule="auto"/>
        <w:contextualSpacing/>
        <w:jc w:val="left"/>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3. </w:t>
      </w:r>
      <w:r w:rsidRPr="00AB65F8">
        <w:rPr>
          <w:rFonts w:eastAsia="Calibri" w:cs="Times New Roman"/>
          <w:sz w:val="23"/>
          <w:szCs w:val="23"/>
          <w:lang/>
        </w:rPr>
        <w:t>Миленко Алексић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111-2425/2017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4. </w:t>
      </w:r>
      <w:r w:rsidRPr="00AB65F8">
        <w:rPr>
          <w:rFonts w:eastAsia="Calibri" w:cs="Times New Roman"/>
          <w:sz w:val="23"/>
          <w:szCs w:val="23"/>
          <w:lang/>
        </w:rPr>
        <w:t>Драгољуб Живић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111-2423/2017 </w:t>
      </w:r>
      <w:r w:rsidRPr="00AB65F8">
        <w:rPr>
          <w:rFonts w:eastAsia="Calibri" w:cs="Times New Roman"/>
          <w:sz w:val="23"/>
          <w:szCs w:val="23"/>
          <w:lang w:val="sr-Cyrl-CS"/>
        </w:rPr>
        <w:t>од 16.марта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5. </w:t>
      </w:r>
      <w:r w:rsidRPr="00AB65F8">
        <w:rPr>
          <w:rFonts w:eastAsia="Calibri" w:cs="Times New Roman"/>
          <w:sz w:val="23"/>
          <w:szCs w:val="23"/>
          <w:lang/>
        </w:rPr>
        <w:t>Драган Лазаревић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111-2429/2017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6. </w:t>
      </w:r>
      <w:r w:rsidRPr="00AB65F8">
        <w:rPr>
          <w:rFonts w:eastAsia="Calibri" w:cs="Times New Roman"/>
          <w:sz w:val="23"/>
          <w:szCs w:val="23"/>
          <w:lang/>
        </w:rPr>
        <w:t>Петар Станојевић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111-2432/2017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7. </w:t>
      </w:r>
      <w:r w:rsidRPr="00AB65F8">
        <w:rPr>
          <w:rFonts w:eastAsia="Calibri" w:cs="Times New Roman"/>
          <w:sz w:val="23"/>
          <w:szCs w:val="23"/>
          <w:lang/>
        </w:rPr>
        <w:t>Жељко Драгојевић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111-2422/2017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8. </w:t>
      </w:r>
      <w:r w:rsidRPr="00AB65F8">
        <w:rPr>
          <w:rFonts w:eastAsia="Calibri" w:cs="Times New Roman"/>
          <w:sz w:val="23"/>
          <w:szCs w:val="23"/>
          <w:lang/>
        </w:rPr>
        <w:t>Милосав Анђелић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111-2426/2017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9. </w:t>
      </w:r>
      <w:r w:rsidRPr="00AB65F8">
        <w:rPr>
          <w:rFonts w:eastAsia="Calibri" w:cs="Times New Roman"/>
          <w:sz w:val="23"/>
          <w:szCs w:val="23"/>
          <w:lang/>
        </w:rPr>
        <w:t>Владимир Путић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111-2419/2017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10. </w:t>
      </w:r>
      <w:r w:rsidRPr="00AB65F8">
        <w:rPr>
          <w:rFonts w:eastAsia="Calibri" w:cs="Times New Roman"/>
          <w:sz w:val="23"/>
          <w:szCs w:val="23"/>
          <w:lang/>
        </w:rPr>
        <w:t>Живка Ванчаговић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 xml:space="preserve">19 Број: 111-2433/2017 </w:t>
      </w:r>
      <w:r w:rsidRPr="00AB65F8">
        <w:rPr>
          <w:rFonts w:eastAsia="Calibri" w:cs="Times New Roman"/>
          <w:sz w:val="23"/>
          <w:szCs w:val="23"/>
          <w:lang w:val="sr-Cyrl-CS"/>
        </w:rPr>
        <w:t>од 1</w:t>
      </w:r>
      <w:r w:rsidRPr="00AB65F8">
        <w:rPr>
          <w:rFonts w:eastAsia="Calibri" w:cs="Times New Roman"/>
          <w:sz w:val="23"/>
          <w:szCs w:val="23"/>
        </w:rPr>
        <w:t>6</w:t>
      </w:r>
      <w:r w:rsidRPr="00AB65F8">
        <w:rPr>
          <w:rFonts w:eastAsia="Calibri" w:cs="Times New Roman"/>
          <w:sz w:val="23"/>
          <w:szCs w:val="23"/>
          <w:lang w:val="sr-Cyrl-CS"/>
        </w:rPr>
        <w:t>.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11. </w:t>
      </w:r>
      <w:r w:rsidRPr="00AB65F8">
        <w:rPr>
          <w:rFonts w:eastAsia="Calibri" w:cs="Times New Roman"/>
          <w:sz w:val="23"/>
          <w:szCs w:val="23"/>
          <w:lang/>
        </w:rPr>
        <w:t>Владан Урошевић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19 Број: 111-24</w:t>
      </w:r>
      <w:r w:rsidRPr="00AB65F8">
        <w:rPr>
          <w:rFonts w:eastAsia="Calibri" w:cs="Times New Roman"/>
          <w:sz w:val="23"/>
          <w:szCs w:val="23"/>
        </w:rPr>
        <w:t>20</w:t>
      </w:r>
      <w:r w:rsidRPr="00AB65F8">
        <w:rPr>
          <w:rFonts w:eastAsia="Calibri" w:cs="Times New Roman"/>
          <w:sz w:val="23"/>
          <w:szCs w:val="23"/>
          <w:lang/>
        </w:rPr>
        <w:t xml:space="preserve">/2017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contextualSpacing/>
        <w:rPr>
          <w:rFonts w:eastAsia="Calibri" w:cs="Times New Roman"/>
          <w:sz w:val="23"/>
          <w:szCs w:val="23"/>
          <w:lang/>
        </w:rPr>
      </w:pPr>
      <w:r w:rsidRPr="00AB65F8">
        <w:rPr>
          <w:rFonts w:eastAsia="Calibri" w:cs="Times New Roman"/>
          <w:sz w:val="23"/>
          <w:szCs w:val="23"/>
        </w:rPr>
        <w:tab/>
      </w:r>
      <w:r w:rsidRPr="00AB65F8">
        <w:rPr>
          <w:rFonts w:eastAsia="Calibri" w:cs="Times New Roman"/>
          <w:sz w:val="23"/>
          <w:szCs w:val="23"/>
        </w:rPr>
        <w:tab/>
        <w:t xml:space="preserve">12. </w:t>
      </w:r>
      <w:r w:rsidRPr="00AB65F8">
        <w:rPr>
          <w:rFonts w:eastAsia="Calibri" w:cs="Times New Roman"/>
          <w:sz w:val="23"/>
          <w:szCs w:val="23"/>
          <w:lang/>
        </w:rPr>
        <w:t>Илија Анђелковић</w:t>
      </w:r>
      <w:r w:rsidRPr="00AB65F8">
        <w:rPr>
          <w:rFonts w:eastAsia="Calibri" w:cs="Times New Roman"/>
          <w:sz w:val="23"/>
          <w:szCs w:val="23"/>
          <w:lang w:val="sr-Cyrl-CS"/>
        </w:rPr>
        <w:t xml:space="preserve">, број пријаве: </w:t>
      </w:r>
      <w:r w:rsidRPr="00AB65F8">
        <w:rPr>
          <w:rFonts w:eastAsia="Calibri" w:cs="Times New Roman"/>
          <w:sz w:val="23"/>
          <w:szCs w:val="23"/>
          <w:lang/>
        </w:rPr>
        <w:t>19 Број: 111-24</w:t>
      </w:r>
      <w:r w:rsidRPr="00AB65F8">
        <w:rPr>
          <w:rFonts w:eastAsia="Calibri" w:cs="Times New Roman"/>
          <w:sz w:val="23"/>
          <w:szCs w:val="23"/>
        </w:rPr>
        <w:t>30</w:t>
      </w:r>
      <w:r w:rsidRPr="00AB65F8">
        <w:rPr>
          <w:rFonts w:eastAsia="Calibri" w:cs="Times New Roman"/>
          <w:sz w:val="23"/>
          <w:szCs w:val="23"/>
          <w:lang/>
        </w:rPr>
        <w:t xml:space="preserve">/2017 </w:t>
      </w:r>
      <w:r w:rsidRPr="00AB65F8">
        <w:rPr>
          <w:rFonts w:eastAsia="Calibri" w:cs="Times New Roman"/>
          <w:sz w:val="23"/>
          <w:szCs w:val="23"/>
          <w:lang w:val="sr-Cyrl-CS"/>
        </w:rPr>
        <w:t>од 16. марта 2017. године.</w:t>
      </w:r>
    </w:p>
    <w:p w:rsidR="00D43A5D" w:rsidRPr="00AB65F8" w:rsidRDefault="00D43A5D" w:rsidP="00D43A5D">
      <w:pPr>
        <w:spacing w:after="200" w:line="276" w:lineRule="auto"/>
        <w:ind w:left="720"/>
        <w:contextualSpacing/>
        <w:rPr>
          <w:rFonts w:eastAsia="Calibri" w:cs="Times New Roman"/>
          <w:sz w:val="23"/>
          <w:szCs w:val="23"/>
          <w:lang/>
        </w:rPr>
      </w:pPr>
    </w:p>
    <w:p w:rsidR="00D43A5D" w:rsidRPr="00AB65F8" w:rsidRDefault="00D43A5D" w:rsidP="00D43A5D">
      <w:pPr>
        <w:rPr>
          <w:rFonts w:eastAsia="Times New Roman" w:cs="Times New Roman"/>
          <w:sz w:val="23"/>
          <w:szCs w:val="23"/>
          <w:lang/>
        </w:rPr>
      </w:pPr>
      <w:r w:rsidRPr="00AB65F8">
        <w:rPr>
          <w:rFonts w:eastAsia="Times New Roman" w:cs="Times New Roman"/>
          <w:sz w:val="23"/>
          <w:szCs w:val="23"/>
        </w:rPr>
        <w:tab/>
      </w:r>
      <w:r w:rsidRPr="00AB65F8">
        <w:rPr>
          <w:rFonts w:eastAsia="Times New Roman" w:cs="Times New Roman"/>
          <w:sz w:val="23"/>
          <w:szCs w:val="23"/>
        </w:rPr>
        <w:tab/>
      </w:r>
      <w:r w:rsidRPr="00AB65F8">
        <w:rPr>
          <w:rFonts w:eastAsia="Times New Roman" w:cs="Times New Roman"/>
          <w:sz w:val="23"/>
          <w:szCs w:val="23"/>
          <w:lang/>
        </w:rPr>
        <w:t xml:space="preserve">Након тога приступило се спровођењу првог дела изборног поступка, провере </w:t>
      </w:r>
      <w:r w:rsidRPr="00AB65F8">
        <w:rPr>
          <w:rFonts w:cs="Times New Roman"/>
          <w:sz w:val="23"/>
          <w:szCs w:val="23"/>
          <w:lang/>
        </w:rPr>
        <w:t>знања страног језика</w:t>
      </w:r>
      <w:r w:rsidRPr="00AB65F8">
        <w:rPr>
          <w:rFonts w:eastAsia="Times New Roman" w:cs="Times New Roman"/>
          <w:noProof/>
          <w:sz w:val="23"/>
          <w:szCs w:val="23"/>
          <w:lang/>
        </w:rPr>
        <w:t xml:space="preserve">,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су </w:t>
      </w:r>
      <w:r w:rsidRPr="00AB65F8">
        <w:rPr>
          <w:rFonts w:eastAsia="Times New Roman" w:cs="Times New Roman"/>
          <w:sz w:val="23"/>
          <w:szCs w:val="23"/>
          <w:lang/>
        </w:rPr>
        <w:t>одржани 23. октобра 2017. године, као и 20. и 21. децембра 2017. године.</w:t>
      </w:r>
    </w:p>
    <w:p w:rsidR="00D43A5D" w:rsidRPr="00AB65F8" w:rsidRDefault="00D43A5D" w:rsidP="00D43A5D">
      <w:pPr>
        <w:tabs>
          <w:tab w:val="left" w:pos="0"/>
        </w:tabs>
        <w:rPr>
          <w:rFonts w:eastAsia="Times New Roman" w:cs="Times New Roman"/>
          <w:sz w:val="23"/>
          <w:szCs w:val="23"/>
        </w:rPr>
      </w:pPr>
      <w:r w:rsidRPr="00AB65F8">
        <w:rPr>
          <w:rFonts w:eastAsia="Times New Roman" w:cs="Times New Roman"/>
          <w:sz w:val="23"/>
          <w:szCs w:val="23"/>
        </w:rPr>
        <w:tab/>
      </w:r>
      <w:r w:rsidRPr="00AB65F8">
        <w:rPr>
          <w:rFonts w:eastAsia="Times New Roman" w:cs="Times New Roman"/>
          <w:sz w:val="23"/>
          <w:szCs w:val="23"/>
        </w:rPr>
        <w:tab/>
      </w:r>
      <w:r w:rsidRPr="00AB65F8">
        <w:rPr>
          <w:rFonts w:eastAsia="Times New Roman" w:cs="Times New Roman"/>
          <w:sz w:val="23"/>
          <w:szCs w:val="23"/>
          <w:lang/>
        </w:rPr>
        <w:t xml:space="preserve">Кандидати </w:t>
      </w:r>
      <w:r w:rsidRPr="00AB65F8">
        <w:rPr>
          <w:rFonts w:cs="Times New Roman"/>
          <w:sz w:val="23"/>
          <w:szCs w:val="23"/>
          <w:lang/>
        </w:rPr>
        <w:t xml:space="preserve">Владимир Путић, Живка Ванчаговић, Владан Урошевић и Илија Анђелковић нису се одазвали позиву за проверу знања страног језика, </w:t>
      </w:r>
      <w:r w:rsidRPr="00AB65F8">
        <w:rPr>
          <w:rFonts w:eastAsia="Times New Roman" w:cs="Times New Roman"/>
          <w:noProof/>
          <w:sz w:val="23"/>
          <w:szCs w:val="23"/>
          <w:lang/>
        </w:rPr>
        <w:t>вештини аналитичког резоновања и логичког закључивања, вештини руковођења и организационих способности</w:t>
      </w:r>
      <w:r w:rsidRPr="00AB65F8">
        <w:rPr>
          <w:rFonts w:eastAsia="Times New Roman" w:cs="Times New Roman"/>
          <w:noProof/>
          <w:sz w:val="23"/>
          <w:szCs w:val="23"/>
        </w:rPr>
        <w:t>.</w:t>
      </w:r>
    </w:p>
    <w:p w:rsidR="00D43A5D" w:rsidRPr="00AB65F8" w:rsidRDefault="00D43A5D" w:rsidP="00D43A5D">
      <w:pPr>
        <w:rPr>
          <w:rFonts w:cs="Times New Roman"/>
          <w:sz w:val="23"/>
          <w:szCs w:val="23"/>
          <w:lang/>
        </w:rPr>
      </w:pPr>
      <w:r w:rsidRPr="00AB65F8">
        <w:rPr>
          <w:rFonts w:cs="Times New Roman"/>
          <w:sz w:val="23"/>
          <w:szCs w:val="23"/>
        </w:rPr>
        <w:tab/>
      </w:r>
      <w:r w:rsidRPr="00AB65F8">
        <w:rPr>
          <w:rFonts w:cs="Times New Roman"/>
          <w:sz w:val="23"/>
          <w:szCs w:val="23"/>
        </w:rPr>
        <w:tab/>
      </w:r>
      <w:r w:rsidRPr="00AB65F8">
        <w:rPr>
          <w:rFonts w:cs="Times New Roman"/>
          <w:sz w:val="23"/>
          <w:szCs w:val="23"/>
          <w:lang/>
        </w:rPr>
        <w:t xml:space="preserve">Затим, приступило се спровођењу другог дела изборног поступка, усменој провери кандидата. Пре почетка разговора са кандидатима, Комисија је утврдила да ће кандидатима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AB65F8">
        <w:rPr>
          <w:rStyle w:val="rvts3"/>
          <w:rFonts w:cs="Times New Roman"/>
          <w:sz w:val="23"/>
          <w:szCs w:val="23"/>
          <w:lang/>
        </w:rPr>
        <w:t>познавање области корпоративног управљања,</w:t>
      </w:r>
      <w:r w:rsidRPr="00AB65F8">
        <w:rPr>
          <w:rFonts w:cs="Times New Roman"/>
          <w:sz w:val="23"/>
          <w:szCs w:val="23"/>
          <w:lang/>
        </w:rPr>
        <w:t xml:space="preserve"> </w:t>
      </w:r>
      <w:r w:rsidRPr="00AB65F8">
        <w:rPr>
          <w:rStyle w:val="rvts3"/>
          <w:rFonts w:cs="Times New Roman"/>
          <w:sz w:val="23"/>
          <w:szCs w:val="23"/>
          <w:lang/>
        </w:rPr>
        <w:t>познавање</w:t>
      </w:r>
      <w:r w:rsidRPr="00AB65F8">
        <w:rPr>
          <w:rFonts w:cs="Times New Roman"/>
          <w:sz w:val="23"/>
          <w:szCs w:val="23"/>
          <w:lang/>
        </w:rPr>
        <w:t xml:space="preserve"> општих прописа о раду, као и посебне области знања. Комисија за спровођење конкурса за избор директора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1 до 3.</w:t>
      </w:r>
    </w:p>
    <w:p w:rsidR="00D43A5D" w:rsidRDefault="00D43A5D" w:rsidP="00D43A5D">
      <w:pPr>
        <w:rPr>
          <w:rFonts w:cs="Times New Roman"/>
          <w:sz w:val="23"/>
          <w:szCs w:val="23"/>
        </w:rPr>
      </w:pPr>
      <w:r w:rsidRPr="00AB65F8">
        <w:rPr>
          <w:rFonts w:cs="Times New Roman"/>
          <w:sz w:val="23"/>
          <w:szCs w:val="23"/>
        </w:rPr>
        <w:tab/>
      </w:r>
      <w:r w:rsidRPr="00AB65F8">
        <w:rPr>
          <w:rFonts w:cs="Times New Roman"/>
          <w:sz w:val="23"/>
          <w:szCs w:val="23"/>
        </w:rPr>
        <w:tab/>
      </w:r>
      <w:r w:rsidRPr="00AB65F8">
        <w:rPr>
          <w:rFonts w:cs="Times New Roman"/>
          <w:sz w:val="23"/>
          <w:szCs w:val="23"/>
          <w:lang/>
        </w:rPr>
        <w:t>Кандидати Драгољуб Живић, Петар Станојевић и Милосав Анђелић нису се одазвали позиву за усмену проверу знања.</w:t>
      </w:r>
    </w:p>
    <w:p w:rsidR="00D43A5D" w:rsidRPr="00AB65F8" w:rsidRDefault="00D43A5D" w:rsidP="00D43A5D">
      <w:pPr>
        <w:rPr>
          <w:rFonts w:cs="Times New Roman"/>
          <w:sz w:val="23"/>
          <w:szCs w:val="23"/>
        </w:rPr>
        <w:sectPr w:rsidR="00D43A5D" w:rsidRPr="00AB65F8" w:rsidSect="00DC5C46">
          <w:pgSz w:w="12240" w:h="15840" w:code="1"/>
          <w:pgMar w:top="709" w:right="1440" w:bottom="1440" w:left="1440" w:header="720" w:footer="720" w:gutter="0"/>
          <w:cols w:space="720"/>
          <w:docGrid w:linePitch="360"/>
        </w:sectPr>
      </w:pPr>
    </w:p>
    <w:p w:rsidR="00D43A5D" w:rsidRDefault="00D43A5D" w:rsidP="00D43A5D">
      <w:pPr>
        <w:jc w:val="right"/>
        <w:rPr>
          <w:rFonts w:cs="Times New Roman"/>
          <w:sz w:val="23"/>
          <w:szCs w:val="23"/>
        </w:rPr>
      </w:pPr>
      <w:r>
        <w:rPr>
          <w:rFonts w:cs="Times New Roman"/>
          <w:sz w:val="23"/>
          <w:szCs w:val="23"/>
        </w:rPr>
        <w:lastRenderedPageBreak/>
        <w:t>3</w:t>
      </w:r>
    </w:p>
    <w:p w:rsidR="00D43A5D" w:rsidRPr="00AB65F8" w:rsidRDefault="00D43A5D" w:rsidP="00D43A5D">
      <w:pPr>
        <w:jc w:val="right"/>
        <w:rPr>
          <w:rFonts w:cs="Times New Roman"/>
          <w:sz w:val="23"/>
          <w:szCs w:val="23"/>
        </w:rPr>
      </w:pPr>
    </w:p>
    <w:p w:rsidR="00D43A5D" w:rsidRPr="00AB65F8" w:rsidRDefault="00D43A5D" w:rsidP="00D43A5D">
      <w:pPr>
        <w:rPr>
          <w:rFonts w:cs="Times New Roman"/>
          <w:sz w:val="23"/>
          <w:szCs w:val="23"/>
          <w:lang/>
        </w:rPr>
      </w:pPr>
      <w:r w:rsidRPr="00AB65F8">
        <w:rPr>
          <w:rFonts w:cs="Times New Roman"/>
          <w:sz w:val="23"/>
          <w:szCs w:val="23"/>
        </w:rPr>
        <w:tab/>
      </w:r>
      <w:r w:rsidRPr="00AB65F8">
        <w:rPr>
          <w:rFonts w:cs="Times New Roman"/>
          <w:sz w:val="23"/>
          <w:szCs w:val="23"/>
        </w:rPr>
        <w:tab/>
      </w:r>
      <w:r w:rsidRPr="00AB65F8">
        <w:rPr>
          <w:rFonts w:cs="Times New Roman"/>
          <w:sz w:val="23"/>
          <w:szCs w:val="23"/>
          <w:lang/>
        </w:rPr>
        <w:t xml:space="preserve">После обављених тестирања, разговора и вештине комуникације и мотивације за рад са кандидатима, Комисија за спровођење конкурса за избор директора је окончала изборни поступак и на основу постигнутих резултата донела Одлуку </w:t>
      </w:r>
      <w:r w:rsidRPr="00AB65F8">
        <w:rPr>
          <w:rFonts w:eastAsia="Times New Roman" w:cs="Times New Roman"/>
          <w:sz w:val="23"/>
          <w:szCs w:val="23"/>
          <w:lang/>
        </w:rPr>
        <w:t xml:space="preserve">19 Број: 06-00-1275/2018 </w:t>
      </w:r>
      <w:r w:rsidRPr="00AB65F8">
        <w:rPr>
          <w:rFonts w:cs="Times New Roman"/>
          <w:sz w:val="23"/>
          <w:szCs w:val="23"/>
          <w:lang/>
        </w:rPr>
        <w:t>од 14. фебруара 2018. године о утврђивању ранг листе кандидата који су испунили мерила прописана за именовање, на коју је уврстила:</w:t>
      </w:r>
    </w:p>
    <w:p w:rsidR="00D43A5D" w:rsidRPr="00AB65F8" w:rsidRDefault="00D43A5D" w:rsidP="00D43A5D">
      <w:pPr>
        <w:rPr>
          <w:rFonts w:cs="Times New Roman"/>
          <w:sz w:val="23"/>
          <w:szCs w:val="23"/>
          <w:lang/>
        </w:rPr>
      </w:pPr>
      <w:r w:rsidRPr="00AB65F8">
        <w:rPr>
          <w:rFonts w:cs="Times New Roman"/>
          <w:sz w:val="23"/>
          <w:szCs w:val="23"/>
          <w:lang/>
        </w:rPr>
        <w:tab/>
      </w:r>
      <w:r w:rsidRPr="00AB65F8">
        <w:rPr>
          <w:rFonts w:cs="Times New Roman"/>
          <w:sz w:val="23"/>
          <w:szCs w:val="23"/>
          <w:lang/>
        </w:rPr>
        <w:tab/>
      </w:r>
    </w:p>
    <w:p w:rsidR="00D43A5D" w:rsidRPr="00AB65F8" w:rsidRDefault="00D43A5D" w:rsidP="00D43A5D">
      <w:pPr>
        <w:tabs>
          <w:tab w:val="center" w:pos="0"/>
        </w:tabs>
        <w:jc w:val="left"/>
        <w:rPr>
          <w:rFonts w:eastAsia="Times New Roman" w:cs="Times New Roman"/>
          <w:sz w:val="23"/>
          <w:szCs w:val="23"/>
          <w:lang/>
        </w:rPr>
      </w:pPr>
      <w:r w:rsidRPr="00AB65F8">
        <w:rPr>
          <w:rFonts w:eastAsia="Times New Roman" w:cs="Times New Roman"/>
          <w:sz w:val="23"/>
          <w:szCs w:val="23"/>
        </w:rPr>
        <w:tab/>
      </w:r>
      <w:r w:rsidRPr="00AB65F8">
        <w:rPr>
          <w:rFonts w:eastAsia="Times New Roman" w:cs="Times New Roman"/>
          <w:sz w:val="23"/>
          <w:szCs w:val="23"/>
        </w:rPr>
        <w:tab/>
        <w:t xml:space="preserve">1. </w:t>
      </w:r>
      <w:r w:rsidRPr="00AB65F8">
        <w:rPr>
          <w:rFonts w:eastAsia="Times New Roman" w:cs="Times New Roman"/>
          <w:sz w:val="23"/>
          <w:szCs w:val="23"/>
          <w:lang/>
        </w:rPr>
        <w:t>Томислава Басту, просечна оцена 2,81;</w:t>
      </w:r>
    </w:p>
    <w:p w:rsidR="00D43A5D" w:rsidRPr="00AB65F8" w:rsidRDefault="00D43A5D" w:rsidP="00D43A5D">
      <w:pPr>
        <w:tabs>
          <w:tab w:val="center" w:pos="0"/>
        </w:tabs>
        <w:jc w:val="left"/>
        <w:rPr>
          <w:rFonts w:eastAsia="Times New Roman" w:cs="Times New Roman"/>
          <w:sz w:val="23"/>
          <w:szCs w:val="23"/>
          <w:lang/>
        </w:rPr>
      </w:pPr>
      <w:r w:rsidRPr="00AB65F8">
        <w:rPr>
          <w:rFonts w:eastAsia="Times New Roman" w:cs="Times New Roman"/>
          <w:sz w:val="23"/>
          <w:szCs w:val="23"/>
        </w:rPr>
        <w:tab/>
      </w:r>
      <w:r w:rsidRPr="00AB65F8">
        <w:rPr>
          <w:rFonts w:eastAsia="Times New Roman" w:cs="Times New Roman"/>
          <w:sz w:val="23"/>
          <w:szCs w:val="23"/>
        </w:rPr>
        <w:tab/>
        <w:t xml:space="preserve">2. </w:t>
      </w:r>
      <w:r w:rsidRPr="00AB65F8">
        <w:rPr>
          <w:rFonts w:eastAsia="Times New Roman" w:cs="Times New Roman"/>
          <w:sz w:val="23"/>
          <w:szCs w:val="23"/>
          <w:lang/>
        </w:rPr>
        <w:t>Драгана Лазаревића, просечна оцена 2,18;</w:t>
      </w:r>
    </w:p>
    <w:p w:rsidR="00D43A5D" w:rsidRPr="00AB65F8" w:rsidRDefault="00D43A5D" w:rsidP="00D43A5D">
      <w:pPr>
        <w:tabs>
          <w:tab w:val="center" w:pos="0"/>
        </w:tabs>
        <w:jc w:val="left"/>
        <w:rPr>
          <w:rFonts w:eastAsia="Times New Roman" w:cs="Times New Roman"/>
          <w:sz w:val="23"/>
          <w:szCs w:val="23"/>
          <w:lang/>
        </w:rPr>
      </w:pPr>
      <w:r w:rsidRPr="00AB65F8">
        <w:rPr>
          <w:rFonts w:eastAsia="Times New Roman" w:cs="Times New Roman"/>
          <w:sz w:val="23"/>
          <w:szCs w:val="23"/>
        </w:rPr>
        <w:tab/>
      </w:r>
      <w:r w:rsidRPr="00AB65F8">
        <w:rPr>
          <w:rFonts w:eastAsia="Times New Roman" w:cs="Times New Roman"/>
          <w:sz w:val="23"/>
          <w:szCs w:val="23"/>
        </w:rPr>
        <w:tab/>
        <w:t xml:space="preserve">3. </w:t>
      </w:r>
      <w:r w:rsidRPr="00AB65F8">
        <w:rPr>
          <w:rFonts w:eastAsia="Times New Roman" w:cs="Times New Roman"/>
          <w:sz w:val="23"/>
          <w:szCs w:val="23"/>
          <w:lang/>
        </w:rPr>
        <w:t>Милована Гаћину, просечна оцена 2,12.</w:t>
      </w:r>
    </w:p>
    <w:p w:rsidR="00D43A5D" w:rsidRPr="00AB65F8" w:rsidRDefault="00D43A5D" w:rsidP="00D43A5D">
      <w:pPr>
        <w:ind w:firstLine="720"/>
        <w:rPr>
          <w:rFonts w:cs="Times New Roman"/>
          <w:sz w:val="23"/>
          <w:szCs w:val="23"/>
          <w:lang/>
        </w:rPr>
      </w:pPr>
    </w:p>
    <w:p w:rsidR="00D43A5D" w:rsidRPr="00AB65F8" w:rsidRDefault="00D43A5D" w:rsidP="00D43A5D">
      <w:pPr>
        <w:rPr>
          <w:rFonts w:cs="Times New Roman"/>
          <w:sz w:val="23"/>
          <w:szCs w:val="23"/>
          <w:lang/>
        </w:rPr>
      </w:pPr>
      <w:r w:rsidRPr="00AB65F8">
        <w:rPr>
          <w:rFonts w:cs="Times New Roman"/>
          <w:sz w:val="23"/>
          <w:szCs w:val="23"/>
        </w:rPr>
        <w:tab/>
      </w:r>
      <w:r w:rsidRPr="00AB65F8">
        <w:rPr>
          <w:rFonts w:cs="Times New Roman"/>
          <w:sz w:val="23"/>
          <w:szCs w:val="23"/>
        </w:rPr>
        <w:tab/>
      </w:r>
      <w:r w:rsidRPr="00AB65F8">
        <w:rPr>
          <w:rFonts w:cs="Times New Roman"/>
          <w:sz w:val="23"/>
          <w:szCs w:val="23"/>
          <w:lang/>
        </w:rPr>
        <w:t>Одлука о утврђивању ранг листе кандидата који су испунили мерила прописана за именовање, у поступку именовања директора Јавног предузећа „Транснафта”, достављена је Министарству привреде, ради припреме предлога акта за именовање директора.</w:t>
      </w:r>
    </w:p>
    <w:p w:rsidR="00D43A5D" w:rsidRPr="00AB65F8" w:rsidRDefault="00D43A5D" w:rsidP="00D43A5D">
      <w:pPr>
        <w:rPr>
          <w:rFonts w:cs="Times New Roman"/>
          <w:sz w:val="23"/>
          <w:szCs w:val="23"/>
          <w:lang w:val="sr-Cyrl-CS"/>
        </w:rPr>
      </w:pPr>
      <w:r w:rsidRPr="00AB65F8">
        <w:rPr>
          <w:rFonts w:cs="Times New Roman"/>
          <w:sz w:val="23"/>
          <w:szCs w:val="23"/>
        </w:rPr>
        <w:tab/>
      </w:r>
      <w:r w:rsidRPr="00AB65F8">
        <w:rPr>
          <w:rFonts w:cs="Times New Roman"/>
          <w:sz w:val="23"/>
          <w:szCs w:val="23"/>
        </w:rPr>
        <w:tab/>
      </w:r>
      <w:r w:rsidRPr="00AB65F8">
        <w:rPr>
          <w:rFonts w:cs="Times New Roman"/>
          <w:sz w:val="23"/>
          <w:szCs w:val="23"/>
          <w:lang w:val="sr-Cyrl-CS"/>
        </w:rPr>
        <w:t xml:space="preserve">Према члану 43. став 2. Закона о Влади </w:t>
      </w:r>
      <w:r w:rsidRPr="00AB65F8">
        <w:rPr>
          <w:rFonts w:cs="Times New Roman"/>
          <w:sz w:val="23"/>
          <w:szCs w:val="23"/>
          <w:lang w:val="ru-RU"/>
        </w:rPr>
        <w:t xml:space="preserve">(„Службени гласник РС”, </w:t>
      </w:r>
      <w:r w:rsidRPr="00AB65F8">
        <w:rPr>
          <w:rFonts w:cs="Times New Roman"/>
          <w:sz w:val="23"/>
          <w:szCs w:val="23"/>
          <w:lang w:val="sr-Cyrl-CS"/>
        </w:rPr>
        <w:t xml:space="preserve">бр. </w:t>
      </w:r>
      <w:r w:rsidRPr="00AB65F8">
        <w:rPr>
          <w:rFonts w:cs="Times New Roman"/>
          <w:sz w:val="23"/>
          <w:szCs w:val="23"/>
          <w:lang w:val="ru-RU"/>
        </w:rPr>
        <w:t>55/05, 71/05 – исправка, 101/07, 65/08, 16/11, 68/12 – УС</w:t>
      </w:r>
      <w:r w:rsidRPr="00AB65F8">
        <w:rPr>
          <w:rFonts w:cs="Times New Roman"/>
          <w:sz w:val="23"/>
          <w:szCs w:val="23"/>
        </w:rPr>
        <w:t>,</w:t>
      </w:r>
      <w:r w:rsidRPr="00AB65F8">
        <w:rPr>
          <w:rFonts w:cs="Times New Roman"/>
          <w:sz w:val="23"/>
          <w:szCs w:val="23"/>
          <w:lang w:val="ru-RU"/>
        </w:rPr>
        <w:t xml:space="preserve"> 72/12,</w:t>
      </w:r>
      <w:r w:rsidRPr="00AB65F8">
        <w:rPr>
          <w:rFonts w:cs="Times New Roman"/>
          <w:sz w:val="23"/>
          <w:szCs w:val="23"/>
        </w:rPr>
        <w:t xml:space="preserve"> 7/14 </w:t>
      </w:r>
      <w:r w:rsidRPr="00AB65F8">
        <w:rPr>
          <w:rFonts w:cs="Times New Roman"/>
          <w:sz w:val="23"/>
          <w:szCs w:val="23"/>
          <w:lang w:val="ru-RU"/>
        </w:rPr>
        <w:t>– УС и 44/14</w:t>
      </w:r>
      <w:r w:rsidRPr="00AB65F8">
        <w:rPr>
          <w:rFonts w:cs="Times New Roman"/>
          <w:sz w:val="23"/>
          <w:szCs w:val="23"/>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D43A5D" w:rsidRPr="00AB65F8" w:rsidRDefault="00D43A5D" w:rsidP="00D43A5D">
      <w:pPr>
        <w:tabs>
          <w:tab w:val="left" w:pos="0"/>
        </w:tabs>
        <w:ind w:right="-143"/>
        <w:rPr>
          <w:rFonts w:cs="Times New Roman"/>
          <w:sz w:val="23"/>
          <w:szCs w:val="23"/>
          <w:lang w:val="sr-Cyrl-CS"/>
        </w:rPr>
      </w:pPr>
      <w:r w:rsidRPr="00AB65F8">
        <w:rPr>
          <w:rFonts w:cs="Times New Roman"/>
          <w:sz w:val="23"/>
          <w:szCs w:val="23"/>
        </w:rPr>
        <w:tab/>
      </w:r>
      <w:r w:rsidRPr="00AB65F8">
        <w:rPr>
          <w:rFonts w:cs="Times New Roman"/>
          <w:sz w:val="23"/>
          <w:szCs w:val="23"/>
        </w:rPr>
        <w:tab/>
      </w:r>
      <w:r w:rsidRPr="00AB65F8">
        <w:rPr>
          <w:rFonts w:cs="Times New Roman"/>
          <w:sz w:val="23"/>
          <w:szCs w:val="23"/>
          <w:lang w:val="sr-Cyrl-CS"/>
        </w:rPr>
        <w:t>Имајући у виду да је кандидат Томислав Баста најбоље рангиран са просечном оценом 2,</w:t>
      </w:r>
      <w:r w:rsidRPr="00AB65F8">
        <w:rPr>
          <w:rFonts w:cs="Times New Roman"/>
          <w:sz w:val="23"/>
          <w:szCs w:val="23"/>
          <w:lang/>
        </w:rPr>
        <w:t>81</w:t>
      </w:r>
      <w:r w:rsidRPr="00AB65F8">
        <w:rPr>
          <w:rFonts w:cs="Times New Roman"/>
          <w:sz w:val="23"/>
          <w:szCs w:val="23"/>
          <w:lang w:val="sr-Cyrl-CS"/>
        </w:rPr>
        <w:t xml:space="preserve"> решено је као у диспозитиву.</w:t>
      </w:r>
    </w:p>
    <w:p w:rsidR="00D43A5D" w:rsidRPr="00AB65F8" w:rsidRDefault="00D43A5D" w:rsidP="00D43A5D">
      <w:pPr>
        <w:ind w:right="-143"/>
        <w:rPr>
          <w:rFonts w:cs="Times New Roman"/>
          <w:sz w:val="23"/>
          <w:szCs w:val="23"/>
          <w:lang w:val="sr-Cyrl-CS"/>
        </w:rPr>
      </w:pPr>
      <w:r w:rsidRPr="00AB65F8">
        <w:rPr>
          <w:rFonts w:cs="Times New Roman"/>
          <w:b/>
          <w:sz w:val="23"/>
          <w:szCs w:val="23"/>
        </w:rPr>
        <w:tab/>
      </w:r>
      <w:r w:rsidRPr="00AB65F8">
        <w:rPr>
          <w:rFonts w:cs="Times New Roman"/>
          <w:b/>
          <w:sz w:val="23"/>
          <w:szCs w:val="23"/>
        </w:rPr>
        <w:tab/>
      </w:r>
      <w:r w:rsidRPr="00AB65F8">
        <w:rPr>
          <w:rFonts w:cs="Times New Roman"/>
          <w:b/>
          <w:sz w:val="23"/>
          <w:szCs w:val="23"/>
          <w:lang w:val="sr-Cyrl-CS"/>
        </w:rPr>
        <w:t>Упутство о правном средству</w:t>
      </w:r>
      <w:r w:rsidRPr="00AB65F8">
        <w:rPr>
          <w:rFonts w:cs="Times New Roman"/>
          <w:sz w:val="23"/>
          <w:szCs w:val="23"/>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AB65F8">
        <w:rPr>
          <w:rFonts w:cs="Times New Roman"/>
          <w:sz w:val="23"/>
          <w:szCs w:val="23"/>
        </w:rPr>
        <w:t>.</w:t>
      </w:r>
      <w:r w:rsidRPr="00AB65F8">
        <w:rPr>
          <w:rFonts w:cs="Times New Roman"/>
          <w:sz w:val="23"/>
          <w:szCs w:val="23"/>
          <w:lang w:val="sr-Cyrl-CS"/>
        </w:rPr>
        <w:t xml:space="preserve"> </w:t>
      </w:r>
    </w:p>
    <w:p w:rsidR="00D43A5D" w:rsidRPr="00AB65F8" w:rsidRDefault="00D43A5D" w:rsidP="00D43A5D">
      <w:pPr>
        <w:rPr>
          <w:rFonts w:cs="Times New Roman"/>
          <w:sz w:val="23"/>
          <w:szCs w:val="23"/>
          <w:lang/>
        </w:rPr>
      </w:pPr>
    </w:p>
    <w:p w:rsidR="00D43A5D" w:rsidRPr="00AB65F8" w:rsidRDefault="00D43A5D" w:rsidP="00D43A5D">
      <w:pPr>
        <w:rPr>
          <w:rFonts w:cs="Times New Roman"/>
          <w:sz w:val="23"/>
          <w:szCs w:val="23"/>
          <w:lang w:val="sr-Cyrl-CS"/>
        </w:rPr>
      </w:pPr>
      <w:r w:rsidRPr="00AB65F8">
        <w:rPr>
          <w:rFonts w:cs="Times New Roman"/>
          <w:sz w:val="23"/>
          <w:szCs w:val="23"/>
          <w:lang w:val="sr-Cyrl-CS"/>
        </w:rPr>
        <w:t>Решење доставити:</w:t>
      </w:r>
    </w:p>
    <w:p w:rsidR="00D43A5D" w:rsidRPr="00AB65F8" w:rsidRDefault="00D43A5D" w:rsidP="00D43A5D">
      <w:pPr>
        <w:rPr>
          <w:rFonts w:cs="Times New Roman"/>
          <w:sz w:val="23"/>
          <w:szCs w:val="23"/>
        </w:rPr>
      </w:pPr>
      <w:r w:rsidRPr="00AB65F8">
        <w:rPr>
          <w:rFonts w:cs="Times New Roman"/>
          <w:sz w:val="23"/>
          <w:szCs w:val="23"/>
          <w:lang w:val="sr-Cyrl-CS"/>
        </w:rPr>
        <w:t>Томиславу Басти</w:t>
      </w:r>
      <w:r w:rsidRPr="00AB65F8">
        <w:rPr>
          <w:rFonts w:cs="Times New Roman"/>
          <w:sz w:val="23"/>
          <w:szCs w:val="23"/>
        </w:rPr>
        <w:t>,</w:t>
      </w:r>
    </w:p>
    <w:p w:rsidR="00D43A5D" w:rsidRPr="00AB65F8" w:rsidRDefault="00D43A5D" w:rsidP="00D43A5D">
      <w:pPr>
        <w:rPr>
          <w:rFonts w:cs="Times New Roman"/>
          <w:sz w:val="23"/>
          <w:szCs w:val="23"/>
          <w:lang/>
        </w:rPr>
      </w:pPr>
      <w:r w:rsidRPr="00AB65F8">
        <w:rPr>
          <w:rFonts w:cs="Times New Roman"/>
          <w:sz w:val="23"/>
          <w:szCs w:val="23"/>
          <w:lang/>
        </w:rPr>
        <w:t>Миловану Гаћини,</w:t>
      </w:r>
    </w:p>
    <w:p w:rsidR="00D43A5D" w:rsidRPr="00AB65F8" w:rsidRDefault="00D43A5D" w:rsidP="00D43A5D">
      <w:pPr>
        <w:rPr>
          <w:rFonts w:cs="Times New Roman"/>
          <w:sz w:val="23"/>
          <w:szCs w:val="23"/>
          <w:lang/>
        </w:rPr>
      </w:pPr>
      <w:r w:rsidRPr="00AB65F8">
        <w:rPr>
          <w:rFonts w:cs="Times New Roman"/>
          <w:sz w:val="23"/>
          <w:szCs w:val="23"/>
          <w:lang/>
        </w:rPr>
        <w:t>Миленку Алексићу,</w:t>
      </w:r>
    </w:p>
    <w:p w:rsidR="00D43A5D" w:rsidRPr="00AB65F8" w:rsidRDefault="00D43A5D" w:rsidP="00D43A5D">
      <w:pPr>
        <w:rPr>
          <w:rFonts w:cs="Times New Roman"/>
          <w:sz w:val="23"/>
          <w:szCs w:val="23"/>
          <w:lang/>
        </w:rPr>
      </w:pPr>
      <w:r w:rsidRPr="00AB65F8">
        <w:rPr>
          <w:rFonts w:cs="Times New Roman"/>
          <w:sz w:val="23"/>
          <w:szCs w:val="23"/>
          <w:lang/>
        </w:rPr>
        <w:t>Драгољубу Живићу,</w:t>
      </w:r>
    </w:p>
    <w:p w:rsidR="00D43A5D" w:rsidRPr="00AB65F8" w:rsidRDefault="00D43A5D" w:rsidP="00D43A5D">
      <w:pPr>
        <w:rPr>
          <w:rFonts w:cs="Times New Roman"/>
          <w:sz w:val="23"/>
          <w:szCs w:val="23"/>
          <w:lang/>
        </w:rPr>
      </w:pPr>
      <w:r w:rsidRPr="00AB65F8">
        <w:rPr>
          <w:rFonts w:cs="Times New Roman"/>
          <w:sz w:val="23"/>
          <w:szCs w:val="23"/>
          <w:lang/>
        </w:rPr>
        <w:t>Драгану Лазаревићу,</w:t>
      </w:r>
    </w:p>
    <w:p w:rsidR="00D43A5D" w:rsidRPr="00AB65F8" w:rsidRDefault="00D43A5D" w:rsidP="00D43A5D">
      <w:pPr>
        <w:rPr>
          <w:rFonts w:cs="Times New Roman"/>
          <w:sz w:val="23"/>
          <w:szCs w:val="23"/>
          <w:lang/>
        </w:rPr>
      </w:pPr>
      <w:r w:rsidRPr="00AB65F8">
        <w:rPr>
          <w:rFonts w:cs="Times New Roman"/>
          <w:sz w:val="23"/>
          <w:szCs w:val="23"/>
          <w:lang/>
        </w:rPr>
        <w:t>Петру Станојевићу,</w:t>
      </w:r>
    </w:p>
    <w:p w:rsidR="00D43A5D" w:rsidRPr="00AB65F8" w:rsidRDefault="00D43A5D" w:rsidP="00D43A5D">
      <w:pPr>
        <w:rPr>
          <w:rFonts w:cs="Times New Roman"/>
          <w:sz w:val="23"/>
          <w:szCs w:val="23"/>
          <w:lang/>
        </w:rPr>
      </w:pPr>
      <w:r w:rsidRPr="00AB65F8">
        <w:rPr>
          <w:rFonts w:cs="Times New Roman"/>
          <w:sz w:val="23"/>
          <w:szCs w:val="23"/>
          <w:lang/>
        </w:rPr>
        <w:t>Жељку Драгојевићу,</w:t>
      </w:r>
    </w:p>
    <w:p w:rsidR="00D43A5D" w:rsidRPr="00AB65F8" w:rsidRDefault="00D43A5D" w:rsidP="00D43A5D">
      <w:pPr>
        <w:rPr>
          <w:rFonts w:cs="Times New Roman"/>
          <w:sz w:val="23"/>
          <w:szCs w:val="23"/>
          <w:lang/>
        </w:rPr>
      </w:pPr>
      <w:r w:rsidRPr="00AB65F8">
        <w:rPr>
          <w:rFonts w:cs="Times New Roman"/>
          <w:sz w:val="23"/>
          <w:szCs w:val="23"/>
          <w:lang/>
        </w:rPr>
        <w:t>Милосаву Анђелићу,</w:t>
      </w:r>
    </w:p>
    <w:p w:rsidR="00D43A5D" w:rsidRPr="00AB65F8" w:rsidRDefault="00D43A5D" w:rsidP="00D43A5D">
      <w:pPr>
        <w:rPr>
          <w:rFonts w:cs="Times New Roman"/>
          <w:sz w:val="23"/>
          <w:szCs w:val="23"/>
          <w:lang/>
        </w:rPr>
      </w:pPr>
      <w:r w:rsidRPr="00AB65F8">
        <w:rPr>
          <w:rFonts w:cs="Times New Roman"/>
          <w:sz w:val="23"/>
          <w:szCs w:val="23"/>
          <w:lang/>
        </w:rPr>
        <w:t>Владимиру Путићу,</w:t>
      </w:r>
    </w:p>
    <w:p w:rsidR="00D43A5D" w:rsidRPr="00AB65F8" w:rsidRDefault="00D43A5D" w:rsidP="00D43A5D">
      <w:pPr>
        <w:rPr>
          <w:rFonts w:cs="Times New Roman"/>
          <w:sz w:val="23"/>
          <w:szCs w:val="23"/>
          <w:lang/>
        </w:rPr>
      </w:pPr>
      <w:r w:rsidRPr="00AB65F8">
        <w:rPr>
          <w:rFonts w:cs="Times New Roman"/>
          <w:sz w:val="23"/>
          <w:szCs w:val="23"/>
          <w:lang/>
        </w:rPr>
        <w:t>Живки Ванчаговић,</w:t>
      </w:r>
    </w:p>
    <w:p w:rsidR="00D43A5D" w:rsidRPr="00AB65F8" w:rsidRDefault="00D43A5D" w:rsidP="00D43A5D">
      <w:pPr>
        <w:rPr>
          <w:rFonts w:cs="Times New Roman"/>
          <w:sz w:val="23"/>
          <w:szCs w:val="23"/>
          <w:lang/>
        </w:rPr>
      </w:pPr>
      <w:r w:rsidRPr="00AB65F8">
        <w:rPr>
          <w:rFonts w:cs="Times New Roman"/>
          <w:sz w:val="23"/>
          <w:szCs w:val="23"/>
          <w:lang/>
        </w:rPr>
        <w:t>Владану Урошевићу,</w:t>
      </w:r>
    </w:p>
    <w:p w:rsidR="00D43A5D" w:rsidRPr="00AB65F8" w:rsidRDefault="00D43A5D" w:rsidP="00D43A5D">
      <w:pPr>
        <w:rPr>
          <w:rFonts w:cs="Times New Roman"/>
          <w:sz w:val="23"/>
          <w:szCs w:val="23"/>
          <w:lang/>
        </w:rPr>
      </w:pPr>
      <w:r w:rsidRPr="00AB65F8">
        <w:rPr>
          <w:rFonts w:cs="Times New Roman"/>
          <w:sz w:val="23"/>
          <w:szCs w:val="23"/>
          <w:lang/>
        </w:rPr>
        <w:t>Илији Анђелковићу и</w:t>
      </w:r>
    </w:p>
    <w:p w:rsidR="00D43A5D" w:rsidRPr="00AB65F8" w:rsidRDefault="00D43A5D" w:rsidP="00D43A5D">
      <w:pPr>
        <w:rPr>
          <w:rFonts w:cs="Times New Roman"/>
          <w:sz w:val="23"/>
          <w:szCs w:val="23"/>
          <w:lang w:val="sr-Cyrl-CS"/>
        </w:rPr>
      </w:pPr>
      <w:r w:rsidRPr="00AB65F8">
        <w:rPr>
          <w:rFonts w:cs="Times New Roman"/>
          <w:sz w:val="23"/>
          <w:szCs w:val="23"/>
          <w:lang w:val="sr-Cyrl-CS"/>
        </w:rPr>
        <w:t>Архиви.</w:t>
      </w:r>
    </w:p>
    <w:p w:rsidR="00D43A5D" w:rsidRPr="00AB65F8" w:rsidRDefault="00D43A5D" w:rsidP="00D43A5D">
      <w:pPr>
        <w:rPr>
          <w:rFonts w:cs="Times New Roman"/>
          <w:sz w:val="23"/>
          <w:szCs w:val="23"/>
        </w:rPr>
      </w:pPr>
    </w:p>
    <w:p w:rsidR="00D43A5D" w:rsidRPr="00AB65F8" w:rsidRDefault="00D43A5D" w:rsidP="00D43A5D">
      <w:pPr>
        <w:rPr>
          <w:rFonts w:cs="Times New Roman"/>
          <w:sz w:val="23"/>
          <w:szCs w:val="23"/>
          <w:lang/>
        </w:rPr>
      </w:pPr>
      <w:r w:rsidRPr="00AB65F8">
        <w:rPr>
          <w:rFonts w:cs="Times New Roman"/>
          <w:sz w:val="23"/>
          <w:szCs w:val="23"/>
          <w:lang/>
        </w:rPr>
        <w:t xml:space="preserve">24 </w:t>
      </w:r>
      <w:r w:rsidRPr="00AB65F8">
        <w:rPr>
          <w:rFonts w:cs="Times New Roman"/>
          <w:sz w:val="23"/>
          <w:szCs w:val="23"/>
          <w:lang w:val="sr-Cyrl-CS"/>
        </w:rPr>
        <w:t>Број: 119-</w:t>
      </w:r>
      <w:r>
        <w:rPr>
          <w:rFonts w:cs="Times New Roman"/>
          <w:sz w:val="23"/>
          <w:szCs w:val="23"/>
          <w:lang w:val="sr-Cyrl-CS"/>
        </w:rPr>
        <w:t>1636</w:t>
      </w:r>
      <w:r w:rsidRPr="00AB65F8">
        <w:rPr>
          <w:rFonts w:cs="Times New Roman"/>
          <w:sz w:val="23"/>
          <w:szCs w:val="23"/>
          <w:lang w:val="sr-Cyrl-CS"/>
        </w:rPr>
        <w:t xml:space="preserve">/2018 </w:t>
      </w:r>
    </w:p>
    <w:p w:rsidR="00D43A5D" w:rsidRPr="00AB65F8" w:rsidRDefault="00A26881" w:rsidP="00D43A5D">
      <w:pPr>
        <w:rPr>
          <w:rFonts w:cs="Times New Roman"/>
          <w:sz w:val="23"/>
          <w:szCs w:val="23"/>
          <w:lang/>
        </w:rPr>
      </w:pPr>
      <w:r>
        <w:rPr>
          <w:rFonts w:cs="Times New Roman"/>
          <w:sz w:val="23"/>
          <w:szCs w:val="23"/>
          <w:lang w:val="sr-Cyrl-CS"/>
        </w:rPr>
        <w:t>У Београду, 8. марта 2018. године</w:t>
      </w:r>
      <w:r w:rsidR="00D43A5D" w:rsidRPr="00AB65F8">
        <w:rPr>
          <w:rFonts w:cs="Times New Roman"/>
          <w:sz w:val="23"/>
          <w:szCs w:val="23"/>
          <w:lang w:val="sr-Cyrl-CS"/>
        </w:rPr>
        <w:t xml:space="preserve">   </w:t>
      </w:r>
    </w:p>
    <w:p w:rsidR="00D43A5D" w:rsidRPr="00AB65F8" w:rsidRDefault="00D43A5D" w:rsidP="00D43A5D">
      <w:pPr>
        <w:rPr>
          <w:rFonts w:cs="Times New Roman"/>
          <w:sz w:val="23"/>
          <w:szCs w:val="23"/>
          <w:lang/>
        </w:rPr>
      </w:pPr>
    </w:p>
    <w:p w:rsidR="00D43A5D" w:rsidRPr="00AB65F8" w:rsidRDefault="00D43A5D" w:rsidP="00D43A5D">
      <w:pPr>
        <w:rPr>
          <w:rFonts w:cs="Times New Roman"/>
          <w:sz w:val="23"/>
          <w:szCs w:val="23"/>
          <w:lang/>
        </w:rPr>
      </w:pPr>
    </w:p>
    <w:p w:rsidR="00D43A5D" w:rsidRDefault="00D43A5D" w:rsidP="00D43A5D">
      <w:pPr>
        <w:jc w:val="center"/>
        <w:rPr>
          <w:rFonts w:cs="Times New Roman"/>
          <w:b/>
          <w:sz w:val="23"/>
          <w:szCs w:val="23"/>
          <w:lang w:val="ru-RU"/>
        </w:rPr>
      </w:pPr>
      <w:r w:rsidRPr="00AB65F8">
        <w:rPr>
          <w:rFonts w:cs="Times New Roman"/>
          <w:b/>
          <w:sz w:val="23"/>
          <w:szCs w:val="23"/>
          <w:lang w:val="ru-RU"/>
        </w:rPr>
        <w:t>В  Л  А  Д  А</w:t>
      </w:r>
    </w:p>
    <w:p w:rsidR="00347B3B" w:rsidRDefault="00347B3B" w:rsidP="00D43A5D">
      <w:pPr>
        <w:jc w:val="center"/>
        <w:rPr>
          <w:rFonts w:cs="Times New Roman"/>
          <w:b/>
          <w:sz w:val="23"/>
          <w:szCs w:val="23"/>
          <w:lang w:val="ru-RU"/>
        </w:rPr>
      </w:pPr>
    </w:p>
    <w:p w:rsidR="00347B3B" w:rsidRDefault="00347B3B" w:rsidP="00D43A5D">
      <w:pPr>
        <w:jc w:val="center"/>
        <w:rPr>
          <w:rFonts w:cs="Times New Roman"/>
          <w:b/>
          <w:sz w:val="23"/>
          <w:szCs w:val="23"/>
          <w:lang w:val="ru-RU"/>
        </w:rPr>
      </w:pPr>
    </w:p>
    <w:tbl>
      <w:tblPr>
        <w:tblW w:w="0" w:type="auto"/>
        <w:jc w:val="center"/>
        <w:tblLayout w:type="fixed"/>
        <w:tblLook w:val="04A0"/>
      </w:tblPr>
      <w:tblGrid>
        <w:gridCol w:w="4783"/>
        <w:gridCol w:w="3937"/>
      </w:tblGrid>
      <w:tr w:rsidR="00347B3B" w:rsidRPr="00347B3B" w:rsidTr="00347B3B">
        <w:trPr>
          <w:jc w:val="center"/>
        </w:trPr>
        <w:tc>
          <w:tcPr>
            <w:tcW w:w="4783" w:type="dxa"/>
          </w:tcPr>
          <w:p w:rsidR="00347B3B" w:rsidRPr="00347B3B" w:rsidRDefault="00347B3B" w:rsidP="00347B3B">
            <w:pPr>
              <w:tabs>
                <w:tab w:val="left" w:pos="900"/>
                <w:tab w:val="left" w:pos="1418"/>
              </w:tabs>
              <w:jc w:val="center"/>
              <w:rPr>
                <w:rFonts w:eastAsia="Times New Roman" w:cs="Times New Roman"/>
                <w:sz w:val="23"/>
                <w:szCs w:val="24"/>
              </w:rPr>
            </w:pPr>
          </w:p>
        </w:tc>
        <w:tc>
          <w:tcPr>
            <w:tcW w:w="3937" w:type="dxa"/>
            <w:hideMark/>
          </w:tcPr>
          <w:p w:rsidR="00347B3B" w:rsidRPr="00347B3B" w:rsidRDefault="00347B3B" w:rsidP="00347B3B">
            <w:pPr>
              <w:tabs>
                <w:tab w:val="left" w:pos="-110"/>
                <w:tab w:val="left" w:pos="1418"/>
              </w:tabs>
              <w:jc w:val="center"/>
              <w:rPr>
                <w:rFonts w:eastAsia="Times New Roman" w:cs="Times New Roman"/>
                <w:sz w:val="23"/>
                <w:szCs w:val="24"/>
              </w:rPr>
            </w:pPr>
            <w:r w:rsidRPr="00347B3B">
              <w:rPr>
                <w:sz w:val="23"/>
              </w:rPr>
              <w:t>ПРЕДСЕДНИК</w:t>
            </w:r>
          </w:p>
        </w:tc>
      </w:tr>
      <w:tr w:rsidR="00347B3B" w:rsidRPr="00347B3B" w:rsidTr="00347B3B">
        <w:trPr>
          <w:jc w:val="center"/>
        </w:trPr>
        <w:tc>
          <w:tcPr>
            <w:tcW w:w="4783" w:type="dxa"/>
          </w:tcPr>
          <w:p w:rsidR="00347B3B" w:rsidRPr="00347B3B" w:rsidRDefault="00347B3B" w:rsidP="00347B3B">
            <w:pPr>
              <w:tabs>
                <w:tab w:val="left" w:pos="900"/>
                <w:tab w:val="left" w:pos="1418"/>
              </w:tabs>
              <w:jc w:val="center"/>
              <w:rPr>
                <w:rFonts w:eastAsia="Times New Roman" w:cs="Times New Roman"/>
                <w:sz w:val="23"/>
                <w:szCs w:val="24"/>
              </w:rPr>
            </w:pPr>
          </w:p>
        </w:tc>
        <w:tc>
          <w:tcPr>
            <w:tcW w:w="3937" w:type="dxa"/>
          </w:tcPr>
          <w:p w:rsidR="00347B3B" w:rsidRPr="00347B3B" w:rsidRDefault="00347B3B" w:rsidP="00347B3B">
            <w:pPr>
              <w:tabs>
                <w:tab w:val="left" w:pos="900"/>
                <w:tab w:val="left" w:pos="1418"/>
              </w:tabs>
              <w:rPr>
                <w:rFonts w:eastAsia="Times New Roman" w:cs="Times New Roman"/>
                <w:sz w:val="23"/>
                <w:szCs w:val="24"/>
              </w:rPr>
            </w:pPr>
          </w:p>
        </w:tc>
      </w:tr>
      <w:tr w:rsidR="00347B3B" w:rsidRPr="00347B3B" w:rsidTr="00347B3B">
        <w:trPr>
          <w:jc w:val="center"/>
        </w:trPr>
        <w:tc>
          <w:tcPr>
            <w:tcW w:w="4783" w:type="dxa"/>
          </w:tcPr>
          <w:p w:rsidR="00347B3B" w:rsidRPr="00347B3B" w:rsidRDefault="00347B3B" w:rsidP="00347B3B">
            <w:pPr>
              <w:tabs>
                <w:tab w:val="left" w:pos="900"/>
                <w:tab w:val="left" w:pos="1418"/>
              </w:tabs>
              <w:jc w:val="center"/>
              <w:rPr>
                <w:rFonts w:eastAsia="Times New Roman" w:cs="Times New Roman"/>
                <w:sz w:val="23"/>
                <w:szCs w:val="24"/>
              </w:rPr>
            </w:pPr>
          </w:p>
        </w:tc>
        <w:tc>
          <w:tcPr>
            <w:tcW w:w="3937" w:type="dxa"/>
          </w:tcPr>
          <w:p w:rsidR="00347B3B" w:rsidRPr="00347B3B" w:rsidRDefault="00347B3B" w:rsidP="00347B3B">
            <w:pPr>
              <w:tabs>
                <w:tab w:val="left" w:pos="900"/>
                <w:tab w:val="left" w:pos="1418"/>
              </w:tabs>
              <w:jc w:val="center"/>
              <w:rPr>
                <w:rFonts w:eastAsia="Times New Roman" w:cs="Times New Roman"/>
                <w:sz w:val="23"/>
                <w:szCs w:val="24"/>
              </w:rPr>
            </w:pPr>
          </w:p>
        </w:tc>
      </w:tr>
      <w:tr w:rsidR="00347B3B" w:rsidRPr="00347B3B" w:rsidTr="00347B3B">
        <w:trPr>
          <w:jc w:val="center"/>
        </w:trPr>
        <w:tc>
          <w:tcPr>
            <w:tcW w:w="4783" w:type="dxa"/>
          </w:tcPr>
          <w:p w:rsidR="00347B3B" w:rsidRPr="00347B3B" w:rsidRDefault="00347B3B" w:rsidP="00347B3B">
            <w:pPr>
              <w:tabs>
                <w:tab w:val="left" w:pos="900"/>
                <w:tab w:val="left" w:pos="1418"/>
              </w:tabs>
              <w:jc w:val="center"/>
              <w:rPr>
                <w:rFonts w:eastAsia="Times New Roman" w:cs="Times New Roman"/>
                <w:sz w:val="23"/>
                <w:szCs w:val="24"/>
              </w:rPr>
            </w:pPr>
          </w:p>
        </w:tc>
        <w:tc>
          <w:tcPr>
            <w:tcW w:w="3937" w:type="dxa"/>
            <w:hideMark/>
          </w:tcPr>
          <w:p w:rsidR="00347B3B" w:rsidRPr="00347B3B" w:rsidRDefault="00347B3B" w:rsidP="00347B3B">
            <w:pPr>
              <w:tabs>
                <w:tab w:val="left" w:pos="0"/>
                <w:tab w:val="left" w:pos="1418"/>
              </w:tabs>
              <w:jc w:val="center"/>
              <w:rPr>
                <w:rFonts w:eastAsia="Times New Roman" w:cs="Times New Roman"/>
                <w:sz w:val="23"/>
                <w:szCs w:val="24"/>
                <w:lang/>
              </w:rPr>
            </w:pPr>
            <w:r w:rsidRPr="00347B3B">
              <w:rPr>
                <w:sz w:val="23"/>
                <w:lang/>
              </w:rPr>
              <w:t>Ана Брнабић</w:t>
            </w:r>
          </w:p>
        </w:tc>
      </w:tr>
    </w:tbl>
    <w:p w:rsidR="00DC5C46" w:rsidRDefault="00DC5C46"/>
    <w:p w:rsidR="00E13B26" w:rsidRDefault="00E13B26" w:rsidP="00E13B26">
      <w:pPr>
        <w:jc w:val="right"/>
        <w:rPr>
          <w:szCs w:val="24"/>
          <w:lang w:val="sr-Cyrl-CS"/>
        </w:rPr>
      </w:pPr>
    </w:p>
    <w:p w:rsidR="00E13B26" w:rsidRPr="00824318" w:rsidRDefault="00E13B26" w:rsidP="00E13B26">
      <w:pPr>
        <w:tabs>
          <w:tab w:val="left" w:pos="1440"/>
        </w:tabs>
        <w:rPr>
          <w:szCs w:val="24"/>
          <w:lang w:val="ru-RU"/>
        </w:rPr>
      </w:pPr>
      <w:r w:rsidRPr="00824318">
        <w:rPr>
          <w:szCs w:val="24"/>
          <w:lang w:val="sr-Cyrl-CS"/>
        </w:rPr>
        <w:tab/>
        <w:t xml:space="preserve">На основу </w:t>
      </w:r>
      <w:r w:rsidRPr="00824318">
        <w:rPr>
          <w:szCs w:val="24"/>
        </w:rPr>
        <w:t>члана</w:t>
      </w:r>
      <w:r w:rsidRPr="00824318">
        <w:rPr>
          <w:szCs w:val="24"/>
          <w:lang w:val="sr-Cyrl-CS"/>
        </w:rPr>
        <w:t xml:space="preserve"> </w:t>
      </w:r>
      <w:r w:rsidRPr="00824318">
        <w:rPr>
          <w:szCs w:val="24"/>
        </w:rPr>
        <w:t xml:space="preserve">37, </w:t>
      </w:r>
      <w:r w:rsidRPr="00824318">
        <w:rPr>
          <w:szCs w:val="24"/>
          <w:lang/>
        </w:rPr>
        <w:t xml:space="preserve">а у вези са чланом 27. став 1. </w:t>
      </w:r>
      <w:r w:rsidRPr="00824318">
        <w:rPr>
          <w:szCs w:val="24"/>
          <w:lang w:val="sr-Cyrl-CS"/>
        </w:rPr>
        <w:t xml:space="preserve">Закона о култури </w:t>
      </w:r>
      <w:r w:rsidRPr="00AA5776">
        <w:rPr>
          <w:rFonts w:cs="Times New Roman"/>
          <w:szCs w:val="24"/>
          <w:lang w:val="sr-Cyrl-CS"/>
        </w:rPr>
        <w:t>(</w:t>
      </w:r>
      <w:r w:rsidRPr="00AA5776">
        <w:rPr>
          <w:rFonts w:cs="Times New Roman"/>
          <w:szCs w:val="24"/>
          <w:lang w:val="sr-Latn-CS"/>
        </w:rPr>
        <w:t>„</w:t>
      </w:r>
      <w:r w:rsidRPr="00AA5776">
        <w:rPr>
          <w:rFonts w:cs="Times New Roman"/>
          <w:szCs w:val="24"/>
          <w:lang w:val="sr-Cyrl-CS"/>
        </w:rPr>
        <w:t xml:space="preserve">Службени гласник РС”, бр. </w:t>
      </w:r>
      <w:r>
        <w:rPr>
          <w:rFonts w:cs="Times New Roman"/>
          <w:szCs w:val="24"/>
          <w:lang w:val="sr-Cyrl-CS"/>
        </w:rPr>
        <w:t>72/09, 13/16 и 30/16 – исправка</w:t>
      </w:r>
      <w:r w:rsidRPr="00AA5776">
        <w:rPr>
          <w:rFonts w:cs="Times New Roman"/>
          <w:szCs w:val="24"/>
          <w:lang w:val="sr-Cyrl-CS"/>
        </w:rPr>
        <w:t>)</w:t>
      </w:r>
      <w:r w:rsidRPr="00824318">
        <w:rPr>
          <w:szCs w:val="24"/>
          <w:lang w:val="ru-RU"/>
        </w:rPr>
        <w:t xml:space="preserve"> и члана 43. стaв 2. Зaконa о Влaди („Службени гласник РС”, бр. 55/05, 71/05 – исправка, 101/07, 65/08, 16/11, 68/12 – УС</w:t>
      </w:r>
      <w:r w:rsidRPr="00824318">
        <w:rPr>
          <w:szCs w:val="24"/>
        </w:rPr>
        <w:t>,</w:t>
      </w:r>
      <w:r w:rsidRPr="00824318">
        <w:rPr>
          <w:szCs w:val="24"/>
          <w:lang w:val="ru-RU"/>
        </w:rPr>
        <w:t xml:space="preserve"> 72/12,</w:t>
      </w:r>
      <w:r w:rsidRPr="00824318">
        <w:rPr>
          <w:szCs w:val="24"/>
        </w:rPr>
        <w:t xml:space="preserve"> 7/14 </w:t>
      </w:r>
      <w:r w:rsidRPr="00824318">
        <w:rPr>
          <w:szCs w:val="24"/>
          <w:lang w:val="ru-RU"/>
        </w:rPr>
        <w:t>– УС и 44/14),</w:t>
      </w:r>
    </w:p>
    <w:p w:rsidR="00E13B26" w:rsidRPr="00824318" w:rsidRDefault="00E13B26" w:rsidP="00E13B26">
      <w:pPr>
        <w:rPr>
          <w:szCs w:val="24"/>
          <w:lang w:val="ru-RU"/>
        </w:rPr>
      </w:pPr>
    </w:p>
    <w:p w:rsidR="00E13B26" w:rsidRPr="00824318" w:rsidRDefault="00E13B26" w:rsidP="00E13B26">
      <w:pPr>
        <w:rPr>
          <w:szCs w:val="24"/>
        </w:rPr>
      </w:pPr>
      <w:r w:rsidRPr="00824318">
        <w:rPr>
          <w:szCs w:val="24"/>
          <w:lang w:val="sr-Cyrl-CS"/>
        </w:rPr>
        <w:tab/>
      </w:r>
      <w:r w:rsidRPr="00824318">
        <w:rPr>
          <w:szCs w:val="24"/>
          <w:lang w:val="sr-Cyrl-CS"/>
        </w:rPr>
        <w:tab/>
      </w:r>
      <w:r w:rsidRPr="00824318">
        <w:rPr>
          <w:szCs w:val="24"/>
        </w:rPr>
        <w:t>Влада доноси</w:t>
      </w:r>
    </w:p>
    <w:p w:rsidR="00E13B26" w:rsidRPr="00824318" w:rsidRDefault="00E13B26" w:rsidP="00E13B26">
      <w:pPr>
        <w:rPr>
          <w:szCs w:val="24"/>
        </w:rPr>
      </w:pPr>
    </w:p>
    <w:p w:rsidR="00E13B26" w:rsidRPr="00824318" w:rsidRDefault="00E13B26" w:rsidP="00E13B26">
      <w:pPr>
        <w:jc w:val="center"/>
        <w:rPr>
          <w:b/>
          <w:szCs w:val="24"/>
        </w:rPr>
      </w:pPr>
      <w:r w:rsidRPr="00824318">
        <w:rPr>
          <w:b/>
          <w:szCs w:val="24"/>
        </w:rPr>
        <w:t>Р Е Ш Е Њ Е</w:t>
      </w:r>
    </w:p>
    <w:p w:rsidR="00E13B26" w:rsidRPr="00824318" w:rsidRDefault="00E13B26" w:rsidP="00E13B26">
      <w:pPr>
        <w:rPr>
          <w:b/>
          <w:szCs w:val="24"/>
        </w:rPr>
      </w:pPr>
    </w:p>
    <w:p w:rsidR="00E13B26" w:rsidRPr="00824318" w:rsidRDefault="00E13B26" w:rsidP="00E13B26">
      <w:pPr>
        <w:jc w:val="center"/>
        <w:rPr>
          <w:b/>
          <w:szCs w:val="24"/>
          <w:lang/>
        </w:rPr>
      </w:pPr>
      <w:r w:rsidRPr="00824318">
        <w:rPr>
          <w:b/>
          <w:szCs w:val="24"/>
          <w:lang w:val="sr-Cyrl-CS"/>
        </w:rPr>
        <w:t xml:space="preserve">О </w:t>
      </w:r>
      <w:r>
        <w:rPr>
          <w:b/>
          <w:szCs w:val="24"/>
          <w:lang/>
        </w:rPr>
        <w:t>РАЗРЕШЕЊУ</w:t>
      </w:r>
      <w:r w:rsidRPr="00824318">
        <w:rPr>
          <w:b/>
          <w:szCs w:val="24"/>
          <w:lang/>
        </w:rPr>
        <w:t xml:space="preserve"> ВРШИОЦА ДУЖНОСТИ ДИРЕКТОРА </w:t>
      </w:r>
    </w:p>
    <w:p w:rsidR="00E13B26" w:rsidRPr="00824318" w:rsidRDefault="00E13B26" w:rsidP="00E13B26">
      <w:pPr>
        <w:jc w:val="center"/>
        <w:rPr>
          <w:b/>
          <w:szCs w:val="24"/>
          <w:lang/>
        </w:rPr>
      </w:pPr>
      <w:r w:rsidRPr="00824318">
        <w:rPr>
          <w:b/>
          <w:szCs w:val="24"/>
          <w:lang/>
        </w:rPr>
        <w:t>МУЗЕЈА ВАЗДУХОПЛОВСТВА – БЕОГРАД</w:t>
      </w:r>
    </w:p>
    <w:p w:rsidR="00E13B26" w:rsidRPr="00824318" w:rsidRDefault="00E13B26" w:rsidP="00E13B26">
      <w:pPr>
        <w:rPr>
          <w:b/>
          <w:szCs w:val="24"/>
          <w:lang w:val="sr-Cyrl-CS"/>
        </w:rPr>
      </w:pPr>
    </w:p>
    <w:p w:rsidR="00E13B26" w:rsidRPr="00824318" w:rsidRDefault="00E13B26" w:rsidP="00E13B26">
      <w:pPr>
        <w:jc w:val="center"/>
        <w:rPr>
          <w:szCs w:val="24"/>
          <w:lang w:val="sr-Cyrl-CS"/>
        </w:rPr>
      </w:pPr>
      <w:r w:rsidRPr="00824318">
        <w:rPr>
          <w:szCs w:val="24"/>
          <w:lang w:val="sr-Cyrl-CS"/>
        </w:rPr>
        <w:t>I</w:t>
      </w:r>
    </w:p>
    <w:p w:rsidR="00E13B26" w:rsidRPr="00824318" w:rsidRDefault="00E13B26" w:rsidP="00E13B26">
      <w:pPr>
        <w:rPr>
          <w:szCs w:val="24"/>
          <w:lang w:val="sr-Cyrl-CS"/>
        </w:rPr>
      </w:pPr>
    </w:p>
    <w:p w:rsidR="00E13B26" w:rsidRPr="00824318" w:rsidRDefault="00E13B26" w:rsidP="00E13B26">
      <w:pPr>
        <w:rPr>
          <w:szCs w:val="24"/>
        </w:rPr>
      </w:pPr>
      <w:r w:rsidRPr="00824318">
        <w:rPr>
          <w:szCs w:val="24"/>
        </w:rPr>
        <w:tab/>
      </w:r>
      <w:r w:rsidRPr="00824318">
        <w:rPr>
          <w:szCs w:val="24"/>
          <w:lang/>
        </w:rPr>
        <w:tab/>
      </w:r>
      <w:r>
        <w:rPr>
          <w:szCs w:val="24"/>
          <w:lang/>
        </w:rPr>
        <w:t>Разрешава</w:t>
      </w:r>
      <w:r w:rsidRPr="00824318">
        <w:rPr>
          <w:szCs w:val="24"/>
          <w:lang/>
        </w:rPr>
        <w:t xml:space="preserve"> се Чед</w:t>
      </w:r>
      <w:r>
        <w:rPr>
          <w:szCs w:val="24"/>
        </w:rPr>
        <w:t>o</w:t>
      </w:r>
      <w:r w:rsidRPr="00824318">
        <w:rPr>
          <w:szCs w:val="24"/>
          <w:lang/>
        </w:rPr>
        <w:t xml:space="preserve"> Миливојевић </w:t>
      </w:r>
      <w:r>
        <w:rPr>
          <w:szCs w:val="24"/>
          <w:lang/>
        </w:rPr>
        <w:t xml:space="preserve">дужности </w:t>
      </w:r>
      <w:r w:rsidRPr="00824318">
        <w:rPr>
          <w:szCs w:val="24"/>
          <w:lang/>
        </w:rPr>
        <w:t>вршиоца дужности директора М</w:t>
      </w:r>
      <w:r>
        <w:rPr>
          <w:szCs w:val="24"/>
          <w:lang/>
        </w:rPr>
        <w:t xml:space="preserve">узеја ваздухопловства – Београд са 12. мартом 2018. године. </w:t>
      </w:r>
      <w:r w:rsidRPr="00824318">
        <w:rPr>
          <w:szCs w:val="24"/>
          <w:lang/>
        </w:rPr>
        <w:t xml:space="preserve"> </w:t>
      </w:r>
    </w:p>
    <w:p w:rsidR="00E13B26" w:rsidRPr="00824318" w:rsidRDefault="00E13B26" w:rsidP="00E13B26">
      <w:pPr>
        <w:rPr>
          <w:szCs w:val="24"/>
          <w:lang w:val="sr-Cyrl-CS"/>
        </w:rPr>
      </w:pPr>
    </w:p>
    <w:p w:rsidR="00E13B26" w:rsidRPr="00824318" w:rsidRDefault="00E13B26" w:rsidP="00E13B26">
      <w:pPr>
        <w:jc w:val="center"/>
        <w:rPr>
          <w:szCs w:val="24"/>
        </w:rPr>
      </w:pPr>
      <w:r w:rsidRPr="00824318">
        <w:rPr>
          <w:szCs w:val="24"/>
        </w:rPr>
        <w:t>II</w:t>
      </w:r>
    </w:p>
    <w:p w:rsidR="00E13B26" w:rsidRPr="00824318" w:rsidRDefault="00E13B26" w:rsidP="00E13B26">
      <w:pPr>
        <w:rPr>
          <w:b/>
          <w:szCs w:val="24"/>
        </w:rPr>
      </w:pPr>
    </w:p>
    <w:p w:rsidR="00E13B26" w:rsidRPr="00824318" w:rsidRDefault="00E13B26" w:rsidP="00E13B26">
      <w:pPr>
        <w:rPr>
          <w:szCs w:val="24"/>
        </w:rPr>
      </w:pPr>
      <w:r w:rsidRPr="00824318">
        <w:rPr>
          <w:szCs w:val="24"/>
        </w:rPr>
        <w:tab/>
      </w:r>
      <w:r w:rsidRPr="00824318">
        <w:rPr>
          <w:szCs w:val="24"/>
          <w:lang/>
        </w:rPr>
        <w:tab/>
      </w:r>
      <w:r w:rsidRPr="00824318">
        <w:rPr>
          <w:szCs w:val="24"/>
        </w:rPr>
        <w:t>Ово решење објавити у „Службеном гласнику Републике Србије”.</w:t>
      </w:r>
    </w:p>
    <w:p w:rsidR="00E13B26" w:rsidRPr="00824318" w:rsidRDefault="00E13B26" w:rsidP="00E13B26">
      <w:pPr>
        <w:rPr>
          <w:szCs w:val="24"/>
          <w:lang/>
        </w:rPr>
      </w:pPr>
    </w:p>
    <w:p w:rsidR="00E13B26" w:rsidRPr="00824318" w:rsidRDefault="00E13B26" w:rsidP="00E13B26">
      <w:pPr>
        <w:rPr>
          <w:szCs w:val="24"/>
          <w:lang/>
        </w:rPr>
      </w:pPr>
    </w:p>
    <w:p w:rsidR="00E13B26" w:rsidRPr="00D106EF" w:rsidRDefault="00E13B26" w:rsidP="00E13B26">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669</w:t>
      </w:r>
      <w:r w:rsidRPr="00D106EF">
        <w:rPr>
          <w:rFonts w:cs="Times New Roman"/>
          <w:szCs w:val="24"/>
          <w:lang w:val="sr-Cyrl-CS"/>
        </w:rPr>
        <w:t>/2018</w:t>
      </w:r>
      <w:r w:rsidRPr="00D106EF">
        <w:rPr>
          <w:rFonts w:cs="Times New Roman"/>
          <w:szCs w:val="24"/>
        </w:rPr>
        <w:t xml:space="preserve"> </w:t>
      </w:r>
    </w:p>
    <w:p w:rsidR="00E13B26" w:rsidRPr="00D106EF" w:rsidRDefault="00A26881" w:rsidP="00E13B26">
      <w:pPr>
        <w:rPr>
          <w:rFonts w:cs="Times New Roman"/>
          <w:szCs w:val="24"/>
          <w:lang w:val="sr-Cyrl-CS"/>
        </w:rPr>
      </w:pPr>
      <w:r>
        <w:rPr>
          <w:rFonts w:cs="Times New Roman"/>
          <w:szCs w:val="24"/>
          <w:lang w:val="sr-Cyrl-CS"/>
        </w:rPr>
        <w:t>У Београду, 8</w:t>
      </w:r>
      <w:r w:rsidR="00E13B26" w:rsidRPr="00D106EF">
        <w:rPr>
          <w:rFonts w:cs="Times New Roman"/>
          <w:szCs w:val="24"/>
          <w:lang w:val="sr-Cyrl-CS"/>
        </w:rPr>
        <w:t xml:space="preserve">. </w:t>
      </w:r>
      <w:r w:rsidR="00E13B26">
        <w:rPr>
          <w:rFonts w:cs="Times New Roman"/>
          <w:szCs w:val="24"/>
          <w:lang w:val="sr-Cyrl-CS"/>
        </w:rPr>
        <w:t>марта</w:t>
      </w:r>
      <w:r w:rsidR="00E13B26" w:rsidRPr="00D106EF">
        <w:rPr>
          <w:rFonts w:cs="Times New Roman"/>
          <w:szCs w:val="24"/>
          <w:lang w:val="sr-Cyrl-CS"/>
        </w:rPr>
        <w:t xml:space="preserve"> 2018. године</w:t>
      </w:r>
    </w:p>
    <w:p w:rsidR="00E13B26" w:rsidRPr="00D106EF" w:rsidRDefault="00E13B26" w:rsidP="00E13B26">
      <w:pPr>
        <w:rPr>
          <w:rFonts w:cs="Times New Roman"/>
          <w:szCs w:val="24"/>
          <w:lang/>
        </w:rPr>
      </w:pPr>
    </w:p>
    <w:p w:rsidR="00E13B26" w:rsidRPr="00D106EF" w:rsidRDefault="00E13B26" w:rsidP="00E13B26">
      <w:pPr>
        <w:rPr>
          <w:rFonts w:cs="Times New Roman"/>
          <w:szCs w:val="24"/>
          <w:lang/>
        </w:rPr>
      </w:pPr>
    </w:p>
    <w:p w:rsidR="00E13B26" w:rsidRDefault="00E13B26" w:rsidP="00E13B26">
      <w:pPr>
        <w:jc w:val="center"/>
        <w:rPr>
          <w:rFonts w:cs="Times New Roman"/>
          <w:b/>
          <w:szCs w:val="24"/>
          <w:lang w:val="ru-RU"/>
        </w:rPr>
      </w:pPr>
      <w:r w:rsidRPr="00D106EF">
        <w:rPr>
          <w:rFonts w:cs="Times New Roman"/>
          <w:b/>
          <w:szCs w:val="24"/>
          <w:lang w:val="ru-RU"/>
        </w:rPr>
        <w:t>В  Л  А  Д  А</w:t>
      </w:r>
    </w:p>
    <w:p w:rsidR="00347B3B" w:rsidRDefault="00347B3B" w:rsidP="00E13B26">
      <w:pPr>
        <w:jc w:val="center"/>
        <w:rPr>
          <w:rFonts w:cs="Times New Roman"/>
          <w:b/>
          <w:szCs w:val="24"/>
          <w:lang w:val="ru-RU"/>
        </w:rPr>
      </w:pPr>
    </w:p>
    <w:p w:rsidR="00347B3B" w:rsidRDefault="00347B3B" w:rsidP="00E13B26">
      <w:pPr>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Pr="00D106EF" w:rsidRDefault="00347B3B" w:rsidP="00E13B26">
      <w:pPr>
        <w:jc w:val="center"/>
        <w:rPr>
          <w:rFonts w:cs="Times New Roman"/>
          <w:b/>
          <w:szCs w:val="24"/>
          <w:lang w:val="ru-RU"/>
        </w:rPr>
      </w:pPr>
    </w:p>
    <w:p w:rsidR="00E13B26" w:rsidRPr="00D106EF" w:rsidRDefault="00E13B26" w:rsidP="00E13B26">
      <w:pPr>
        <w:jc w:val="center"/>
        <w:rPr>
          <w:rFonts w:cs="Times New Roman"/>
          <w:szCs w:val="24"/>
          <w:lang w:val="ru-RU"/>
        </w:rPr>
      </w:pPr>
    </w:p>
    <w:p w:rsidR="00E13B26" w:rsidRDefault="00E13B26" w:rsidP="00E13B26">
      <w:pPr>
        <w:jc w:val="right"/>
        <w:rPr>
          <w:szCs w:val="24"/>
          <w:lang/>
        </w:rPr>
        <w:sectPr w:rsidR="00E13B26" w:rsidSect="00C84C5F">
          <w:pgSz w:w="12240" w:h="15840" w:code="1"/>
          <w:pgMar w:top="851" w:right="1440" w:bottom="1440" w:left="1440" w:header="708" w:footer="708" w:gutter="0"/>
          <w:cols w:space="708"/>
          <w:docGrid w:linePitch="360"/>
        </w:sectPr>
      </w:pPr>
    </w:p>
    <w:p w:rsidR="00E13B26" w:rsidRDefault="00E13B26" w:rsidP="00E13B26">
      <w:pPr>
        <w:jc w:val="right"/>
        <w:rPr>
          <w:szCs w:val="24"/>
          <w:lang/>
        </w:rPr>
      </w:pPr>
    </w:p>
    <w:p w:rsidR="00E13B26" w:rsidRPr="006B7C7A" w:rsidRDefault="00E13B26" w:rsidP="00E13B26">
      <w:pPr>
        <w:jc w:val="right"/>
        <w:rPr>
          <w:szCs w:val="24"/>
          <w:lang w:val="sr-Cyrl-CS"/>
        </w:rPr>
      </w:pPr>
    </w:p>
    <w:p w:rsidR="00E13B26" w:rsidRPr="006B7C7A" w:rsidRDefault="00E13B26" w:rsidP="00E13B26">
      <w:pPr>
        <w:tabs>
          <w:tab w:val="left" w:pos="1440"/>
        </w:tabs>
        <w:rPr>
          <w:szCs w:val="24"/>
          <w:lang w:val="ru-RU"/>
        </w:rPr>
      </w:pPr>
      <w:r w:rsidRPr="006B7C7A">
        <w:rPr>
          <w:szCs w:val="24"/>
          <w:lang w:val="sr-Cyrl-CS"/>
        </w:rPr>
        <w:tab/>
        <w:t xml:space="preserve">На основу </w:t>
      </w:r>
      <w:r w:rsidRPr="006B7C7A">
        <w:rPr>
          <w:szCs w:val="24"/>
        </w:rPr>
        <w:t>члана</w:t>
      </w:r>
      <w:r w:rsidRPr="006B7C7A">
        <w:rPr>
          <w:szCs w:val="24"/>
          <w:lang w:val="sr-Cyrl-CS"/>
        </w:rPr>
        <w:t xml:space="preserve"> </w:t>
      </w:r>
      <w:r w:rsidRPr="006B7C7A">
        <w:rPr>
          <w:szCs w:val="24"/>
        </w:rPr>
        <w:t xml:space="preserve">37, </w:t>
      </w:r>
      <w:r w:rsidRPr="006B7C7A">
        <w:rPr>
          <w:szCs w:val="24"/>
          <w:lang/>
        </w:rPr>
        <w:t xml:space="preserve">а у вези са чланом 27. став 1. </w:t>
      </w:r>
      <w:r w:rsidRPr="006B7C7A">
        <w:rPr>
          <w:szCs w:val="24"/>
          <w:lang w:val="sr-Cyrl-CS"/>
        </w:rPr>
        <w:t xml:space="preserve">Закона о култури </w:t>
      </w:r>
      <w:r w:rsidRPr="006B7C7A">
        <w:rPr>
          <w:rFonts w:cs="Times New Roman"/>
          <w:szCs w:val="24"/>
          <w:lang w:val="sr-Cyrl-CS"/>
        </w:rPr>
        <w:t>(</w:t>
      </w:r>
      <w:r w:rsidRPr="006B7C7A">
        <w:rPr>
          <w:rFonts w:cs="Times New Roman"/>
          <w:szCs w:val="24"/>
          <w:lang w:val="sr-Latn-CS"/>
        </w:rPr>
        <w:t>„</w:t>
      </w:r>
      <w:r w:rsidRPr="006B7C7A">
        <w:rPr>
          <w:rFonts w:cs="Times New Roman"/>
          <w:szCs w:val="24"/>
          <w:lang w:val="sr-Cyrl-CS"/>
        </w:rPr>
        <w:t xml:space="preserve">Службени гласник РС”, бр. </w:t>
      </w:r>
      <w:r>
        <w:rPr>
          <w:rFonts w:cs="Times New Roman"/>
          <w:szCs w:val="24"/>
          <w:lang w:val="sr-Cyrl-CS"/>
        </w:rPr>
        <w:t>72/09, 13/16 и 30/16 – исправка</w:t>
      </w:r>
      <w:r w:rsidRPr="006B7C7A">
        <w:rPr>
          <w:rFonts w:cs="Times New Roman"/>
          <w:szCs w:val="24"/>
          <w:lang w:val="sr-Cyrl-CS"/>
        </w:rPr>
        <w:t>)</w:t>
      </w:r>
      <w:r w:rsidRPr="006B7C7A">
        <w:rPr>
          <w:szCs w:val="24"/>
          <w:lang w:val="ru-RU"/>
        </w:rPr>
        <w:t xml:space="preserve"> и члана 43. стaв 2. Зaконa о Влaди („Службени гласник РС”, бр. 55/05, 71/05 – исправка, 101/07, 65/08, 16/11, 68/12 – УС</w:t>
      </w:r>
      <w:r w:rsidRPr="006B7C7A">
        <w:rPr>
          <w:szCs w:val="24"/>
        </w:rPr>
        <w:t>,</w:t>
      </w:r>
      <w:r w:rsidRPr="006B7C7A">
        <w:rPr>
          <w:szCs w:val="24"/>
          <w:lang w:val="ru-RU"/>
        </w:rPr>
        <w:t xml:space="preserve"> 72/12,</w:t>
      </w:r>
      <w:r w:rsidRPr="006B7C7A">
        <w:rPr>
          <w:szCs w:val="24"/>
        </w:rPr>
        <w:t xml:space="preserve"> 7/14 </w:t>
      </w:r>
      <w:r w:rsidRPr="006B7C7A">
        <w:rPr>
          <w:szCs w:val="24"/>
          <w:lang w:val="ru-RU"/>
        </w:rPr>
        <w:t>– УС и 44/14),</w:t>
      </w:r>
    </w:p>
    <w:p w:rsidR="00E13B26" w:rsidRPr="006B7C7A" w:rsidRDefault="00E13B26" w:rsidP="00E13B26">
      <w:pPr>
        <w:rPr>
          <w:szCs w:val="24"/>
          <w:lang w:val="ru-RU"/>
        </w:rPr>
      </w:pPr>
    </w:p>
    <w:p w:rsidR="00E13B26" w:rsidRPr="006B7C7A" w:rsidRDefault="00E13B26" w:rsidP="00E13B26">
      <w:pPr>
        <w:rPr>
          <w:szCs w:val="24"/>
        </w:rPr>
      </w:pPr>
      <w:r w:rsidRPr="006B7C7A">
        <w:rPr>
          <w:szCs w:val="24"/>
          <w:lang w:val="sr-Cyrl-CS"/>
        </w:rPr>
        <w:tab/>
      </w:r>
      <w:r w:rsidRPr="006B7C7A">
        <w:rPr>
          <w:szCs w:val="24"/>
          <w:lang w:val="sr-Cyrl-CS"/>
        </w:rPr>
        <w:tab/>
      </w:r>
      <w:r w:rsidRPr="006B7C7A">
        <w:rPr>
          <w:szCs w:val="24"/>
        </w:rPr>
        <w:t>Влада доноси</w:t>
      </w:r>
    </w:p>
    <w:p w:rsidR="00E13B26" w:rsidRPr="006B7C7A" w:rsidRDefault="00E13B26" w:rsidP="00E13B26">
      <w:pPr>
        <w:rPr>
          <w:szCs w:val="24"/>
        </w:rPr>
      </w:pPr>
    </w:p>
    <w:p w:rsidR="00E13B26" w:rsidRPr="006B7C7A" w:rsidRDefault="00E13B26" w:rsidP="00E13B26">
      <w:pPr>
        <w:jc w:val="center"/>
        <w:rPr>
          <w:b/>
          <w:szCs w:val="24"/>
        </w:rPr>
      </w:pPr>
      <w:r w:rsidRPr="006B7C7A">
        <w:rPr>
          <w:b/>
          <w:szCs w:val="24"/>
        </w:rPr>
        <w:t>Р Е Ш Е Њ Е</w:t>
      </w:r>
    </w:p>
    <w:p w:rsidR="00E13B26" w:rsidRPr="006B7C7A" w:rsidRDefault="00E13B26" w:rsidP="00E13B26">
      <w:pPr>
        <w:rPr>
          <w:b/>
          <w:szCs w:val="24"/>
        </w:rPr>
      </w:pPr>
    </w:p>
    <w:p w:rsidR="00E13B26" w:rsidRPr="006B7C7A" w:rsidRDefault="00E13B26" w:rsidP="00E13B26">
      <w:pPr>
        <w:jc w:val="center"/>
        <w:rPr>
          <w:b/>
          <w:szCs w:val="24"/>
          <w:lang/>
        </w:rPr>
      </w:pPr>
      <w:r w:rsidRPr="006B7C7A">
        <w:rPr>
          <w:b/>
          <w:szCs w:val="24"/>
          <w:lang w:val="sr-Cyrl-CS"/>
        </w:rPr>
        <w:t xml:space="preserve">О </w:t>
      </w:r>
      <w:r w:rsidRPr="006B7C7A">
        <w:rPr>
          <w:b/>
          <w:szCs w:val="24"/>
          <w:lang/>
        </w:rPr>
        <w:t xml:space="preserve">ИМЕНОВАЊУ ВРШИОЦА ДУЖНОСТИ ДИРЕКТОРА </w:t>
      </w:r>
    </w:p>
    <w:p w:rsidR="00E13B26" w:rsidRPr="006B7C7A" w:rsidRDefault="00E13B26" w:rsidP="00E13B26">
      <w:pPr>
        <w:jc w:val="center"/>
        <w:rPr>
          <w:b/>
          <w:szCs w:val="24"/>
          <w:lang/>
        </w:rPr>
      </w:pPr>
      <w:r w:rsidRPr="006B7C7A">
        <w:rPr>
          <w:b/>
          <w:szCs w:val="24"/>
          <w:lang/>
        </w:rPr>
        <w:t>МУЗЕЈА ВАЗДУХОПЛОВСТВА – БЕОГРАД</w:t>
      </w:r>
    </w:p>
    <w:p w:rsidR="00E13B26" w:rsidRPr="006B7C7A" w:rsidRDefault="00E13B26" w:rsidP="00E13B26">
      <w:pPr>
        <w:rPr>
          <w:b/>
          <w:szCs w:val="24"/>
          <w:lang w:val="sr-Cyrl-CS"/>
        </w:rPr>
      </w:pPr>
    </w:p>
    <w:p w:rsidR="00E13B26" w:rsidRPr="006B7C7A" w:rsidRDefault="00E13B26" w:rsidP="00E13B26">
      <w:pPr>
        <w:jc w:val="center"/>
        <w:rPr>
          <w:szCs w:val="24"/>
          <w:lang w:val="sr-Cyrl-CS"/>
        </w:rPr>
      </w:pPr>
      <w:r w:rsidRPr="006B7C7A">
        <w:rPr>
          <w:szCs w:val="24"/>
          <w:lang w:val="sr-Cyrl-CS"/>
        </w:rPr>
        <w:t>I</w:t>
      </w:r>
    </w:p>
    <w:p w:rsidR="00E13B26" w:rsidRPr="006B7C7A" w:rsidRDefault="00E13B26" w:rsidP="00E13B26">
      <w:pPr>
        <w:rPr>
          <w:szCs w:val="24"/>
          <w:lang w:val="sr-Cyrl-CS"/>
        </w:rPr>
      </w:pPr>
    </w:p>
    <w:p w:rsidR="00E13B26" w:rsidRPr="006B7C7A" w:rsidRDefault="00E13B26" w:rsidP="00E13B26">
      <w:pPr>
        <w:rPr>
          <w:szCs w:val="24"/>
        </w:rPr>
      </w:pPr>
      <w:r w:rsidRPr="006B7C7A">
        <w:rPr>
          <w:szCs w:val="24"/>
        </w:rPr>
        <w:tab/>
      </w:r>
      <w:r w:rsidRPr="006B7C7A">
        <w:rPr>
          <w:szCs w:val="24"/>
          <w:lang/>
        </w:rPr>
        <w:tab/>
        <w:t>Именује се Чед</w:t>
      </w:r>
      <w:r w:rsidRPr="006B7C7A">
        <w:rPr>
          <w:szCs w:val="24"/>
        </w:rPr>
        <w:t>o</w:t>
      </w:r>
      <w:r w:rsidRPr="006B7C7A">
        <w:rPr>
          <w:szCs w:val="24"/>
          <w:lang/>
        </w:rPr>
        <w:t xml:space="preserve"> Миливојевић за вршиоца дужности директора Музеја ваздухопловства – Београд од 1</w:t>
      </w:r>
      <w:r>
        <w:rPr>
          <w:szCs w:val="24"/>
          <w:lang/>
        </w:rPr>
        <w:t>3</w:t>
      </w:r>
      <w:r w:rsidRPr="006B7C7A">
        <w:rPr>
          <w:szCs w:val="24"/>
          <w:lang/>
        </w:rPr>
        <w:t>. марта 201</w:t>
      </w:r>
      <w:r>
        <w:rPr>
          <w:szCs w:val="24"/>
          <w:lang/>
        </w:rPr>
        <w:t>8</w:t>
      </w:r>
      <w:r w:rsidRPr="006B7C7A">
        <w:rPr>
          <w:szCs w:val="24"/>
          <w:lang/>
        </w:rPr>
        <w:t>. године, најдуже на годину дана</w:t>
      </w:r>
      <w:r w:rsidRPr="006B7C7A">
        <w:rPr>
          <w:szCs w:val="24"/>
          <w:lang w:eastAsia="sr-Latn-CS"/>
        </w:rPr>
        <w:t>.</w:t>
      </w:r>
      <w:r w:rsidRPr="006B7C7A">
        <w:rPr>
          <w:szCs w:val="24"/>
          <w:lang/>
        </w:rPr>
        <w:t xml:space="preserve"> </w:t>
      </w:r>
    </w:p>
    <w:p w:rsidR="00E13B26" w:rsidRPr="006B7C7A" w:rsidRDefault="00E13B26" w:rsidP="00E13B26">
      <w:pPr>
        <w:rPr>
          <w:szCs w:val="24"/>
          <w:lang w:val="sr-Cyrl-CS"/>
        </w:rPr>
      </w:pPr>
    </w:p>
    <w:p w:rsidR="00E13B26" w:rsidRPr="006B7C7A" w:rsidRDefault="00E13B26" w:rsidP="00E13B26">
      <w:pPr>
        <w:jc w:val="center"/>
        <w:rPr>
          <w:szCs w:val="24"/>
        </w:rPr>
      </w:pPr>
      <w:r w:rsidRPr="006B7C7A">
        <w:rPr>
          <w:szCs w:val="24"/>
        </w:rPr>
        <w:t>II</w:t>
      </w:r>
    </w:p>
    <w:p w:rsidR="00E13B26" w:rsidRPr="006B7C7A" w:rsidRDefault="00E13B26" w:rsidP="00E13B26">
      <w:pPr>
        <w:rPr>
          <w:b/>
          <w:szCs w:val="24"/>
        </w:rPr>
      </w:pPr>
    </w:p>
    <w:p w:rsidR="00E13B26" w:rsidRPr="006B7C7A" w:rsidRDefault="00E13B26" w:rsidP="00E13B26">
      <w:pPr>
        <w:rPr>
          <w:szCs w:val="24"/>
        </w:rPr>
      </w:pPr>
      <w:r w:rsidRPr="006B7C7A">
        <w:rPr>
          <w:szCs w:val="24"/>
        </w:rPr>
        <w:tab/>
      </w:r>
      <w:r w:rsidRPr="006B7C7A">
        <w:rPr>
          <w:szCs w:val="24"/>
          <w:lang/>
        </w:rPr>
        <w:tab/>
      </w:r>
      <w:r w:rsidRPr="006B7C7A">
        <w:rPr>
          <w:szCs w:val="24"/>
        </w:rPr>
        <w:t>Ово решење објавити у „Службеном гласнику Републике Србије”.</w:t>
      </w:r>
    </w:p>
    <w:p w:rsidR="00E13B26" w:rsidRPr="006B7C7A" w:rsidRDefault="00E13B26" w:rsidP="00E13B26">
      <w:pPr>
        <w:rPr>
          <w:szCs w:val="24"/>
          <w:lang/>
        </w:rPr>
      </w:pPr>
    </w:p>
    <w:p w:rsidR="00E13B26" w:rsidRPr="006B7C7A" w:rsidRDefault="00E13B26" w:rsidP="00E13B26">
      <w:pPr>
        <w:rPr>
          <w:szCs w:val="24"/>
          <w:lang/>
        </w:rPr>
      </w:pPr>
    </w:p>
    <w:p w:rsidR="00E13B26" w:rsidRPr="00D106EF" w:rsidRDefault="00E13B26" w:rsidP="00E13B26">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671</w:t>
      </w:r>
      <w:r w:rsidRPr="00D106EF">
        <w:rPr>
          <w:rFonts w:cs="Times New Roman"/>
          <w:szCs w:val="24"/>
          <w:lang w:val="sr-Cyrl-CS"/>
        </w:rPr>
        <w:t>/2018</w:t>
      </w:r>
      <w:r w:rsidRPr="00D106EF">
        <w:rPr>
          <w:rFonts w:cs="Times New Roman"/>
          <w:szCs w:val="24"/>
        </w:rPr>
        <w:t xml:space="preserve"> </w:t>
      </w:r>
    </w:p>
    <w:p w:rsidR="00E13B26" w:rsidRPr="00D106EF" w:rsidRDefault="00E13B26" w:rsidP="00E13B26">
      <w:pPr>
        <w:rPr>
          <w:rFonts w:cs="Times New Roman"/>
          <w:szCs w:val="24"/>
          <w:lang w:val="sr-Cyrl-CS"/>
        </w:rPr>
      </w:pPr>
      <w:r w:rsidRPr="00D106EF">
        <w:rPr>
          <w:rFonts w:cs="Times New Roman"/>
          <w:szCs w:val="24"/>
          <w:lang w:val="sr-Cyrl-CS"/>
        </w:rPr>
        <w:t xml:space="preserve">У Београду, </w:t>
      </w:r>
      <w:r w:rsidR="00A26881">
        <w:rPr>
          <w:rFonts w:cs="Times New Roman"/>
          <w:szCs w:val="24"/>
          <w:lang w:val="sr-Cyrl-CS"/>
        </w:rPr>
        <w:t>8</w:t>
      </w:r>
      <w:r w:rsidRPr="00D106EF">
        <w:rPr>
          <w:rFonts w:cs="Times New Roman"/>
          <w:szCs w:val="24"/>
          <w:lang w:val="sr-Cyrl-CS"/>
        </w:rPr>
        <w:t xml:space="preserve">. </w:t>
      </w:r>
      <w:r>
        <w:rPr>
          <w:rFonts w:cs="Times New Roman"/>
          <w:szCs w:val="24"/>
          <w:lang w:val="sr-Cyrl-CS"/>
        </w:rPr>
        <w:t>марта</w:t>
      </w:r>
      <w:r w:rsidRPr="00D106EF">
        <w:rPr>
          <w:rFonts w:cs="Times New Roman"/>
          <w:szCs w:val="24"/>
          <w:lang w:val="sr-Cyrl-CS"/>
        </w:rPr>
        <w:t xml:space="preserve"> 2018. године</w:t>
      </w:r>
    </w:p>
    <w:p w:rsidR="00E13B26" w:rsidRPr="00D106EF" w:rsidRDefault="00E13B26" w:rsidP="00E13B26">
      <w:pPr>
        <w:rPr>
          <w:rFonts w:cs="Times New Roman"/>
          <w:szCs w:val="24"/>
          <w:lang/>
        </w:rPr>
      </w:pPr>
    </w:p>
    <w:p w:rsidR="00E13B26" w:rsidRPr="00D106EF" w:rsidRDefault="00E13B26" w:rsidP="00E13B26">
      <w:pPr>
        <w:rPr>
          <w:rFonts w:cs="Times New Roman"/>
          <w:szCs w:val="24"/>
          <w:lang/>
        </w:rPr>
      </w:pPr>
    </w:p>
    <w:p w:rsidR="00E13B26" w:rsidRDefault="00E13B26" w:rsidP="00E13B26">
      <w:pPr>
        <w:jc w:val="center"/>
        <w:rPr>
          <w:rFonts w:cs="Times New Roman"/>
          <w:b/>
          <w:szCs w:val="24"/>
          <w:lang w:val="ru-RU"/>
        </w:rPr>
      </w:pPr>
      <w:r w:rsidRPr="00D106EF">
        <w:rPr>
          <w:rFonts w:cs="Times New Roman"/>
          <w:b/>
          <w:szCs w:val="24"/>
          <w:lang w:val="ru-RU"/>
        </w:rPr>
        <w:t>В  Л  А  Д  А</w:t>
      </w:r>
    </w:p>
    <w:p w:rsidR="00347B3B" w:rsidRDefault="00347B3B" w:rsidP="00E13B26">
      <w:pPr>
        <w:jc w:val="center"/>
        <w:rPr>
          <w:rFonts w:cs="Times New Roman"/>
          <w:b/>
          <w:szCs w:val="24"/>
          <w:lang w:val="ru-RU"/>
        </w:rPr>
      </w:pPr>
    </w:p>
    <w:p w:rsidR="00347B3B" w:rsidRDefault="00347B3B" w:rsidP="00E13B26">
      <w:pPr>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Pr="00D106EF" w:rsidRDefault="00347B3B" w:rsidP="00E13B26">
      <w:pPr>
        <w:jc w:val="center"/>
        <w:rPr>
          <w:rFonts w:cs="Times New Roman"/>
          <w:b/>
          <w:szCs w:val="24"/>
          <w:lang w:val="ru-RU"/>
        </w:rPr>
      </w:pPr>
    </w:p>
    <w:p w:rsidR="00E13B26" w:rsidRPr="00D106EF" w:rsidRDefault="00E13B26" w:rsidP="00E13B26">
      <w:pPr>
        <w:jc w:val="center"/>
        <w:rPr>
          <w:rFonts w:cs="Times New Roman"/>
          <w:szCs w:val="24"/>
          <w:lang w:val="ru-RU"/>
        </w:rPr>
      </w:pPr>
    </w:p>
    <w:p w:rsidR="000E46F3" w:rsidRDefault="000E46F3" w:rsidP="00D43A5D">
      <w:pPr>
        <w:jc w:val="right"/>
        <w:rPr>
          <w:szCs w:val="24"/>
          <w:lang/>
        </w:rPr>
        <w:sectPr w:rsidR="000E46F3" w:rsidSect="00DC5C46">
          <w:pgSz w:w="12240" w:h="15840" w:code="1"/>
          <w:pgMar w:top="993" w:right="1440" w:bottom="1440" w:left="1440" w:header="708" w:footer="708" w:gutter="0"/>
          <w:cols w:space="708"/>
          <w:docGrid w:linePitch="360"/>
        </w:sectPr>
      </w:pPr>
    </w:p>
    <w:p w:rsidR="003D2987" w:rsidRDefault="003D2987" w:rsidP="003D2987">
      <w:pPr>
        <w:tabs>
          <w:tab w:val="left" w:pos="1418"/>
        </w:tabs>
        <w:spacing w:after="240"/>
        <w:contextualSpacing/>
        <w:rPr>
          <w:lang w:val="ru-RU"/>
        </w:rPr>
      </w:pPr>
    </w:p>
    <w:p w:rsidR="00347B3B" w:rsidRDefault="00347B3B" w:rsidP="003D2987">
      <w:pPr>
        <w:tabs>
          <w:tab w:val="left" w:pos="1418"/>
        </w:tabs>
        <w:spacing w:after="240"/>
        <w:contextualSpacing/>
        <w:rPr>
          <w:lang w:val="ru-RU"/>
        </w:rPr>
      </w:pPr>
    </w:p>
    <w:p w:rsidR="003D2987" w:rsidRDefault="003D2987" w:rsidP="003D2987">
      <w:pPr>
        <w:tabs>
          <w:tab w:val="left" w:pos="1418"/>
        </w:tabs>
        <w:spacing w:after="240"/>
        <w:contextualSpacing/>
        <w:rPr>
          <w:lang w:val="ru-RU"/>
        </w:rPr>
      </w:pPr>
      <w:r>
        <w:rPr>
          <w:lang w:val="ru-RU"/>
        </w:rPr>
        <w:tab/>
        <w:t xml:space="preserve">На основу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3D2987" w:rsidRDefault="003D2987" w:rsidP="003D2987">
      <w:pPr>
        <w:spacing w:after="240"/>
        <w:contextualSpacing/>
        <w:rPr>
          <w:lang w:val="sr-Cyrl-CS"/>
        </w:rPr>
      </w:pPr>
    </w:p>
    <w:p w:rsidR="003D2987" w:rsidRDefault="003D2987" w:rsidP="003D2987">
      <w:pPr>
        <w:spacing w:after="240"/>
        <w:contextualSpacing/>
        <w:rPr>
          <w:lang w:val="sr-Cyrl-CS"/>
        </w:rPr>
      </w:pPr>
      <w:r>
        <w:rPr>
          <w:lang w:val="sr-Cyrl-CS"/>
        </w:rPr>
        <w:tab/>
      </w:r>
      <w:r>
        <w:rPr>
          <w:lang w:val="sr-Cyrl-CS"/>
        </w:rPr>
        <w:tab/>
        <w:t>Влада доноси</w:t>
      </w:r>
    </w:p>
    <w:p w:rsidR="003D2987" w:rsidRDefault="003D2987" w:rsidP="003D2987">
      <w:pPr>
        <w:spacing w:after="240"/>
        <w:ind w:firstLine="1080"/>
        <w:contextualSpacing/>
        <w:rPr>
          <w:lang w:val="sr-Cyrl-CS"/>
        </w:rPr>
      </w:pPr>
    </w:p>
    <w:p w:rsidR="003D2987" w:rsidRDefault="003D2987" w:rsidP="003D2987">
      <w:pPr>
        <w:spacing w:after="240"/>
        <w:contextualSpacing/>
        <w:jc w:val="center"/>
        <w:rPr>
          <w:b/>
          <w:lang w:val="sr-Cyrl-CS"/>
        </w:rPr>
      </w:pPr>
      <w:r>
        <w:rPr>
          <w:b/>
          <w:lang w:val="sr-Cyrl-CS"/>
        </w:rPr>
        <w:t>Р Е Ш Е Њ Е</w:t>
      </w:r>
    </w:p>
    <w:p w:rsidR="003D2987" w:rsidRDefault="003D2987" w:rsidP="003D2987">
      <w:pPr>
        <w:pStyle w:val="BodyText2"/>
        <w:spacing w:after="240" w:line="240" w:lineRule="auto"/>
        <w:contextualSpacing/>
        <w:jc w:val="center"/>
        <w:rPr>
          <w:b/>
        </w:rPr>
      </w:pPr>
      <w:r>
        <w:rPr>
          <w:b/>
          <w:lang w:val="sr-Cyrl-CS"/>
        </w:rPr>
        <w:t>О РАЗРЕШЕЊУ ВРШИОЦА ДУЖНОСТИ ДЕКАНА ПОЉОПРИВРЕДНОГ ФАКУЛТЕТА У КРУШЕВЦУ УНИВЕРЗИТЕТА У НИШУ</w:t>
      </w:r>
    </w:p>
    <w:p w:rsidR="003D2987" w:rsidRDefault="003D2987" w:rsidP="003D2987">
      <w:pPr>
        <w:spacing w:after="240"/>
        <w:contextualSpacing/>
        <w:jc w:val="center"/>
        <w:rPr>
          <w:lang w:val="sr-Cyrl-CS"/>
        </w:rPr>
      </w:pPr>
      <w:r>
        <w:rPr>
          <w:lang w:val="sr-Cyrl-CS"/>
        </w:rPr>
        <w:t>I</w:t>
      </w:r>
    </w:p>
    <w:p w:rsidR="003D2987" w:rsidRDefault="003D2987" w:rsidP="003D2987">
      <w:pPr>
        <w:spacing w:after="240"/>
        <w:contextualSpacing/>
        <w:jc w:val="center"/>
        <w:rPr>
          <w:lang w:val="sr-Cyrl-CS"/>
        </w:rPr>
      </w:pPr>
    </w:p>
    <w:p w:rsidR="003D2987" w:rsidRDefault="003D2987" w:rsidP="003D2987">
      <w:pPr>
        <w:rPr>
          <w:lang w:val="sr-Cyrl-CS"/>
        </w:rPr>
      </w:pPr>
      <w:r>
        <w:rPr>
          <w:lang w:val="sr-Cyrl-CS"/>
        </w:rPr>
        <w:tab/>
      </w:r>
      <w:r>
        <w:rPr>
          <w:lang w:val="sr-Cyrl-CS"/>
        </w:rPr>
        <w:tab/>
        <w:t>Разрешава се проф. др Слободан Јевтић дужности вршиоца дужности декана Пољопривредног факултета у Крушевцу Универзитета у Нишу.</w:t>
      </w:r>
    </w:p>
    <w:p w:rsidR="003D2987" w:rsidRDefault="003D2987" w:rsidP="003D2987">
      <w:pPr>
        <w:jc w:val="center"/>
        <w:rPr>
          <w:lang w:val="sr-Cyrl-CS"/>
        </w:rPr>
      </w:pPr>
    </w:p>
    <w:p w:rsidR="003D2987" w:rsidRDefault="003D2987" w:rsidP="003D2987">
      <w:pPr>
        <w:spacing w:after="240"/>
        <w:contextualSpacing/>
        <w:jc w:val="center"/>
        <w:rPr>
          <w:lang w:val="sr-Cyrl-CS"/>
        </w:rPr>
      </w:pPr>
      <w:r>
        <w:rPr>
          <w:lang w:val="sr-Cyrl-CS"/>
        </w:rPr>
        <w:t>II</w:t>
      </w:r>
    </w:p>
    <w:p w:rsidR="003D2987" w:rsidRDefault="003D2987" w:rsidP="003D2987">
      <w:pPr>
        <w:spacing w:after="240"/>
        <w:contextualSpacing/>
        <w:jc w:val="center"/>
        <w:rPr>
          <w:b/>
          <w:lang w:val="sr-Cyrl-CS"/>
        </w:rPr>
      </w:pPr>
    </w:p>
    <w:p w:rsidR="003D2987" w:rsidRDefault="003D2987" w:rsidP="003D2987">
      <w:pPr>
        <w:spacing w:after="240"/>
        <w:ind w:firstLine="1080"/>
        <w:contextualSpacing/>
        <w:rPr>
          <w:lang w:val="sr-Cyrl-CS"/>
        </w:rPr>
      </w:pPr>
      <w:r>
        <w:rPr>
          <w:lang w:val="sr-Cyrl-CS"/>
        </w:rPr>
        <w:tab/>
        <w:t>Ово решење објавити у „Службеном гласнику Републике Србије”.</w:t>
      </w:r>
    </w:p>
    <w:p w:rsidR="003D2987" w:rsidRDefault="003D2987" w:rsidP="003D2987">
      <w:pPr>
        <w:spacing w:after="240"/>
        <w:ind w:firstLine="1080"/>
        <w:contextualSpacing/>
      </w:pPr>
    </w:p>
    <w:p w:rsidR="003D2987" w:rsidRDefault="003D2987" w:rsidP="003D2987">
      <w:pPr>
        <w:rPr>
          <w:lang w:val="ru-RU"/>
        </w:rPr>
      </w:pPr>
    </w:p>
    <w:p w:rsidR="003D2987" w:rsidRDefault="003D2987" w:rsidP="003D2987">
      <w:pPr>
        <w:rPr>
          <w:szCs w:val="24"/>
          <w:lang w:val="ru-RU"/>
        </w:rPr>
      </w:pPr>
      <w:r>
        <w:rPr>
          <w:szCs w:val="24"/>
          <w:lang w:val="ru-RU"/>
        </w:rPr>
        <w:t>24 Број: 119-1867/2018</w:t>
      </w:r>
    </w:p>
    <w:p w:rsidR="003D2987" w:rsidRDefault="003D2987" w:rsidP="003D2987">
      <w:pPr>
        <w:rPr>
          <w:rFonts w:cs="Times New Roman"/>
          <w:szCs w:val="24"/>
          <w:lang w:val="sr-Cyrl-CS"/>
        </w:rPr>
      </w:pPr>
      <w:r>
        <w:rPr>
          <w:szCs w:val="24"/>
          <w:lang w:val="sr-Cyrl-CS"/>
        </w:rPr>
        <w:t xml:space="preserve">У Београду, </w:t>
      </w:r>
      <w:r w:rsidR="00A26881">
        <w:rPr>
          <w:szCs w:val="24"/>
          <w:lang w:val="sr-Cyrl-CS"/>
        </w:rPr>
        <w:t>8</w:t>
      </w:r>
      <w:r>
        <w:rPr>
          <w:szCs w:val="24"/>
          <w:lang w:val="sr-Cyrl-CS"/>
        </w:rPr>
        <w:t>. марта 2018. године</w:t>
      </w:r>
    </w:p>
    <w:p w:rsidR="003D2987" w:rsidRDefault="003D2987" w:rsidP="003D2987">
      <w:pPr>
        <w:rPr>
          <w:rFonts w:cs="Times New Roman"/>
          <w:b/>
          <w:szCs w:val="24"/>
        </w:rPr>
      </w:pPr>
    </w:p>
    <w:p w:rsidR="003D2987" w:rsidRDefault="003D2987" w:rsidP="003D2987">
      <w:pPr>
        <w:rPr>
          <w:rFonts w:cs="Times New Roman"/>
          <w:b/>
          <w:szCs w:val="24"/>
        </w:rPr>
      </w:pPr>
    </w:p>
    <w:p w:rsidR="003D2987" w:rsidRDefault="003D2987" w:rsidP="003D2987">
      <w:pPr>
        <w:spacing w:after="240"/>
        <w:contextualSpacing/>
        <w:jc w:val="center"/>
        <w:rPr>
          <w:rFonts w:cs="Times New Roman"/>
          <w:b/>
          <w:szCs w:val="24"/>
          <w:lang w:val="ru-RU"/>
        </w:rPr>
      </w:pPr>
      <w:r>
        <w:rPr>
          <w:rFonts w:cs="Times New Roman"/>
          <w:b/>
          <w:szCs w:val="24"/>
          <w:lang w:val="ru-RU"/>
        </w:rPr>
        <w:t>В  Л  А  Д  А</w:t>
      </w:r>
    </w:p>
    <w:p w:rsidR="00347B3B" w:rsidRDefault="00347B3B" w:rsidP="003D2987">
      <w:pPr>
        <w:spacing w:after="240"/>
        <w:contextualSpacing/>
        <w:jc w:val="center"/>
        <w:rPr>
          <w:rFonts w:cs="Times New Roman"/>
          <w:b/>
          <w:szCs w:val="24"/>
          <w:lang w:val="ru-RU"/>
        </w:rPr>
      </w:pPr>
    </w:p>
    <w:p w:rsidR="00347B3B" w:rsidRDefault="00347B3B" w:rsidP="003D2987">
      <w:pPr>
        <w:spacing w:after="240"/>
        <w:contextualSpacing/>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Default="00347B3B" w:rsidP="003D2987">
      <w:pPr>
        <w:spacing w:after="240"/>
        <w:contextualSpacing/>
        <w:jc w:val="center"/>
        <w:rPr>
          <w:rFonts w:cs="Times New Roman"/>
          <w:b/>
          <w:szCs w:val="24"/>
          <w:lang w:val="ru-RU"/>
        </w:rPr>
      </w:pPr>
    </w:p>
    <w:p w:rsidR="003D2987" w:rsidRDefault="003D2987" w:rsidP="003D2987">
      <w:pPr>
        <w:jc w:val="center"/>
        <w:rPr>
          <w:rFonts w:cs="Times New Roman"/>
          <w:b/>
          <w:szCs w:val="24"/>
        </w:rPr>
      </w:pPr>
    </w:p>
    <w:p w:rsidR="003D2987" w:rsidRDefault="003D2987" w:rsidP="003D2987">
      <w:pPr>
        <w:jc w:val="left"/>
        <w:rPr>
          <w:sz w:val="22"/>
          <w:lang w:val="ru-RU"/>
        </w:rPr>
        <w:sectPr w:rsidR="003D2987" w:rsidSect="00B922D3">
          <w:pgSz w:w="12240" w:h="15840" w:code="1"/>
          <w:pgMar w:top="1135" w:right="1440" w:bottom="567" w:left="1440" w:header="708" w:footer="708" w:gutter="0"/>
          <w:cols w:space="720"/>
        </w:sectPr>
      </w:pPr>
    </w:p>
    <w:p w:rsidR="00347B3B" w:rsidRDefault="003D2987" w:rsidP="00186FF8">
      <w:pPr>
        <w:tabs>
          <w:tab w:val="left" w:pos="1418"/>
        </w:tabs>
        <w:spacing w:after="240"/>
        <w:contextualSpacing/>
        <w:rPr>
          <w:lang w:val="ru-RU"/>
        </w:rPr>
      </w:pPr>
      <w:r w:rsidRPr="00E0501F">
        <w:rPr>
          <w:sz w:val="22"/>
          <w:lang w:val="ru-RU"/>
        </w:rPr>
        <w:lastRenderedPageBreak/>
        <w:tab/>
      </w:r>
    </w:p>
    <w:p w:rsidR="00186FF8" w:rsidRDefault="00186FF8" w:rsidP="00186FF8">
      <w:pPr>
        <w:tabs>
          <w:tab w:val="left" w:pos="1418"/>
        </w:tabs>
        <w:spacing w:after="240"/>
        <w:contextualSpacing/>
        <w:rPr>
          <w:lang w:val="ru-RU"/>
        </w:rPr>
      </w:pPr>
      <w:r>
        <w:rPr>
          <w:lang w:val="ru-RU"/>
        </w:rPr>
        <w:tab/>
        <w:t xml:space="preserve">На основу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186FF8" w:rsidRDefault="00186FF8" w:rsidP="00186FF8">
      <w:pPr>
        <w:spacing w:after="240"/>
        <w:contextualSpacing/>
        <w:rPr>
          <w:lang w:val="sr-Cyrl-CS"/>
        </w:rPr>
      </w:pPr>
    </w:p>
    <w:p w:rsidR="00186FF8" w:rsidRDefault="00186FF8" w:rsidP="00186FF8">
      <w:pPr>
        <w:spacing w:after="240"/>
        <w:contextualSpacing/>
        <w:rPr>
          <w:lang w:val="sr-Cyrl-CS"/>
        </w:rPr>
      </w:pPr>
      <w:r>
        <w:rPr>
          <w:lang w:val="sr-Cyrl-CS"/>
        </w:rPr>
        <w:tab/>
      </w:r>
      <w:r>
        <w:rPr>
          <w:lang w:val="sr-Cyrl-CS"/>
        </w:rPr>
        <w:tab/>
        <w:t>Влада доноси</w:t>
      </w:r>
    </w:p>
    <w:p w:rsidR="00186FF8" w:rsidRDefault="00186FF8" w:rsidP="00186FF8">
      <w:pPr>
        <w:spacing w:after="240"/>
        <w:ind w:firstLine="1080"/>
        <w:contextualSpacing/>
        <w:rPr>
          <w:lang w:val="sr-Cyrl-CS"/>
        </w:rPr>
      </w:pPr>
    </w:p>
    <w:p w:rsidR="00186FF8" w:rsidRDefault="00186FF8" w:rsidP="00186FF8">
      <w:pPr>
        <w:spacing w:after="240"/>
        <w:contextualSpacing/>
        <w:jc w:val="center"/>
        <w:rPr>
          <w:b/>
          <w:lang w:val="sr-Cyrl-CS"/>
        </w:rPr>
      </w:pPr>
      <w:r>
        <w:rPr>
          <w:b/>
          <w:lang w:val="sr-Cyrl-CS"/>
        </w:rPr>
        <w:t>Р Е Ш Е Њ Е</w:t>
      </w:r>
    </w:p>
    <w:p w:rsidR="00186FF8" w:rsidRDefault="00186FF8" w:rsidP="00186FF8">
      <w:pPr>
        <w:pStyle w:val="BodyText2"/>
        <w:spacing w:after="240" w:line="240" w:lineRule="auto"/>
        <w:contextualSpacing/>
        <w:jc w:val="center"/>
        <w:rPr>
          <w:b/>
        </w:rPr>
      </w:pPr>
      <w:r>
        <w:rPr>
          <w:b/>
          <w:lang w:val="sr-Cyrl-CS"/>
        </w:rPr>
        <w:t>О ИМЕНОВАЊУ ВРШИОЦА ДУЖНОСТИ ДЕКАНА ПОЉОПРИВРЕДНОГ ФАКУЛТЕТА У КРУШЕВЦУ УНИВЕРЗИТЕТА У НИШУ</w:t>
      </w:r>
    </w:p>
    <w:p w:rsidR="00186FF8" w:rsidRDefault="00186FF8" w:rsidP="00186FF8">
      <w:pPr>
        <w:spacing w:after="240"/>
        <w:contextualSpacing/>
        <w:jc w:val="center"/>
        <w:rPr>
          <w:lang w:val="sr-Cyrl-CS"/>
        </w:rPr>
      </w:pPr>
      <w:r>
        <w:rPr>
          <w:lang w:val="sr-Cyrl-CS"/>
        </w:rPr>
        <w:t>I</w:t>
      </w:r>
    </w:p>
    <w:p w:rsidR="00186FF8" w:rsidRDefault="00186FF8" w:rsidP="00186FF8">
      <w:pPr>
        <w:spacing w:after="240"/>
        <w:contextualSpacing/>
        <w:jc w:val="center"/>
        <w:rPr>
          <w:lang w:val="sr-Cyrl-CS"/>
        </w:rPr>
      </w:pPr>
    </w:p>
    <w:p w:rsidR="00186FF8" w:rsidRDefault="00186FF8" w:rsidP="00186FF8">
      <w:pPr>
        <w:rPr>
          <w:lang w:val="sr-Cyrl-CS"/>
        </w:rPr>
      </w:pPr>
      <w:r>
        <w:rPr>
          <w:lang w:val="sr-Cyrl-CS"/>
        </w:rPr>
        <w:tab/>
      </w:r>
      <w:r>
        <w:rPr>
          <w:lang w:val="sr-Cyrl-CS"/>
        </w:rPr>
        <w:tab/>
        <w:t>Именује се проф. др Иван Филиповић за вршиоца дужности декана Пољопривредног факултета у Крушевцу Универзитета у Нишу.</w:t>
      </w:r>
    </w:p>
    <w:p w:rsidR="00186FF8" w:rsidRDefault="00186FF8" w:rsidP="00186FF8">
      <w:pPr>
        <w:jc w:val="center"/>
        <w:rPr>
          <w:lang w:val="sr-Cyrl-CS"/>
        </w:rPr>
      </w:pPr>
    </w:p>
    <w:p w:rsidR="00186FF8" w:rsidRDefault="00186FF8" w:rsidP="00186FF8">
      <w:pPr>
        <w:spacing w:after="240"/>
        <w:contextualSpacing/>
        <w:jc w:val="center"/>
        <w:rPr>
          <w:lang w:val="sr-Cyrl-CS"/>
        </w:rPr>
      </w:pPr>
      <w:r>
        <w:rPr>
          <w:lang w:val="sr-Cyrl-CS"/>
        </w:rPr>
        <w:t>II</w:t>
      </w:r>
    </w:p>
    <w:p w:rsidR="00186FF8" w:rsidRDefault="00186FF8" w:rsidP="00186FF8">
      <w:pPr>
        <w:spacing w:after="240"/>
        <w:contextualSpacing/>
        <w:jc w:val="center"/>
        <w:rPr>
          <w:b/>
          <w:lang w:val="sr-Cyrl-CS"/>
        </w:rPr>
      </w:pPr>
    </w:p>
    <w:p w:rsidR="00186FF8" w:rsidRDefault="00186FF8" w:rsidP="00186FF8">
      <w:pPr>
        <w:spacing w:after="240"/>
        <w:ind w:firstLine="1080"/>
        <w:contextualSpacing/>
        <w:rPr>
          <w:lang w:val="sr-Cyrl-CS"/>
        </w:rPr>
      </w:pPr>
      <w:r>
        <w:rPr>
          <w:lang w:val="sr-Cyrl-CS"/>
        </w:rPr>
        <w:tab/>
        <w:t>Ово решење објавити у „Службеном гласнику Републике Србије”.</w:t>
      </w:r>
    </w:p>
    <w:p w:rsidR="00186FF8" w:rsidRDefault="00186FF8" w:rsidP="00186FF8">
      <w:pPr>
        <w:spacing w:after="240"/>
        <w:ind w:firstLine="1080"/>
        <w:contextualSpacing/>
      </w:pPr>
    </w:p>
    <w:p w:rsidR="00186FF8" w:rsidRDefault="00186FF8" w:rsidP="00186FF8">
      <w:pPr>
        <w:rPr>
          <w:lang w:val="ru-RU"/>
        </w:rPr>
      </w:pPr>
    </w:p>
    <w:p w:rsidR="00186FF8" w:rsidRDefault="00186FF8" w:rsidP="00186FF8">
      <w:pPr>
        <w:rPr>
          <w:szCs w:val="24"/>
          <w:lang w:val="ru-RU"/>
        </w:rPr>
      </w:pPr>
      <w:r>
        <w:rPr>
          <w:szCs w:val="24"/>
          <w:lang w:val="ru-RU"/>
        </w:rPr>
        <w:t>24 Број: 119-1868/2018</w:t>
      </w:r>
    </w:p>
    <w:p w:rsidR="00186FF8" w:rsidRDefault="00186FF8" w:rsidP="00186FF8">
      <w:pPr>
        <w:rPr>
          <w:rFonts w:cs="Times New Roman"/>
          <w:szCs w:val="24"/>
          <w:lang w:val="sr-Cyrl-CS"/>
        </w:rPr>
      </w:pPr>
      <w:r>
        <w:rPr>
          <w:szCs w:val="24"/>
          <w:lang w:val="sr-Cyrl-CS"/>
        </w:rPr>
        <w:t xml:space="preserve">У Београду, </w:t>
      </w:r>
      <w:r w:rsidR="00A26881">
        <w:rPr>
          <w:szCs w:val="24"/>
          <w:lang w:val="sr-Cyrl-CS"/>
        </w:rPr>
        <w:t>8</w:t>
      </w:r>
      <w:r>
        <w:rPr>
          <w:szCs w:val="24"/>
          <w:lang w:val="sr-Cyrl-CS"/>
        </w:rPr>
        <w:t>. марта 2018. године</w:t>
      </w:r>
    </w:p>
    <w:p w:rsidR="00186FF8" w:rsidRDefault="00186FF8" w:rsidP="00186FF8">
      <w:pPr>
        <w:rPr>
          <w:rFonts w:cs="Times New Roman"/>
          <w:b/>
          <w:szCs w:val="24"/>
        </w:rPr>
      </w:pPr>
    </w:p>
    <w:p w:rsidR="00186FF8" w:rsidRDefault="00186FF8" w:rsidP="00186FF8">
      <w:pPr>
        <w:rPr>
          <w:rFonts w:cs="Times New Roman"/>
          <w:b/>
          <w:szCs w:val="24"/>
        </w:rPr>
      </w:pPr>
    </w:p>
    <w:p w:rsidR="00186FF8" w:rsidRDefault="00186FF8" w:rsidP="00186FF8">
      <w:pPr>
        <w:spacing w:after="240"/>
        <w:contextualSpacing/>
        <w:jc w:val="center"/>
        <w:rPr>
          <w:rFonts w:cs="Times New Roman"/>
          <w:b/>
          <w:szCs w:val="24"/>
          <w:lang w:val="ru-RU"/>
        </w:rPr>
      </w:pPr>
      <w:r>
        <w:rPr>
          <w:rFonts w:cs="Times New Roman"/>
          <w:b/>
          <w:szCs w:val="24"/>
          <w:lang w:val="ru-RU"/>
        </w:rPr>
        <w:t>В  Л  А  Д  А</w:t>
      </w:r>
    </w:p>
    <w:p w:rsidR="00347B3B" w:rsidRDefault="00347B3B" w:rsidP="00186FF8">
      <w:pPr>
        <w:spacing w:after="240"/>
        <w:contextualSpacing/>
        <w:jc w:val="center"/>
        <w:rPr>
          <w:rFonts w:cs="Times New Roman"/>
          <w:b/>
          <w:szCs w:val="24"/>
          <w:lang w:val="ru-RU"/>
        </w:rPr>
      </w:pPr>
    </w:p>
    <w:p w:rsidR="00347B3B" w:rsidRDefault="00347B3B" w:rsidP="00186FF8">
      <w:pPr>
        <w:spacing w:after="240"/>
        <w:contextualSpacing/>
        <w:jc w:val="center"/>
        <w:rPr>
          <w:rFonts w:cs="Times New Roman"/>
          <w:b/>
          <w:szCs w:val="24"/>
          <w:lang w:val="ru-RU"/>
        </w:rPr>
      </w:pPr>
    </w:p>
    <w:tbl>
      <w:tblPr>
        <w:tblW w:w="0" w:type="auto"/>
        <w:jc w:val="center"/>
        <w:tblLayout w:type="fixed"/>
        <w:tblLook w:val="04A0"/>
      </w:tblPr>
      <w:tblGrid>
        <w:gridCol w:w="4783"/>
        <w:gridCol w:w="3937"/>
      </w:tblGrid>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110"/>
                <w:tab w:val="left" w:pos="1418"/>
              </w:tabs>
              <w:jc w:val="center"/>
              <w:rPr>
                <w:rFonts w:eastAsia="Times New Roman" w:cs="Times New Roman"/>
                <w:szCs w:val="24"/>
              </w:rPr>
            </w:pPr>
            <w:r>
              <w:t>ПРЕДСЕДНИК</w:t>
            </w: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tcPr>
          <w:p w:rsidR="00347B3B" w:rsidRDefault="00347B3B" w:rsidP="00347B3B">
            <w:pPr>
              <w:tabs>
                <w:tab w:val="left" w:pos="900"/>
                <w:tab w:val="left" w:pos="1418"/>
              </w:tabs>
              <w:jc w:val="center"/>
              <w:rPr>
                <w:rFonts w:eastAsia="Times New Roman" w:cs="Times New Roman"/>
                <w:szCs w:val="24"/>
              </w:rPr>
            </w:pPr>
          </w:p>
        </w:tc>
      </w:tr>
      <w:tr w:rsidR="00347B3B" w:rsidTr="00347B3B">
        <w:trPr>
          <w:jc w:val="center"/>
        </w:trPr>
        <w:tc>
          <w:tcPr>
            <w:tcW w:w="4783" w:type="dxa"/>
          </w:tcPr>
          <w:p w:rsidR="00347B3B" w:rsidRDefault="00347B3B" w:rsidP="00347B3B">
            <w:pPr>
              <w:tabs>
                <w:tab w:val="left" w:pos="900"/>
                <w:tab w:val="left" w:pos="1418"/>
              </w:tabs>
              <w:jc w:val="center"/>
              <w:rPr>
                <w:rFonts w:eastAsia="Times New Roman" w:cs="Times New Roman"/>
                <w:szCs w:val="24"/>
              </w:rPr>
            </w:pPr>
          </w:p>
        </w:tc>
        <w:tc>
          <w:tcPr>
            <w:tcW w:w="3937" w:type="dxa"/>
            <w:hideMark/>
          </w:tcPr>
          <w:p w:rsidR="00347B3B" w:rsidRDefault="00347B3B" w:rsidP="00347B3B">
            <w:pPr>
              <w:tabs>
                <w:tab w:val="left" w:pos="0"/>
                <w:tab w:val="left" w:pos="1418"/>
              </w:tabs>
              <w:jc w:val="center"/>
              <w:rPr>
                <w:rFonts w:eastAsia="Times New Roman" w:cs="Times New Roman"/>
                <w:szCs w:val="24"/>
                <w:lang/>
              </w:rPr>
            </w:pPr>
            <w:r>
              <w:rPr>
                <w:lang/>
              </w:rPr>
              <w:t>Ана Брнабић</w:t>
            </w:r>
          </w:p>
        </w:tc>
      </w:tr>
    </w:tbl>
    <w:p w:rsidR="00347B3B" w:rsidRDefault="00347B3B" w:rsidP="00186FF8">
      <w:pPr>
        <w:spacing w:after="240"/>
        <w:contextualSpacing/>
        <w:jc w:val="center"/>
        <w:rPr>
          <w:rFonts w:cs="Times New Roman"/>
          <w:b/>
          <w:szCs w:val="24"/>
          <w:lang w:val="ru-RU"/>
        </w:rPr>
      </w:pPr>
    </w:p>
    <w:p w:rsidR="00186FF8" w:rsidRDefault="00186FF8" w:rsidP="00186FF8">
      <w:pPr>
        <w:jc w:val="center"/>
        <w:rPr>
          <w:rFonts w:cs="Times New Roman"/>
          <w:b/>
          <w:szCs w:val="24"/>
        </w:rPr>
      </w:pPr>
    </w:p>
    <w:p w:rsidR="003F096A" w:rsidRDefault="003F096A" w:rsidP="00D43A5D">
      <w:pPr>
        <w:jc w:val="right"/>
        <w:rPr>
          <w:szCs w:val="24"/>
          <w:lang/>
        </w:rPr>
        <w:sectPr w:rsidR="003F096A" w:rsidSect="00186FF8">
          <w:pgSz w:w="12240" w:h="15840" w:code="1"/>
          <w:pgMar w:top="1135" w:right="1440" w:bottom="1440" w:left="1440" w:header="708" w:footer="708" w:gutter="0"/>
          <w:cols w:space="708"/>
          <w:docGrid w:linePitch="360"/>
        </w:sectPr>
      </w:pPr>
    </w:p>
    <w:p w:rsidR="000820DB" w:rsidRDefault="000820DB" w:rsidP="000820DB">
      <w:pPr>
        <w:jc w:val="right"/>
        <w:rPr>
          <w:szCs w:val="24"/>
          <w:lang/>
        </w:rPr>
      </w:pPr>
    </w:p>
    <w:p w:rsidR="009E1424" w:rsidRDefault="009E1424" w:rsidP="000820DB">
      <w:pPr>
        <w:jc w:val="right"/>
        <w:rPr>
          <w:szCs w:val="24"/>
          <w:lang/>
        </w:rPr>
      </w:pPr>
    </w:p>
    <w:p w:rsidR="000820DB" w:rsidRDefault="000820DB" w:rsidP="000820DB">
      <w:pPr>
        <w:tabs>
          <w:tab w:val="left" w:pos="1440"/>
        </w:tabs>
        <w:ind w:firstLine="720"/>
        <w:rPr>
          <w:szCs w:val="24"/>
          <w:lang w:val="sr-Cyrl-CS"/>
        </w:rPr>
      </w:pPr>
      <w:r>
        <w:rPr>
          <w:szCs w:val="24"/>
          <w:lang w:val="ru-RU"/>
        </w:rPr>
        <w:tab/>
        <w:t xml:space="preserve">На основу члана 21. став </w:t>
      </w:r>
      <w:r>
        <w:rPr>
          <w:szCs w:val="24"/>
          <w:lang/>
        </w:rPr>
        <w:t>1</w:t>
      </w:r>
      <w:r>
        <w:rPr>
          <w:szCs w:val="24"/>
          <w:lang w:val="ru-RU"/>
        </w:rPr>
        <w:t xml:space="preserve">. </w:t>
      </w:r>
      <w:r>
        <w:rPr>
          <w:szCs w:val="24"/>
          <w:lang w:val="sr-Cyrl-CS"/>
        </w:rPr>
        <w:t>Закона о јавним предузећима</w:t>
      </w:r>
      <w:r>
        <w:rPr>
          <w:szCs w:val="24"/>
          <w:lang w:val="ru-RU"/>
        </w:rPr>
        <w:t xml:space="preserve"> („Службени гласник РС”, број 15/16),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 </w:t>
      </w:r>
      <w:r>
        <w:rPr>
          <w:szCs w:val="24"/>
        </w:rPr>
        <w:t xml:space="preserve">7/14 </w:t>
      </w:r>
      <w:r>
        <w:rPr>
          <w:szCs w:val="24"/>
          <w:lang w:val="ru-RU"/>
        </w:rPr>
        <w:t>– УС и 44/14</w:t>
      </w:r>
      <w:r>
        <w:rPr>
          <w:szCs w:val="24"/>
          <w:lang w:val="sr-Cyrl-CS"/>
        </w:rPr>
        <w:t xml:space="preserve">) </w:t>
      </w:r>
      <w:r>
        <w:rPr>
          <w:szCs w:val="24"/>
          <w:lang w:val="ru-RU"/>
        </w:rPr>
        <w:t xml:space="preserve">и члана 24. став 1. Одлуке о усклађивању пословања Јавног предузећа </w:t>
      </w:r>
      <w:r>
        <w:rPr>
          <w:szCs w:val="24"/>
        </w:rPr>
        <w:t>„</w:t>
      </w:r>
      <w:r>
        <w:rPr>
          <w:szCs w:val="24"/>
          <w:lang/>
        </w:rPr>
        <w:t>Електропривреда Србије</w:t>
      </w:r>
      <w:r>
        <w:rPr>
          <w:szCs w:val="24"/>
          <w:lang w:val="sr-Cyrl-CS"/>
        </w:rPr>
        <w:t>”</w:t>
      </w:r>
      <w:r>
        <w:rPr>
          <w:szCs w:val="24"/>
          <w:lang w:val="ru-RU"/>
        </w:rPr>
        <w:t xml:space="preserve"> Београд са Законом о јавним предузећима („Службени гласник РС”, број 105/16),</w:t>
      </w:r>
    </w:p>
    <w:p w:rsidR="000820DB" w:rsidRDefault="000820DB" w:rsidP="000820DB">
      <w:pPr>
        <w:spacing w:after="240"/>
        <w:contextualSpacing/>
        <w:rPr>
          <w:szCs w:val="24"/>
          <w:lang w:val="sr-Cyrl-CS"/>
        </w:rPr>
      </w:pPr>
    </w:p>
    <w:p w:rsidR="000820DB" w:rsidRDefault="000820DB" w:rsidP="000820DB">
      <w:pPr>
        <w:spacing w:after="240"/>
        <w:contextualSpacing/>
        <w:rPr>
          <w:szCs w:val="24"/>
          <w:lang w:val="sr-Cyrl-CS"/>
        </w:rPr>
      </w:pPr>
      <w:r>
        <w:rPr>
          <w:szCs w:val="24"/>
          <w:lang w:val="sr-Cyrl-CS"/>
        </w:rPr>
        <w:tab/>
      </w:r>
      <w:r>
        <w:rPr>
          <w:szCs w:val="24"/>
          <w:lang w:val="sr-Cyrl-CS"/>
        </w:rPr>
        <w:tab/>
        <w:t>Влада доноси</w:t>
      </w:r>
    </w:p>
    <w:p w:rsidR="000820DB" w:rsidRDefault="000820DB" w:rsidP="000820DB">
      <w:pPr>
        <w:spacing w:after="240"/>
        <w:ind w:firstLine="1080"/>
        <w:contextualSpacing/>
        <w:rPr>
          <w:szCs w:val="24"/>
          <w:lang w:val="sr-Cyrl-CS"/>
        </w:rPr>
      </w:pPr>
    </w:p>
    <w:p w:rsidR="000820DB" w:rsidRDefault="000820DB" w:rsidP="000820DB">
      <w:pPr>
        <w:spacing w:after="240"/>
        <w:contextualSpacing/>
        <w:jc w:val="center"/>
        <w:rPr>
          <w:b/>
          <w:szCs w:val="24"/>
          <w:lang w:val="sr-Cyrl-CS"/>
        </w:rPr>
      </w:pPr>
      <w:r>
        <w:rPr>
          <w:b/>
          <w:szCs w:val="24"/>
          <w:lang w:val="sr-Cyrl-CS"/>
        </w:rPr>
        <w:t>Р Е Ш Е Њ Е</w:t>
      </w:r>
    </w:p>
    <w:p w:rsidR="000820DB" w:rsidRDefault="000820DB" w:rsidP="000820DB">
      <w:pPr>
        <w:pStyle w:val="BodyText2"/>
        <w:spacing w:after="240" w:line="240" w:lineRule="auto"/>
        <w:contextualSpacing/>
        <w:jc w:val="center"/>
        <w:rPr>
          <w:b/>
          <w:szCs w:val="24"/>
          <w:lang/>
        </w:rPr>
      </w:pPr>
      <w:r>
        <w:rPr>
          <w:b/>
          <w:szCs w:val="24"/>
          <w:lang w:val="sr-Cyrl-CS"/>
        </w:rPr>
        <w:t>О ПРЕСТАНКУ МАНДАТА ЧЛАНА</w:t>
      </w:r>
      <w:r>
        <w:rPr>
          <w:b/>
          <w:szCs w:val="24"/>
        </w:rPr>
        <w:t xml:space="preserve"> НАДЗОРНОГ ОДБОРА</w:t>
      </w:r>
      <w:r>
        <w:rPr>
          <w:b/>
          <w:szCs w:val="24"/>
          <w:lang/>
        </w:rPr>
        <w:t xml:space="preserve"> </w:t>
      </w:r>
      <w:r>
        <w:rPr>
          <w:b/>
          <w:szCs w:val="24"/>
        </w:rPr>
        <w:t>ЈАВНОГ ПРЕДУЗЕЋА „</w:t>
      </w:r>
      <w:r>
        <w:rPr>
          <w:b/>
          <w:szCs w:val="24"/>
          <w:lang/>
        </w:rPr>
        <w:t>ЕЛЕКТРОПРИВРЕДА СРБИЈЕ</w:t>
      </w:r>
      <w:r>
        <w:rPr>
          <w:b/>
          <w:szCs w:val="24"/>
          <w:lang w:val="sr-Cyrl-CS"/>
        </w:rPr>
        <w:t xml:space="preserve">”, БЕОГРАД </w:t>
      </w:r>
    </w:p>
    <w:p w:rsidR="000820DB" w:rsidRDefault="000820DB" w:rsidP="000820DB">
      <w:pPr>
        <w:spacing w:after="240"/>
        <w:contextualSpacing/>
        <w:jc w:val="center"/>
        <w:rPr>
          <w:szCs w:val="24"/>
          <w:lang w:val="sr-Cyrl-CS"/>
        </w:rPr>
      </w:pPr>
      <w:r>
        <w:rPr>
          <w:szCs w:val="24"/>
          <w:lang w:val="sr-Cyrl-CS"/>
        </w:rPr>
        <w:t>I</w:t>
      </w:r>
    </w:p>
    <w:p w:rsidR="000820DB" w:rsidRDefault="000820DB" w:rsidP="000820DB">
      <w:pPr>
        <w:spacing w:after="240"/>
        <w:contextualSpacing/>
        <w:jc w:val="center"/>
        <w:rPr>
          <w:szCs w:val="24"/>
          <w:lang w:val="sr-Cyrl-CS"/>
        </w:rPr>
      </w:pPr>
    </w:p>
    <w:p w:rsidR="000820DB" w:rsidRDefault="000820DB" w:rsidP="000820DB">
      <w:pPr>
        <w:spacing w:after="240"/>
        <w:contextualSpacing/>
        <w:rPr>
          <w:szCs w:val="24"/>
          <w:lang w:val="sr-Cyrl-CS"/>
        </w:rPr>
      </w:pPr>
      <w:r>
        <w:rPr>
          <w:szCs w:val="24"/>
          <w:lang w:val="sr-Cyrl-CS"/>
        </w:rPr>
        <w:tab/>
      </w:r>
      <w:r>
        <w:rPr>
          <w:szCs w:val="24"/>
          <w:lang w:val="sr-Cyrl-CS"/>
        </w:rPr>
        <w:tab/>
        <w:t xml:space="preserve">Констатује се да Дејану Поповићу престаје мандат члана Надзорног одбора </w:t>
      </w:r>
      <w:r>
        <w:rPr>
          <w:szCs w:val="24"/>
        </w:rPr>
        <w:t>Јавног предузећа „</w:t>
      </w:r>
      <w:r>
        <w:rPr>
          <w:szCs w:val="24"/>
          <w:lang/>
        </w:rPr>
        <w:t>Електропривреда Србије</w:t>
      </w:r>
      <w:r>
        <w:rPr>
          <w:szCs w:val="24"/>
          <w:lang w:val="sr-Cyrl-CS"/>
        </w:rPr>
        <w:t>”,</w:t>
      </w:r>
      <w:r>
        <w:rPr>
          <w:szCs w:val="24"/>
          <w:lang w:val="ru-RU"/>
        </w:rPr>
        <w:t xml:space="preserve"> Београд</w:t>
      </w:r>
      <w:r>
        <w:rPr>
          <w:szCs w:val="24"/>
          <w:lang w:val="sr-Cyrl-CS"/>
        </w:rPr>
        <w:t>, због подношења оставке.</w:t>
      </w:r>
    </w:p>
    <w:p w:rsidR="000820DB" w:rsidRDefault="000820DB" w:rsidP="000820DB">
      <w:pPr>
        <w:spacing w:after="240"/>
        <w:contextualSpacing/>
        <w:jc w:val="center"/>
        <w:rPr>
          <w:szCs w:val="24"/>
          <w:lang w:val="sr-Cyrl-CS"/>
        </w:rPr>
      </w:pPr>
    </w:p>
    <w:p w:rsidR="000820DB" w:rsidRDefault="000820DB" w:rsidP="000820DB">
      <w:pPr>
        <w:spacing w:after="240"/>
        <w:contextualSpacing/>
        <w:jc w:val="center"/>
        <w:rPr>
          <w:szCs w:val="24"/>
          <w:lang w:val="sr-Cyrl-CS"/>
        </w:rPr>
      </w:pPr>
      <w:r>
        <w:rPr>
          <w:szCs w:val="24"/>
          <w:lang w:val="sr-Cyrl-CS"/>
        </w:rPr>
        <w:t>II</w:t>
      </w:r>
    </w:p>
    <w:p w:rsidR="000820DB" w:rsidRDefault="000820DB" w:rsidP="000820DB">
      <w:pPr>
        <w:spacing w:after="240"/>
        <w:contextualSpacing/>
        <w:jc w:val="center"/>
        <w:rPr>
          <w:szCs w:val="24"/>
          <w:lang w:val="sr-Cyrl-CS"/>
        </w:rPr>
      </w:pPr>
    </w:p>
    <w:p w:rsidR="000820DB" w:rsidRDefault="000820DB" w:rsidP="000820DB">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0820DB" w:rsidRDefault="000820DB" w:rsidP="000820DB">
      <w:pPr>
        <w:spacing w:after="240"/>
        <w:ind w:firstLine="1080"/>
        <w:contextualSpacing/>
        <w:rPr>
          <w:szCs w:val="24"/>
          <w:lang w:val="sr-Cyrl-CS"/>
        </w:rPr>
      </w:pPr>
    </w:p>
    <w:p w:rsidR="000820DB" w:rsidRDefault="000820DB" w:rsidP="000820DB">
      <w:pPr>
        <w:spacing w:after="240"/>
        <w:ind w:firstLine="1080"/>
        <w:contextualSpacing/>
        <w:rPr>
          <w:szCs w:val="24"/>
          <w:lang w:val="en-GB"/>
        </w:rPr>
      </w:pPr>
    </w:p>
    <w:p w:rsidR="000820DB" w:rsidRDefault="000820DB" w:rsidP="000820DB">
      <w:pPr>
        <w:rPr>
          <w:rFonts w:cs="Times New Roman"/>
          <w:szCs w:val="24"/>
        </w:rPr>
      </w:pPr>
      <w:r>
        <w:rPr>
          <w:rFonts w:cs="Times New Roman"/>
          <w:szCs w:val="24"/>
          <w:lang w:val="ru-RU"/>
        </w:rPr>
        <w:t>24 Број: 119-2012/2018</w:t>
      </w:r>
    </w:p>
    <w:p w:rsidR="000820DB" w:rsidRDefault="000820DB" w:rsidP="000820DB">
      <w:pPr>
        <w:rPr>
          <w:rFonts w:cs="Times New Roman"/>
          <w:szCs w:val="24"/>
          <w:lang w:val="sr-Cyrl-CS"/>
        </w:rPr>
      </w:pPr>
      <w:r>
        <w:rPr>
          <w:rFonts w:cs="Times New Roman"/>
          <w:szCs w:val="24"/>
          <w:lang w:val="sr-Cyrl-CS"/>
        </w:rPr>
        <w:t xml:space="preserve">У Београду, </w:t>
      </w:r>
      <w:r w:rsidR="00A26881">
        <w:rPr>
          <w:rFonts w:cs="Times New Roman"/>
          <w:szCs w:val="24"/>
          <w:lang w:val="sr-Cyrl-CS"/>
        </w:rPr>
        <w:t>8</w:t>
      </w:r>
      <w:r>
        <w:rPr>
          <w:rFonts w:cs="Times New Roman"/>
          <w:szCs w:val="24"/>
          <w:lang w:val="sr-Cyrl-CS"/>
        </w:rPr>
        <w:t>. марта 2018. године</w:t>
      </w:r>
    </w:p>
    <w:p w:rsidR="000820DB" w:rsidRDefault="000820DB" w:rsidP="000820DB">
      <w:pPr>
        <w:rPr>
          <w:rFonts w:cs="Times New Roman"/>
          <w:szCs w:val="24"/>
          <w:lang/>
        </w:rPr>
      </w:pPr>
    </w:p>
    <w:p w:rsidR="000820DB" w:rsidRDefault="000820DB" w:rsidP="000820DB">
      <w:pPr>
        <w:rPr>
          <w:rFonts w:cs="Times New Roman"/>
          <w:szCs w:val="24"/>
          <w:lang/>
        </w:rPr>
      </w:pPr>
    </w:p>
    <w:p w:rsidR="000820DB" w:rsidRDefault="000820DB" w:rsidP="000820DB">
      <w:pPr>
        <w:jc w:val="center"/>
        <w:rPr>
          <w:rFonts w:cs="Times New Roman"/>
          <w:b/>
          <w:szCs w:val="24"/>
          <w:lang w:val="ru-RU"/>
        </w:rPr>
      </w:pPr>
      <w:r>
        <w:rPr>
          <w:rFonts w:cs="Times New Roman"/>
          <w:b/>
          <w:szCs w:val="24"/>
          <w:lang w:val="ru-RU"/>
        </w:rPr>
        <w:t>В  Л  А  Д  А</w:t>
      </w:r>
    </w:p>
    <w:p w:rsidR="009E1424" w:rsidRDefault="009E1424" w:rsidP="000820DB">
      <w:pPr>
        <w:jc w:val="center"/>
        <w:rPr>
          <w:rFonts w:cs="Times New Roman"/>
          <w:b/>
          <w:szCs w:val="24"/>
          <w:lang w:val="ru-RU"/>
        </w:rPr>
      </w:pPr>
    </w:p>
    <w:p w:rsidR="009E1424" w:rsidRDefault="009E1424" w:rsidP="000820DB">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Default="009E1424" w:rsidP="000820DB">
      <w:pPr>
        <w:jc w:val="center"/>
        <w:rPr>
          <w:rFonts w:cs="Times New Roman"/>
          <w:b/>
          <w:szCs w:val="24"/>
          <w:lang w:val="ru-RU"/>
        </w:rPr>
      </w:pPr>
    </w:p>
    <w:p w:rsidR="000820DB" w:rsidRDefault="000820DB" w:rsidP="000820DB">
      <w:pPr>
        <w:jc w:val="center"/>
        <w:rPr>
          <w:rFonts w:cs="Times New Roman"/>
          <w:szCs w:val="24"/>
          <w:lang w:val="ru-RU"/>
        </w:rPr>
      </w:pPr>
    </w:p>
    <w:p w:rsidR="000820DB" w:rsidRDefault="000820DB" w:rsidP="000820DB">
      <w:pPr>
        <w:rPr>
          <w:rFonts w:cs="Times New Roman"/>
          <w:szCs w:val="24"/>
          <w:lang w:val="ru-RU"/>
        </w:rPr>
      </w:pPr>
    </w:p>
    <w:p w:rsidR="000820DB" w:rsidRDefault="000820DB" w:rsidP="000820DB">
      <w:pPr>
        <w:rPr>
          <w:rFonts w:cs="Times New Roman"/>
          <w:szCs w:val="24"/>
          <w:lang/>
        </w:rPr>
      </w:pPr>
    </w:p>
    <w:p w:rsidR="000820DB" w:rsidRDefault="000820DB" w:rsidP="000820DB">
      <w:pPr>
        <w:rPr>
          <w:rFonts w:cs="Times New Roman"/>
          <w:szCs w:val="24"/>
          <w:lang/>
        </w:rPr>
      </w:pPr>
    </w:p>
    <w:p w:rsidR="000820DB" w:rsidRPr="00A55E23" w:rsidRDefault="000820DB" w:rsidP="000820DB">
      <w:pPr>
        <w:rPr>
          <w:lang/>
        </w:rPr>
      </w:pPr>
    </w:p>
    <w:p w:rsidR="00186FF8" w:rsidRDefault="00186FF8" w:rsidP="00D43A5D">
      <w:pPr>
        <w:jc w:val="right"/>
        <w:rPr>
          <w:szCs w:val="24"/>
          <w:lang/>
        </w:rPr>
        <w:sectPr w:rsidR="00186FF8" w:rsidSect="00DC5C46">
          <w:pgSz w:w="12240" w:h="15840" w:code="1"/>
          <w:pgMar w:top="993" w:right="1440" w:bottom="1440" w:left="1440" w:header="708" w:footer="708" w:gutter="0"/>
          <w:cols w:space="708"/>
          <w:docGrid w:linePitch="360"/>
        </w:sectPr>
      </w:pPr>
    </w:p>
    <w:p w:rsidR="00647EA8" w:rsidRDefault="00647EA8" w:rsidP="00647EA8">
      <w:pPr>
        <w:spacing w:after="240"/>
        <w:contextualSpacing/>
        <w:jc w:val="right"/>
        <w:rPr>
          <w:rFonts w:cs="Times New Roman"/>
          <w:szCs w:val="24"/>
          <w:lang/>
        </w:rPr>
      </w:pPr>
    </w:p>
    <w:p w:rsidR="009E1424" w:rsidRPr="00D106EF" w:rsidRDefault="009E1424" w:rsidP="00647EA8">
      <w:pPr>
        <w:spacing w:after="240"/>
        <w:contextualSpacing/>
        <w:jc w:val="right"/>
        <w:rPr>
          <w:rFonts w:cs="Times New Roman"/>
          <w:szCs w:val="24"/>
          <w:lang/>
        </w:rPr>
      </w:pPr>
    </w:p>
    <w:p w:rsidR="00647EA8" w:rsidRPr="00D106EF" w:rsidRDefault="00647EA8" w:rsidP="00647EA8">
      <w:pPr>
        <w:spacing w:after="240"/>
        <w:contextualSpacing/>
        <w:rPr>
          <w:rFonts w:cs="Times New Roman"/>
          <w:szCs w:val="24"/>
          <w:lang w:val="ru-RU"/>
        </w:rPr>
      </w:pPr>
      <w:r w:rsidRPr="00D106EF">
        <w:rPr>
          <w:rFonts w:cs="Times New Roman"/>
          <w:szCs w:val="24"/>
          <w:lang w:val="ru-RU"/>
        </w:rPr>
        <w:tab/>
      </w:r>
      <w:r w:rsidRPr="00D106EF">
        <w:rPr>
          <w:rFonts w:cs="Times New Roman"/>
          <w:szCs w:val="24"/>
          <w:lang w:val="ru-RU"/>
        </w:rPr>
        <w:tab/>
        <w:t xml:space="preserve">На основу члана </w:t>
      </w:r>
      <w:r w:rsidRPr="00D106EF">
        <w:rPr>
          <w:rFonts w:cs="Times New Roman"/>
          <w:szCs w:val="24"/>
        </w:rPr>
        <w:t>130</w:t>
      </w:r>
      <w:r w:rsidRPr="00D106EF">
        <w:rPr>
          <w:rFonts w:cs="Times New Roman"/>
          <w:szCs w:val="24"/>
          <w:lang w:val="ru-RU"/>
        </w:rPr>
        <w:t xml:space="preserve">. став 4. Закона о здравственој заштити („Службени гласник РС”, бр. </w:t>
      </w:r>
      <w:r w:rsidRPr="008445BC">
        <w:rPr>
          <w:rFonts w:cs="Times New Roman"/>
          <w:szCs w:val="24"/>
          <w:lang w:val="sr-Cyrl-CS"/>
        </w:rPr>
        <w:t xml:space="preserve">107/05, 72/09 – др. закон, 88/10, 99/10, 57/11, 119/12, 45/13 </w:t>
      </w:r>
      <w:r w:rsidRPr="008445BC">
        <w:rPr>
          <w:rFonts w:cs="Times New Roman"/>
          <w:szCs w:val="24"/>
          <w:lang w:val="ru-RU"/>
        </w:rPr>
        <w:t>– др. закон</w:t>
      </w:r>
      <w:r w:rsidRPr="008445BC">
        <w:rPr>
          <w:rFonts w:cs="Times New Roman"/>
          <w:szCs w:val="24"/>
        </w:rPr>
        <w:t>,</w:t>
      </w:r>
      <w:r w:rsidRPr="008445BC">
        <w:rPr>
          <w:rFonts w:cs="Times New Roman"/>
          <w:szCs w:val="24"/>
          <w:lang w:val="ru-RU"/>
        </w:rPr>
        <w:t xml:space="preserve"> 93/14</w:t>
      </w:r>
      <w:r w:rsidRPr="008445BC">
        <w:rPr>
          <w:rFonts w:cs="Times New Roman"/>
          <w:szCs w:val="24"/>
        </w:rPr>
        <w:t>, 96/15</w:t>
      </w:r>
      <w:r w:rsidRPr="008445BC">
        <w:rPr>
          <w:rFonts w:cs="Times New Roman"/>
          <w:szCs w:val="24"/>
          <w:lang/>
        </w:rPr>
        <w:t>, 106/15</w:t>
      </w:r>
      <w:r>
        <w:rPr>
          <w:rFonts w:cs="Times New Roman"/>
          <w:szCs w:val="24"/>
          <w:lang/>
        </w:rPr>
        <w:t>,</w:t>
      </w:r>
      <w:r w:rsidRPr="008445BC">
        <w:rPr>
          <w:rFonts w:cs="Times New Roman"/>
          <w:szCs w:val="24"/>
          <w:lang/>
        </w:rPr>
        <w:t xml:space="preserve"> 105/17 </w:t>
      </w:r>
      <w:r w:rsidRPr="008445BC">
        <w:rPr>
          <w:rFonts w:cs="Times New Roman"/>
          <w:szCs w:val="24"/>
          <w:lang w:val="ru-RU"/>
        </w:rPr>
        <w:t>– др. закон</w:t>
      </w:r>
      <w:r>
        <w:rPr>
          <w:rFonts w:cs="Times New Roman"/>
          <w:szCs w:val="24"/>
          <w:lang w:val="ru-RU"/>
        </w:rPr>
        <w:t xml:space="preserve"> и 113/17 </w:t>
      </w:r>
      <w:r w:rsidRPr="008445BC">
        <w:rPr>
          <w:rFonts w:cs="Times New Roman"/>
          <w:szCs w:val="24"/>
          <w:lang w:val="ru-RU"/>
        </w:rPr>
        <w:t>– др. закон</w:t>
      </w:r>
      <w:r w:rsidRPr="00D106EF">
        <w:rPr>
          <w:rFonts w:cs="Times New Roman"/>
          <w:szCs w:val="24"/>
          <w:lang w:val="ru-RU"/>
        </w:rPr>
        <w:t>) и члана 43. стaв 2. Зaконa о Влaди („Службени гласник РС”, бр. 55/05, 71/05 – исправка, 101/07, 65/08, 16/11, 68/12 – УС</w:t>
      </w:r>
      <w:r w:rsidRPr="00D106EF">
        <w:rPr>
          <w:rFonts w:cs="Times New Roman"/>
          <w:szCs w:val="24"/>
        </w:rPr>
        <w:t>,</w:t>
      </w:r>
      <w:r w:rsidRPr="00D106EF">
        <w:rPr>
          <w:rFonts w:cs="Times New Roman"/>
          <w:szCs w:val="24"/>
          <w:lang w:val="ru-RU"/>
        </w:rPr>
        <w:t xml:space="preserve"> 72/12,</w:t>
      </w:r>
      <w:r w:rsidRPr="00D106EF">
        <w:rPr>
          <w:rFonts w:cs="Times New Roman"/>
          <w:szCs w:val="24"/>
        </w:rPr>
        <w:t xml:space="preserve"> 7/14 </w:t>
      </w:r>
      <w:r w:rsidRPr="00D106EF">
        <w:rPr>
          <w:rFonts w:cs="Times New Roman"/>
          <w:szCs w:val="24"/>
          <w:lang w:val="ru-RU"/>
        </w:rPr>
        <w:t>– УС и 44/14),</w:t>
      </w:r>
    </w:p>
    <w:p w:rsidR="00647EA8" w:rsidRPr="00D106EF" w:rsidRDefault="00647EA8" w:rsidP="00647EA8">
      <w:pPr>
        <w:spacing w:after="240"/>
        <w:contextualSpacing/>
        <w:rPr>
          <w:rFonts w:cs="Times New Roman"/>
          <w:szCs w:val="24"/>
          <w:lang w:val="ru-RU"/>
        </w:rPr>
      </w:pPr>
    </w:p>
    <w:p w:rsidR="00647EA8" w:rsidRPr="00D106EF" w:rsidRDefault="00647EA8" w:rsidP="00647EA8">
      <w:pPr>
        <w:spacing w:after="240"/>
        <w:contextualSpacing/>
        <w:rPr>
          <w:rFonts w:cs="Times New Roman"/>
          <w:szCs w:val="24"/>
        </w:rPr>
      </w:pPr>
      <w:r w:rsidRPr="00D106EF">
        <w:rPr>
          <w:rFonts w:cs="Times New Roman"/>
          <w:szCs w:val="24"/>
        </w:rPr>
        <w:tab/>
      </w:r>
      <w:r w:rsidRPr="00D106EF">
        <w:rPr>
          <w:rFonts w:cs="Times New Roman"/>
          <w:szCs w:val="24"/>
        </w:rPr>
        <w:tab/>
        <w:t>Влада доноси</w:t>
      </w:r>
    </w:p>
    <w:p w:rsidR="00647EA8" w:rsidRPr="00D106EF" w:rsidRDefault="00647EA8" w:rsidP="00647EA8">
      <w:pPr>
        <w:spacing w:after="240"/>
        <w:ind w:firstLine="1080"/>
        <w:contextualSpacing/>
        <w:rPr>
          <w:rFonts w:cs="Times New Roman"/>
          <w:szCs w:val="24"/>
        </w:rPr>
      </w:pPr>
    </w:p>
    <w:p w:rsidR="00647EA8" w:rsidRPr="00D106EF" w:rsidRDefault="00647EA8" w:rsidP="00647EA8">
      <w:pPr>
        <w:spacing w:after="240"/>
        <w:contextualSpacing/>
        <w:jc w:val="center"/>
        <w:rPr>
          <w:rFonts w:cs="Times New Roman"/>
          <w:b/>
          <w:szCs w:val="24"/>
        </w:rPr>
      </w:pPr>
      <w:r w:rsidRPr="00D106EF">
        <w:rPr>
          <w:rFonts w:cs="Times New Roman"/>
          <w:b/>
          <w:szCs w:val="24"/>
        </w:rPr>
        <w:t>Р Е Ш Е Њ Е</w:t>
      </w:r>
    </w:p>
    <w:p w:rsidR="00647EA8" w:rsidRPr="00D106EF" w:rsidRDefault="00647EA8" w:rsidP="00647EA8">
      <w:pPr>
        <w:spacing w:after="240"/>
        <w:contextualSpacing/>
        <w:jc w:val="center"/>
        <w:rPr>
          <w:rFonts w:cs="Times New Roman"/>
          <w:b/>
          <w:szCs w:val="24"/>
        </w:rPr>
      </w:pPr>
    </w:p>
    <w:p w:rsidR="00647EA8" w:rsidRPr="00D106EF" w:rsidRDefault="00647EA8" w:rsidP="00647EA8">
      <w:pPr>
        <w:spacing w:after="240"/>
        <w:contextualSpacing/>
        <w:jc w:val="center"/>
        <w:rPr>
          <w:b/>
          <w:szCs w:val="24"/>
          <w:lang/>
        </w:rPr>
      </w:pPr>
      <w:r w:rsidRPr="00D106EF">
        <w:rPr>
          <w:rFonts w:cs="Times New Roman"/>
          <w:b/>
          <w:szCs w:val="24"/>
          <w:lang w:val="sr-Cyrl-CS"/>
        </w:rPr>
        <w:t xml:space="preserve">О РАЗРЕШЕЊУ ЧЛАНА УПРАВНОГ ОДБОРА </w:t>
      </w:r>
      <w:r w:rsidRPr="00D106EF">
        <w:rPr>
          <w:b/>
          <w:szCs w:val="24"/>
          <w:lang/>
        </w:rPr>
        <w:t xml:space="preserve">КЛИНИКЕ </w:t>
      </w:r>
    </w:p>
    <w:p w:rsidR="00647EA8" w:rsidRPr="00D106EF" w:rsidRDefault="00647EA8" w:rsidP="00647EA8">
      <w:pPr>
        <w:spacing w:after="240"/>
        <w:contextualSpacing/>
        <w:jc w:val="center"/>
        <w:rPr>
          <w:rFonts w:cs="Times New Roman"/>
          <w:b/>
          <w:szCs w:val="24"/>
        </w:rPr>
      </w:pPr>
      <w:r w:rsidRPr="00D106EF">
        <w:rPr>
          <w:b/>
          <w:szCs w:val="24"/>
          <w:lang/>
        </w:rPr>
        <w:t>ЗА РЕХАБИЛИТАЦИЈУ „ДР МИРОСЛАВ ЗОТОВИЋ</w:t>
      </w:r>
      <w:r w:rsidRPr="00D106EF">
        <w:rPr>
          <w:b/>
          <w:szCs w:val="24"/>
        </w:rPr>
        <w:t>”</w:t>
      </w:r>
    </w:p>
    <w:p w:rsidR="00647EA8" w:rsidRPr="00D106EF" w:rsidRDefault="00647EA8" w:rsidP="00647EA8">
      <w:pPr>
        <w:spacing w:after="240"/>
        <w:contextualSpacing/>
        <w:jc w:val="center"/>
        <w:rPr>
          <w:rFonts w:cs="Times New Roman"/>
          <w:szCs w:val="24"/>
          <w:lang w:val="sr-Cyrl-CS"/>
        </w:rPr>
      </w:pPr>
    </w:p>
    <w:p w:rsidR="00647EA8" w:rsidRPr="00D106EF" w:rsidRDefault="00647EA8" w:rsidP="00647EA8">
      <w:pPr>
        <w:spacing w:after="240"/>
        <w:contextualSpacing/>
        <w:jc w:val="center"/>
        <w:rPr>
          <w:rFonts w:cs="Times New Roman"/>
          <w:szCs w:val="24"/>
          <w:lang w:val="sr-Cyrl-CS"/>
        </w:rPr>
      </w:pPr>
      <w:r w:rsidRPr="00D106EF">
        <w:rPr>
          <w:rFonts w:cs="Times New Roman"/>
          <w:szCs w:val="24"/>
          <w:lang w:val="sr-Cyrl-CS"/>
        </w:rPr>
        <w:t>I</w:t>
      </w:r>
    </w:p>
    <w:p w:rsidR="00647EA8" w:rsidRPr="00D106EF" w:rsidRDefault="00647EA8" w:rsidP="00647EA8">
      <w:pPr>
        <w:spacing w:after="240"/>
        <w:contextualSpacing/>
        <w:jc w:val="center"/>
        <w:rPr>
          <w:rFonts w:cs="Times New Roman"/>
          <w:szCs w:val="24"/>
          <w:lang w:val="sr-Cyrl-CS"/>
        </w:rPr>
      </w:pPr>
    </w:p>
    <w:p w:rsidR="00647EA8" w:rsidRPr="00D106EF" w:rsidRDefault="00647EA8" w:rsidP="00647EA8">
      <w:pPr>
        <w:spacing w:after="240"/>
        <w:contextualSpacing/>
        <w:rPr>
          <w:rFonts w:cs="Times New Roman"/>
          <w:szCs w:val="24"/>
          <w:lang/>
        </w:rPr>
      </w:pPr>
      <w:r w:rsidRPr="00D106EF">
        <w:rPr>
          <w:rFonts w:cs="Times New Roman"/>
          <w:szCs w:val="24"/>
        </w:rPr>
        <w:tab/>
      </w:r>
      <w:r w:rsidRPr="00D106EF">
        <w:rPr>
          <w:rFonts w:cs="Times New Roman"/>
          <w:szCs w:val="24"/>
        </w:rPr>
        <w:tab/>
      </w:r>
      <w:r w:rsidRPr="00D106EF">
        <w:rPr>
          <w:rFonts w:cs="Times New Roman"/>
          <w:szCs w:val="24"/>
          <w:lang/>
        </w:rPr>
        <w:t xml:space="preserve">Разрешава се др Љиљана Несторовић Олуић дужности члана Управног одбора </w:t>
      </w:r>
      <w:r w:rsidRPr="00D106EF">
        <w:rPr>
          <w:szCs w:val="24"/>
          <w:lang/>
        </w:rPr>
        <w:t>Клинике за рехабилитацију „Др Мирослав Зотовић</w:t>
      </w:r>
      <w:r w:rsidRPr="00D106EF">
        <w:rPr>
          <w:szCs w:val="24"/>
        </w:rPr>
        <w:t>”</w:t>
      </w:r>
      <w:r w:rsidRPr="00D106EF">
        <w:rPr>
          <w:szCs w:val="24"/>
          <w:lang/>
        </w:rPr>
        <w:t>.</w:t>
      </w:r>
    </w:p>
    <w:p w:rsidR="00647EA8" w:rsidRPr="00D106EF" w:rsidRDefault="00647EA8" w:rsidP="00647EA8">
      <w:pPr>
        <w:spacing w:after="240"/>
        <w:contextualSpacing/>
        <w:rPr>
          <w:rFonts w:cs="Times New Roman"/>
          <w:szCs w:val="24"/>
          <w:lang w:val="sr-Cyrl-CS"/>
        </w:rPr>
      </w:pPr>
      <w:r w:rsidRPr="00D106EF">
        <w:rPr>
          <w:rFonts w:cs="Times New Roman"/>
          <w:szCs w:val="24"/>
          <w:lang w:val="sr-Cyrl-CS"/>
        </w:rPr>
        <w:tab/>
      </w:r>
      <w:r w:rsidRPr="00D106EF">
        <w:rPr>
          <w:rFonts w:cs="Times New Roman"/>
          <w:szCs w:val="24"/>
          <w:lang w:val="sr-Cyrl-CS"/>
        </w:rPr>
        <w:tab/>
      </w:r>
      <w:r w:rsidRPr="00D106EF">
        <w:rPr>
          <w:rFonts w:cs="Times New Roman"/>
          <w:szCs w:val="24"/>
          <w:lang w:val="sr-Cyrl-CS"/>
        </w:rPr>
        <w:tab/>
      </w:r>
      <w:r w:rsidRPr="00D106EF">
        <w:rPr>
          <w:rFonts w:cs="Times New Roman"/>
          <w:szCs w:val="24"/>
          <w:lang/>
        </w:rPr>
        <w:t xml:space="preserve"> </w:t>
      </w:r>
    </w:p>
    <w:p w:rsidR="00647EA8" w:rsidRPr="00D106EF" w:rsidRDefault="00647EA8" w:rsidP="00647EA8">
      <w:pPr>
        <w:spacing w:after="240"/>
        <w:contextualSpacing/>
        <w:jc w:val="center"/>
        <w:rPr>
          <w:rFonts w:cs="Times New Roman"/>
          <w:szCs w:val="24"/>
          <w:lang/>
        </w:rPr>
      </w:pPr>
      <w:r w:rsidRPr="00D106EF">
        <w:rPr>
          <w:rFonts w:cs="Times New Roman"/>
          <w:szCs w:val="24"/>
        </w:rPr>
        <w:t>II</w:t>
      </w:r>
    </w:p>
    <w:p w:rsidR="00647EA8" w:rsidRPr="00D106EF" w:rsidRDefault="00647EA8" w:rsidP="00647EA8">
      <w:pPr>
        <w:spacing w:after="240"/>
        <w:contextualSpacing/>
        <w:jc w:val="center"/>
        <w:rPr>
          <w:rFonts w:cs="Times New Roman"/>
          <w:szCs w:val="24"/>
          <w:lang/>
        </w:rPr>
      </w:pPr>
    </w:p>
    <w:p w:rsidR="00647EA8" w:rsidRPr="00D106EF" w:rsidRDefault="00647EA8" w:rsidP="00647EA8">
      <w:pPr>
        <w:spacing w:after="240"/>
        <w:contextualSpacing/>
        <w:rPr>
          <w:rFonts w:cs="Times New Roman"/>
          <w:szCs w:val="24"/>
        </w:rPr>
      </w:pPr>
      <w:r w:rsidRPr="00D106EF">
        <w:rPr>
          <w:rFonts w:cs="Times New Roman"/>
          <w:szCs w:val="24"/>
        </w:rPr>
        <w:tab/>
      </w:r>
      <w:r w:rsidRPr="00D106EF">
        <w:rPr>
          <w:rFonts w:cs="Times New Roman"/>
          <w:szCs w:val="24"/>
        </w:rPr>
        <w:tab/>
        <w:t>Ово решење објавити у „Службеном гласнику Републике Србије”.</w:t>
      </w:r>
    </w:p>
    <w:p w:rsidR="00647EA8" w:rsidRPr="00D106EF" w:rsidRDefault="00647EA8" w:rsidP="00647EA8">
      <w:pPr>
        <w:spacing w:after="240"/>
        <w:ind w:firstLine="1080"/>
        <w:contextualSpacing/>
        <w:rPr>
          <w:rFonts w:cs="Times New Roman"/>
          <w:szCs w:val="24"/>
        </w:rPr>
      </w:pPr>
    </w:p>
    <w:p w:rsidR="00647EA8" w:rsidRPr="00D106EF" w:rsidRDefault="00647EA8" w:rsidP="00647EA8">
      <w:pPr>
        <w:spacing w:after="240"/>
        <w:contextualSpacing/>
        <w:rPr>
          <w:rFonts w:cs="Times New Roman"/>
          <w:szCs w:val="24"/>
        </w:rPr>
      </w:pPr>
    </w:p>
    <w:p w:rsidR="00647EA8" w:rsidRPr="00D106EF" w:rsidRDefault="00647EA8" w:rsidP="00647EA8">
      <w:pPr>
        <w:rPr>
          <w:rFonts w:cs="Times New Roman"/>
          <w:szCs w:val="24"/>
          <w:lang/>
        </w:rPr>
      </w:pPr>
      <w:r w:rsidRPr="00D106EF">
        <w:rPr>
          <w:rFonts w:cs="Times New Roman"/>
          <w:szCs w:val="24"/>
          <w:lang/>
        </w:rPr>
        <w:t xml:space="preserve">24 </w:t>
      </w:r>
      <w:r w:rsidRPr="00D106EF">
        <w:rPr>
          <w:rFonts w:cs="Times New Roman"/>
          <w:szCs w:val="24"/>
          <w:lang w:val="sr-Cyrl-CS"/>
        </w:rPr>
        <w:t>Број: 119-1</w:t>
      </w:r>
      <w:r>
        <w:rPr>
          <w:rFonts w:cs="Times New Roman"/>
          <w:szCs w:val="24"/>
          <w:lang w:val="sr-Cyrl-CS"/>
        </w:rPr>
        <w:t>696</w:t>
      </w:r>
      <w:r w:rsidRPr="00D106EF">
        <w:rPr>
          <w:rFonts w:cs="Times New Roman"/>
          <w:szCs w:val="24"/>
          <w:lang w:val="sr-Cyrl-CS"/>
        </w:rPr>
        <w:t>/2018</w:t>
      </w:r>
      <w:r w:rsidRPr="00D106EF">
        <w:rPr>
          <w:rFonts w:cs="Times New Roman"/>
          <w:szCs w:val="24"/>
        </w:rPr>
        <w:t xml:space="preserve"> </w:t>
      </w:r>
    </w:p>
    <w:p w:rsidR="00647EA8" w:rsidRPr="00D106EF" w:rsidRDefault="00647EA8" w:rsidP="00647EA8">
      <w:pPr>
        <w:rPr>
          <w:rFonts w:cs="Times New Roman"/>
          <w:szCs w:val="24"/>
          <w:lang w:val="sr-Cyrl-CS"/>
        </w:rPr>
      </w:pPr>
      <w:r w:rsidRPr="00D106EF">
        <w:rPr>
          <w:rFonts w:cs="Times New Roman"/>
          <w:szCs w:val="24"/>
          <w:lang w:val="sr-Cyrl-CS"/>
        </w:rPr>
        <w:t xml:space="preserve">У Београду, </w:t>
      </w:r>
      <w:r w:rsidR="00A26881">
        <w:rPr>
          <w:rFonts w:cs="Times New Roman"/>
          <w:szCs w:val="24"/>
          <w:lang w:val="sr-Cyrl-CS"/>
        </w:rPr>
        <w:t>8</w:t>
      </w:r>
      <w:r w:rsidRPr="00D106EF">
        <w:rPr>
          <w:rFonts w:cs="Times New Roman"/>
          <w:szCs w:val="24"/>
          <w:lang w:val="sr-Cyrl-CS"/>
        </w:rPr>
        <w:t xml:space="preserve">. </w:t>
      </w:r>
      <w:r>
        <w:rPr>
          <w:rFonts w:cs="Times New Roman"/>
          <w:szCs w:val="24"/>
          <w:lang w:val="sr-Cyrl-CS"/>
        </w:rPr>
        <w:t>марта</w:t>
      </w:r>
      <w:r w:rsidRPr="00D106EF">
        <w:rPr>
          <w:rFonts w:cs="Times New Roman"/>
          <w:szCs w:val="24"/>
          <w:lang w:val="sr-Cyrl-CS"/>
        </w:rPr>
        <w:t xml:space="preserve"> 2018. године</w:t>
      </w:r>
    </w:p>
    <w:p w:rsidR="00647EA8" w:rsidRPr="00D106EF" w:rsidRDefault="00647EA8" w:rsidP="00647EA8">
      <w:pPr>
        <w:rPr>
          <w:rFonts w:cs="Times New Roman"/>
          <w:szCs w:val="24"/>
          <w:lang/>
        </w:rPr>
      </w:pPr>
    </w:p>
    <w:p w:rsidR="00647EA8" w:rsidRPr="00D106EF" w:rsidRDefault="00647EA8" w:rsidP="00647EA8">
      <w:pPr>
        <w:rPr>
          <w:rFonts w:cs="Times New Roman"/>
          <w:szCs w:val="24"/>
          <w:lang/>
        </w:rPr>
      </w:pPr>
    </w:p>
    <w:p w:rsidR="00647EA8" w:rsidRDefault="00647EA8" w:rsidP="00647EA8">
      <w:pPr>
        <w:jc w:val="center"/>
        <w:rPr>
          <w:rFonts w:cs="Times New Roman"/>
          <w:b/>
          <w:szCs w:val="24"/>
          <w:lang w:val="ru-RU"/>
        </w:rPr>
      </w:pPr>
      <w:r w:rsidRPr="00D106EF">
        <w:rPr>
          <w:rFonts w:cs="Times New Roman"/>
          <w:b/>
          <w:szCs w:val="24"/>
          <w:lang w:val="ru-RU"/>
        </w:rPr>
        <w:t>В  Л  А  Д  А</w:t>
      </w:r>
    </w:p>
    <w:p w:rsidR="009E1424" w:rsidRDefault="009E1424" w:rsidP="00647EA8">
      <w:pPr>
        <w:jc w:val="center"/>
        <w:rPr>
          <w:rFonts w:cs="Times New Roman"/>
          <w:b/>
          <w:szCs w:val="24"/>
          <w:lang w:val="ru-RU"/>
        </w:rPr>
      </w:pPr>
    </w:p>
    <w:p w:rsidR="009E1424" w:rsidRDefault="009E1424" w:rsidP="00647EA8">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D106EF" w:rsidRDefault="009E1424" w:rsidP="00647EA8">
      <w:pPr>
        <w:jc w:val="center"/>
        <w:rPr>
          <w:rFonts w:cs="Times New Roman"/>
          <w:b/>
          <w:szCs w:val="24"/>
          <w:lang w:val="ru-RU"/>
        </w:rPr>
      </w:pPr>
    </w:p>
    <w:p w:rsidR="00647EA8" w:rsidRDefault="00647EA8" w:rsidP="00647EA8">
      <w:pPr>
        <w:rPr>
          <w:szCs w:val="24"/>
        </w:rPr>
      </w:pPr>
    </w:p>
    <w:p w:rsidR="00647EA8" w:rsidRDefault="00647EA8" w:rsidP="00647EA8"/>
    <w:p w:rsidR="00647EA8" w:rsidRDefault="00647EA8" w:rsidP="00647EA8">
      <w:pPr>
        <w:rPr>
          <w:szCs w:val="24"/>
        </w:rPr>
      </w:pPr>
    </w:p>
    <w:p w:rsidR="00647EA8" w:rsidRDefault="00647EA8" w:rsidP="00647EA8">
      <w:pPr>
        <w:rPr>
          <w:szCs w:val="24"/>
        </w:rPr>
      </w:pPr>
    </w:p>
    <w:p w:rsidR="00647EA8" w:rsidRDefault="00647EA8" w:rsidP="00647EA8">
      <w:pPr>
        <w:rPr>
          <w:szCs w:val="24"/>
        </w:rPr>
        <w:sectPr w:rsidR="00647EA8" w:rsidSect="00C84C5F">
          <w:pgSz w:w="12240" w:h="15840" w:code="1"/>
          <w:pgMar w:top="993" w:right="1440" w:bottom="1440" w:left="1440" w:header="708" w:footer="708" w:gutter="0"/>
          <w:cols w:space="708"/>
          <w:docGrid w:linePitch="360"/>
        </w:sectPr>
      </w:pPr>
    </w:p>
    <w:p w:rsidR="00647EA8" w:rsidRDefault="00647EA8" w:rsidP="00647EA8">
      <w:pPr>
        <w:tabs>
          <w:tab w:val="left" w:pos="1418"/>
        </w:tabs>
        <w:spacing w:after="240"/>
        <w:contextualSpacing/>
        <w:rPr>
          <w:lang w:val="ru-RU"/>
        </w:rPr>
      </w:pPr>
    </w:p>
    <w:p w:rsidR="009E1424" w:rsidRDefault="009E1424" w:rsidP="00647EA8">
      <w:pPr>
        <w:tabs>
          <w:tab w:val="left" w:pos="1418"/>
        </w:tabs>
        <w:spacing w:after="240"/>
        <w:contextualSpacing/>
        <w:rPr>
          <w:lang w:val="ru-RU"/>
        </w:rPr>
      </w:pPr>
    </w:p>
    <w:p w:rsidR="00647EA8" w:rsidRDefault="00647EA8" w:rsidP="00647EA8">
      <w:pPr>
        <w:tabs>
          <w:tab w:val="left" w:pos="1418"/>
        </w:tabs>
        <w:spacing w:after="240"/>
        <w:contextualSpacing/>
        <w:rPr>
          <w:lang w:val="ru-RU"/>
        </w:rPr>
      </w:pPr>
      <w:r>
        <w:rPr>
          <w:lang w:val="ru-RU"/>
        </w:rPr>
        <w:tab/>
        <w:t xml:space="preserve">На основу члана </w:t>
      </w:r>
      <w:r>
        <w:t>1</w:t>
      </w:r>
      <w:r>
        <w:rPr>
          <w:lang/>
        </w:rPr>
        <w:t>7</w:t>
      </w:r>
      <w:r>
        <w:rPr>
          <w:lang w:val="ru-RU"/>
        </w:rPr>
        <w:t xml:space="preserve">. став 1. </w:t>
      </w:r>
      <w:r>
        <w:rPr>
          <w:lang w:val="sr-Cyrl-CS"/>
        </w:rPr>
        <w:t>Закона о јавним предузећима</w:t>
      </w:r>
      <w:r>
        <w:rPr>
          <w:lang w:val="ru-RU"/>
        </w:rPr>
        <w:t xml:space="preserve"> („Службени гласник РС”, број 15/16),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и члана 21. став 1. Одлуке о усклађивању пословања Јавног предузећа </w:t>
      </w:r>
      <w:r>
        <w:t>за развој планинског туризма „Стара планинаˮ Књажевац</w:t>
      </w:r>
      <w:r>
        <w:rPr>
          <w:lang/>
        </w:rPr>
        <w:t xml:space="preserve"> </w:t>
      </w:r>
      <w:r>
        <w:rPr>
          <w:lang w:val="ru-RU"/>
        </w:rPr>
        <w:t>са Законом о јавним предузећима („Службени гласник РС”, бр. 51/17, 78/17 и 108/17),</w:t>
      </w:r>
    </w:p>
    <w:p w:rsidR="00647EA8" w:rsidRDefault="00647EA8" w:rsidP="00647EA8">
      <w:pPr>
        <w:spacing w:after="240"/>
        <w:contextualSpacing/>
        <w:rPr>
          <w:lang w:val="sr-Cyrl-CS"/>
        </w:rPr>
      </w:pPr>
    </w:p>
    <w:p w:rsidR="00647EA8" w:rsidRDefault="00647EA8" w:rsidP="00647EA8">
      <w:pPr>
        <w:spacing w:after="240"/>
        <w:contextualSpacing/>
        <w:rPr>
          <w:lang w:val="sr-Cyrl-CS"/>
        </w:rPr>
      </w:pPr>
      <w:r>
        <w:rPr>
          <w:lang w:val="sr-Cyrl-CS"/>
        </w:rPr>
        <w:tab/>
      </w:r>
      <w:r>
        <w:rPr>
          <w:lang w:val="sr-Cyrl-CS"/>
        </w:rPr>
        <w:tab/>
        <w:t>Влада доноси</w:t>
      </w:r>
    </w:p>
    <w:p w:rsidR="00647EA8" w:rsidRDefault="00647EA8" w:rsidP="00647EA8">
      <w:pPr>
        <w:spacing w:after="240"/>
        <w:ind w:firstLine="1080"/>
        <w:contextualSpacing/>
        <w:rPr>
          <w:lang w:val="sr-Cyrl-CS"/>
        </w:rPr>
      </w:pPr>
    </w:p>
    <w:p w:rsidR="00647EA8" w:rsidRDefault="00647EA8" w:rsidP="00647EA8">
      <w:pPr>
        <w:spacing w:after="240"/>
        <w:contextualSpacing/>
        <w:jc w:val="center"/>
        <w:rPr>
          <w:b/>
          <w:lang w:val="sr-Cyrl-CS"/>
        </w:rPr>
      </w:pPr>
      <w:r>
        <w:rPr>
          <w:b/>
          <w:lang w:val="sr-Cyrl-CS"/>
        </w:rPr>
        <w:t>Р Е Ш Е Њ Е</w:t>
      </w:r>
    </w:p>
    <w:p w:rsidR="00647EA8" w:rsidRDefault="00647EA8" w:rsidP="00647EA8">
      <w:pPr>
        <w:pStyle w:val="BodyText2"/>
        <w:spacing w:after="240" w:line="240" w:lineRule="auto"/>
        <w:contextualSpacing/>
        <w:jc w:val="center"/>
        <w:rPr>
          <w:b/>
        </w:rPr>
      </w:pPr>
      <w:r>
        <w:rPr>
          <w:b/>
          <w:lang w:val="sr-Cyrl-CS"/>
        </w:rPr>
        <w:t xml:space="preserve">О РАЗРЕШЕЊУ </w:t>
      </w:r>
      <w:r>
        <w:rPr>
          <w:b/>
          <w:lang/>
        </w:rPr>
        <w:t xml:space="preserve">ЧЛАНА </w:t>
      </w:r>
      <w:r>
        <w:rPr>
          <w:b/>
        </w:rPr>
        <w:t>НАДЗОРНОГ ОДБОРА ЈАВНОГ ПРЕДУЗЕЋА ЗА РАЗВОЈ ПЛАНИНСКОГ ТУРИЗМА „СТАРА ПЛАНИНАˮ КЊАЖЕВАЦ</w:t>
      </w:r>
    </w:p>
    <w:p w:rsidR="00647EA8" w:rsidRDefault="00647EA8" w:rsidP="00647EA8">
      <w:pPr>
        <w:spacing w:after="240"/>
        <w:contextualSpacing/>
        <w:jc w:val="center"/>
        <w:rPr>
          <w:lang w:val="sr-Cyrl-CS"/>
        </w:rPr>
      </w:pPr>
      <w:r>
        <w:rPr>
          <w:lang w:val="sr-Cyrl-CS"/>
        </w:rPr>
        <w:t>I</w:t>
      </w:r>
    </w:p>
    <w:p w:rsidR="00647EA8" w:rsidRDefault="00647EA8" w:rsidP="00647EA8">
      <w:pPr>
        <w:spacing w:after="240"/>
        <w:contextualSpacing/>
        <w:jc w:val="center"/>
        <w:rPr>
          <w:lang w:val="sr-Cyrl-CS"/>
        </w:rPr>
      </w:pPr>
    </w:p>
    <w:p w:rsidR="00647EA8" w:rsidRDefault="00647EA8" w:rsidP="00647EA8">
      <w:pPr>
        <w:rPr>
          <w:lang w:val="sr-Cyrl-CS"/>
        </w:rPr>
      </w:pPr>
      <w:r>
        <w:rPr>
          <w:lang w:val="sr-Cyrl-CS"/>
        </w:rPr>
        <w:tab/>
      </w:r>
      <w:r>
        <w:rPr>
          <w:lang w:val="sr-Cyrl-CS"/>
        </w:rPr>
        <w:tab/>
        <w:t xml:space="preserve">Разрешава се Мирољуб Михајловић дужности члана Надзорног одбора </w:t>
      </w:r>
      <w:r>
        <w:t>Јавног предузећа за развој планинског туризма „Стара планинаˮ Књажевац</w:t>
      </w:r>
      <w:r>
        <w:rPr>
          <w:lang/>
        </w:rPr>
        <w:t>, из реда запослених, на лични захтев.</w:t>
      </w:r>
    </w:p>
    <w:p w:rsidR="00647EA8" w:rsidRDefault="00647EA8" w:rsidP="00647EA8">
      <w:pPr>
        <w:jc w:val="center"/>
        <w:rPr>
          <w:lang w:val="sr-Cyrl-CS"/>
        </w:rPr>
      </w:pPr>
    </w:p>
    <w:p w:rsidR="00647EA8" w:rsidRDefault="00647EA8" w:rsidP="00647EA8">
      <w:pPr>
        <w:spacing w:after="240"/>
        <w:contextualSpacing/>
        <w:jc w:val="center"/>
        <w:rPr>
          <w:lang w:val="sr-Cyrl-CS"/>
        </w:rPr>
      </w:pPr>
      <w:r>
        <w:rPr>
          <w:lang w:val="sr-Cyrl-CS"/>
        </w:rPr>
        <w:t>II</w:t>
      </w:r>
    </w:p>
    <w:p w:rsidR="00647EA8" w:rsidRDefault="00647EA8" w:rsidP="00647EA8">
      <w:pPr>
        <w:spacing w:after="240"/>
        <w:contextualSpacing/>
        <w:jc w:val="center"/>
        <w:rPr>
          <w:b/>
          <w:lang w:val="sr-Cyrl-CS"/>
        </w:rPr>
      </w:pPr>
    </w:p>
    <w:p w:rsidR="00647EA8" w:rsidRDefault="00647EA8" w:rsidP="00647EA8">
      <w:pPr>
        <w:spacing w:after="240"/>
        <w:ind w:firstLine="1080"/>
        <w:contextualSpacing/>
        <w:rPr>
          <w:lang w:val="sr-Cyrl-CS"/>
        </w:rPr>
      </w:pPr>
      <w:r>
        <w:rPr>
          <w:lang w:val="sr-Cyrl-CS"/>
        </w:rPr>
        <w:tab/>
        <w:t>Ово решење објавити у „Службеном гласнику Републике Србије”.</w:t>
      </w:r>
    </w:p>
    <w:p w:rsidR="00647EA8" w:rsidRDefault="00647EA8" w:rsidP="00647EA8">
      <w:pPr>
        <w:spacing w:after="240"/>
        <w:ind w:firstLine="1080"/>
        <w:contextualSpacing/>
      </w:pPr>
    </w:p>
    <w:p w:rsidR="00647EA8" w:rsidRDefault="00647EA8" w:rsidP="00647EA8">
      <w:pPr>
        <w:rPr>
          <w:lang w:val="ru-RU"/>
        </w:rPr>
      </w:pPr>
    </w:p>
    <w:p w:rsidR="00647EA8" w:rsidRDefault="00647EA8" w:rsidP="00647EA8">
      <w:pPr>
        <w:rPr>
          <w:szCs w:val="24"/>
          <w:lang w:val="ru-RU"/>
        </w:rPr>
      </w:pPr>
      <w:r>
        <w:rPr>
          <w:szCs w:val="24"/>
          <w:lang w:val="ru-RU"/>
        </w:rPr>
        <w:t>24 Број: 119-1886/2018</w:t>
      </w:r>
    </w:p>
    <w:p w:rsidR="00647EA8" w:rsidRDefault="00647EA8" w:rsidP="00647EA8">
      <w:pPr>
        <w:rPr>
          <w:rFonts w:cs="Times New Roman"/>
          <w:szCs w:val="24"/>
          <w:lang w:val="sr-Cyrl-CS"/>
        </w:rPr>
      </w:pPr>
      <w:r>
        <w:rPr>
          <w:szCs w:val="24"/>
          <w:lang w:val="sr-Cyrl-CS"/>
        </w:rPr>
        <w:t xml:space="preserve">У Београду, </w:t>
      </w:r>
      <w:r w:rsidR="00A26881">
        <w:rPr>
          <w:szCs w:val="24"/>
          <w:lang w:val="sr-Cyrl-CS"/>
        </w:rPr>
        <w:t>8</w:t>
      </w:r>
      <w:r>
        <w:rPr>
          <w:szCs w:val="24"/>
          <w:lang w:val="sr-Cyrl-CS"/>
        </w:rPr>
        <w:t>. марта 2018. године</w:t>
      </w:r>
    </w:p>
    <w:p w:rsidR="00647EA8" w:rsidRDefault="00647EA8" w:rsidP="00647EA8">
      <w:pPr>
        <w:rPr>
          <w:rFonts w:cs="Times New Roman"/>
          <w:b/>
          <w:szCs w:val="24"/>
        </w:rPr>
      </w:pPr>
    </w:p>
    <w:p w:rsidR="00647EA8" w:rsidRDefault="00647EA8" w:rsidP="00647EA8">
      <w:pPr>
        <w:rPr>
          <w:rFonts w:cs="Times New Roman"/>
          <w:b/>
          <w:szCs w:val="24"/>
        </w:rPr>
      </w:pPr>
    </w:p>
    <w:p w:rsidR="00647EA8" w:rsidRDefault="00647EA8" w:rsidP="00647EA8">
      <w:pPr>
        <w:spacing w:after="240"/>
        <w:contextualSpacing/>
        <w:jc w:val="center"/>
        <w:rPr>
          <w:rFonts w:cs="Times New Roman"/>
          <w:b/>
          <w:szCs w:val="24"/>
          <w:lang w:val="ru-RU"/>
        </w:rPr>
      </w:pPr>
      <w:r>
        <w:rPr>
          <w:rFonts w:cs="Times New Roman"/>
          <w:b/>
          <w:szCs w:val="24"/>
          <w:lang w:val="ru-RU"/>
        </w:rPr>
        <w:t>В  Л  А  Д  А</w:t>
      </w:r>
    </w:p>
    <w:p w:rsidR="009E1424" w:rsidRDefault="009E1424" w:rsidP="00647EA8">
      <w:pPr>
        <w:spacing w:after="240"/>
        <w:contextualSpacing/>
        <w:jc w:val="center"/>
        <w:rPr>
          <w:rFonts w:cs="Times New Roman"/>
          <w:b/>
          <w:szCs w:val="24"/>
          <w:lang w:val="ru-RU"/>
        </w:rPr>
      </w:pPr>
    </w:p>
    <w:p w:rsidR="009E1424" w:rsidRDefault="009E1424" w:rsidP="00647EA8">
      <w:pPr>
        <w:spacing w:after="240"/>
        <w:contextualSpacing/>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Default="009E1424" w:rsidP="00647EA8">
      <w:pPr>
        <w:spacing w:after="240"/>
        <w:contextualSpacing/>
        <w:jc w:val="center"/>
        <w:rPr>
          <w:rFonts w:cs="Times New Roman"/>
          <w:b/>
          <w:szCs w:val="24"/>
          <w:lang w:val="ru-RU"/>
        </w:rPr>
      </w:pPr>
    </w:p>
    <w:p w:rsidR="00647EA8" w:rsidRDefault="00647EA8" w:rsidP="00647EA8">
      <w:pPr>
        <w:jc w:val="center"/>
        <w:rPr>
          <w:rFonts w:cs="Times New Roman"/>
          <w:b/>
          <w:szCs w:val="24"/>
        </w:rPr>
      </w:pPr>
    </w:p>
    <w:p w:rsidR="006B5495" w:rsidRDefault="006B5495" w:rsidP="00D43A5D">
      <w:pPr>
        <w:jc w:val="right"/>
        <w:rPr>
          <w:szCs w:val="24"/>
          <w:lang/>
        </w:rPr>
      </w:pPr>
    </w:p>
    <w:p w:rsidR="006B5495" w:rsidRDefault="006B5495">
      <w:pPr>
        <w:spacing w:after="160" w:line="259" w:lineRule="auto"/>
        <w:jc w:val="left"/>
        <w:rPr>
          <w:szCs w:val="24"/>
          <w:lang/>
        </w:rPr>
      </w:pPr>
      <w:r>
        <w:rPr>
          <w:szCs w:val="24"/>
          <w:lang/>
        </w:rPr>
        <w:br w:type="page"/>
      </w:r>
    </w:p>
    <w:p w:rsidR="00E37669" w:rsidRDefault="00E37669" w:rsidP="006B5495">
      <w:pPr>
        <w:spacing w:after="160" w:line="259" w:lineRule="auto"/>
        <w:jc w:val="right"/>
        <w:rPr>
          <w:szCs w:val="24"/>
          <w:lang/>
        </w:rPr>
        <w:sectPr w:rsidR="00E37669" w:rsidSect="006B5495">
          <w:pgSz w:w="12240" w:h="15840" w:code="1"/>
          <w:pgMar w:top="993" w:right="1440" w:bottom="1440" w:left="1440" w:header="708" w:footer="708" w:gutter="0"/>
          <w:cols w:space="708"/>
          <w:docGrid w:linePitch="360"/>
        </w:sectPr>
      </w:pPr>
    </w:p>
    <w:p w:rsidR="00E37669" w:rsidRDefault="00E37669" w:rsidP="00E37669">
      <w:pPr>
        <w:tabs>
          <w:tab w:val="left" w:pos="1418"/>
        </w:tabs>
        <w:spacing w:after="240"/>
        <w:contextualSpacing/>
        <w:rPr>
          <w:lang w:val="ru-RU"/>
        </w:rPr>
      </w:pPr>
    </w:p>
    <w:p w:rsidR="009E1424" w:rsidRDefault="009E1424" w:rsidP="00E37669">
      <w:pPr>
        <w:tabs>
          <w:tab w:val="left" w:pos="1418"/>
        </w:tabs>
        <w:spacing w:after="240"/>
        <w:contextualSpacing/>
        <w:rPr>
          <w:lang w:val="ru-RU"/>
        </w:rPr>
      </w:pPr>
    </w:p>
    <w:p w:rsidR="00E37669" w:rsidRDefault="00E37669" w:rsidP="00E37669">
      <w:pPr>
        <w:tabs>
          <w:tab w:val="left" w:pos="1418"/>
        </w:tabs>
        <w:spacing w:after="240"/>
        <w:contextualSpacing/>
        <w:rPr>
          <w:lang w:val="ru-RU"/>
        </w:rPr>
      </w:pPr>
      <w:r>
        <w:rPr>
          <w:lang w:val="ru-RU"/>
        </w:rPr>
        <w:tab/>
        <w:t xml:space="preserve">На основу члана </w:t>
      </w:r>
      <w:r>
        <w:t>1</w:t>
      </w:r>
      <w:r>
        <w:rPr>
          <w:lang/>
        </w:rPr>
        <w:t>7</w:t>
      </w:r>
      <w:r>
        <w:rPr>
          <w:lang w:val="ru-RU"/>
        </w:rPr>
        <w:t xml:space="preserve">. став 1. </w:t>
      </w:r>
      <w:r>
        <w:rPr>
          <w:lang w:val="sr-Cyrl-CS"/>
        </w:rPr>
        <w:t>Закона о јавним предузећима</w:t>
      </w:r>
      <w:r>
        <w:rPr>
          <w:lang w:val="ru-RU"/>
        </w:rPr>
        <w:t xml:space="preserve"> („Службени гласник РС”, број 15/16),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и члана 21. став 1. Одлуке о усклађивању пословања Јавног предузећа </w:t>
      </w:r>
      <w:r>
        <w:t>за развој планинског туризма „Стара планинаˮ Књажевац</w:t>
      </w:r>
      <w:r>
        <w:rPr>
          <w:lang/>
        </w:rPr>
        <w:t xml:space="preserve"> </w:t>
      </w:r>
      <w:r>
        <w:rPr>
          <w:lang w:val="ru-RU"/>
        </w:rPr>
        <w:t>са Законом о јавним предузећима („Службени гласник РС”, бр. 51/17, 78/17 и 108/17),</w:t>
      </w:r>
    </w:p>
    <w:p w:rsidR="00E37669" w:rsidRDefault="00E37669" w:rsidP="00E37669">
      <w:pPr>
        <w:spacing w:after="240"/>
        <w:contextualSpacing/>
        <w:rPr>
          <w:lang w:val="sr-Cyrl-CS"/>
        </w:rPr>
      </w:pPr>
    </w:p>
    <w:p w:rsidR="00E37669" w:rsidRDefault="00E37669" w:rsidP="00E37669">
      <w:pPr>
        <w:spacing w:after="240"/>
        <w:contextualSpacing/>
        <w:rPr>
          <w:lang w:val="sr-Cyrl-CS"/>
        </w:rPr>
      </w:pPr>
      <w:r>
        <w:rPr>
          <w:lang w:val="sr-Cyrl-CS"/>
        </w:rPr>
        <w:tab/>
      </w:r>
      <w:r>
        <w:rPr>
          <w:lang w:val="sr-Cyrl-CS"/>
        </w:rPr>
        <w:tab/>
        <w:t>Влада доноси</w:t>
      </w:r>
    </w:p>
    <w:p w:rsidR="00E37669" w:rsidRDefault="00E37669" w:rsidP="00E37669">
      <w:pPr>
        <w:spacing w:after="240"/>
        <w:ind w:firstLine="1080"/>
        <w:contextualSpacing/>
        <w:rPr>
          <w:lang w:val="sr-Cyrl-CS"/>
        </w:rPr>
      </w:pPr>
    </w:p>
    <w:p w:rsidR="00E37669" w:rsidRDefault="00E37669" w:rsidP="00E37669">
      <w:pPr>
        <w:spacing w:after="240"/>
        <w:contextualSpacing/>
        <w:jc w:val="center"/>
        <w:rPr>
          <w:b/>
          <w:lang w:val="sr-Cyrl-CS"/>
        </w:rPr>
      </w:pPr>
      <w:r>
        <w:rPr>
          <w:b/>
          <w:lang w:val="sr-Cyrl-CS"/>
        </w:rPr>
        <w:t>Р Е Ш Е Њ Е</w:t>
      </w:r>
    </w:p>
    <w:p w:rsidR="00E37669" w:rsidRDefault="00E37669" w:rsidP="00E37669">
      <w:pPr>
        <w:pStyle w:val="BodyText2"/>
        <w:spacing w:after="240" w:line="240" w:lineRule="auto"/>
        <w:contextualSpacing/>
        <w:jc w:val="center"/>
        <w:rPr>
          <w:b/>
        </w:rPr>
      </w:pPr>
      <w:r>
        <w:rPr>
          <w:b/>
          <w:lang w:val="sr-Cyrl-CS"/>
        </w:rPr>
        <w:t xml:space="preserve">О ИМЕНОВАЊУ </w:t>
      </w:r>
      <w:r>
        <w:rPr>
          <w:b/>
          <w:lang/>
        </w:rPr>
        <w:t xml:space="preserve">ЧЛАНА </w:t>
      </w:r>
      <w:r>
        <w:rPr>
          <w:b/>
        </w:rPr>
        <w:t>НАДЗОРНОГ ОДБОРА ЈАВНОГ ПРЕДУЗЕЋА ЗА РАЗВОЈ ПЛАНИНСКОГ ТУРИЗМА „СТАРА ПЛАНИНАˮ КЊАЖЕВАЦ</w:t>
      </w:r>
    </w:p>
    <w:p w:rsidR="00E37669" w:rsidRDefault="00E37669" w:rsidP="00E37669">
      <w:pPr>
        <w:spacing w:after="240"/>
        <w:contextualSpacing/>
        <w:jc w:val="center"/>
        <w:rPr>
          <w:lang w:val="sr-Cyrl-CS"/>
        </w:rPr>
      </w:pPr>
      <w:r>
        <w:rPr>
          <w:lang w:val="sr-Cyrl-CS"/>
        </w:rPr>
        <w:t>I</w:t>
      </w:r>
    </w:p>
    <w:p w:rsidR="00E37669" w:rsidRDefault="00E37669" w:rsidP="00E37669">
      <w:pPr>
        <w:spacing w:after="240"/>
        <w:contextualSpacing/>
        <w:jc w:val="center"/>
        <w:rPr>
          <w:lang w:val="sr-Cyrl-CS"/>
        </w:rPr>
      </w:pPr>
    </w:p>
    <w:p w:rsidR="00E37669" w:rsidRDefault="00E37669" w:rsidP="00E37669">
      <w:pPr>
        <w:rPr>
          <w:lang w:val="sr-Cyrl-CS"/>
        </w:rPr>
      </w:pPr>
      <w:r>
        <w:rPr>
          <w:lang w:val="sr-Cyrl-CS"/>
        </w:rPr>
        <w:tab/>
      </w:r>
      <w:r>
        <w:rPr>
          <w:lang w:val="sr-Cyrl-CS"/>
        </w:rPr>
        <w:tab/>
        <w:t xml:space="preserve">Именује се Биљана Ђокић за члана Надзорног одбора </w:t>
      </w:r>
      <w:r>
        <w:t>Јавног предузећа за развој планинског туризма „Стара планинаˮ Књажевац</w:t>
      </w:r>
      <w:r>
        <w:rPr>
          <w:lang/>
        </w:rPr>
        <w:t>, из реда запослених.</w:t>
      </w:r>
    </w:p>
    <w:p w:rsidR="00E37669" w:rsidRDefault="00E37669" w:rsidP="00E37669">
      <w:pPr>
        <w:jc w:val="center"/>
        <w:rPr>
          <w:lang w:val="sr-Cyrl-CS"/>
        </w:rPr>
      </w:pPr>
    </w:p>
    <w:p w:rsidR="00E37669" w:rsidRDefault="00E37669" w:rsidP="00E37669">
      <w:pPr>
        <w:spacing w:after="240"/>
        <w:contextualSpacing/>
        <w:jc w:val="center"/>
        <w:rPr>
          <w:lang w:val="sr-Cyrl-CS"/>
        </w:rPr>
      </w:pPr>
      <w:r>
        <w:rPr>
          <w:lang w:val="sr-Cyrl-CS"/>
        </w:rPr>
        <w:t>II</w:t>
      </w:r>
    </w:p>
    <w:p w:rsidR="00E37669" w:rsidRDefault="00E37669" w:rsidP="00E37669">
      <w:pPr>
        <w:spacing w:after="240"/>
        <w:contextualSpacing/>
        <w:jc w:val="center"/>
        <w:rPr>
          <w:b/>
          <w:lang w:val="sr-Cyrl-CS"/>
        </w:rPr>
      </w:pPr>
    </w:p>
    <w:p w:rsidR="00E37669" w:rsidRDefault="00E37669" w:rsidP="00E37669">
      <w:pPr>
        <w:spacing w:after="240"/>
        <w:ind w:firstLine="1080"/>
        <w:contextualSpacing/>
        <w:rPr>
          <w:lang w:val="sr-Cyrl-CS"/>
        </w:rPr>
      </w:pPr>
      <w:r>
        <w:rPr>
          <w:lang w:val="sr-Cyrl-CS"/>
        </w:rPr>
        <w:tab/>
        <w:t>Ово решење објавити у „Службеном гласнику Републике Србије”.</w:t>
      </w:r>
    </w:p>
    <w:p w:rsidR="00E37669" w:rsidRDefault="00E37669" w:rsidP="00E37669">
      <w:pPr>
        <w:spacing w:after="240"/>
        <w:ind w:firstLine="1080"/>
        <w:contextualSpacing/>
      </w:pPr>
    </w:p>
    <w:p w:rsidR="00E37669" w:rsidRDefault="00E37669" w:rsidP="00E37669">
      <w:pPr>
        <w:rPr>
          <w:lang w:val="ru-RU"/>
        </w:rPr>
      </w:pPr>
    </w:p>
    <w:p w:rsidR="00E37669" w:rsidRDefault="00E37669" w:rsidP="00E37669">
      <w:pPr>
        <w:rPr>
          <w:szCs w:val="24"/>
          <w:lang w:val="ru-RU"/>
        </w:rPr>
      </w:pPr>
      <w:r>
        <w:rPr>
          <w:szCs w:val="24"/>
          <w:lang w:val="ru-RU"/>
        </w:rPr>
        <w:t>24 Број: 119-2108/2018</w:t>
      </w:r>
    </w:p>
    <w:p w:rsidR="00E37669" w:rsidRDefault="00E37669" w:rsidP="00E37669">
      <w:pPr>
        <w:rPr>
          <w:rFonts w:cs="Times New Roman"/>
          <w:szCs w:val="24"/>
          <w:lang w:val="sr-Cyrl-CS"/>
        </w:rPr>
      </w:pPr>
      <w:r>
        <w:rPr>
          <w:szCs w:val="24"/>
          <w:lang w:val="sr-Cyrl-CS"/>
        </w:rPr>
        <w:t xml:space="preserve">У Београду, </w:t>
      </w:r>
      <w:r w:rsidR="00A26881">
        <w:rPr>
          <w:szCs w:val="24"/>
          <w:lang w:val="sr-Cyrl-CS"/>
        </w:rPr>
        <w:t>8</w:t>
      </w:r>
      <w:r>
        <w:rPr>
          <w:szCs w:val="24"/>
          <w:lang w:val="sr-Cyrl-CS"/>
        </w:rPr>
        <w:t>. марта 2018. године</w:t>
      </w:r>
    </w:p>
    <w:p w:rsidR="00E37669" w:rsidRDefault="00E37669" w:rsidP="00E37669">
      <w:pPr>
        <w:rPr>
          <w:rFonts w:cs="Times New Roman"/>
          <w:b/>
          <w:szCs w:val="24"/>
        </w:rPr>
      </w:pPr>
    </w:p>
    <w:p w:rsidR="00E37669" w:rsidRDefault="00E37669" w:rsidP="00E37669">
      <w:pPr>
        <w:rPr>
          <w:rFonts w:cs="Times New Roman"/>
          <w:b/>
          <w:szCs w:val="24"/>
        </w:rPr>
      </w:pPr>
    </w:p>
    <w:p w:rsidR="00E37669" w:rsidRDefault="00E37669" w:rsidP="00E37669">
      <w:pPr>
        <w:spacing w:after="240"/>
        <w:contextualSpacing/>
        <w:jc w:val="center"/>
        <w:rPr>
          <w:rFonts w:cs="Times New Roman"/>
          <w:b/>
          <w:szCs w:val="24"/>
          <w:lang w:val="ru-RU"/>
        </w:rPr>
      </w:pPr>
      <w:r>
        <w:rPr>
          <w:rFonts w:cs="Times New Roman"/>
          <w:b/>
          <w:szCs w:val="24"/>
          <w:lang w:val="ru-RU"/>
        </w:rPr>
        <w:t>В  Л  А  Д  А</w:t>
      </w:r>
    </w:p>
    <w:p w:rsidR="009E1424" w:rsidRDefault="009E1424" w:rsidP="00E37669">
      <w:pPr>
        <w:spacing w:after="240"/>
        <w:contextualSpacing/>
        <w:jc w:val="center"/>
        <w:rPr>
          <w:rFonts w:cs="Times New Roman"/>
          <w:b/>
          <w:szCs w:val="24"/>
          <w:lang w:val="ru-RU"/>
        </w:rPr>
      </w:pPr>
    </w:p>
    <w:p w:rsidR="009E1424" w:rsidRDefault="009E1424" w:rsidP="00E37669">
      <w:pPr>
        <w:spacing w:after="240"/>
        <w:contextualSpacing/>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Default="009E1424" w:rsidP="00E37669">
      <w:pPr>
        <w:spacing w:after="240"/>
        <w:contextualSpacing/>
        <w:jc w:val="center"/>
        <w:rPr>
          <w:rFonts w:cs="Times New Roman"/>
          <w:b/>
          <w:szCs w:val="24"/>
          <w:lang w:val="ru-RU"/>
        </w:rPr>
      </w:pPr>
    </w:p>
    <w:p w:rsidR="00E37669" w:rsidRDefault="00E37669" w:rsidP="00E37669">
      <w:pPr>
        <w:jc w:val="center"/>
        <w:rPr>
          <w:rFonts w:cs="Times New Roman"/>
          <w:b/>
          <w:szCs w:val="24"/>
        </w:rPr>
      </w:pPr>
    </w:p>
    <w:p w:rsidR="00E37669" w:rsidRDefault="00E37669" w:rsidP="00E37669">
      <w:pPr>
        <w:jc w:val="right"/>
        <w:rPr>
          <w:szCs w:val="24"/>
          <w:lang/>
        </w:rPr>
      </w:pPr>
    </w:p>
    <w:p w:rsidR="00E37669" w:rsidRDefault="00E37669" w:rsidP="00E37669">
      <w:pPr>
        <w:spacing w:after="160" w:line="256" w:lineRule="auto"/>
        <w:jc w:val="left"/>
        <w:rPr>
          <w:szCs w:val="24"/>
          <w:lang/>
        </w:rPr>
      </w:pPr>
      <w:r>
        <w:rPr>
          <w:szCs w:val="24"/>
          <w:lang/>
        </w:rPr>
        <w:br w:type="page"/>
      </w:r>
    </w:p>
    <w:p w:rsidR="00E37669" w:rsidRDefault="00E37669" w:rsidP="006B5495">
      <w:pPr>
        <w:spacing w:after="160" w:line="259" w:lineRule="auto"/>
        <w:jc w:val="right"/>
        <w:rPr>
          <w:szCs w:val="24"/>
          <w:lang/>
        </w:rPr>
        <w:sectPr w:rsidR="00E37669" w:rsidSect="006B5495">
          <w:pgSz w:w="12240" w:h="15840" w:code="1"/>
          <w:pgMar w:top="993" w:right="1440" w:bottom="1440" w:left="1440" w:header="708" w:footer="708" w:gutter="0"/>
          <w:cols w:space="708"/>
          <w:docGrid w:linePitch="360"/>
        </w:sectPr>
      </w:pPr>
    </w:p>
    <w:p w:rsidR="00E37669" w:rsidRPr="0070618D" w:rsidRDefault="00E37669" w:rsidP="00E37669">
      <w:pPr>
        <w:tabs>
          <w:tab w:val="left" w:pos="1418"/>
        </w:tabs>
        <w:spacing w:after="240"/>
        <w:contextualSpacing/>
        <w:rPr>
          <w:szCs w:val="24"/>
          <w:lang w:val="ru-RU"/>
        </w:rPr>
      </w:pPr>
    </w:p>
    <w:p w:rsidR="009E1424" w:rsidRPr="0070618D" w:rsidRDefault="009E1424" w:rsidP="00E37669">
      <w:pPr>
        <w:tabs>
          <w:tab w:val="left" w:pos="1418"/>
        </w:tabs>
        <w:spacing w:after="240"/>
        <w:contextualSpacing/>
        <w:rPr>
          <w:szCs w:val="24"/>
          <w:lang w:val="ru-RU"/>
        </w:rPr>
      </w:pPr>
    </w:p>
    <w:p w:rsidR="00E37669" w:rsidRPr="0070618D" w:rsidRDefault="00E37669" w:rsidP="00E37669">
      <w:pPr>
        <w:tabs>
          <w:tab w:val="left" w:pos="1418"/>
        </w:tabs>
        <w:spacing w:after="240"/>
        <w:contextualSpacing/>
        <w:rPr>
          <w:szCs w:val="24"/>
          <w:lang w:val="ru-RU"/>
        </w:rPr>
      </w:pPr>
      <w:r w:rsidRPr="0070618D">
        <w:rPr>
          <w:szCs w:val="24"/>
          <w:lang w:val="ru-RU"/>
        </w:rPr>
        <w:tab/>
        <w:t xml:space="preserve">На основу члана </w:t>
      </w:r>
      <w:r w:rsidRPr="0070618D">
        <w:rPr>
          <w:szCs w:val="24"/>
          <w:lang/>
        </w:rPr>
        <w:t>23</w:t>
      </w:r>
      <w:r w:rsidRPr="0070618D">
        <w:rPr>
          <w:szCs w:val="24"/>
          <w:lang w:val="ru-RU"/>
        </w:rPr>
        <w:t xml:space="preserve">. став 4. </w:t>
      </w:r>
      <w:r w:rsidRPr="0070618D">
        <w:rPr>
          <w:szCs w:val="24"/>
          <w:lang w:val="sr-Cyrl-CS"/>
        </w:rPr>
        <w:t xml:space="preserve">Закона о отклањању последица одузимања имовине жртвама холокауста које немају живих законских наследника </w:t>
      </w:r>
      <w:r w:rsidRPr="0070618D">
        <w:rPr>
          <w:szCs w:val="24"/>
          <w:lang w:val="ru-RU"/>
        </w:rPr>
        <w:t xml:space="preserve">(„Службени гласник РС”, број 13/16) и члана 43. став 2. Закона о Влади </w:t>
      </w:r>
      <w:r w:rsidRPr="0070618D">
        <w:rPr>
          <w:szCs w:val="24"/>
          <w:lang w:val="sr-Cyrl-CS"/>
        </w:rPr>
        <w:t xml:space="preserve">(„Службени гласник РС”, бр. </w:t>
      </w:r>
      <w:r w:rsidRPr="0070618D">
        <w:rPr>
          <w:szCs w:val="24"/>
          <w:lang w:val="ru-RU"/>
        </w:rPr>
        <w:t>55/05, 71/05 – исправка, 101/07, 65/08, 16/11, 68/12 – УС</w:t>
      </w:r>
      <w:r w:rsidRPr="0070618D">
        <w:rPr>
          <w:szCs w:val="24"/>
        </w:rPr>
        <w:t>,</w:t>
      </w:r>
      <w:r w:rsidRPr="0070618D">
        <w:rPr>
          <w:szCs w:val="24"/>
          <w:lang w:val="ru-RU"/>
        </w:rPr>
        <w:t xml:space="preserve"> 72/12,</w:t>
      </w:r>
      <w:r w:rsidRPr="0070618D">
        <w:rPr>
          <w:szCs w:val="24"/>
        </w:rPr>
        <w:t xml:space="preserve"> 7/14 </w:t>
      </w:r>
      <w:r w:rsidRPr="0070618D">
        <w:rPr>
          <w:szCs w:val="24"/>
          <w:lang w:val="ru-RU"/>
        </w:rPr>
        <w:t>– УС и 44/14</w:t>
      </w:r>
      <w:r w:rsidRPr="0070618D">
        <w:rPr>
          <w:szCs w:val="24"/>
          <w:lang w:val="sr-Cyrl-CS"/>
        </w:rPr>
        <w:t>)</w:t>
      </w:r>
      <w:r w:rsidRPr="0070618D">
        <w:rPr>
          <w:szCs w:val="24"/>
          <w:lang w:val="ru-RU"/>
        </w:rPr>
        <w:t>,</w:t>
      </w:r>
    </w:p>
    <w:p w:rsidR="00E37669" w:rsidRPr="0070618D" w:rsidRDefault="00E37669" w:rsidP="00E37669">
      <w:pPr>
        <w:spacing w:after="240"/>
        <w:contextualSpacing/>
        <w:rPr>
          <w:szCs w:val="24"/>
          <w:lang w:val="sr-Cyrl-CS"/>
        </w:rPr>
      </w:pPr>
    </w:p>
    <w:p w:rsidR="00E37669" w:rsidRPr="0070618D" w:rsidRDefault="00E37669" w:rsidP="00E37669">
      <w:pPr>
        <w:spacing w:after="240"/>
        <w:contextualSpacing/>
        <w:rPr>
          <w:szCs w:val="24"/>
          <w:lang w:val="sr-Cyrl-CS"/>
        </w:rPr>
      </w:pPr>
      <w:r w:rsidRPr="0070618D">
        <w:rPr>
          <w:szCs w:val="24"/>
          <w:lang w:val="sr-Cyrl-CS"/>
        </w:rPr>
        <w:tab/>
      </w:r>
      <w:r w:rsidRPr="0070618D">
        <w:rPr>
          <w:szCs w:val="24"/>
          <w:lang w:val="sr-Cyrl-CS"/>
        </w:rPr>
        <w:tab/>
        <w:t>Влада доноси</w:t>
      </w:r>
    </w:p>
    <w:p w:rsidR="00E37669" w:rsidRPr="0070618D" w:rsidRDefault="00E37669" w:rsidP="00E37669">
      <w:pPr>
        <w:spacing w:after="240"/>
        <w:ind w:firstLine="1080"/>
        <w:contextualSpacing/>
        <w:rPr>
          <w:szCs w:val="24"/>
          <w:lang w:val="sr-Cyrl-CS"/>
        </w:rPr>
      </w:pPr>
    </w:p>
    <w:p w:rsidR="00E37669" w:rsidRPr="0070618D" w:rsidRDefault="00E37669" w:rsidP="00E37669">
      <w:pPr>
        <w:spacing w:after="240"/>
        <w:contextualSpacing/>
        <w:jc w:val="center"/>
        <w:rPr>
          <w:b/>
          <w:szCs w:val="24"/>
          <w:lang w:val="sr-Cyrl-CS"/>
        </w:rPr>
      </w:pPr>
      <w:r w:rsidRPr="0070618D">
        <w:rPr>
          <w:b/>
          <w:szCs w:val="24"/>
          <w:lang w:val="sr-Cyrl-CS"/>
        </w:rPr>
        <w:t>Р Е Ш Е Њ Е</w:t>
      </w:r>
    </w:p>
    <w:p w:rsidR="00E37669" w:rsidRPr="0070618D" w:rsidRDefault="00E37669" w:rsidP="00E37669">
      <w:pPr>
        <w:pStyle w:val="BodyText2"/>
        <w:spacing w:after="0" w:line="240" w:lineRule="auto"/>
        <w:contextualSpacing/>
        <w:jc w:val="center"/>
        <w:rPr>
          <w:b/>
          <w:szCs w:val="24"/>
          <w:lang w:val="sr-Cyrl-CS"/>
        </w:rPr>
      </w:pPr>
      <w:r w:rsidRPr="0070618D">
        <w:rPr>
          <w:b/>
          <w:szCs w:val="24"/>
          <w:lang w:val="sr-Cyrl-CS"/>
        </w:rPr>
        <w:t>О ИМЕНОВАЊУ ПРЕДСЕДНИКА ОДБОРА ЗА НАДЗОР</w:t>
      </w:r>
    </w:p>
    <w:p w:rsidR="00E37669" w:rsidRPr="0070618D" w:rsidRDefault="00E37669" w:rsidP="00E37669">
      <w:pPr>
        <w:pStyle w:val="BodyText2"/>
        <w:spacing w:after="0" w:line="240" w:lineRule="auto"/>
        <w:contextualSpacing/>
        <w:jc w:val="center"/>
        <w:rPr>
          <w:b/>
          <w:szCs w:val="24"/>
        </w:rPr>
      </w:pPr>
      <w:r w:rsidRPr="0070618D">
        <w:rPr>
          <w:b/>
          <w:szCs w:val="24"/>
          <w:lang w:val="sr-Cyrl-CS"/>
        </w:rPr>
        <w:t xml:space="preserve"> </w:t>
      </w:r>
    </w:p>
    <w:p w:rsidR="00E37669" w:rsidRPr="0070618D" w:rsidRDefault="00E37669" w:rsidP="00E37669">
      <w:pPr>
        <w:spacing w:after="240"/>
        <w:contextualSpacing/>
        <w:jc w:val="center"/>
        <w:rPr>
          <w:szCs w:val="24"/>
          <w:lang w:val="sr-Cyrl-CS"/>
        </w:rPr>
      </w:pPr>
      <w:r w:rsidRPr="0070618D">
        <w:rPr>
          <w:szCs w:val="24"/>
          <w:lang w:val="sr-Cyrl-CS"/>
        </w:rPr>
        <w:t>I</w:t>
      </w:r>
    </w:p>
    <w:p w:rsidR="00E37669" w:rsidRPr="0070618D" w:rsidRDefault="00E37669" w:rsidP="00E37669">
      <w:pPr>
        <w:spacing w:after="240"/>
        <w:contextualSpacing/>
        <w:jc w:val="center"/>
        <w:rPr>
          <w:szCs w:val="24"/>
          <w:lang w:val="sr-Cyrl-CS"/>
        </w:rPr>
      </w:pPr>
    </w:p>
    <w:p w:rsidR="00E37669" w:rsidRPr="0070618D" w:rsidRDefault="00E37669" w:rsidP="00E37669">
      <w:pPr>
        <w:rPr>
          <w:szCs w:val="24"/>
          <w:lang w:val="sr-Cyrl-CS"/>
        </w:rPr>
      </w:pPr>
      <w:r w:rsidRPr="0070618D">
        <w:rPr>
          <w:szCs w:val="24"/>
          <w:lang w:val="sr-Cyrl-CS"/>
        </w:rPr>
        <w:tab/>
      </w:r>
      <w:r w:rsidRPr="0070618D">
        <w:rPr>
          <w:szCs w:val="24"/>
          <w:lang w:val="sr-Cyrl-CS"/>
        </w:rPr>
        <w:tab/>
        <w:t xml:space="preserve">Именује се др Харис Дајч, доцент Филозофског факултета Универзитета у Београду, за председника Одбора на надзор. </w:t>
      </w:r>
    </w:p>
    <w:p w:rsidR="00E37669" w:rsidRPr="0070618D" w:rsidRDefault="00E37669" w:rsidP="00E37669">
      <w:pPr>
        <w:jc w:val="center"/>
        <w:rPr>
          <w:szCs w:val="24"/>
          <w:lang w:val="sr-Cyrl-CS"/>
        </w:rPr>
      </w:pPr>
    </w:p>
    <w:p w:rsidR="00E37669" w:rsidRPr="0070618D" w:rsidRDefault="00E37669" w:rsidP="00E37669">
      <w:pPr>
        <w:spacing w:after="240"/>
        <w:contextualSpacing/>
        <w:jc w:val="center"/>
        <w:rPr>
          <w:szCs w:val="24"/>
          <w:lang w:val="sr-Cyrl-CS"/>
        </w:rPr>
      </w:pPr>
      <w:r w:rsidRPr="0070618D">
        <w:rPr>
          <w:szCs w:val="24"/>
          <w:lang w:val="sr-Cyrl-CS"/>
        </w:rPr>
        <w:t>II</w:t>
      </w:r>
    </w:p>
    <w:p w:rsidR="00E37669" w:rsidRPr="0070618D" w:rsidRDefault="00E37669" w:rsidP="00E37669">
      <w:pPr>
        <w:spacing w:after="240"/>
        <w:contextualSpacing/>
        <w:jc w:val="center"/>
        <w:rPr>
          <w:b/>
          <w:szCs w:val="24"/>
          <w:lang w:val="sr-Cyrl-CS"/>
        </w:rPr>
      </w:pPr>
    </w:p>
    <w:p w:rsidR="00E37669" w:rsidRPr="0070618D" w:rsidRDefault="00E37669" w:rsidP="00E37669">
      <w:pPr>
        <w:spacing w:after="240"/>
        <w:ind w:firstLine="1080"/>
        <w:contextualSpacing/>
        <w:rPr>
          <w:szCs w:val="24"/>
          <w:lang w:val="sr-Cyrl-CS"/>
        </w:rPr>
      </w:pPr>
      <w:r w:rsidRPr="0070618D">
        <w:rPr>
          <w:szCs w:val="24"/>
          <w:lang w:val="sr-Cyrl-CS"/>
        </w:rPr>
        <w:tab/>
        <w:t>Ово решење објавити у „Службеном гласнику Републике Србије”.</w:t>
      </w:r>
    </w:p>
    <w:p w:rsidR="00E37669" w:rsidRPr="0070618D" w:rsidRDefault="00E37669" w:rsidP="00E37669">
      <w:pPr>
        <w:spacing w:after="240"/>
        <w:ind w:firstLine="1080"/>
        <w:contextualSpacing/>
        <w:rPr>
          <w:szCs w:val="24"/>
        </w:rPr>
      </w:pPr>
    </w:p>
    <w:p w:rsidR="00E37669" w:rsidRPr="0070618D" w:rsidRDefault="00E37669" w:rsidP="00E37669">
      <w:pPr>
        <w:rPr>
          <w:szCs w:val="24"/>
          <w:lang w:val="ru-RU"/>
        </w:rPr>
      </w:pPr>
    </w:p>
    <w:p w:rsidR="00E37669" w:rsidRPr="0070618D" w:rsidRDefault="00E37669" w:rsidP="00E37669">
      <w:pPr>
        <w:rPr>
          <w:szCs w:val="24"/>
          <w:lang w:val="ru-RU"/>
        </w:rPr>
      </w:pPr>
      <w:r w:rsidRPr="0070618D">
        <w:rPr>
          <w:szCs w:val="24"/>
          <w:lang w:val="ru-RU"/>
        </w:rPr>
        <w:t>24 Број: 119-2083/2018</w:t>
      </w:r>
    </w:p>
    <w:p w:rsidR="00E37669" w:rsidRPr="0070618D" w:rsidRDefault="00E37669" w:rsidP="00E37669">
      <w:pPr>
        <w:rPr>
          <w:rFonts w:cs="Times New Roman"/>
          <w:szCs w:val="24"/>
          <w:lang w:val="sr-Cyrl-CS"/>
        </w:rPr>
      </w:pPr>
      <w:r w:rsidRPr="0070618D">
        <w:rPr>
          <w:szCs w:val="24"/>
          <w:lang w:val="sr-Cyrl-CS"/>
        </w:rPr>
        <w:t xml:space="preserve">У Београду, </w:t>
      </w:r>
      <w:r w:rsidR="00A26881" w:rsidRPr="0070618D">
        <w:rPr>
          <w:szCs w:val="24"/>
          <w:lang w:val="sr-Cyrl-CS"/>
        </w:rPr>
        <w:t>8</w:t>
      </w:r>
      <w:r w:rsidRPr="0070618D">
        <w:rPr>
          <w:szCs w:val="24"/>
          <w:lang w:val="sr-Cyrl-CS"/>
        </w:rPr>
        <w:t>. марта 2018. године</w:t>
      </w:r>
    </w:p>
    <w:p w:rsidR="00E37669" w:rsidRPr="0070618D" w:rsidRDefault="00E37669" w:rsidP="00E37669">
      <w:pPr>
        <w:rPr>
          <w:rFonts w:cs="Times New Roman"/>
          <w:b/>
          <w:szCs w:val="24"/>
        </w:rPr>
      </w:pPr>
    </w:p>
    <w:p w:rsidR="00E37669" w:rsidRPr="0070618D" w:rsidRDefault="00E37669" w:rsidP="00E37669">
      <w:pPr>
        <w:rPr>
          <w:rFonts w:cs="Times New Roman"/>
          <w:b/>
          <w:szCs w:val="24"/>
        </w:rPr>
      </w:pPr>
    </w:p>
    <w:p w:rsidR="00E37669" w:rsidRPr="0070618D" w:rsidRDefault="00E37669" w:rsidP="00E37669">
      <w:pPr>
        <w:spacing w:after="240"/>
        <w:contextualSpacing/>
        <w:jc w:val="center"/>
        <w:rPr>
          <w:rFonts w:cs="Times New Roman"/>
          <w:b/>
          <w:szCs w:val="24"/>
          <w:lang w:val="ru-RU"/>
        </w:rPr>
      </w:pPr>
      <w:r w:rsidRPr="0070618D">
        <w:rPr>
          <w:rFonts w:cs="Times New Roman"/>
          <w:b/>
          <w:szCs w:val="24"/>
          <w:lang w:val="ru-RU"/>
        </w:rPr>
        <w:t>В  Л  А  Д  А</w:t>
      </w:r>
    </w:p>
    <w:p w:rsidR="009E1424" w:rsidRPr="0070618D" w:rsidRDefault="009E1424" w:rsidP="00E37669">
      <w:pPr>
        <w:spacing w:after="240"/>
        <w:contextualSpacing/>
        <w:jc w:val="center"/>
        <w:rPr>
          <w:rFonts w:cs="Times New Roman"/>
          <w:b/>
          <w:szCs w:val="24"/>
          <w:lang w:val="ru-RU"/>
        </w:rPr>
      </w:pPr>
    </w:p>
    <w:p w:rsidR="009E1424" w:rsidRPr="0070618D" w:rsidRDefault="009E1424" w:rsidP="00E37669">
      <w:pPr>
        <w:spacing w:after="240"/>
        <w:contextualSpacing/>
        <w:jc w:val="center"/>
        <w:rPr>
          <w:rFonts w:cs="Times New Roman"/>
          <w:b/>
          <w:szCs w:val="24"/>
          <w:lang w:val="ru-RU"/>
        </w:rPr>
      </w:pPr>
    </w:p>
    <w:tbl>
      <w:tblPr>
        <w:tblW w:w="0" w:type="auto"/>
        <w:jc w:val="center"/>
        <w:tblLayout w:type="fixed"/>
        <w:tblLook w:val="04A0"/>
      </w:tblPr>
      <w:tblGrid>
        <w:gridCol w:w="4783"/>
        <w:gridCol w:w="3937"/>
      </w:tblGrid>
      <w:tr w:rsidR="009E1424" w:rsidRPr="0070618D" w:rsidTr="009E1424">
        <w:trPr>
          <w:jc w:val="center"/>
        </w:trPr>
        <w:tc>
          <w:tcPr>
            <w:tcW w:w="4783" w:type="dxa"/>
          </w:tcPr>
          <w:p w:rsidR="009E1424" w:rsidRPr="0070618D" w:rsidRDefault="009E1424" w:rsidP="009E1424">
            <w:pPr>
              <w:tabs>
                <w:tab w:val="left" w:pos="900"/>
                <w:tab w:val="left" w:pos="1418"/>
              </w:tabs>
              <w:jc w:val="center"/>
              <w:rPr>
                <w:rFonts w:eastAsia="Times New Roman" w:cs="Times New Roman"/>
                <w:szCs w:val="24"/>
              </w:rPr>
            </w:pPr>
          </w:p>
        </w:tc>
        <w:tc>
          <w:tcPr>
            <w:tcW w:w="3937" w:type="dxa"/>
            <w:hideMark/>
          </w:tcPr>
          <w:p w:rsidR="009E1424" w:rsidRPr="0070618D" w:rsidRDefault="009E1424" w:rsidP="009E1424">
            <w:pPr>
              <w:tabs>
                <w:tab w:val="left" w:pos="-110"/>
                <w:tab w:val="left" w:pos="1418"/>
              </w:tabs>
              <w:jc w:val="center"/>
              <w:rPr>
                <w:rFonts w:eastAsia="Times New Roman" w:cs="Times New Roman"/>
                <w:szCs w:val="24"/>
              </w:rPr>
            </w:pPr>
            <w:r w:rsidRPr="0070618D">
              <w:rPr>
                <w:szCs w:val="24"/>
              </w:rPr>
              <w:t>ПРЕДСЕДНИК</w:t>
            </w:r>
          </w:p>
        </w:tc>
      </w:tr>
      <w:tr w:rsidR="009E1424" w:rsidRPr="0070618D" w:rsidTr="009E1424">
        <w:trPr>
          <w:jc w:val="center"/>
        </w:trPr>
        <w:tc>
          <w:tcPr>
            <w:tcW w:w="4783" w:type="dxa"/>
          </w:tcPr>
          <w:p w:rsidR="009E1424" w:rsidRPr="0070618D" w:rsidRDefault="009E1424" w:rsidP="009E1424">
            <w:pPr>
              <w:tabs>
                <w:tab w:val="left" w:pos="900"/>
                <w:tab w:val="left" w:pos="1418"/>
              </w:tabs>
              <w:jc w:val="center"/>
              <w:rPr>
                <w:rFonts w:eastAsia="Times New Roman" w:cs="Times New Roman"/>
                <w:szCs w:val="24"/>
              </w:rPr>
            </w:pPr>
          </w:p>
        </w:tc>
        <w:tc>
          <w:tcPr>
            <w:tcW w:w="3937" w:type="dxa"/>
          </w:tcPr>
          <w:p w:rsidR="009E1424" w:rsidRPr="0070618D" w:rsidRDefault="009E1424" w:rsidP="009E1424">
            <w:pPr>
              <w:tabs>
                <w:tab w:val="left" w:pos="900"/>
                <w:tab w:val="left" w:pos="1418"/>
              </w:tabs>
              <w:rPr>
                <w:rFonts w:eastAsia="Times New Roman" w:cs="Times New Roman"/>
                <w:szCs w:val="24"/>
              </w:rPr>
            </w:pPr>
          </w:p>
        </w:tc>
      </w:tr>
      <w:tr w:rsidR="009E1424" w:rsidRPr="0070618D" w:rsidTr="009E1424">
        <w:trPr>
          <w:jc w:val="center"/>
        </w:trPr>
        <w:tc>
          <w:tcPr>
            <w:tcW w:w="4783" w:type="dxa"/>
          </w:tcPr>
          <w:p w:rsidR="009E1424" w:rsidRPr="0070618D" w:rsidRDefault="009E1424" w:rsidP="009E1424">
            <w:pPr>
              <w:tabs>
                <w:tab w:val="left" w:pos="900"/>
                <w:tab w:val="left" w:pos="1418"/>
              </w:tabs>
              <w:jc w:val="center"/>
              <w:rPr>
                <w:rFonts w:eastAsia="Times New Roman" w:cs="Times New Roman"/>
                <w:szCs w:val="24"/>
              </w:rPr>
            </w:pPr>
          </w:p>
        </w:tc>
        <w:tc>
          <w:tcPr>
            <w:tcW w:w="3937" w:type="dxa"/>
          </w:tcPr>
          <w:p w:rsidR="009E1424" w:rsidRPr="0070618D" w:rsidRDefault="009E1424" w:rsidP="009E1424">
            <w:pPr>
              <w:tabs>
                <w:tab w:val="left" w:pos="900"/>
                <w:tab w:val="left" w:pos="1418"/>
              </w:tabs>
              <w:jc w:val="center"/>
              <w:rPr>
                <w:rFonts w:eastAsia="Times New Roman" w:cs="Times New Roman"/>
                <w:szCs w:val="24"/>
              </w:rPr>
            </w:pPr>
          </w:p>
        </w:tc>
      </w:tr>
      <w:tr w:rsidR="009E1424" w:rsidRPr="0070618D" w:rsidTr="009E1424">
        <w:trPr>
          <w:jc w:val="center"/>
        </w:trPr>
        <w:tc>
          <w:tcPr>
            <w:tcW w:w="4783" w:type="dxa"/>
          </w:tcPr>
          <w:p w:rsidR="009E1424" w:rsidRPr="0070618D" w:rsidRDefault="009E1424" w:rsidP="009E1424">
            <w:pPr>
              <w:tabs>
                <w:tab w:val="left" w:pos="900"/>
                <w:tab w:val="left" w:pos="1418"/>
              </w:tabs>
              <w:jc w:val="center"/>
              <w:rPr>
                <w:rFonts w:eastAsia="Times New Roman" w:cs="Times New Roman"/>
                <w:szCs w:val="24"/>
              </w:rPr>
            </w:pPr>
          </w:p>
        </w:tc>
        <w:tc>
          <w:tcPr>
            <w:tcW w:w="3937" w:type="dxa"/>
            <w:hideMark/>
          </w:tcPr>
          <w:p w:rsidR="009E1424" w:rsidRPr="0070618D" w:rsidRDefault="009E1424" w:rsidP="009E1424">
            <w:pPr>
              <w:tabs>
                <w:tab w:val="left" w:pos="0"/>
                <w:tab w:val="left" w:pos="1418"/>
              </w:tabs>
              <w:jc w:val="center"/>
              <w:rPr>
                <w:rFonts w:eastAsia="Times New Roman" w:cs="Times New Roman"/>
                <w:szCs w:val="24"/>
                <w:lang/>
              </w:rPr>
            </w:pPr>
            <w:r w:rsidRPr="0070618D">
              <w:rPr>
                <w:szCs w:val="24"/>
                <w:lang/>
              </w:rPr>
              <w:t>Ана Брнабић</w:t>
            </w:r>
          </w:p>
        </w:tc>
      </w:tr>
    </w:tbl>
    <w:p w:rsidR="009E1424" w:rsidRPr="0070618D" w:rsidRDefault="009E1424" w:rsidP="00E37669">
      <w:pPr>
        <w:spacing w:after="240"/>
        <w:contextualSpacing/>
        <w:jc w:val="center"/>
        <w:rPr>
          <w:rFonts w:cs="Times New Roman"/>
          <w:b/>
          <w:szCs w:val="24"/>
          <w:lang w:val="ru-RU"/>
        </w:rPr>
      </w:pPr>
    </w:p>
    <w:p w:rsidR="00E37669" w:rsidRPr="0070618D" w:rsidRDefault="00E37669" w:rsidP="00E37669">
      <w:pPr>
        <w:jc w:val="center"/>
        <w:rPr>
          <w:rFonts w:cs="Times New Roman"/>
          <w:b/>
          <w:szCs w:val="24"/>
        </w:rPr>
      </w:pPr>
    </w:p>
    <w:p w:rsidR="00E37669" w:rsidRPr="0070618D" w:rsidRDefault="00E37669" w:rsidP="00E37669">
      <w:pPr>
        <w:jc w:val="right"/>
        <w:rPr>
          <w:szCs w:val="24"/>
          <w:lang/>
        </w:rPr>
      </w:pPr>
    </w:p>
    <w:p w:rsidR="00E37669" w:rsidRPr="0070618D" w:rsidRDefault="00E37669" w:rsidP="00E37669">
      <w:pPr>
        <w:spacing w:after="160" w:line="259" w:lineRule="auto"/>
        <w:jc w:val="left"/>
        <w:rPr>
          <w:szCs w:val="24"/>
          <w:lang/>
        </w:rPr>
      </w:pPr>
    </w:p>
    <w:p w:rsidR="00D91FCC" w:rsidRDefault="00D91FCC" w:rsidP="006B5495">
      <w:pPr>
        <w:spacing w:after="160" w:line="259" w:lineRule="auto"/>
        <w:jc w:val="right"/>
        <w:rPr>
          <w:szCs w:val="24"/>
          <w:lang/>
        </w:rPr>
        <w:sectPr w:rsidR="00D91FCC" w:rsidSect="006B5495">
          <w:pgSz w:w="12240" w:h="15840" w:code="1"/>
          <w:pgMar w:top="993" w:right="1440" w:bottom="1440" w:left="1440" w:header="708" w:footer="708" w:gutter="0"/>
          <w:cols w:space="708"/>
          <w:docGrid w:linePitch="360"/>
        </w:sectPr>
      </w:pPr>
    </w:p>
    <w:p w:rsidR="009E1424" w:rsidRDefault="009E1424" w:rsidP="009E1424">
      <w:pPr>
        <w:jc w:val="right"/>
        <w:rPr>
          <w:rFonts w:cs="Times New Roman"/>
          <w:szCs w:val="24"/>
          <w:lang/>
        </w:rPr>
      </w:pPr>
    </w:p>
    <w:p w:rsidR="009E1424" w:rsidRDefault="009E1424" w:rsidP="009E1424">
      <w:pPr>
        <w:jc w:val="right"/>
        <w:rPr>
          <w:rFonts w:cs="Times New Roman"/>
          <w:szCs w:val="24"/>
          <w:lang/>
        </w:rPr>
      </w:pPr>
    </w:p>
    <w:p w:rsidR="006B5495" w:rsidRPr="00F047C8" w:rsidRDefault="006B5495" w:rsidP="006B5495">
      <w:pPr>
        <w:tabs>
          <w:tab w:val="left" w:pos="1440"/>
        </w:tabs>
        <w:rPr>
          <w:rFonts w:cs="Times New Roman"/>
          <w:szCs w:val="24"/>
        </w:rPr>
      </w:pPr>
      <w:r w:rsidRPr="00F047C8">
        <w:rPr>
          <w:rFonts w:cs="Times New Roman"/>
          <w:szCs w:val="24"/>
        </w:rPr>
        <w:tab/>
      </w:r>
      <w:r w:rsidRPr="00F047C8">
        <w:rPr>
          <w:rFonts w:cs="Times New Roman"/>
          <w:szCs w:val="24"/>
          <w:lang w:val="sr-Cyrl-CS"/>
        </w:rPr>
        <w:t xml:space="preserve">На основу </w:t>
      </w:r>
      <w:r>
        <w:rPr>
          <w:rFonts w:cs="Times New Roman"/>
          <w:szCs w:val="24"/>
          <w:lang w:val="sr-Cyrl-CS"/>
        </w:rPr>
        <w:t xml:space="preserve">тачке 13. </w:t>
      </w:r>
      <w:r w:rsidRPr="00F047C8">
        <w:rPr>
          <w:rFonts w:cs="Times New Roman"/>
          <w:szCs w:val="24"/>
        </w:rPr>
        <w:t xml:space="preserve">став </w:t>
      </w:r>
      <w:r>
        <w:rPr>
          <w:rFonts w:cs="Times New Roman"/>
          <w:szCs w:val="24"/>
          <w:lang/>
        </w:rPr>
        <w:t>1</w:t>
      </w:r>
      <w:r w:rsidRPr="00F047C8">
        <w:rPr>
          <w:rFonts w:cs="Times New Roman"/>
          <w:szCs w:val="24"/>
        </w:rPr>
        <w:t>.</w:t>
      </w:r>
      <w:r w:rsidRPr="00F047C8">
        <w:rPr>
          <w:rFonts w:cs="Times New Roman"/>
          <w:szCs w:val="24"/>
          <w:lang w:val="sr-Cyrl-CS"/>
        </w:rPr>
        <w:t xml:space="preserve"> </w:t>
      </w:r>
      <w:r>
        <w:rPr>
          <w:rFonts w:cs="Times New Roman"/>
          <w:szCs w:val="24"/>
          <w:lang w:val="sr-Cyrl-CS"/>
        </w:rPr>
        <w:t xml:space="preserve">Одлуке о оснивању </w:t>
      </w:r>
      <w:r>
        <w:rPr>
          <w:rFonts w:cs="Times New Roman"/>
          <w:szCs w:val="24"/>
          <w:lang/>
        </w:rPr>
        <w:t>Образовно-културног центра „Вук Караџић</w:t>
      </w:r>
      <w:r w:rsidRPr="00F047C8">
        <w:rPr>
          <w:rFonts w:cs="Times New Roman"/>
          <w:szCs w:val="24"/>
          <w:lang w:val="ru-RU"/>
        </w:rPr>
        <w:t>”</w:t>
      </w:r>
      <w:r>
        <w:rPr>
          <w:rFonts w:cs="Times New Roman"/>
          <w:szCs w:val="24"/>
          <w:lang/>
        </w:rPr>
        <w:t xml:space="preserve"> </w:t>
      </w:r>
      <w:r w:rsidRPr="00F047C8">
        <w:rPr>
          <w:rFonts w:cs="Times New Roman"/>
          <w:szCs w:val="24"/>
          <w:lang w:val="sr-Cyrl-CS"/>
        </w:rPr>
        <w:t>(</w:t>
      </w:r>
      <w:r w:rsidRPr="00F047C8">
        <w:rPr>
          <w:rFonts w:cs="Times New Roman"/>
          <w:szCs w:val="24"/>
          <w:lang w:val="sr-Latn-CS"/>
        </w:rPr>
        <w:t>„</w:t>
      </w:r>
      <w:r w:rsidRPr="00F047C8">
        <w:rPr>
          <w:rFonts w:cs="Times New Roman"/>
          <w:szCs w:val="24"/>
          <w:lang w:val="sr-Cyrl-CS"/>
        </w:rPr>
        <w:t xml:space="preserve">Службени гласник РС”, бр. </w:t>
      </w:r>
      <w:r>
        <w:rPr>
          <w:rFonts w:cs="Times New Roman"/>
          <w:szCs w:val="24"/>
          <w:lang w:val="sr-Cyrl-CS"/>
        </w:rPr>
        <w:t>83/17</w:t>
      </w:r>
      <w:r w:rsidRPr="00F047C8">
        <w:rPr>
          <w:rFonts w:cs="Times New Roman"/>
          <w:szCs w:val="24"/>
          <w:lang w:val="sr-Cyrl-CS"/>
        </w:rPr>
        <w:t xml:space="preserve"> и </w:t>
      </w:r>
      <w:r>
        <w:rPr>
          <w:rFonts w:cs="Times New Roman"/>
          <w:szCs w:val="24"/>
          <w:lang w:val="sr-Cyrl-CS"/>
        </w:rPr>
        <w:t>88/17</w:t>
      </w:r>
      <w:r w:rsidRPr="00F047C8">
        <w:rPr>
          <w:rFonts w:cs="Times New Roman"/>
          <w:szCs w:val="24"/>
          <w:lang w:val="sr-Cyrl-CS"/>
        </w:rPr>
        <w:t xml:space="preserve"> – исправка) </w:t>
      </w:r>
      <w:r w:rsidRPr="00F047C8">
        <w:rPr>
          <w:rFonts w:cs="Times New Roman"/>
          <w:szCs w:val="24"/>
          <w:lang w:val="ru-RU"/>
        </w:rPr>
        <w:t xml:space="preserve">и </w:t>
      </w:r>
      <w:r w:rsidRPr="00F047C8">
        <w:rPr>
          <w:rFonts w:cs="Times New Roman"/>
          <w:szCs w:val="24"/>
        </w:rPr>
        <w:t>члана 43.</w:t>
      </w:r>
      <w:r w:rsidRPr="00F047C8">
        <w:rPr>
          <w:rFonts w:cs="Times New Roman"/>
          <w:szCs w:val="24"/>
          <w:lang w:val="sr-Cyrl-CS"/>
        </w:rPr>
        <w:t xml:space="preserve"> став 2. Закона о Влади </w:t>
      </w:r>
      <w:r w:rsidRPr="00F047C8">
        <w:rPr>
          <w:rFonts w:cs="Times New Roman"/>
          <w:szCs w:val="24"/>
          <w:lang w:val="ru-RU"/>
        </w:rPr>
        <w:t xml:space="preserve">(„Службени гласник РС”, </w:t>
      </w:r>
      <w:r w:rsidRPr="00F047C8">
        <w:rPr>
          <w:rFonts w:cs="Times New Roman"/>
          <w:szCs w:val="24"/>
          <w:lang w:val="sr-Cyrl-CS"/>
        </w:rPr>
        <w:t xml:space="preserve">бр. </w:t>
      </w:r>
      <w:r w:rsidRPr="00F047C8">
        <w:rPr>
          <w:rFonts w:cs="Times New Roman"/>
          <w:szCs w:val="24"/>
          <w:lang w:val="ru-RU"/>
        </w:rPr>
        <w:t>55/05, 71/05 – исправка, 101/07, 65/08, 16/11, 68/12 – УС</w:t>
      </w:r>
      <w:r w:rsidRPr="00F047C8">
        <w:rPr>
          <w:rFonts w:cs="Times New Roman"/>
          <w:szCs w:val="24"/>
        </w:rPr>
        <w:t>,</w:t>
      </w:r>
      <w:r w:rsidRPr="00F047C8">
        <w:rPr>
          <w:rFonts w:cs="Times New Roman"/>
          <w:szCs w:val="24"/>
          <w:lang w:val="ru-RU"/>
        </w:rPr>
        <w:t xml:space="preserve"> 72/12,</w:t>
      </w:r>
      <w:r w:rsidRPr="00F047C8">
        <w:rPr>
          <w:rFonts w:cs="Times New Roman"/>
          <w:szCs w:val="24"/>
        </w:rPr>
        <w:t xml:space="preserve"> 7/14 </w:t>
      </w:r>
      <w:r w:rsidRPr="00F047C8">
        <w:rPr>
          <w:rFonts w:cs="Times New Roman"/>
          <w:szCs w:val="24"/>
          <w:lang w:val="ru-RU"/>
        </w:rPr>
        <w:t>– УС и 44/14</w:t>
      </w:r>
      <w:r w:rsidRPr="00F047C8">
        <w:rPr>
          <w:rFonts w:cs="Times New Roman"/>
          <w:szCs w:val="24"/>
          <w:lang w:val="sr-Cyrl-CS"/>
        </w:rPr>
        <w:t>),</w:t>
      </w:r>
    </w:p>
    <w:p w:rsidR="006B5495" w:rsidRPr="00F047C8" w:rsidRDefault="006B5495" w:rsidP="006B5495">
      <w:pPr>
        <w:tabs>
          <w:tab w:val="left" w:pos="1440"/>
        </w:tabs>
        <w:rPr>
          <w:rFonts w:cs="Times New Roman"/>
          <w:szCs w:val="24"/>
          <w:lang w:val="ru-RU"/>
        </w:rPr>
      </w:pPr>
    </w:p>
    <w:p w:rsidR="006B5495" w:rsidRPr="00F047C8" w:rsidRDefault="006B5495" w:rsidP="006B5495">
      <w:pPr>
        <w:ind w:firstLine="720"/>
        <w:rPr>
          <w:rFonts w:cs="Times New Roman"/>
          <w:szCs w:val="24"/>
          <w:lang w:val="sr-Cyrl-CS"/>
        </w:rPr>
      </w:pPr>
      <w:r w:rsidRPr="00F047C8">
        <w:rPr>
          <w:rFonts w:cs="Times New Roman"/>
          <w:szCs w:val="24"/>
          <w:lang w:val="ru-RU"/>
        </w:rPr>
        <w:tab/>
      </w:r>
      <w:r w:rsidRPr="00F047C8">
        <w:rPr>
          <w:rFonts w:cs="Times New Roman"/>
          <w:szCs w:val="24"/>
          <w:lang w:val="sr-Cyrl-CS"/>
        </w:rPr>
        <w:t xml:space="preserve">Влада доноси </w:t>
      </w:r>
    </w:p>
    <w:p w:rsidR="006B5495" w:rsidRPr="00F047C8" w:rsidRDefault="006B5495" w:rsidP="006B5495">
      <w:pPr>
        <w:widowControl w:val="0"/>
        <w:rPr>
          <w:rFonts w:cs="Times New Roman"/>
          <w:szCs w:val="24"/>
          <w:lang w:val="ru-RU"/>
        </w:rPr>
      </w:pPr>
    </w:p>
    <w:p w:rsidR="006B5495" w:rsidRPr="00F047C8" w:rsidRDefault="006B5495" w:rsidP="006B5495">
      <w:pPr>
        <w:widowControl w:val="0"/>
        <w:rPr>
          <w:rFonts w:cs="Times New Roman"/>
          <w:szCs w:val="24"/>
          <w:lang w:val="ru-RU"/>
        </w:rPr>
      </w:pPr>
    </w:p>
    <w:p w:rsidR="006B5495" w:rsidRPr="00F047C8" w:rsidRDefault="006B5495" w:rsidP="006B5495">
      <w:pPr>
        <w:pStyle w:val="Heading1"/>
        <w:keepNext w:val="0"/>
        <w:widowControl w:val="0"/>
        <w:rPr>
          <w:rFonts w:ascii="Times New Roman" w:hAnsi="Times New Roman"/>
          <w:sz w:val="24"/>
          <w:szCs w:val="24"/>
          <w:lang w:val="ru-RU"/>
        </w:rPr>
      </w:pPr>
      <w:r w:rsidRPr="00F047C8">
        <w:rPr>
          <w:rFonts w:ascii="Times New Roman" w:hAnsi="Times New Roman"/>
          <w:sz w:val="24"/>
          <w:szCs w:val="24"/>
          <w:lang w:val="ru-RU"/>
        </w:rPr>
        <w:t xml:space="preserve">Р Е </w:t>
      </w:r>
      <w:r w:rsidRPr="00F047C8">
        <w:rPr>
          <w:rFonts w:ascii="Times New Roman" w:hAnsi="Times New Roman"/>
          <w:sz w:val="24"/>
          <w:szCs w:val="24"/>
          <w:lang w:val="sr-Cyrl-CS"/>
        </w:rPr>
        <w:t>Ш</w:t>
      </w:r>
      <w:r w:rsidRPr="00F047C8">
        <w:rPr>
          <w:rFonts w:ascii="Times New Roman" w:hAnsi="Times New Roman"/>
          <w:sz w:val="24"/>
          <w:szCs w:val="24"/>
          <w:lang w:val="ru-RU"/>
        </w:rPr>
        <w:t xml:space="preserve"> Е </w:t>
      </w:r>
      <w:r w:rsidRPr="00F047C8">
        <w:rPr>
          <w:rFonts w:ascii="Times New Roman" w:hAnsi="Times New Roman"/>
          <w:sz w:val="24"/>
          <w:szCs w:val="24"/>
          <w:lang w:val="sr-Cyrl-CS"/>
        </w:rPr>
        <w:t xml:space="preserve">Њ </w:t>
      </w:r>
      <w:r w:rsidRPr="00F047C8">
        <w:rPr>
          <w:rFonts w:ascii="Times New Roman" w:hAnsi="Times New Roman"/>
          <w:sz w:val="24"/>
          <w:szCs w:val="24"/>
          <w:lang w:val="ru-RU"/>
        </w:rPr>
        <w:t>Е</w:t>
      </w:r>
    </w:p>
    <w:p w:rsidR="006B5495" w:rsidRPr="00F047C8" w:rsidRDefault="006B5495" w:rsidP="006B5495">
      <w:pPr>
        <w:widowControl w:val="0"/>
        <w:jc w:val="center"/>
        <w:rPr>
          <w:rFonts w:cs="Times New Roman"/>
          <w:b/>
          <w:szCs w:val="24"/>
          <w:lang w:val="ru-RU"/>
        </w:rPr>
      </w:pPr>
    </w:p>
    <w:p w:rsidR="006B5495" w:rsidRPr="00F047C8" w:rsidRDefault="006B5495" w:rsidP="006B5495">
      <w:pPr>
        <w:widowControl w:val="0"/>
        <w:jc w:val="center"/>
        <w:rPr>
          <w:rFonts w:cs="Times New Roman"/>
          <w:b/>
          <w:szCs w:val="24"/>
          <w:lang/>
        </w:rPr>
      </w:pPr>
      <w:r w:rsidRPr="00F047C8">
        <w:rPr>
          <w:rFonts w:cs="Times New Roman"/>
          <w:b/>
          <w:szCs w:val="24"/>
          <w:lang w:val="ru-RU"/>
        </w:rPr>
        <w:t>О</w:t>
      </w:r>
      <w:r w:rsidRPr="00F047C8">
        <w:rPr>
          <w:rFonts w:cs="Times New Roman"/>
          <w:b/>
          <w:szCs w:val="24"/>
          <w:lang w:val="sr-Cyrl-CS"/>
        </w:rPr>
        <w:t xml:space="preserve"> </w:t>
      </w:r>
      <w:r>
        <w:rPr>
          <w:rFonts w:cs="Times New Roman"/>
          <w:b/>
          <w:szCs w:val="24"/>
          <w:lang w:val="ru-RU"/>
        </w:rPr>
        <w:t>ИМЕНОВАЊУ ПРЕДСЕДНИКА И ЧЛАНА</w:t>
      </w:r>
      <w:r w:rsidRPr="00F047C8">
        <w:rPr>
          <w:rFonts w:cs="Times New Roman"/>
          <w:b/>
          <w:szCs w:val="24"/>
          <w:lang w:val="ru-RU"/>
        </w:rPr>
        <w:t xml:space="preserve"> </w:t>
      </w:r>
      <w:r>
        <w:rPr>
          <w:rFonts w:cs="Times New Roman"/>
          <w:b/>
          <w:szCs w:val="24"/>
          <w:lang w:val="ru-RU"/>
        </w:rPr>
        <w:t>НАДЗОРНОГ</w:t>
      </w:r>
      <w:r w:rsidRPr="00F047C8">
        <w:rPr>
          <w:rFonts w:cs="Times New Roman"/>
          <w:b/>
          <w:szCs w:val="24"/>
          <w:lang w:val="ru-RU"/>
        </w:rPr>
        <w:t xml:space="preserve"> ОДБОРА</w:t>
      </w:r>
      <w:r w:rsidRPr="00F047C8">
        <w:rPr>
          <w:rFonts w:cs="Times New Roman"/>
          <w:b/>
          <w:szCs w:val="24"/>
          <w:lang/>
        </w:rPr>
        <w:t xml:space="preserve"> </w:t>
      </w:r>
    </w:p>
    <w:p w:rsidR="006B5495" w:rsidRPr="00CD78DA" w:rsidRDefault="006B5495" w:rsidP="006B5495">
      <w:pPr>
        <w:widowControl w:val="0"/>
        <w:jc w:val="center"/>
        <w:rPr>
          <w:rFonts w:cs="Times New Roman"/>
          <w:b/>
          <w:szCs w:val="24"/>
          <w:lang/>
        </w:rPr>
      </w:pPr>
      <w:r w:rsidRPr="00CD78DA">
        <w:rPr>
          <w:rFonts w:cs="Times New Roman"/>
          <w:b/>
          <w:szCs w:val="24"/>
          <w:lang/>
        </w:rPr>
        <w:t>ОБРАЗОВНО-КУЛТУРНОГ ЦЕНТРА „ВУК КАРАЏИЋ</w:t>
      </w:r>
      <w:r w:rsidRPr="00CD78DA">
        <w:rPr>
          <w:rFonts w:cs="Times New Roman"/>
          <w:b/>
          <w:szCs w:val="24"/>
          <w:lang w:val="ru-RU"/>
        </w:rPr>
        <w:t>”</w:t>
      </w:r>
      <w:r w:rsidRPr="00CD78DA">
        <w:rPr>
          <w:rFonts w:cs="Times New Roman"/>
          <w:b/>
          <w:szCs w:val="24"/>
          <w:lang/>
        </w:rPr>
        <w:t xml:space="preserve"> </w:t>
      </w:r>
    </w:p>
    <w:p w:rsidR="006B5495" w:rsidRPr="00F047C8" w:rsidRDefault="006B5495" w:rsidP="006B5495">
      <w:pPr>
        <w:widowControl w:val="0"/>
        <w:jc w:val="center"/>
        <w:rPr>
          <w:rFonts w:cs="Times New Roman"/>
          <w:b/>
          <w:szCs w:val="24"/>
          <w:lang w:val="ru-RU"/>
        </w:rPr>
      </w:pPr>
    </w:p>
    <w:p w:rsidR="006B5495" w:rsidRPr="00F047C8" w:rsidRDefault="006B5495" w:rsidP="006B5495">
      <w:pPr>
        <w:widowControl w:val="0"/>
        <w:jc w:val="center"/>
        <w:rPr>
          <w:rFonts w:cs="Times New Roman"/>
          <w:szCs w:val="24"/>
          <w:lang w:val="ru-RU"/>
        </w:rPr>
      </w:pPr>
      <w:r w:rsidRPr="00F047C8">
        <w:rPr>
          <w:rFonts w:cs="Times New Roman"/>
          <w:szCs w:val="24"/>
        </w:rPr>
        <w:t>I</w:t>
      </w:r>
    </w:p>
    <w:p w:rsidR="006B5495" w:rsidRPr="00F047C8" w:rsidRDefault="006B5495" w:rsidP="006B5495">
      <w:pPr>
        <w:rPr>
          <w:rFonts w:cs="Times New Roman"/>
          <w:szCs w:val="24"/>
          <w:lang w:val="ru-RU"/>
        </w:rPr>
      </w:pPr>
    </w:p>
    <w:p w:rsidR="006B5495" w:rsidRPr="00F047C8" w:rsidRDefault="006B5495" w:rsidP="006B5495">
      <w:pPr>
        <w:pStyle w:val="BodyText"/>
        <w:spacing w:after="0"/>
        <w:rPr>
          <w:rFonts w:cs="Times New Roman"/>
          <w:szCs w:val="24"/>
          <w:lang/>
        </w:rPr>
      </w:pPr>
      <w:r w:rsidRPr="00F047C8">
        <w:rPr>
          <w:rFonts w:cs="Times New Roman"/>
          <w:szCs w:val="24"/>
          <w:lang w:val="ru-RU"/>
        </w:rPr>
        <w:tab/>
      </w:r>
      <w:r w:rsidRPr="00F047C8">
        <w:rPr>
          <w:rFonts w:cs="Times New Roman"/>
          <w:szCs w:val="24"/>
          <w:lang w:val="ru-RU"/>
        </w:rPr>
        <w:tab/>
      </w:r>
      <w:r w:rsidRPr="00F047C8">
        <w:rPr>
          <w:rFonts w:cs="Times New Roman"/>
          <w:szCs w:val="24"/>
          <w:lang/>
        </w:rPr>
        <w:t xml:space="preserve">У </w:t>
      </w:r>
      <w:r>
        <w:rPr>
          <w:rFonts w:cs="Times New Roman"/>
          <w:szCs w:val="24"/>
          <w:lang/>
        </w:rPr>
        <w:t>Надзорни</w:t>
      </w:r>
      <w:r w:rsidRPr="00F047C8">
        <w:rPr>
          <w:rFonts w:cs="Times New Roman"/>
          <w:szCs w:val="24"/>
          <w:lang/>
        </w:rPr>
        <w:t xml:space="preserve"> одбор </w:t>
      </w:r>
      <w:r>
        <w:rPr>
          <w:rFonts w:cs="Times New Roman"/>
          <w:szCs w:val="24"/>
          <w:lang/>
        </w:rPr>
        <w:t>Образовно-културног центра „Вук Караџић</w:t>
      </w:r>
      <w:r w:rsidRPr="00F047C8">
        <w:rPr>
          <w:rFonts w:cs="Times New Roman"/>
          <w:szCs w:val="24"/>
          <w:lang w:val="ru-RU"/>
        </w:rPr>
        <w:t>”</w:t>
      </w:r>
      <w:r>
        <w:rPr>
          <w:rFonts w:cs="Times New Roman"/>
          <w:szCs w:val="24"/>
          <w:lang/>
        </w:rPr>
        <w:t xml:space="preserve"> </w:t>
      </w:r>
      <w:r w:rsidRPr="00F047C8">
        <w:rPr>
          <w:rFonts w:cs="Times New Roman"/>
          <w:szCs w:val="24"/>
          <w:lang/>
        </w:rPr>
        <w:t>именују се:</w:t>
      </w:r>
    </w:p>
    <w:p w:rsidR="006B5495" w:rsidRPr="00F047C8" w:rsidRDefault="006B5495" w:rsidP="006B5495">
      <w:pPr>
        <w:pStyle w:val="BodyText"/>
        <w:spacing w:after="0"/>
        <w:rPr>
          <w:rFonts w:cs="Times New Roman"/>
          <w:szCs w:val="24"/>
          <w:lang/>
        </w:rPr>
      </w:pPr>
    </w:p>
    <w:p w:rsidR="006B5495" w:rsidRPr="00F047C8" w:rsidRDefault="006B5495" w:rsidP="006B5495">
      <w:pPr>
        <w:pStyle w:val="BodyText"/>
        <w:spacing w:after="0"/>
        <w:ind w:left="720" w:firstLine="720"/>
        <w:rPr>
          <w:rFonts w:cs="Times New Roman"/>
          <w:szCs w:val="24"/>
          <w:lang/>
        </w:rPr>
      </w:pPr>
      <w:r w:rsidRPr="00F047C8">
        <w:rPr>
          <w:rFonts w:cs="Times New Roman"/>
          <w:szCs w:val="24"/>
          <w:lang/>
        </w:rPr>
        <w:t xml:space="preserve">1) за председника: </w:t>
      </w:r>
    </w:p>
    <w:p w:rsidR="006B5495" w:rsidRPr="00F047C8" w:rsidRDefault="006B5495" w:rsidP="006B5495">
      <w:pPr>
        <w:pStyle w:val="BodyText"/>
        <w:spacing w:after="0"/>
        <w:rPr>
          <w:rFonts w:cs="Times New Roman"/>
          <w:szCs w:val="24"/>
          <w:lang/>
        </w:rPr>
      </w:pPr>
      <w:r w:rsidRPr="00F047C8">
        <w:rPr>
          <w:rFonts w:cs="Times New Roman"/>
          <w:szCs w:val="24"/>
          <w:lang/>
        </w:rPr>
        <w:tab/>
      </w:r>
      <w:r w:rsidRPr="00F047C8">
        <w:rPr>
          <w:rFonts w:cs="Times New Roman"/>
          <w:szCs w:val="24"/>
          <w:lang/>
        </w:rPr>
        <w:tab/>
        <w:t>-</w:t>
      </w:r>
      <w:r>
        <w:rPr>
          <w:rFonts w:cs="Times New Roman"/>
          <w:szCs w:val="24"/>
          <w:lang/>
        </w:rPr>
        <w:t xml:space="preserve"> доц. др Габријела Грујић Гарић, вршилац дужности помоћника министра просвете, науке и технолошког развоја</w:t>
      </w:r>
      <w:r w:rsidRPr="00F047C8">
        <w:rPr>
          <w:rFonts w:cs="Times New Roman"/>
          <w:szCs w:val="24"/>
          <w:lang/>
        </w:rPr>
        <w:t>;</w:t>
      </w:r>
    </w:p>
    <w:p w:rsidR="006B5495" w:rsidRPr="00F047C8" w:rsidRDefault="006B5495" w:rsidP="006B5495">
      <w:pPr>
        <w:pStyle w:val="BodyText"/>
        <w:spacing w:after="0"/>
        <w:rPr>
          <w:rFonts w:cs="Times New Roman"/>
          <w:szCs w:val="24"/>
          <w:lang w:val="ru-RU"/>
        </w:rPr>
      </w:pPr>
    </w:p>
    <w:p w:rsidR="006B5495" w:rsidRPr="00F047C8" w:rsidRDefault="006B5495" w:rsidP="006B5495">
      <w:pPr>
        <w:pStyle w:val="BodyText"/>
        <w:spacing w:after="0"/>
        <w:rPr>
          <w:rFonts w:cs="Times New Roman"/>
          <w:szCs w:val="24"/>
          <w:lang w:val="ru-RU"/>
        </w:rPr>
      </w:pPr>
      <w:r>
        <w:rPr>
          <w:rFonts w:cs="Times New Roman"/>
          <w:szCs w:val="24"/>
          <w:lang w:val="ru-RU"/>
        </w:rPr>
        <w:tab/>
      </w:r>
      <w:r>
        <w:rPr>
          <w:rFonts w:cs="Times New Roman"/>
          <w:szCs w:val="24"/>
          <w:lang w:val="ru-RU"/>
        </w:rPr>
        <w:tab/>
        <w:t>2) за члана</w:t>
      </w:r>
      <w:r w:rsidRPr="00F047C8">
        <w:rPr>
          <w:rFonts w:cs="Times New Roman"/>
          <w:szCs w:val="24"/>
          <w:lang w:val="ru-RU"/>
        </w:rPr>
        <w:t>:</w:t>
      </w:r>
    </w:p>
    <w:p w:rsidR="006B5495" w:rsidRPr="00F047C8" w:rsidRDefault="006B5495" w:rsidP="006B5495">
      <w:pPr>
        <w:pStyle w:val="BodyText"/>
        <w:spacing w:after="0"/>
        <w:rPr>
          <w:rFonts w:cs="Times New Roman"/>
          <w:szCs w:val="24"/>
          <w:lang w:val="ru-RU"/>
        </w:rPr>
      </w:pPr>
      <w:r w:rsidRPr="00F047C8">
        <w:rPr>
          <w:rFonts w:cs="Times New Roman"/>
          <w:szCs w:val="24"/>
          <w:lang w:val="ru-RU"/>
        </w:rPr>
        <w:tab/>
      </w:r>
      <w:r w:rsidRPr="00F047C8">
        <w:rPr>
          <w:rFonts w:cs="Times New Roman"/>
          <w:szCs w:val="24"/>
          <w:lang w:val="ru-RU"/>
        </w:rPr>
        <w:tab/>
      </w:r>
      <w:r>
        <w:rPr>
          <w:rFonts w:cs="Times New Roman"/>
          <w:szCs w:val="24"/>
          <w:lang w:val="ru-RU"/>
        </w:rPr>
        <w:t xml:space="preserve">- Весна Недељковић, вршилац дужности помоћника </w:t>
      </w:r>
      <w:r>
        <w:rPr>
          <w:rFonts w:cs="Times New Roman"/>
          <w:szCs w:val="24"/>
          <w:lang/>
        </w:rPr>
        <w:t>министра просвете, науке и технолошког развоја</w:t>
      </w:r>
      <w:r>
        <w:rPr>
          <w:rFonts w:cs="Times New Roman"/>
          <w:szCs w:val="24"/>
          <w:lang w:val="ru-RU"/>
        </w:rPr>
        <w:t>.</w:t>
      </w:r>
    </w:p>
    <w:p w:rsidR="006B5495" w:rsidRPr="00F047C8" w:rsidRDefault="006B5495" w:rsidP="006B5495">
      <w:pPr>
        <w:pStyle w:val="BodyText"/>
        <w:spacing w:after="0"/>
        <w:rPr>
          <w:rFonts w:cs="Times New Roman"/>
          <w:szCs w:val="24"/>
          <w:lang w:val="ru-RU"/>
        </w:rPr>
      </w:pPr>
      <w:r w:rsidRPr="00F047C8">
        <w:rPr>
          <w:rFonts w:cs="Times New Roman"/>
          <w:szCs w:val="24"/>
          <w:lang/>
        </w:rPr>
        <w:tab/>
      </w:r>
      <w:r w:rsidRPr="00F047C8">
        <w:rPr>
          <w:rFonts w:cs="Times New Roman"/>
          <w:szCs w:val="24"/>
          <w:lang/>
        </w:rPr>
        <w:tab/>
      </w:r>
      <w:r w:rsidRPr="00F047C8">
        <w:rPr>
          <w:rFonts w:cs="Times New Roman"/>
          <w:szCs w:val="24"/>
          <w:lang w:val="ru-RU"/>
        </w:rPr>
        <w:tab/>
      </w:r>
    </w:p>
    <w:p w:rsidR="006B5495" w:rsidRPr="00F047C8" w:rsidRDefault="006B5495" w:rsidP="006B5495">
      <w:pPr>
        <w:pStyle w:val="BodyText"/>
        <w:spacing w:after="0"/>
        <w:jc w:val="center"/>
        <w:rPr>
          <w:rFonts w:cs="Times New Roman"/>
          <w:szCs w:val="24"/>
          <w:lang/>
        </w:rPr>
      </w:pPr>
      <w:r w:rsidRPr="00F047C8">
        <w:rPr>
          <w:rFonts w:cs="Times New Roman"/>
          <w:szCs w:val="24"/>
        </w:rPr>
        <w:t>II</w:t>
      </w:r>
    </w:p>
    <w:p w:rsidR="006B5495" w:rsidRPr="00F047C8" w:rsidRDefault="006B5495" w:rsidP="006B5495">
      <w:pPr>
        <w:pStyle w:val="BodyText"/>
        <w:spacing w:after="0"/>
        <w:jc w:val="center"/>
        <w:rPr>
          <w:rFonts w:cs="Times New Roman"/>
          <w:szCs w:val="24"/>
          <w:lang w:val="ru-RU"/>
        </w:rPr>
      </w:pPr>
      <w:r w:rsidRPr="00F047C8">
        <w:rPr>
          <w:rFonts w:cs="Times New Roman"/>
          <w:szCs w:val="24"/>
          <w:lang/>
        </w:rPr>
        <w:t xml:space="preserve"> </w:t>
      </w:r>
    </w:p>
    <w:p w:rsidR="006B5495" w:rsidRPr="00F047C8" w:rsidRDefault="006B5495" w:rsidP="006B5495">
      <w:pPr>
        <w:pStyle w:val="BodyText"/>
        <w:spacing w:after="0"/>
        <w:jc w:val="center"/>
        <w:rPr>
          <w:rFonts w:cs="Times New Roman"/>
          <w:szCs w:val="24"/>
          <w:lang w:val="sr-Cyrl-CS"/>
        </w:rPr>
      </w:pPr>
      <w:r w:rsidRPr="00F047C8">
        <w:rPr>
          <w:rFonts w:cs="Times New Roman"/>
          <w:szCs w:val="24"/>
          <w:lang w:val="ru-RU"/>
        </w:rPr>
        <w:tab/>
      </w:r>
      <w:r w:rsidRPr="00F047C8">
        <w:rPr>
          <w:rFonts w:cs="Times New Roman"/>
          <w:szCs w:val="24"/>
          <w:lang w:val="sr-Cyrl-CS"/>
        </w:rPr>
        <w:t xml:space="preserve">Ово решење објавити у </w:t>
      </w:r>
      <w:r w:rsidRPr="00F047C8">
        <w:rPr>
          <w:rFonts w:cs="Times New Roman"/>
          <w:szCs w:val="24"/>
          <w:lang w:val="sr-Latn-CS"/>
        </w:rPr>
        <w:t>„</w:t>
      </w:r>
      <w:r w:rsidRPr="00F047C8">
        <w:rPr>
          <w:rFonts w:cs="Times New Roman"/>
          <w:szCs w:val="24"/>
          <w:lang w:val="sr-Cyrl-CS"/>
        </w:rPr>
        <w:t>Службеном гласнику Републике Србије</w:t>
      </w:r>
      <w:r w:rsidRPr="00F047C8">
        <w:rPr>
          <w:rFonts w:cs="Times New Roman"/>
          <w:szCs w:val="24"/>
          <w:lang w:val="ru-RU"/>
        </w:rPr>
        <w:t>”</w:t>
      </w:r>
      <w:r w:rsidRPr="00F047C8">
        <w:rPr>
          <w:rFonts w:cs="Times New Roman"/>
          <w:szCs w:val="24"/>
          <w:lang w:val="sr-Cyrl-CS"/>
        </w:rPr>
        <w:t>.</w:t>
      </w:r>
    </w:p>
    <w:p w:rsidR="006B5495" w:rsidRPr="00F047C8" w:rsidRDefault="006B5495" w:rsidP="006B5495">
      <w:pPr>
        <w:rPr>
          <w:rFonts w:cs="Times New Roman"/>
          <w:szCs w:val="24"/>
          <w:lang w:val="sr-Cyrl-CS"/>
        </w:rPr>
      </w:pPr>
    </w:p>
    <w:p w:rsidR="006B5495" w:rsidRPr="00F047C8" w:rsidRDefault="006B5495" w:rsidP="006B5495">
      <w:pPr>
        <w:rPr>
          <w:rFonts w:cs="Times New Roman"/>
          <w:szCs w:val="24"/>
          <w:lang w:val="ru-RU"/>
        </w:rPr>
      </w:pPr>
    </w:p>
    <w:p w:rsidR="006B5495" w:rsidRPr="00F047C8" w:rsidRDefault="006B5495" w:rsidP="006B5495">
      <w:pPr>
        <w:rPr>
          <w:rFonts w:cs="Times New Roman"/>
          <w:szCs w:val="24"/>
          <w:lang w:val="ru-RU"/>
        </w:rPr>
      </w:pPr>
      <w:r w:rsidRPr="00F047C8">
        <w:rPr>
          <w:rFonts w:cs="Times New Roman"/>
          <w:szCs w:val="24"/>
          <w:lang w:val="ru-RU"/>
        </w:rPr>
        <w:t>24 Број: 119-</w:t>
      </w:r>
      <w:r>
        <w:rPr>
          <w:rFonts w:cs="Times New Roman"/>
          <w:szCs w:val="24"/>
          <w:lang w:val="ru-RU"/>
        </w:rPr>
        <w:t>2079/2018</w:t>
      </w:r>
    </w:p>
    <w:p w:rsidR="006B5495" w:rsidRPr="00F047C8" w:rsidRDefault="00A26881" w:rsidP="006B5495">
      <w:pPr>
        <w:rPr>
          <w:rFonts w:cs="Times New Roman"/>
          <w:szCs w:val="24"/>
          <w:lang w:val="sr-Cyrl-CS"/>
        </w:rPr>
      </w:pPr>
      <w:r>
        <w:rPr>
          <w:rFonts w:cs="Times New Roman"/>
          <w:szCs w:val="24"/>
          <w:lang w:val="sr-Cyrl-CS"/>
        </w:rPr>
        <w:t>У Београду, 8. марта 2018. године</w:t>
      </w:r>
    </w:p>
    <w:p w:rsidR="006B5495" w:rsidRPr="00F047C8" w:rsidRDefault="006B5495" w:rsidP="006B5495">
      <w:pPr>
        <w:jc w:val="center"/>
        <w:rPr>
          <w:rFonts w:cs="Times New Roman"/>
          <w:szCs w:val="24"/>
          <w:lang/>
        </w:rPr>
      </w:pPr>
    </w:p>
    <w:p w:rsidR="006B5495" w:rsidRPr="00F047C8" w:rsidRDefault="006B5495" w:rsidP="006B5495">
      <w:pPr>
        <w:jc w:val="center"/>
        <w:rPr>
          <w:rFonts w:cs="Times New Roman"/>
          <w:szCs w:val="24"/>
          <w:lang/>
        </w:rPr>
      </w:pPr>
    </w:p>
    <w:p w:rsidR="006B5495" w:rsidRDefault="006B5495" w:rsidP="006B5495">
      <w:pPr>
        <w:jc w:val="center"/>
        <w:rPr>
          <w:rFonts w:cs="Times New Roman"/>
          <w:b/>
          <w:szCs w:val="24"/>
          <w:lang w:val="ru-RU"/>
        </w:rPr>
      </w:pPr>
      <w:r w:rsidRPr="00F047C8">
        <w:rPr>
          <w:rFonts w:cs="Times New Roman"/>
          <w:b/>
          <w:szCs w:val="24"/>
          <w:lang w:val="ru-RU"/>
        </w:rPr>
        <w:t>В  Л  А  Д  А</w:t>
      </w:r>
    </w:p>
    <w:p w:rsidR="009E1424" w:rsidRDefault="009E1424" w:rsidP="006B5495">
      <w:pPr>
        <w:jc w:val="center"/>
        <w:rPr>
          <w:rFonts w:cs="Times New Roman"/>
          <w:b/>
          <w:szCs w:val="24"/>
          <w:lang w:val="ru-RU"/>
        </w:rPr>
      </w:pPr>
    </w:p>
    <w:p w:rsidR="009E1424" w:rsidRDefault="009E1424" w:rsidP="006B5495">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F047C8" w:rsidRDefault="009E1424" w:rsidP="006B5495">
      <w:pPr>
        <w:jc w:val="center"/>
        <w:rPr>
          <w:rFonts w:cs="Times New Roman"/>
          <w:b/>
          <w:szCs w:val="24"/>
          <w:lang w:val="ru-RU"/>
        </w:rPr>
      </w:pPr>
    </w:p>
    <w:p w:rsidR="006B5495" w:rsidRPr="00F047C8" w:rsidRDefault="006B5495" w:rsidP="006B5495">
      <w:pPr>
        <w:jc w:val="center"/>
        <w:rPr>
          <w:rFonts w:cs="Times New Roman"/>
          <w:b/>
          <w:szCs w:val="24"/>
          <w:lang/>
        </w:rPr>
      </w:pPr>
    </w:p>
    <w:p w:rsidR="00247EE4" w:rsidRDefault="00247EE4" w:rsidP="00D43A5D">
      <w:pPr>
        <w:jc w:val="right"/>
        <w:rPr>
          <w:szCs w:val="24"/>
          <w:lang/>
        </w:rPr>
        <w:sectPr w:rsidR="00247EE4" w:rsidSect="006B5495">
          <w:pgSz w:w="12240" w:h="15840" w:code="1"/>
          <w:pgMar w:top="993" w:right="1440" w:bottom="1440" w:left="1440" w:header="708" w:footer="708" w:gutter="0"/>
          <w:cols w:space="708"/>
          <w:docGrid w:linePitch="360"/>
        </w:sectPr>
      </w:pPr>
    </w:p>
    <w:p w:rsidR="00C13C86" w:rsidRDefault="00C13C86" w:rsidP="00C13C86">
      <w:pPr>
        <w:rPr>
          <w:szCs w:val="24"/>
        </w:rPr>
      </w:pPr>
    </w:p>
    <w:p w:rsidR="009E1424" w:rsidRPr="00ED68B8" w:rsidRDefault="009E1424" w:rsidP="00C13C86">
      <w:pPr>
        <w:rPr>
          <w:szCs w:val="24"/>
        </w:rPr>
      </w:pPr>
    </w:p>
    <w:p w:rsidR="00C13C86" w:rsidRPr="00ED68B8" w:rsidRDefault="00C13C86" w:rsidP="00C13C86">
      <w:pPr>
        <w:rPr>
          <w:szCs w:val="24"/>
          <w:lang w:val="sr-Cyrl-CS"/>
        </w:rPr>
      </w:pPr>
      <w:r w:rsidRPr="00ED68B8">
        <w:rPr>
          <w:szCs w:val="24"/>
          <w:lang w:val="sr-Cyrl-CS"/>
        </w:rPr>
        <w:tab/>
      </w:r>
      <w:r w:rsidRPr="00ED68B8">
        <w:rPr>
          <w:szCs w:val="24"/>
          <w:lang w:val="sr-Cyrl-CS"/>
        </w:rPr>
        <w:tab/>
        <w:t xml:space="preserve">На основу тачке </w:t>
      </w:r>
      <w:r w:rsidRPr="00ED68B8">
        <w:rPr>
          <w:szCs w:val="24"/>
          <w:lang/>
        </w:rPr>
        <w:t>5</w:t>
      </w:r>
      <w:r w:rsidRPr="00ED68B8">
        <w:rPr>
          <w:szCs w:val="24"/>
          <w:lang w:val="sr-Cyrl-CS"/>
        </w:rPr>
        <w:t>. став 3. Одлуке о оснивању Координационог тела за спровођење Споразума о питањима сукцесије („Службени гласник РС”, бр. 51/06, 62/07, 86/08, 70/10, 23/11</w:t>
      </w:r>
      <w:r>
        <w:rPr>
          <w:szCs w:val="24"/>
          <w:lang w:val="sr-Cyrl-CS"/>
        </w:rPr>
        <w:t>,</w:t>
      </w:r>
      <w:r w:rsidRPr="00ED68B8">
        <w:rPr>
          <w:szCs w:val="24"/>
          <w:lang w:val="sr-Cyrl-CS"/>
        </w:rPr>
        <w:t xml:space="preserve"> 100/12</w:t>
      </w:r>
      <w:r>
        <w:rPr>
          <w:szCs w:val="24"/>
          <w:lang w:val="sr-Cyrl-CS"/>
        </w:rPr>
        <w:t>, 113/14, 80/16 и 90/17</w:t>
      </w:r>
      <w:r w:rsidRPr="00ED68B8">
        <w:rPr>
          <w:szCs w:val="24"/>
          <w:lang w:val="sr-Cyrl-CS"/>
        </w:rPr>
        <w:t>) и члана 43. став 2. Закона о Влади („Службени гласник РС”, бр.</w:t>
      </w:r>
      <w:r w:rsidRPr="00ED68B8">
        <w:rPr>
          <w:szCs w:val="24"/>
          <w:lang w:val="sr-Latn-CS"/>
        </w:rPr>
        <w:t xml:space="preserve"> 55/05, 71/05 </w:t>
      </w:r>
      <w:r w:rsidRPr="00ED68B8">
        <w:rPr>
          <w:szCs w:val="24"/>
          <w:lang w:val="sr-Cyrl-CS"/>
        </w:rPr>
        <w:t>–</w:t>
      </w:r>
      <w:r w:rsidRPr="00ED68B8">
        <w:rPr>
          <w:szCs w:val="24"/>
          <w:lang w:val="sr-Latn-CS"/>
        </w:rPr>
        <w:t xml:space="preserve"> </w:t>
      </w:r>
      <w:r w:rsidRPr="00ED68B8">
        <w:rPr>
          <w:szCs w:val="24"/>
          <w:lang w:val="sr-Cyrl-CS"/>
        </w:rPr>
        <w:t xml:space="preserve">исправка, </w:t>
      </w:r>
      <w:r w:rsidRPr="00ED68B8">
        <w:rPr>
          <w:szCs w:val="24"/>
          <w:lang w:val="sr-Latn-CS"/>
        </w:rPr>
        <w:t xml:space="preserve">101/07, 65/08, 16/11, </w:t>
      </w:r>
      <w:r w:rsidRPr="00ED68B8">
        <w:rPr>
          <w:szCs w:val="24"/>
          <w:lang w:val="sr-Cyrl-CS"/>
        </w:rPr>
        <w:t xml:space="preserve">68/12 – УС, </w:t>
      </w:r>
      <w:r w:rsidRPr="00ED68B8">
        <w:rPr>
          <w:szCs w:val="24"/>
          <w:lang w:val="sr-Latn-CS"/>
        </w:rPr>
        <w:t>72/12, 7/14</w:t>
      </w:r>
      <w:r w:rsidRPr="00ED68B8">
        <w:rPr>
          <w:szCs w:val="24"/>
          <w:lang w:val="sr-Cyrl-CS"/>
        </w:rPr>
        <w:t xml:space="preserve"> – УС и </w:t>
      </w:r>
      <w:r w:rsidRPr="00ED68B8">
        <w:rPr>
          <w:szCs w:val="24"/>
          <w:lang w:val="sr-Latn-CS"/>
        </w:rPr>
        <w:t>44/14)</w:t>
      </w:r>
      <w:r w:rsidRPr="00ED68B8">
        <w:rPr>
          <w:szCs w:val="24"/>
          <w:lang w:val="sr-Cyrl-CS"/>
        </w:rPr>
        <w:t>,</w:t>
      </w:r>
    </w:p>
    <w:p w:rsidR="00C13C86" w:rsidRPr="00ED68B8" w:rsidRDefault="00C13C86" w:rsidP="00C13C86">
      <w:pPr>
        <w:rPr>
          <w:szCs w:val="24"/>
          <w:lang w:val="sr-Cyrl-CS"/>
        </w:rPr>
      </w:pPr>
    </w:p>
    <w:p w:rsidR="00C13C86" w:rsidRPr="00ED68B8" w:rsidRDefault="00C13C86" w:rsidP="00C13C86">
      <w:pPr>
        <w:rPr>
          <w:szCs w:val="24"/>
          <w:lang w:val="sr-Cyrl-CS"/>
        </w:rPr>
      </w:pPr>
      <w:r w:rsidRPr="00ED68B8">
        <w:rPr>
          <w:szCs w:val="24"/>
          <w:lang w:val="sr-Cyrl-CS"/>
        </w:rPr>
        <w:tab/>
      </w:r>
      <w:r w:rsidRPr="00ED68B8">
        <w:rPr>
          <w:szCs w:val="24"/>
          <w:lang w:val="sr-Cyrl-CS"/>
        </w:rPr>
        <w:tab/>
        <w:t>Влада доноси</w:t>
      </w:r>
    </w:p>
    <w:p w:rsidR="00C13C86" w:rsidRPr="00ED68B8" w:rsidRDefault="00C13C86" w:rsidP="00C13C86">
      <w:pPr>
        <w:rPr>
          <w:b/>
          <w:szCs w:val="24"/>
          <w:lang w:val="sr-Cyrl-CS"/>
        </w:rPr>
      </w:pPr>
    </w:p>
    <w:p w:rsidR="00C13C86" w:rsidRPr="00ED68B8" w:rsidRDefault="00C13C86" w:rsidP="00C13C86">
      <w:pPr>
        <w:jc w:val="center"/>
        <w:rPr>
          <w:b/>
          <w:szCs w:val="24"/>
          <w:lang w:val="sr-Cyrl-CS"/>
        </w:rPr>
      </w:pPr>
      <w:r w:rsidRPr="00ED68B8">
        <w:rPr>
          <w:b/>
          <w:szCs w:val="24"/>
          <w:lang w:val="sr-Cyrl-CS"/>
        </w:rPr>
        <w:t>Р Е Ш Е Њ Е</w:t>
      </w:r>
    </w:p>
    <w:p w:rsidR="00C13C86" w:rsidRPr="00ED68B8" w:rsidRDefault="00C13C86" w:rsidP="00C13C86">
      <w:pPr>
        <w:jc w:val="center"/>
        <w:rPr>
          <w:b/>
          <w:szCs w:val="24"/>
          <w:lang w:val="sr-Cyrl-CS"/>
        </w:rPr>
      </w:pPr>
    </w:p>
    <w:p w:rsidR="00C13C86" w:rsidRDefault="00C13C86" w:rsidP="00C13C86">
      <w:pPr>
        <w:tabs>
          <w:tab w:val="left" w:pos="720"/>
        </w:tabs>
        <w:jc w:val="center"/>
        <w:rPr>
          <w:b/>
          <w:szCs w:val="24"/>
          <w:lang/>
        </w:rPr>
      </w:pPr>
      <w:r w:rsidRPr="00ED68B8">
        <w:rPr>
          <w:b/>
          <w:szCs w:val="24"/>
          <w:lang/>
        </w:rPr>
        <w:t xml:space="preserve">О РАЗРЕШЕЊУ </w:t>
      </w:r>
      <w:r>
        <w:rPr>
          <w:b/>
          <w:szCs w:val="24"/>
          <w:lang/>
        </w:rPr>
        <w:t xml:space="preserve">ПРЕДСЕДНИКА И </w:t>
      </w:r>
      <w:r w:rsidRPr="00ED68B8">
        <w:rPr>
          <w:b/>
          <w:szCs w:val="24"/>
          <w:lang/>
        </w:rPr>
        <w:t xml:space="preserve">ЧЛАНОВА СТРУЧНЕ ГРУПЕ </w:t>
      </w:r>
    </w:p>
    <w:p w:rsidR="00C13C86" w:rsidRPr="00ED68B8" w:rsidRDefault="00C13C86" w:rsidP="00C13C86">
      <w:pPr>
        <w:tabs>
          <w:tab w:val="left" w:pos="720"/>
        </w:tabs>
        <w:jc w:val="center"/>
        <w:rPr>
          <w:b/>
          <w:szCs w:val="24"/>
          <w:lang w:val="sr-Cyrl-CS"/>
        </w:rPr>
      </w:pPr>
      <w:r w:rsidRPr="00ED68B8">
        <w:rPr>
          <w:b/>
          <w:szCs w:val="24"/>
          <w:lang/>
        </w:rPr>
        <w:t>ЗА СПРОВОЂЕЊЕ</w:t>
      </w:r>
      <w:r>
        <w:rPr>
          <w:b/>
          <w:szCs w:val="24"/>
          <w:lang/>
        </w:rPr>
        <w:t xml:space="preserve"> </w:t>
      </w:r>
      <w:r w:rsidRPr="00ED68B8">
        <w:rPr>
          <w:b/>
          <w:szCs w:val="24"/>
          <w:lang/>
        </w:rPr>
        <w:t>СПОРАЗУМА О ПИТАЊИМА СУКЦЕСИЈЕ</w:t>
      </w:r>
    </w:p>
    <w:p w:rsidR="00C13C86" w:rsidRPr="00ED68B8" w:rsidRDefault="00C13C86" w:rsidP="00C13C86">
      <w:pPr>
        <w:jc w:val="center"/>
        <w:rPr>
          <w:szCs w:val="24"/>
          <w:lang w:val="sr-Cyrl-CS"/>
        </w:rPr>
      </w:pPr>
    </w:p>
    <w:p w:rsidR="00C13C86" w:rsidRPr="00ED68B8" w:rsidRDefault="00C13C86" w:rsidP="00C13C86">
      <w:pPr>
        <w:jc w:val="center"/>
        <w:rPr>
          <w:szCs w:val="24"/>
          <w:lang w:val="sr-Cyrl-CS"/>
        </w:rPr>
      </w:pPr>
      <w:r w:rsidRPr="00ED68B8">
        <w:rPr>
          <w:szCs w:val="24"/>
          <w:lang w:val="sr-Cyrl-CS"/>
        </w:rPr>
        <w:t>I</w:t>
      </w:r>
    </w:p>
    <w:p w:rsidR="00C13C86" w:rsidRPr="00ED68B8" w:rsidRDefault="00C13C86" w:rsidP="00C13C86">
      <w:pPr>
        <w:pStyle w:val="ListParagraph"/>
        <w:ind w:left="0"/>
        <w:rPr>
          <w:szCs w:val="24"/>
          <w:lang w:val="sr-Cyrl-CS"/>
        </w:rPr>
      </w:pPr>
    </w:p>
    <w:p w:rsidR="00C13C86" w:rsidRPr="00ED68B8" w:rsidRDefault="00C13C86" w:rsidP="00C13C86">
      <w:pPr>
        <w:rPr>
          <w:szCs w:val="24"/>
          <w:lang w:val="sr-Cyrl-CS"/>
        </w:rPr>
      </w:pPr>
      <w:r w:rsidRPr="00ED68B8">
        <w:rPr>
          <w:szCs w:val="24"/>
          <w:lang w:val="sr-Cyrl-CS"/>
        </w:rPr>
        <w:tab/>
      </w:r>
      <w:r w:rsidRPr="00ED68B8">
        <w:rPr>
          <w:szCs w:val="24"/>
          <w:lang w:val="sr-Cyrl-CS"/>
        </w:rPr>
        <w:tab/>
        <w:t xml:space="preserve">Разрешавају се дужности у </w:t>
      </w:r>
      <w:r w:rsidRPr="00ED68B8">
        <w:rPr>
          <w:szCs w:val="24"/>
          <w:lang/>
        </w:rPr>
        <w:t>Стручној групи за спровођење Споразума о питањима сукцесије</w:t>
      </w:r>
      <w:r w:rsidRPr="00ED68B8">
        <w:rPr>
          <w:szCs w:val="24"/>
          <w:lang w:val="sr-Cyrl-CS"/>
        </w:rPr>
        <w:t>:</w:t>
      </w:r>
    </w:p>
    <w:p w:rsidR="00C13C86" w:rsidRPr="00ED68B8" w:rsidRDefault="00C13C86" w:rsidP="00C13C86">
      <w:pPr>
        <w:pStyle w:val="ListParagraph"/>
        <w:ind w:left="0"/>
        <w:rPr>
          <w:szCs w:val="24"/>
          <w:lang w:val="sr-Cyrl-CS"/>
        </w:rPr>
      </w:pP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1. проф. др Родољуб Етински, председник,</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2. Радмила Јагодић,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3. Вељко Одаловић,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4. Светлана Бајић,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5. Јован Воркапић,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6. Миладин Милошевић,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7. др Ненад Иванишевић,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8. Љиљана Сантрач,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9. Горан Велагић,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t>10. Јован Мартиновић, члан,</w:t>
      </w:r>
    </w:p>
    <w:p w:rsidR="00C13C86" w:rsidRPr="00ED68B8" w:rsidRDefault="00C13C86" w:rsidP="00C13C86">
      <w:pPr>
        <w:pStyle w:val="ListParagraph"/>
        <w:tabs>
          <w:tab w:val="left" w:pos="0"/>
        </w:tabs>
        <w:ind w:left="0"/>
        <w:rPr>
          <w:szCs w:val="24"/>
          <w:lang w:val="sr-Cyrl-CS"/>
        </w:rPr>
      </w:pPr>
      <w:r w:rsidRPr="00ED68B8">
        <w:rPr>
          <w:szCs w:val="24"/>
          <w:lang w:val="sr-Cyrl-CS"/>
        </w:rPr>
        <w:tab/>
      </w:r>
      <w:r w:rsidRPr="00ED68B8">
        <w:rPr>
          <w:szCs w:val="24"/>
          <w:lang w:val="sr-Cyrl-CS"/>
        </w:rPr>
        <w:tab/>
      </w:r>
    </w:p>
    <w:p w:rsidR="00C13C86" w:rsidRPr="00ED68B8" w:rsidRDefault="00C13C86" w:rsidP="00C13C86">
      <w:pPr>
        <w:jc w:val="center"/>
        <w:rPr>
          <w:szCs w:val="24"/>
          <w:lang w:val="sr-Cyrl-CS"/>
        </w:rPr>
      </w:pPr>
      <w:r w:rsidRPr="00ED68B8">
        <w:rPr>
          <w:szCs w:val="24"/>
          <w:lang w:val="sr-Cyrl-CS"/>
        </w:rPr>
        <w:t>II</w:t>
      </w:r>
    </w:p>
    <w:p w:rsidR="00C13C86" w:rsidRPr="00ED68B8" w:rsidRDefault="00C13C86" w:rsidP="00C13C86">
      <w:pPr>
        <w:rPr>
          <w:szCs w:val="24"/>
          <w:lang w:val="sr-Cyrl-CS"/>
        </w:rPr>
      </w:pPr>
    </w:p>
    <w:p w:rsidR="00C13C86" w:rsidRPr="00ED68B8" w:rsidRDefault="00C13C86" w:rsidP="00C13C86">
      <w:pPr>
        <w:rPr>
          <w:szCs w:val="24"/>
        </w:rPr>
      </w:pPr>
      <w:r w:rsidRPr="00ED68B8">
        <w:rPr>
          <w:szCs w:val="24"/>
          <w:lang w:val="sr-Cyrl-CS"/>
        </w:rPr>
        <w:tab/>
      </w:r>
      <w:r w:rsidRPr="00ED68B8">
        <w:rPr>
          <w:szCs w:val="24"/>
          <w:lang w:val="sr-Cyrl-CS"/>
        </w:rPr>
        <w:tab/>
        <w:t>Ово решење објавити у „Службеном гласнику Републике Србије”.</w:t>
      </w:r>
    </w:p>
    <w:p w:rsidR="00C13C86" w:rsidRPr="00ED68B8" w:rsidRDefault="00C13C86" w:rsidP="00C13C86">
      <w:pPr>
        <w:rPr>
          <w:szCs w:val="24"/>
        </w:rPr>
      </w:pPr>
    </w:p>
    <w:p w:rsidR="00C13C86" w:rsidRPr="00ED68B8" w:rsidRDefault="00C13C86" w:rsidP="00C13C86">
      <w:pPr>
        <w:ind w:firstLine="1080"/>
        <w:rPr>
          <w:szCs w:val="24"/>
          <w:lang w:val="sr-Cyrl-CS"/>
        </w:rPr>
      </w:pPr>
    </w:p>
    <w:p w:rsidR="00C13C86" w:rsidRPr="00ED68B8" w:rsidRDefault="00C13C86" w:rsidP="00C13C86">
      <w:pPr>
        <w:rPr>
          <w:rFonts w:cs="Times New Roman"/>
          <w:szCs w:val="24"/>
          <w:lang/>
        </w:rPr>
      </w:pPr>
      <w:r w:rsidRPr="00ED68B8">
        <w:rPr>
          <w:rFonts w:cs="Times New Roman"/>
          <w:szCs w:val="24"/>
          <w:lang/>
        </w:rPr>
        <w:t xml:space="preserve">24 </w:t>
      </w:r>
      <w:r w:rsidRPr="00ED68B8">
        <w:rPr>
          <w:rFonts w:cs="Times New Roman"/>
          <w:szCs w:val="24"/>
          <w:lang w:val="sr-Cyrl-CS"/>
        </w:rPr>
        <w:t>Број: 119-1713/2018</w:t>
      </w:r>
      <w:r w:rsidRPr="00ED68B8">
        <w:rPr>
          <w:rFonts w:cs="Times New Roman"/>
          <w:szCs w:val="24"/>
        </w:rPr>
        <w:t xml:space="preserve"> </w:t>
      </w:r>
    </w:p>
    <w:p w:rsidR="00C13C86" w:rsidRPr="00ED68B8" w:rsidRDefault="00C13C86" w:rsidP="00C13C86">
      <w:pPr>
        <w:rPr>
          <w:rFonts w:cs="Times New Roman"/>
          <w:szCs w:val="24"/>
          <w:lang w:val="sr-Cyrl-CS"/>
        </w:rPr>
      </w:pPr>
      <w:r w:rsidRPr="00ED68B8">
        <w:rPr>
          <w:rFonts w:cs="Times New Roman"/>
          <w:szCs w:val="24"/>
          <w:lang w:val="sr-Cyrl-CS"/>
        </w:rPr>
        <w:t xml:space="preserve">У Београду, </w:t>
      </w:r>
      <w:r w:rsidR="00A26881">
        <w:rPr>
          <w:rFonts w:cs="Times New Roman"/>
          <w:szCs w:val="24"/>
          <w:lang w:val="sr-Cyrl-CS"/>
        </w:rPr>
        <w:t>8</w:t>
      </w:r>
      <w:r w:rsidRPr="00ED68B8">
        <w:rPr>
          <w:rFonts w:cs="Times New Roman"/>
          <w:szCs w:val="24"/>
          <w:lang w:val="sr-Cyrl-CS"/>
        </w:rPr>
        <w:t xml:space="preserve">. </w:t>
      </w:r>
      <w:r>
        <w:rPr>
          <w:rFonts w:cs="Times New Roman"/>
          <w:szCs w:val="24"/>
          <w:lang w:val="sr-Cyrl-CS"/>
        </w:rPr>
        <w:t>марта</w:t>
      </w:r>
      <w:r w:rsidRPr="00ED68B8">
        <w:rPr>
          <w:rFonts w:cs="Times New Roman"/>
          <w:szCs w:val="24"/>
          <w:lang w:val="sr-Cyrl-CS"/>
        </w:rPr>
        <w:t xml:space="preserve"> 2018. године</w:t>
      </w:r>
    </w:p>
    <w:p w:rsidR="00C13C86" w:rsidRPr="00ED68B8" w:rsidRDefault="00C13C86" w:rsidP="00C13C86">
      <w:pPr>
        <w:rPr>
          <w:rFonts w:cs="Times New Roman"/>
          <w:szCs w:val="24"/>
          <w:lang/>
        </w:rPr>
      </w:pPr>
    </w:p>
    <w:p w:rsidR="00C13C86" w:rsidRPr="00ED68B8" w:rsidRDefault="00C13C86" w:rsidP="00C13C86">
      <w:pPr>
        <w:rPr>
          <w:rFonts w:cs="Times New Roman"/>
          <w:szCs w:val="24"/>
          <w:lang/>
        </w:rPr>
      </w:pPr>
    </w:p>
    <w:p w:rsidR="00C13C86" w:rsidRDefault="00C13C86" w:rsidP="00C13C86">
      <w:pPr>
        <w:jc w:val="center"/>
        <w:rPr>
          <w:rFonts w:cs="Times New Roman"/>
          <w:b/>
          <w:szCs w:val="24"/>
          <w:lang w:val="ru-RU"/>
        </w:rPr>
      </w:pPr>
      <w:r w:rsidRPr="00ED68B8">
        <w:rPr>
          <w:rFonts w:cs="Times New Roman"/>
          <w:b/>
          <w:szCs w:val="24"/>
          <w:lang w:val="ru-RU"/>
        </w:rPr>
        <w:t>В  Л  А  Д  А</w:t>
      </w:r>
    </w:p>
    <w:p w:rsidR="009E1424" w:rsidRDefault="009E1424" w:rsidP="00C13C86">
      <w:pPr>
        <w:jc w:val="center"/>
        <w:rPr>
          <w:rFonts w:cs="Times New Roman"/>
          <w:b/>
          <w:szCs w:val="24"/>
          <w:lang w:val="ru-RU"/>
        </w:rPr>
      </w:pPr>
    </w:p>
    <w:p w:rsidR="009E1424" w:rsidRDefault="009E1424" w:rsidP="00C13C86">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ED68B8" w:rsidRDefault="009E1424" w:rsidP="00C13C86">
      <w:pPr>
        <w:jc w:val="center"/>
        <w:rPr>
          <w:rFonts w:cs="Times New Roman"/>
          <w:b/>
          <w:szCs w:val="24"/>
          <w:lang w:val="ru-RU"/>
        </w:rPr>
      </w:pPr>
    </w:p>
    <w:p w:rsidR="00C13C86" w:rsidRPr="00ED68B8" w:rsidRDefault="00C13C86" w:rsidP="00C13C86">
      <w:pPr>
        <w:jc w:val="center"/>
        <w:rPr>
          <w:rFonts w:cs="Times New Roman"/>
          <w:szCs w:val="24"/>
          <w:lang w:val="ru-RU"/>
        </w:rPr>
      </w:pPr>
    </w:p>
    <w:p w:rsidR="00C13C86" w:rsidRDefault="00C13C86" w:rsidP="00C13C86"/>
    <w:p w:rsidR="00C13C86" w:rsidRDefault="00C13C86" w:rsidP="00C13C86">
      <w:pPr>
        <w:jc w:val="left"/>
      </w:pPr>
    </w:p>
    <w:p w:rsidR="00C13C86" w:rsidRDefault="00C13C86" w:rsidP="00C13C86">
      <w:pPr>
        <w:jc w:val="left"/>
        <w:sectPr w:rsidR="00C13C86" w:rsidSect="00044FCE">
          <w:pgSz w:w="12240" w:h="15840" w:code="1"/>
          <w:pgMar w:top="709" w:right="1440" w:bottom="567" w:left="1440" w:header="708" w:footer="708" w:gutter="0"/>
          <w:cols w:space="720"/>
        </w:sectPr>
      </w:pPr>
    </w:p>
    <w:p w:rsidR="00C13C86" w:rsidRDefault="00C13C86" w:rsidP="00C13C86">
      <w:pPr>
        <w:rPr>
          <w:sz w:val="22"/>
        </w:rPr>
      </w:pPr>
    </w:p>
    <w:p w:rsidR="009E1424" w:rsidRPr="0029087A" w:rsidRDefault="009E1424" w:rsidP="00C13C86">
      <w:pPr>
        <w:rPr>
          <w:sz w:val="22"/>
        </w:rPr>
      </w:pPr>
    </w:p>
    <w:p w:rsidR="00C13C86" w:rsidRPr="0029087A" w:rsidRDefault="00C13C86" w:rsidP="00C13C86">
      <w:pPr>
        <w:rPr>
          <w:sz w:val="22"/>
          <w:lang w:val="sr-Cyrl-CS"/>
        </w:rPr>
      </w:pPr>
      <w:r w:rsidRPr="0029087A">
        <w:rPr>
          <w:sz w:val="22"/>
          <w:lang w:val="sr-Cyrl-CS"/>
        </w:rPr>
        <w:tab/>
      </w:r>
      <w:r w:rsidRPr="0029087A">
        <w:rPr>
          <w:sz w:val="22"/>
          <w:lang w:val="sr-Cyrl-CS"/>
        </w:rPr>
        <w:tab/>
        <w:t xml:space="preserve">На основу тачке </w:t>
      </w:r>
      <w:r w:rsidRPr="0029087A">
        <w:rPr>
          <w:sz w:val="22"/>
          <w:lang/>
        </w:rPr>
        <w:t>5</w:t>
      </w:r>
      <w:r w:rsidRPr="0029087A">
        <w:rPr>
          <w:sz w:val="22"/>
          <w:lang w:val="sr-Cyrl-CS"/>
        </w:rPr>
        <w:t>. став 3. Одлуке о оснивању Координационог тела за спровођење Споразума о питањима сукцесије („Службени гласник РС”, бр. 51/06, 62/07, 86/08, 70/10, 23/11, 100/12, 113/14, 80/16 и 90/17) и члана 43. став 2. Закона о Влади („Службени гласник РС”, бр.</w:t>
      </w:r>
      <w:r w:rsidRPr="0029087A">
        <w:rPr>
          <w:sz w:val="22"/>
          <w:lang w:val="sr-Latn-CS"/>
        </w:rPr>
        <w:t xml:space="preserve"> 55/05, 71/05 </w:t>
      </w:r>
      <w:r w:rsidRPr="0029087A">
        <w:rPr>
          <w:sz w:val="22"/>
          <w:lang w:val="sr-Cyrl-CS"/>
        </w:rPr>
        <w:t>–</w:t>
      </w:r>
      <w:r w:rsidRPr="0029087A">
        <w:rPr>
          <w:sz w:val="22"/>
          <w:lang w:val="sr-Latn-CS"/>
        </w:rPr>
        <w:t xml:space="preserve"> </w:t>
      </w:r>
      <w:r w:rsidRPr="0029087A">
        <w:rPr>
          <w:sz w:val="22"/>
          <w:lang w:val="sr-Cyrl-CS"/>
        </w:rPr>
        <w:t xml:space="preserve">исправка, </w:t>
      </w:r>
      <w:r w:rsidRPr="0029087A">
        <w:rPr>
          <w:sz w:val="22"/>
          <w:lang w:val="sr-Latn-CS"/>
        </w:rPr>
        <w:t xml:space="preserve">101/07, 65/08, 16/11, </w:t>
      </w:r>
      <w:r w:rsidRPr="0029087A">
        <w:rPr>
          <w:sz w:val="22"/>
          <w:lang w:val="sr-Cyrl-CS"/>
        </w:rPr>
        <w:t xml:space="preserve">68/12 – УС, </w:t>
      </w:r>
      <w:r w:rsidRPr="0029087A">
        <w:rPr>
          <w:sz w:val="22"/>
          <w:lang w:val="sr-Latn-CS"/>
        </w:rPr>
        <w:t>72/12, 7/14</w:t>
      </w:r>
      <w:r w:rsidRPr="0029087A">
        <w:rPr>
          <w:sz w:val="22"/>
          <w:lang w:val="sr-Cyrl-CS"/>
        </w:rPr>
        <w:t xml:space="preserve"> – УС и </w:t>
      </w:r>
      <w:r w:rsidRPr="0029087A">
        <w:rPr>
          <w:sz w:val="22"/>
          <w:lang w:val="sr-Latn-CS"/>
        </w:rPr>
        <w:t>44/14)</w:t>
      </w:r>
      <w:r w:rsidRPr="0029087A">
        <w:rPr>
          <w:sz w:val="22"/>
          <w:lang w:val="sr-Cyrl-CS"/>
        </w:rPr>
        <w:t>,</w:t>
      </w:r>
    </w:p>
    <w:p w:rsidR="00C13C86" w:rsidRPr="0029087A" w:rsidRDefault="00C13C86" w:rsidP="00C13C86">
      <w:pPr>
        <w:rPr>
          <w:sz w:val="22"/>
          <w:lang w:val="sr-Cyrl-CS"/>
        </w:rPr>
      </w:pPr>
    </w:p>
    <w:p w:rsidR="00C13C86" w:rsidRPr="0029087A" w:rsidRDefault="00C13C86" w:rsidP="00C13C86">
      <w:pPr>
        <w:rPr>
          <w:sz w:val="22"/>
          <w:lang w:val="sr-Cyrl-CS"/>
        </w:rPr>
      </w:pPr>
      <w:r w:rsidRPr="0029087A">
        <w:rPr>
          <w:sz w:val="22"/>
          <w:lang w:val="sr-Cyrl-CS"/>
        </w:rPr>
        <w:tab/>
      </w:r>
      <w:r w:rsidRPr="0029087A">
        <w:rPr>
          <w:sz w:val="22"/>
          <w:lang w:val="sr-Cyrl-CS"/>
        </w:rPr>
        <w:tab/>
        <w:t>Влада доноси</w:t>
      </w:r>
    </w:p>
    <w:p w:rsidR="00C13C86" w:rsidRPr="0029087A" w:rsidRDefault="00C13C86" w:rsidP="00C13C86">
      <w:pPr>
        <w:rPr>
          <w:b/>
          <w:sz w:val="22"/>
          <w:lang w:val="sr-Cyrl-CS"/>
        </w:rPr>
      </w:pPr>
    </w:p>
    <w:p w:rsidR="00C13C86" w:rsidRPr="0029087A" w:rsidRDefault="00C13C86" w:rsidP="00C13C86">
      <w:pPr>
        <w:jc w:val="center"/>
        <w:rPr>
          <w:b/>
          <w:sz w:val="22"/>
          <w:lang w:val="sr-Cyrl-CS"/>
        </w:rPr>
      </w:pPr>
      <w:r w:rsidRPr="0029087A">
        <w:rPr>
          <w:b/>
          <w:sz w:val="22"/>
          <w:lang w:val="sr-Cyrl-CS"/>
        </w:rPr>
        <w:t>Р Е Ш Е Њ Е</w:t>
      </w:r>
    </w:p>
    <w:p w:rsidR="00C13C86" w:rsidRPr="0029087A" w:rsidRDefault="00C13C86" w:rsidP="00C13C86">
      <w:pPr>
        <w:jc w:val="center"/>
        <w:rPr>
          <w:b/>
          <w:sz w:val="22"/>
          <w:lang w:val="sr-Cyrl-CS"/>
        </w:rPr>
      </w:pPr>
    </w:p>
    <w:p w:rsidR="00C13C86" w:rsidRPr="0029087A" w:rsidRDefault="00C13C86" w:rsidP="00C13C86">
      <w:pPr>
        <w:tabs>
          <w:tab w:val="left" w:pos="720"/>
        </w:tabs>
        <w:jc w:val="center"/>
        <w:rPr>
          <w:b/>
          <w:sz w:val="22"/>
          <w:lang/>
        </w:rPr>
      </w:pPr>
      <w:r w:rsidRPr="0029087A">
        <w:rPr>
          <w:b/>
          <w:sz w:val="22"/>
          <w:lang/>
        </w:rPr>
        <w:t>О ИМЕНОВАЊУ ПРЕДСЕДНИКА И  ЧЛАНОВА СТРУЧНЕ ГРУПЕ</w:t>
      </w:r>
    </w:p>
    <w:p w:rsidR="00C13C86" w:rsidRPr="0029087A" w:rsidRDefault="00C13C86" w:rsidP="00C13C86">
      <w:pPr>
        <w:tabs>
          <w:tab w:val="left" w:pos="720"/>
        </w:tabs>
        <w:jc w:val="center"/>
        <w:rPr>
          <w:b/>
          <w:sz w:val="22"/>
          <w:lang w:val="sr-Cyrl-CS"/>
        </w:rPr>
      </w:pPr>
      <w:r w:rsidRPr="0029087A">
        <w:rPr>
          <w:b/>
          <w:sz w:val="22"/>
          <w:lang/>
        </w:rPr>
        <w:t>ЗА СПРОВОЂЕЊЕ СПОРАЗУМА О ПИТАЊИМА СУКЦЕСИЈЕ</w:t>
      </w:r>
    </w:p>
    <w:p w:rsidR="00C13C86" w:rsidRPr="0029087A" w:rsidRDefault="00C13C86" w:rsidP="00C13C86">
      <w:pPr>
        <w:jc w:val="center"/>
        <w:rPr>
          <w:sz w:val="22"/>
          <w:lang w:val="sr-Cyrl-CS"/>
        </w:rPr>
      </w:pPr>
    </w:p>
    <w:p w:rsidR="00C13C86" w:rsidRPr="0029087A" w:rsidRDefault="00C13C86" w:rsidP="00C13C86">
      <w:pPr>
        <w:jc w:val="center"/>
        <w:rPr>
          <w:sz w:val="22"/>
          <w:lang w:val="sr-Cyrl-CS"/>
        </w:rPr>
      </w:pPr>
      <w:r w:rsidRPr="0029087A">
        <w:rPr>
          <w:sz w:val="22"/>
          <w:lang w:val="sr-Cyrl-CS"/>
        </w:rPr>
        <w:t>I</w:t>
      </w:r>
    </w:p>
    <w:p w:rsidR="00C13C86" w:rsidRPr="0029087A" w:rsidRDefault="00C13C86" w:rsidP="00C13C86">
      <w:pPr>
        <w:pStyle w:val="ListParagraph"/>
        <w:ind w:left="0"/>
        <w:rPr>
          <w:sz w:val="22"/>
          <w:lang w:val="sr-Cyrl-CS"/>
        </w:rPr>
      </w:pPr>
    </w:p>
    <w:p w:rsidR="00C13C86" w:rsidRPr="0029087A" w:rsidRDefault="00C13C86" w:rsidP="00C13C86">
      <w:pPr>
        <w:rPr>
          <w:sz w:val="22"/>
          <w:lang w:val="sr-Cyrl-CS"/>
        </w:rPr>
      </w:pPr>
      <w:r w:rsidRPr="0029087A">
        <w:rPr>
          <w:sz w:val="22"/>
          <w:lang w:val="sr-Cyrl-CS"/>
        </w:rPr>
        <w:tab/>
      </w:r>
      <w:r w:rsidRPr="0029087A">
        <w:rPr>
          <w:sz w:val="22"/>
          <w:lang w:val="sr-Cyrl-CS"/>
        </w:rPr>
        <w:tab/>
        <w:t xml:space="preserve">У </w:t>
      </w:r>
      <w:r w:rsidRPr="0029087A">
        <w:rPr>
          <w:sz w:val="22"/>
          <w:lang/>
        </w:rPr>
        <w:t>Стручну групу за спровођење Споразума о питањима сукцесије именују се</w:t>
      </w:r>
      <w:r w:rsidRPr="0029087A">
        <w:rPr>
          <w:sz w:val="22"/>
          <w:lang w:val="sr-Cyrl-CS"/>
        </w:rPr>
        <w:t>:</w:t>
      </w:r>
    </w:p>
    <w:p w:rsidR="00C13C86" w:rsidRPr="0029087A" w:rsidRDefault="00C13C86" w:rsidP="00C13C86">
      <w:pPr>
        <w:pStyle w:val="ListParagraph"/>
        <w:ind w:left="0"/>
        <w:rPr>
          <w:sz w:val="22"/>
          <w:lang w:val="sr-Cyrl-CS"/>
        </w:rPr>
      </w:pP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1) за председника:</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 др Александар Гајић, доцент на Правном факултету Универзитета у Београду, високи представник Републике Србије у Сталном мешовитом комитету</w:t>
      </w:r>
      <w:r>
        <w:rPr>
          <w:sz w:val="22"/>
          <w:lang w:val="sr-Cyrl-CS"/>
        </w:rPr>
        <w:t xml:space="preserve"> основаном у складу са чланом 4. Споразума о питањима сукцесије</w:t>
      </w:r>
      <w:r w:rsidRPr="0029087A">
        <w:rPr>
          <w:sz w:val="22"/>
          <w:lang w:val="sr-Cyrl-CS"/>
        </w:rPr>
        <w:t>;</w:t>
      </w:r>
    </w:p>
    <w:p w:rsidR="00C13C86" w:rsidRPr="0029087A" w:rsidRDefault="00C13C86" w:rsidP="00C13C86">
      <w:pPr>
        <w:pStyle w:val="ListParagraph"/>
        <w:tabs>
          <w:tab w:val="left" w:pos="0"/>
        </w:tabs>
        <w:ind w:left="0"/>
        <w:rPr>
          <w:sz w:val="22"/>
          <w:lang w:val="sr-Cyrl-CS"/>
        </w:rPr>
      </w:pPr>
      <w:r w:rsidRPr="0029087A">
        <w:rPr>
          <w:sz w:val="22"/>
          <w:lang w:val="sr-Cyrl-CS"/>
        </w:rPr>
        <w:t xml:space="preserve"> </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2) за чланове:</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(1) Љиља Јовановић, вршилац дужности помоћника министра финансија,</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(2) Вељко Одаловић, генерални секретар Министарства спољних послова,</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 xml:space="preserve">(3) Дејан Девић, </w:t>
      </w:r>
      <w:r w:rsidRPr="0029087A">
        <w:rPr>
          <w:rFonts w:cs="Times New Roman"/>
          <w:sz w:val="22"/>
          <w:lang w:val="sr-Cyrl-CS"/>
        </w:rPr>
        <w:t>генерални директор Дирекције за законодавно-правне послове у Народној банци Србије</w:t>
      </w:r>
      <w:r w:rsidRPr="0029087A">
        <w:rPr>
          <w:sz w:val="22"/>
          <w:lang w:val="sr-Cyrl-CS"/>
        </w:rPr>
        <w:t>,</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(4) Јован Воркапић, директор Републичке дирекције за имовину Републике Србије,</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(5) др Милан Терзић, директор Архива Југославије,</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(6) Ненад Нерић, државни секретар у Министарству за рад, запошљавање, борачка и социјална питања,</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(7) Милан Мојсиловић, вршилац дужности помоћника министра одбране,</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(8) Смиља Спасојевић, директор правних послова у Привредној комори Србије,</w:t>
      </w:r>
    </w:p>
    <w:p w:rsidR="00C13C86" w:rsidRPr="0029087A" w:rsidRDefault="00C13C86" w:rsidP="00C13C86">
      <w:pPr>
        <w:pStyle w:val="ListParagraph"/>
        <w:tabs>
          <w:tab w:val="left" w:pos="0"/>
        </w:tabs>
        <w:ind w:left="0"/>
        <w:rPr>
          <w:sz w:val="22"/>
          <w:lang w:val="sr-Cyrl-CS"/>
        </w:rPr>
      </w:pPr>
      <w:r w:rsidRPr="0029087A">
        <w:rPr>
          <w:sz w:val="22"/>
          <w:lang w:val="sr-Cyrl-CS"/>
        </w:rPr>
        <w:tab/>
      </w:r>
      <w:r w:rsidRPr="0029087A">
        <w:rPr>
          <w:sz w:val="22"/>
          <w:lang w:val="sr-Cyrl-CS"/>
        </w:rPr>
        <w:tab/>
        <w:t>(9) Гордана Медаковић, руководилац групе у Министарству привреде.</w:t>
      </w:r>
    </w:p>
    <w:p w:rsidR="00C13C86" w:rsidRPr="0029087A" w:rsidRDefault="00C13C86" w:rsidP="00C13C86">
      <w:pPr>
        <w:rPr>
          <w:sz w:val="22"/>
          <w:lang w:val="sr-Cyrl-CS"/>
        </w:rPr>
      </w:pPr>
      <w:r w:rsidRPr="0029087A">
        <w:rPr>
          <w:sz w:val="22"/>
          <w:lang w:val="sr-Cyrl-CS"/>
        </w:rPr>
        <w:tab/>
      </w:r>
    </w:p>
    <w:p w:rsidR="00C13C86" w:rsidRPr="0029087A" w:rsidRDefault="00C13C86" w:rsidP="00C13C86">
      <w:pPr>
        <w:pStyle w:val="ListParagraph"/>
        <w:tabs>
          <w:tab w:val="left" w:pos="0"/>
        </w:tabs>
        <w:ind w:left="0"/>
        <w:jc w:val="center"/>
        <w:rPr>
          <w:sz w:val="22"/>
          <w:lang w:val="sr-Cyrl-CS"/>
        </w:rPr>
      </w:pPr>
      <w:r w:rsidRPr="0029087A">
        <w:rPr>
          <w:sz w:val="22"/>
          <w:lang w:val="sr-Cyrl-CS"/>
        </w:rPr>
        <w:t>II</w:t>
      </w:r>
    </w:p>
    <w:p w:rsidR="00C13C86" w:rsidRPr="0029087A" w:rsidRDefault="00C13C86" w:rsidP="00C13C86">
      <w:pPr>
        <w:rPr>
          <w:sz w:val="22"/>
          <w:lang w:val="sr-Cyrl-CS"/>
        </w:rPr>
      </w:pPr>
    </w:p>
    <w:p w:rsidR="00C13C86" w:rsidRPr="0029087A" w:rsidRDefault="00C13C86" w:rsidP="00C13C86">
      <w:pPr>
        <w:rPr>
          <w:sz w:val="22"/>
        </w:rPr>
      </w:pPr>
      <w:r w:rsidRPr="0029087A">
        <w:rPr>
          <w:sz w:val="22"/>
          <w:lang w:val="sr-Cyrl-CS"/>
        </w:rPr>
        <w:tab/>
      </w:r>
      <w:r w:rsidRPr="0029087A">
        <w:rPr>
          <w:sz w:val="22"/>
          <w:lang w:val="sr-Cyrl-CS"/>
        </w:rPr>
        <w:tab/>
        <w:t>Ово решење објавити у „Службеном гласнику Републике Србије”.</w:t>
      </w:r>
    </w:p>
    <w:p w:rsidR="00C13C86" w:rsidRPr="0029087A" w:rsidRDefault="00C13C86" w:rsidP="00C13C86">
      <w:pPr>
        <w:rPr>
          <w:sz w:val="22"/>
        </w:rPr>
      </w:pPr>
    </w:p>
    <w:p w:rsidR="00C13C86" w:rsidRPr="0029087A" w:rsidRDefault="00C13C86" w:rsidP="00C13C86">
      <w:pPr>
        <w:ind w:firstLine="1080"/>
        <w:rPr>
          <w:sz w:val="22"/>
          <w:lang w:val="sr-Cyrl-CS"/>
        </w:rPr>
      </w:pPr>
    </w:p>
    <w:p w:rsidR="00C13C86" w:rsidRPr="0029087A" w:rsidRDefault="00C13C86" w:rsidP="00C13C86">
      <w:pPr>
        <w:rPr>
          <w:rFonts w:cs="Times New Roman"/>
          <w:sz w:val="22"/>
          <w:lang/>
        </w:rPr>
      </w:pPr>
      <w:r w:rsidRPr="0029087A">
        <w:rPr>
          <w:rFonts w:cs="Times New Roman"/>
          <w:sz w:val="22"/>
          <w:lang/>
        </w:rPr>
        <w:t xml:space="preserve">24 </w:t>
      </w:r>
      <w:r w:rsidRPr="0029087A">
        <w:rPr>
          <w:rFonts w:cs="Times New Roman"/>
          <w:sz w:val="22"/>
          <w:lang w:val="sr-Cyrl-CS"/>
        </w:rPr>
        <w:t>Број: 119-1714/2018</w:t>
      </w:r>
      <w:r w:rsidRPr="0029087A">
        <w:rPr>
          <w:rFonts w:cs="Times New Roman"/>
          <w:sz w:val="22"/>
        </w:rPr>
        <w:t xml:space="preserve"> </w:t>
      </w:r>
    </w:p>
    <w:p w:rsidR="00C13C86" w:rsidRPr="0029087A" w:rsidRDefault="00C13C86" w:rsidP="00C13C86">
      <w:pPr>
        <w:rPr>
          <w:rFonts w:cs="Times New Roman"/>
          <w:sz w:val="22"/>
          <w:lang w:val="sr-Cyrl-CS"/>
        </w:rPr>
      </w:pPr>
      <w:r w:rsidRPr="0029087A">
        <w:rPr>
          <w:rFonts w:cs="Times New Roman"/>
          <w:sz w:val="22"/>
          <w:lang w:val="sr-Cyrl-CS"/>
        </w:rPr>
        <w:t xml:space="preserve">У Београду, </w:t>
      </w:r>
      <w:r w:rsidR="00A26881">
        <w:rPr>
          <w:rFonts w:cs="Times New Roman"/>
          <w:sz w:val="22"/>
          <w:lang w:val="sr-Cyrl-CS"/>
        </w:rPr>
        <w:t>8</w:t>
      </w:r>
      <w:r w:rsidRPr="0029087A">
        <w:rPr>
          <w:rFonts w:cs="Times New Roman"/>
          <w:sz w:val="22"/>
          <w:lang w:val="sr-Cyrl-CS"/>
        </w:rPr>
        <w:t xml:space="preserve">. </w:t>
      </w:r>
      <w:r>
        <w:rPr>
          <w:rFonts w:cs="Times New Roman"/>
          <w:sz w:val="22"/>
          <w:lang w:val="sr-Cyrl-CS"/>
        </w:rPr>
        <w:t>марта</w:t>
      </w:r>
      <w:r w:rsidRPr="0029087A">
        <w:rPr>
          <w:rFonts w:cs="Times New Roman"/>
          <w:sz w:val="22"/>
          <w:lang w:val="sr-Cyrl-CS"/>
        </w:rPr>
        <w:t xml:space="preserve"> 2018. године</w:t>
      </w:r>
    </w:p>
    <w:p w:rsidR="00C13C86" w:rsidRPr="0029087A" w:rsidRDefault="00C13C86" w:rsidP="00C13C86">
      <w:pPr>
        <w:rPr>
          <w:rFonts w:cs="Times New Roman"/>
          <w:sz w:val="22"/>
          <w:lang/>
        </w:rPr>
      </w:pPr>
    </w:p>
    <w:p w:rsidR="00C13C86" w:rsidRPr="0029087A" w:rsidRDefault="00C13C86" w:rsidP="00C13C86">
      <w:pPr>
        <w:rPr>
          <w:rFonts w:cs="Times New Roman"/>
          <w:sz w:val="22"/>
          <w:lang/>
        </w:rPr>
      </w:pPr>
    </w:p>
    <w:p w:rsidR="00C13C86" w:rsidRDefault="00C13C86" w:rsidP="00C13C86">
      <w:pPr>
        <w:jc w:val="center"/>
        <w:rPr>
          <w:rFonts w:cs="Times New Roman"/>
          <w:b/>
          <w:sz w:val="22"/>
          <w:lang w:val="ru-RU"/>
        </w:rPr>
      </w:pPr>
      <w:r w:rsidRPr="0029087A">
        <w:rPr>
          <w:rFonts w:cs="Times New Roman"/>
          <w:b/>
          <w:sz w:val="22"/>
          <w:lang w:val="ru-RU"/>
        </w:rPr>
        <w:t>В  Л  А  Д  А</w:t>
      </w:r>
    </w:p>
    <w:p w:rsidR="009E1424" w:rsidRDefault="009E1424" w:rsidP="00C13C86">
      <w:pPr>
        <w:jc w:val="center"/>
        <w:rPr>
          <w:rFonts w:cs="Times New Roman"/>
          <w:b/>
          <w:sz w:val="22"/>
          <w:lang w:val="ru-RU"/>
        </w:rPr>
      </w:pPr>
    </w:p>
    <w:p w:rsidR="009E1424" w:rsidRDefault="009E1424" w:rsidP="00C13C86">
      <w:pPr>
        <w:jc w:val="center"/>
        <w:rPr>
          <w:rFonts w:cs="Times New Roman"/>
          <w:b/>
          <w:sz w:val="22"/>
          <w:lang w:val="ru-RU"/>
        </w:rPr>
      </w:pPr>
    </w:p>
    <w:tbl>
      <w:tblPr>
        <w:tblW w:w="0" w:type="auto"/>
        <w:jc w:val="center"/>
        <w:tblLayout w:type="fixed"/>
        <w:tblLook w:val="04A0"/>
      </w:tblPr>
      <w:tblGrid>
        <w:gridCol w:w="4783"/>
        <w:gridCol w:w="3937"/>
      </w:tblGrid>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Pr="009E1424" w:rsidRDefault="009E1424" w:rsidP="009E1424">
            <w:pPr>
              <w:tabs>
                <w:tab w:val="left" w:pos="-110"/>
                <w:tab w:val="left" w:pos="1418"/>
              </w:tabs>
              <w:jc w:val="center"/>
              <w:rPr>
                <w:rFonts w:eastAsia="Times New Roman" w:cs="Times New Roman"/>
                <w:szCs w:val="24"/>
              </w:rPr>
            </w:pPr>
            <w:r w:rsidRPr="009E1424">
              <w:rPr>
                <w:sz w:val="22"/>
              </w:rPr>
              <w:t>ПРЕДСЕДНИК</w:t>
            </w: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tcPr>
          <w:p w:rsidR="009E1424" w:rsidRPr="009E1424" w:rsidRDefault="009E1424" w:rsidP="009E1424">
            <w:pPr>
              <w:tabs>
                <w:tab w:val="left" w:pos="900"/>
                <w:tab w:val="left" w:pos="1418"/>
              </w:tabs>
              <w:rPr>
                <w:rFonts w:eastAsia="Times New Roman" w:cs="Times New Roman"/>
                <w:szCs w:val="24"/>
              </w:rPr>
            </w:pP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tcPr>
          <w:p w:rsidR="009E1424" w:rsidRPr="009E1424" w:rsidRDefault="009E1424" w:rsidP="009E1424">
            <w:pPr>
              <w:tabs>
                <w:tab w:val="left" w:pos="900"/>
                <w:tab w:val="left" w:pos="1418"/>
              </w:tabs>
              <w:jc w:val="center"/>
              <w:rPr>
                <w:rFonts w:eastAsia="Times New Roman" w:cs="Times New Roman"/>
                <w:szCs w:val="24"/>
              </w:rPr>
            </w:pP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Pr="009E1424" w:rsidRDefault="009E1424" w:rsidP="009E1424">
            <w:pPr>
              <w:tabs>
                <w:tab w:val="left" w:pos="0"/>
                <w:tab w:val="left" w:pos="1418"/>
              </w:tabs>
              <w:jc w:val="center"/>
              <w:rPr>
                <w:rFonts w:eastAsia="Times New Roman" w:cs="Times New Roman"/>
                <w:szCs w:val="24"/>
                <w:lang/>
              </w:rPr>
            </w:pPr>
            <w:r w:rsidRPr="009E1424">
              <w:rPr>
                <w:sz w:val="22"/>
                <w:lang/>
              </w:rPr>
              <w:t>Ана Брнабић</w:t>
            </w:r>
          </w:p>
        </w:tc>
      </w:tr>
    </w:tbl>
    <w:p w:rsidR="009E1424" w:rsidRPr="0029087A" w:rsidRDefault="009E1424" w:rsidP="00C13C86">
      <w:pPr>
        <w:jc w:val="center"/>
        <w:rPr>
          <w:rFonts w:cs="Times New Roman"/>
          <w:b/>
          <w:sz w:val="22"/>
          <w:lang w:val="ru-RU"/>
        </w:rPr>
      </w:pPr>
    </w:p>
    <w:p w:rsidR="00C13C86" w:rsidRPr="0029087A" w:rsidRDefault="00C13C86" w:rsidP="00C13C86">
      <w:pPr>
        <w:jc w:val="center"/>
        <w:rPr>
          <w:rFonts w:cs="Times New Roman"/>
          <w:sz w:val="22"/>
          <w:lang w:val="ru-RU"/>
        </w:rPr>
      </w:pPr>
    </w:p>
    <w:p w:rsidR="00C13C86" w:rsidRDefault="00C13C86" w:rsidP="00C13C86"/>
    <w:p w:rsidR="00C13C86" w:rsidRDefault="00C13C86" w:rsidP="00C13C86">
      <w:pPr>
        <w:jc w:val="left"/>
      </w:pPr>
    </w:p>
    <w:p w:rsidR="005D5CFC" w:rsidRDefault="005D5CFC" w:rsidP="00C13C86">
      <w:pPr>
        <w:jc w:val="left"/>
        <w:sectPr w:rsidR="005D5CFC" w:rsidSect="00044FCE">
          <w:pgSz w:w="12240" w:h="15840" w:code="1"/>
          <w:pgMar w:top="709" w:right="1440" w:bottom="567" w:left="1440" w:header="708" w:footer="708" w:gutter="0"/>
          <w:cols w:space="720"/>
        </w:sectPr>
      </w:pPr>
    </w:p>
    <w:p w:rsidR="005D5CFC" w:rsidRPr="00B01CD8" w:rsidRDefault="005D5CFC" w:rsidP="005D5CFC">
      <w:pPr>
        <w:tabs>
          <w:tab w:val="left" w:pos="0"/>
          <w:tab w:val="left" w:pos="1440"/>
        </w:tabs>
        <w:rPr>
          <w:sz w:val="22"/>
          <w:szCs w:val="24"/>
          <w:lang w:val="sr-Cyrl-CS"/>
        </w:rPr>
      </w:pPr>
      <w:r w:rsidRPr="00B01CD8">
        <w:rPr>
          <w:sz w:val="22"/>
          <w:szCs w:val="24"/>
          <w:lang w:val="sr-Cyrl-CS"/>
        </w:rPr>
        <w:lastRenderedPageBreak/>
        <w:tab/>
        <w:t>На основу тачке 4. ст</w:t>
      </w:r>
      <w:r w:rsidRPr="00B01CD8">
        <w:rPr>
          <w:sz w:val="22"/>
          <w:szCs w:val="24"/>
          <w:lang w:val="ru-RU"/>
        </w:rPr>
        <w:t>ав</w:t>
      </w:r>
      <w:r w:rsidRPr="00B01CD8">
        <w:rPr>
          <w:sz w:val="22"/>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B01CD8">
        <w:rPr>
          <w:sz w:val="22"/>
          <w:szCs w:val="24"/>
          <w:lang w:val="ru-RU"/>
        </w:rPr>
        <w:t>55/05, 71/05 – исправка, 101/07, 65/08, 16/11, 68/12 – УС</w:t>
      </w:r>
      <w:r w:rsidRPr="00B01CD8">
        <w:rPr>
          <w:sz w:val="22"/>
          <w:szCs w:val="24"/>
          <w:lang w:val="sr-Cyrl-CS"/>
        </w:rPr>
        <w:t>,</w:t>
      </w:r>
      <w:r w:rsidRPr="00B01CD8">
        <w:rPr>
          <w:sz w:val="22"/>
          <w:szCs w:val="24"/>
          <w:lang w:val="ru-RU"/>
        </w:rPr>
        <w:t xml:space="preserve"> 72/12,</w:t>
      </w:r>
      <w:r w:rsidRPr="00B01CD8">
        <w:rPr>
          <w:sz w:val="22"/>
          <w:szCs w:val="24"/>
          <w:lang w:val="sr-Cyrl-CS"/>
        </w:rPr>
        <w:t xml:space="preserve"> 7/14 </w:t>
      </w:r>
      <w:r w:rsidRPr="00B01CD8">
        <w:rPr>
          <w:sz w:val="22"/>
          <w:szCs w:val="24"/>
          <w:lang w:val="ru-RU"/>
        </w:rPr>
        <w:t>– УС и 44/14</w:t>
      </w:r>
      <w:r w:rsidRPr="00B01CD8">
        <w:rPr>
          <w:sz w:val="22"/>
          <w:szCs w:val="24"/>
          <w:lang w:val="sr-Cyrl-CS"/>
        </w:rPr>
        <w:t xml:space="preserve">), </w:t>
      </w:r>
    </w:p>
    <w:p w:rsidR="005D5CFC" w:rsidRPr="00B01CD8" w:rsidRDefault="005D5CFC" w:rsidP="005D5CFC">
      <w:pPr>
        <w:rPr>
          <w:sz w:val="22"/>
          <w:szCs w:val="24"/>
          <w:lang w:val="sr-Cyrl-CS"/>
        </w:rPr>
      </w:pPr>
      <w:r w:rsidRPr="00B01CD8">
        <w:rPr>
          <w:sz w:val="22"/>
          <w:szCs w:val="24"/>
          <w:lang w:val="sr-Cyrl-CS"/>
        </w:rPr>
        <w:t xml:space="preserve">  </w:t>
      </w:r>
    </w:p>
    <w:p w:rsidR="005D5CFC" w:rsidRPr="00B01CD8" w:rsidRDefault="005D5CFC" w:rsidP="005D5CFC">
      <w:pPr>
        <w:tabs>
          <w:tab w:val="left" w:pos="0"/>
        </w:tabs>
        <w:rPr>
          <w:sz w:val="22"/>
          <w:szCs w:val="24"/>
          <w:lang w:val="sr-Cyrl-CS"/>
        </w:rPr>
      </w:pPr>
      <w:r w:rsidRPr="00B01CD8">
        <w:rPr>
          <w:sz w:val="22"/>
          <w:szCs w:val="24"/>
          <w:lang w:val="sr-Cyrl-CS"/>
        </w:rPr>
        <w:tab/>
      </w:r>
      <w:r w:rsidRPr="00B01CD8">
        <w:rPr>
          <w:sz w:val="22"/>
          <w:szCs w:val="24"/>
        </w:rPr>
        <w:tab/>
      </w:r>
      <w:r w:rsidRPr="00B01CD8">
        <w:rPr>
          <w:sz w:val="22"/>
          <w:szCs w:val="24"/>
          <w:lang w:val="sr-Cyrl-CS"/>
        </w:rPr>
        <w:t>Влада доноси</w:t>
      </w:r>
    </w:p>
    <w:p w:rsidR="005D5CFC" w:rsidRPr="00B01CD8" w:rsidRDefault="005D5CFC" w:rsidP="005D5CFC">
      <w:pPr>
        <w:spacing w:line="360" w:lineRule="auto"/>
        <w:jc w:val="center"/>
        <w:rPr>
          <w:sz w:val="22"/>
          <w:szCs w:val="24"/>
          <w:lang w:val="sr-Cyrl-CS"/>
        </w:rPr>
      </w:pPr>
    </w:p>
    <w:p w:rsidR="005D5CFC" w:rsidRPr="00B01CD8" w:rsidRDefault="005D5CFC" w:rsidP="005D5CFC">
      <w:pPr>
        <w:spacing w:line="360" w:lineRule="auto"/>
        <w:jc w:val="center"/>
        <w:rPr>
          <w:b/>
          <w:sz w:val="22"/>
          <w:szCs w:val="24"/>
          <w:lang w:val="sr-Cyrl-CS"/>
        </w:rPr>
      </w:pPr>
      <w:r w:rsidRPr="00B01CD8">
        <w:rPr>
          <w:b/>
          <w:sz w:val="22"/>
          <w:szCs w:val="24"/>
          <w:lang w:val="sr-Cyrl-CS"/>
        </w:rPr>
        <w:t>Р Е Ш Е Њ Е</w:t>
      </w:r>
    </w:p>
    <w:p w:rsidR="005D5CFC" w:rsidRPr="00B01CD8" w:rsidRDefault="005D5CFC" w:rsidP="005D5CFC">
      <w:pPr>
        <w:jc w:val="center"/>
        <w:rPr>
          <w:b/>
          <w:sz w:val="22"/>
          <w:szCs w:val="24"/>
          <w:lang w:val="sr-Cyrl-CS"/>
        </w:rPr>
      </w:pPr>
      <w:r w:rsidRPr="00B01CD8">
        <w:rPr>
          <w:b/>
          <w:sz w:val="22"/>
          <w:szCs w:val="24"/>
          <w:lang w:val="sr-Cyrl-CS"/>
        </w:rPr>
        <w:t>О РАЗРЕШЕЊУ ЧЛАНОВА РАДНЕ ГРУПЕ ЗА СТРУЧНУ РЕДАКТУРУ ПРЕВОДА ПРАВНИХ ТЕКОВИНА ЕВРОПСКЕ УНИЈЕ</w:t>
      </w:r>
    </w:p>
    <w:p w:rsidR="005D5CFC" w:rsidRPr="00B01CD8" w:rsidRDefault="005D5CFC" w:rsidP="005D5CFC">
      <w:pPr>
        <w:jc w:val="center"/>
        <w:rPr>
          <w:b/>
          <w:sz w:val="22"/>
          <w:szCs w:val="24"/>
          <w:lang w:val="sr-Cyrl-CS"/>
        </w:rPr>
      </w:pPr>
    </w:p>
    <w:p w:rsidR="005D5CFC" w:rsidRPr="00B01CD8" w:rsidRDefault="005D5CFC" w:rsidP="005D5CFC">
      <w:pPr>
        <w:jc w:val="center"/>
        <w:rPr>
          <w:sz w:val="22"/>
          <w:szCs w:val="24"/>
          <w:lang w:val="sr-Cyrl-CS"/>
        </w:rPr>
      </w:pPr>
      <w:r w:rsidRPr="00B01CD8">
        <w:rPr>
          <w:sz w:val="22"/>
          <w:szCs w:val="24"/>
          <w:lang w:val="sr-Cyrl-CS"/>
        </w:rPr>
        <w:t>I</w:t>
      </w:r>
    </w:p>
    <w:p w:rsidR="005D5CFC" w:rsidRPr="00B01CD8" w:rsidRDefault="005D5CFC" w:rsidP="005D5CFC">
      <w:pPr>
        <w:jc w:val="center"/>
        <w:rPr>
          <w:sz w:val="22"/>
          <w:szCs w:val="24"/>
          <w:lang w:val="sr-Cyrl-CS"/>
        </w:rPr>
      </w:pPr>
    </w:p>
    <w:p w:rsidR="005D5CFC" w:rsidRPr="00B01CD8" w:rsidRDefault="005D5CFC" w:rsidP="005D5CFC">
      <w:pPr>
        <w:rPr>
          <w:sz w:val="22"/>
          <w:szCs w:val="24"/>
        </w:rPr>
      </w:pPr>
      <w:r w:rsidRPr="00B01CD8">
        <w:rPr>
          <w:sz w:val="22"/>
          <w:szCs w:val="24"/>
          <w:lang w:val="sr-Cyrl-CS"/>
        </w:rPr>
        <w:tab/>
      </w:r>
      <w:r w:rsidRPr="00B01CD8">
        <w:rPr>
          <w:sz w:val="22"/>
          <w:szCs w:val="24"/>
        </w:rPr>
        <w:tab/>
      </w:r>
      <w:r w:rsidRPr="00B01CD8">
        <w:rPr>
          <w:sz w:val="22"/>
          <w:szCs w:val="24"/>
          <w:lang w:val="sr-Cyrl-CS"/>
        </w:rPr>
        <w:t xml:space="preserve">Разрешавају се дужности </w:t>
      </w:r>
      <w:r>
        <w:rPr>
          <w:sz w:val="22"/>
          <w:szCs w:val="24"/>
          <w:lang w:val="sr-Cyrl-CS"/>
        </w:rPr>
        <w:t>члана Радне групе</w:t>
      </w:r>
      <w:r w:rsidRPr="00B01CD8">
        <w:rPr>
          <w:sz w:val="22"/>
          <w:szCs w:val="24"/>
          <w:lang w:val="sr-Cyrl-CS"/>
        </w:rPr>
        <w:t xml:space="preserve"> за стручну редактуру превода правних тековина Европске уније:</w:t>
      </w:r>
    </w:p>
    <w:p w:rsidR="005D5CFC" w:rsidRPr="00B01CD8" w:rsidRDefault="005D5CFC" w:rsidP="005D5CFC">
      <w:pPr>
        <w:rPr>
          <w:sz w:val="22"/>
          <w:szCs w:val="24"/>
          <w:lang/>
        </w:rPr>
      </w:pPr>
    </w:p>
    <w:p w:rsidR="005D5CFC" w:rsidRPr="00B01CD8" w:rsidRDefault="005D5CFC" w:rsidP="005D5CFC">
      <w:pPr>
        <w:rPr>
          <w:sz w:val="22"/>
          <w:szCs w:val="24"/>
          <w:lang w:val="sr-Cyrl-CS"/>
        </w:rPr>
      </w:pPr>
      <w:r w:rsidRPr="00B01CD8">
        <w:rPr>
          <w:sz w:val="22"/>
          <w:szCs w:val="24"/>
          <w:lang/>
        </w:rPr>
        <w:tab/>
      </w:r>
      <w:r w:rsidRPr="00B01CD8">
        <w:rPr>
          <w:sz w:val="22"/>
          <w:szCs w:val="24"/>
          <w:lang/>
        </w:rPr>
        <w:tab/>
      </w:r>
      <w:r w:rsidRPr="00B01CD8">
        <w:rPr>
          <w:sz w:val="22"/>
          <w:szCs w:val="24"/>
          <w:lang w:val="sr-Cyrl-CS"/>
        </w:rPr>
        <w:t xml:space="preserve">1) </w:t>
      </w:r>
      <w:r>
        <w:rPr>
          <w:sz w:val="22"/>
          <w:szCs w:val="24"/>
          <w:lang w:val="sr-Cyrl-CS"/>
        </w:rPr>
        <w:t xml:space="preserve">чланови </w:t>
      </w:r>
      <w:r w:rsidRPr="00B01CD8">
        <w:rPr>
          <w:sz w:val="22"/>
          <w:szCs w:val="24"/>
          <w:lang w:val="sr-Cyrl-CS"/>
        </w:rPr>
        <w:t>Радне групе у ужем саставу:</w:t>
      </w:r>
    </w:p>
    <w:p w:rsidR="005D5CFC" w:rsidRPr="00B01CD8" w:rsidRDefault="005D5CFC" w:rsidP="005D5CFC">
      <w:pPr>
        <w:tabs>
          <w:tab w:val="left" w:pos="1350"/>
          <w:tab w:val="left" w:pos="1980"/>
        </w:tabs>
        <w:ind w:left="1440"/>
        <w:rPr>
          <w:sz w:val="22"/>
          <w:szCs w:val="24"/>
          <w:lang w:val="sr-Cyrl-CS"/>
        </w:rPr>
      </w:pP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 xml:space="preserve">(1) Гордана Мохоровић, </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(2) Слободан Илић</w:t>
      </w:r>
      <w:r>
        <w:rPr>
          <w:sz w:val="22"/>
          <w:szCs w:val="24"/>
          <w:lang w:val="sr-Cyrl-CS"/>
        </w:rPr>
        <w:t>,</w:t>
      </w:r>
    </w:p>
    <w:p w:rsidR="005D5CFC" w:rsidRPr="00B01CD8" w:rsidRDefault="005D5CFC" w:rsidP="005D5CFC">
      <w:pPr>
        <w:pStyle w:val="ListParagraph"/>
        <w:ind w:left="0"/>
        <w:rPr>
          <w:sz w:val="22"/>
          <w:szCs w:val="24"/>
          <w:lang w:val="sr-Cyrl-CS"/>
        </w:rPr>
      </w:pPr>
      <w:r>
        <w:rPr>
          <w:sz w:val="22"/>
          <w:szCs w:val="24"/>
          <w:lang w:val="sr-Cyrl-CS"/>
        </w:rPr>
        <w:tab/>
      </w:r>
      <w:r>
        <w:rPr>
          <w:sz w:val="22"/>
          <w:szCs w:val="24"/>
          <w:lang w:val="sr-Cyrl-CS"/>
        </w:rPr>
        <w:tab/>
        <w:t>(3) Снежана Марушић,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(4) Миљана Голубовић;</w:t>
      </w:r>
    </w:p>
    <w:p w:rsidR="005D5CFC" w:rsidRPr="00B01CD8" w:rsidRDefault="005D5CFC" w:rsidP="005D5CFC">
      <w:pPr>
        <w:pStyle w:val="ListParagraph"/>
        <w:ind w:left="0"/>
        <w:rPr>
          <w:sz w:val="22"/>
          <w:szCs w:val="24"/>
          <w:lang w:val="sr-Cyrl-CS"/>
        </w:rPr>
      </w:pPr>
    </w:p>
    <w:p w:rsidR="005D5CFC" w:rsidRPr="00B01CD8" w:rsidRDefault="005D5CFC" w:rsidP="005D5CFC">
      <w:pPr>
        <w:tabs>
          <w:tab w:val="left" w:pos="1350"/>
          <w:tab w:val="left" w:pos="1980"/>
        </w:tabs>
        <w:ind w:left="1440"/>
        <w:rPr>
          <w:sz w:val="22"/>
          <w:szCs w:val="24"/>
          <w:lang w:val="sr-Cyrl-CS"/>
        </w:rPr>
      </w:pPr>
      <w:r w:rsidRPr="00B01CD8">
        <w:rPr>
          <w:sz w:val="22"/>
          <w:szCs w:val="24"/>
          <w:lang w:val="sr-Cyrl-CS"/>
        </w:rPr>
        <w:t>2) чланови Радне групе у ширем саставу:</w:t>
      </w:r>
    </w:p>
    <w:p w:rsidR="005D5CFC" w:rsidRPr="00B01CD8" w:rsidRDefault="005D5CFC" w:rsidP="005D5CFC">
      <w:pPr>
        <w:tabs>
          <w:tab w:val="left" w:pos="1350"/>
          <w:tab w:val="left" w:pos="1980"/>
        </w:tabs>
        <w:ind w:left="1440"/>
        <w:rPr>
          <w:sz w:val="22"/>
          <w:szCs w:val="24"/>
          <w:lang w:val="sr-Cyrl-CS"/>
        </w:rPr>
      </w:pP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 xml:space="preserve">(1) Зоран Марковић, </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(2) Јован Јовановић,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(3) Горан Јовичић,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(4) Саша Добросављевић,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(5) Бранимир Подовац,</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(6) Гордана Кнежевић,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 xml:space="preserve">(7) </w:t>
      </w:r>
      <w:r>
        <w:rPr>
          <w:sz w:val="22"/>
          <w:szCs w:val="24"/>
          <w:lang w:val="sr-Cyrl-CS"/>
        </w:rPr>
        <w:t>Снежана Марушић,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(8) Бојана Амановић</w:t>
      </w:r>
      <w:r>
        <w:rPr>
          <w:sz w:val="22"/>
          <w:szCs w:val="24"/>
          <w:lang w:val="sr-Cyrl-CS"/>
        </w:rPr>
        <w:t>,</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(9) Миљана Голубовић</w:t>
      </w:r>
      <w:r>
        <w:rPr>
          <w:sz w:val="22"/>
          <w:szCs w:val="24"/>
          <w:lang w:val="sr-Cyrl-CS"/>
        </w:rPr>
        <w:t>,</w:t>
      </w:r>
    </w:p>
    <w:p w:rsidR="005D5CFC" w:rsidRPr="00B01CD8" w:rsidRDefault="005D5CFC" w:rsidP="005D5CFC">
      <w:pPr>
        <w:pStyle w:val="ListParagraph"/>
        <w:ind w:left="0"/>
        <w:rPr>
          <w:sz w:val="22"/>
          <w:szCs w:val="24"/>
          <w:lang w:val="sr-Cyrl-CS"/>
        </w:rPr>
      </w:pPr>
      <w:r>
        <w:rPr>
          <w:sz w:val="22"/>
          <w:szCs w:val="24"/>
          <w:lang w:val="sr-Cyrl-CS"/>
        </w:rPr>
        <w:tab/>
      </w:r>
      <w:r>
        <w:rPr>
          <w:sz w:val="22"/>
          <w:szCs w:val="24"/>
          <w:lang w:val="sr-Cyrl-CS"/>
        </w:rPr>
        <w:tab/>
        <w:t>(10) Ненад Гредо,</w:t>
      </w:r>
    </w:p>
    <w:p w:rsidR="005D5CFC" w:rsidRPr="00B01CD8" w:rsidRDefault="005D5CFC" w:rsidP="005D5CFC">
      <w:pPr>
        <w:pStyle w:val="ListParagraph"/>
        <w:ind w:left="0"/>
        <w:rPr>
          <w:sz w:val="22"/>
          <w:szCs w:val="24"/>
          <w:lang w:val="sr-Cyrl-CS"/>
        </w:rPr>
      </w:pPr>
      <w:r>
        <w:rPr>
          <w:sz w:val="22"/>
          <w:szCs w:val="24"/>
          <w:lang w:val="sr-Cyrl-CS"/>
        </w:rPr>
        <w:tab/>
      </w:r>
      <w:r>
        <w:rPr>
          <w:sz w:val="22"/>
          <w:szCs w:val="24"/>
          <w:lang w:val="sr-Cyrl-CS"/>
        </w:rPr>
        <w:tab/>
        <w:t>(11) Марија Костадиновић,</w:t>
      </w:r>
    </w:p>
    <w:p w:rsidR="005D5CFC" w:rsidRPr="00B01CD8" w:rsidRDefault="005D5CFC" w:rsidP="005D5CFC">
      <w:pPr>
        <w:pStyle w:val="ListParagraph"/>
        <w:ind w:left="0"/>
        <w:rPr>
          <w:sz w:val="22"/>
          <w:szCs w:val="24"/>
          <w:lang w:val="sr-Cyrl-CS"/>
        </w:rPr>
      </w:pPr>
      <w:r w:rsidRPr="00B01CD8">
        <w:rPr>
          <w:sz w:val="22"/>
          <w:szCs w:val="24"/>
          <w:lang w:val="sr-Cyrl-CS"/>
        </w:rPr>
        <w:tab/>
      </w:r>
      <w:r w:rsidRPr="00B01CD8">
        <w:rPr>
          <w:sz w:val="22"/>
          <w:szCs w:val="24"/>
          <w:lang w:val="sr-Cyrl-CS"/>
        </w:rPr>
        <w:tab/>
        <w:t>(12) Бојан Кијановић.</w:t>
      </w:r>
    </w:p>
    <w:p w:rsidR="005D5CFC" w:rsidRPr="00B01CD8" w:rsidRDefault="005D5CFC" w:rsidP="005D5CFC">
      <w:pPr>
        <w:jc w:val="center"/>
        <w:rPr>
          <w:iCs/>
          <w:sz w:val="22"/>
          <w:szCs w:val="24"/>
          <w:lang/>
        </w:rPr>
      </w:pPr>
    </w:p>
    <w:p w:rsidR="005D5CFC" w:rsidRPr="00B01CD8" w:rsidRDefault="005D5CFC" w:rsidP="005D5CFC">
      <w:pPr>
        <w:jc w:val="center"/>
        <w:rPr>
          <w:iCs/>
          <w:sz w:val="22"/>
          <w:szCs w:val="24"/>
          <w:lang w:val="sr-Cyrl-CS"/>
        </w:rPr>
      </w:pPr>
      <w:r w:rsidRPr="00B01CD8">
        <w:rPr>
          <w:iCs/>
          <w:sz w:val="22"/>
          <w:szCs w:val="24"/>
          <w:lang/>
        </w:rPr>
        <w:t>I</w:t>
      </w:r>
      <w:r w:rsidRPr="00B01CD8">
        <w:rPr>
          <w:iCs/>
          <w:sz w:val="22"/>
          <w:szCs w:val="24"/>
          <w:lang w:val="sr-Latn-CS"/>
        </w:rPr>
        <w:t>I</w:t>
      </w:r>
    </w:p>
    <w:p w:rsidR="005D5CFC" w:rsidRPr="00B01CD8" w:rsidRDefault="005D5CFC" w:rsidP="005D5CFC">
      <w:pPr>
        <w:rPr>
          <w:sz w:val="22"/>
          <w:szCs w:val="24"/>
          <w:lang w:val="sr-Cyrl-CS"/>
        </w:rPr>
      </w:pPr>
    </w:p>
    <w:p w:rsidR="005D5CFC" w:rsidRPr="00B01CD8" w:rsidRDefault="005D5CFC" w:rsidP="005D5CFC">
      <w:pPr>
        <w:tabs>
          <w:tab w:val="left" w:pos="426"/>
        </w:tabs>
        <w:rPr>
          <w:bCs/>
          <w:sz w:val="22"/>
          <w:szCs w:val="24"/>
          <w:lang w:val="sr-Cyrl-CS"/>
        </w:rPr>
      </w:pPr>
      <w:r w:rsidRPr="00B01CD8">
        <w:rPr>
          <w:sz w:val="22"/>
          <w:szCs w:val="24"/>
          <w:lang w:val="sr-Cyrl-CS"/>
        </w:rPr>
        <w:tab/>
      </w:r>
      <w:r w:rsidRPr="00B01CD8">
        <w:rPr>
          <w:sz w:val="22"/>
          <w:szCs w:val="24"/>
          <w:lang w:val="sr-Cyrl-CS"/>
        </w:rPr>
        <w:tab/>
      </w:r>
      <w:r w:rsidRPr="00B01CD8">
        <w:rPr>
          <w:sz w:val="22"/>
          <w:szCs w:val="24"/>
          <w:lang w:val="sr-Cyrl-CS"/>
        </w:rPr>
        <w:tab/>
        <w:t>Ово решење објавити у „Службеном гласнику Републике Србије</w:t>
      </w:r>
      <w:r w:rsidRPr="00B01CD8">
        <w:rPr>
          <w:bCs/>
          <w:sz w:val="22"/>
          <w:szCs w:val="24"/>
          <w:lang w:val="sr-Cyrl-CS"/>
        </w:rPr>
        <w:t>”</w:t>
      </w:r>
      <w:r w:rsidRPr="00B01CD8">
        <w:rPr>
          <w:sz w:val="22"/>
          <w:szCs w:val="24"/>
          <w:lang w:val="sr-Cyrl-CS"/>
        </w:rPr>
        <w:t>.</w:t>
      </w:r>
    </w:p>
    <w:p w:rsidR="005D5CFC" w:rsidRPr="00B01CD8" w:rsidRDefault="005D5CFC" w:rsidP="005D5CFC">
      <w:pPr>
        <w:rPr>
          <w:sz w:val="22"/>
          <w:szCs w:val="24"/>
          <w:lang w:val="sr-Cyrl-CS"/>
        </w:rPr>
      </w:pPr>
    </w:p>
    <w:p w:rsidR="005D5CFC" w:rsidRPr="00B01CD8" w:rsidRDefault="005D5CFC" w:rsidP="005D5CFC">
      <w:pPr>
        <w:rPr>
          <w:sz w:val="22"/>
          <w:szCs w:val="24"/>
          <w:lang w:val="ru-RU"/>
        </w:rPr>
      </w:pPr>
    </w:p>
    <w:p w:rsidR="005D5CFC" w:rsidRPr="00B01CD8" w:rsidRDefault="005D5CFC" w:rsidP="005D5CFC">
      <w:pPr>
        <w:rPr>
          <w:rFonts w:cs="Times New Roman"/>
          <w:sz w:val="22"/>
          <w:szCs w:val="24"/>
          <w:lang/>
        </w:rPr>
      </w:pPr>
      <w:r w:rsidRPr="00B01CD8">
        <w:rPr>
          <w:rFonts w:cs="Times New Roman"/>
          <w:sz w:val="22"/>
          <w:szCs w:val="24"/>
          <w:lang/>
        </w:rPr>
        <w:t xml:space="preserve">24 </w:t>
      </w:r>
      <w:r w:rsidRPr="00B01CD8">
        <w:rPr>
          <w:rFonts w:cs="Times New Roman"/>
          <w:sz w:val="22"/>
          <w:szCs w:val="24"/>
          <w:lang w:val="sr-Cyrl-CS"/>
        </w:rPr>
        <w:t xml:space="preserve">Број: 119-2082/2018 </w:t>
      </w:r>
    </w:p>
    <w:p w:rsidR="005D5CFC" w:rsidRPr="00B01CD8" w:rsidRDefault="00A26881" w:rsidP="005D5CFC">
      <w:pPr>
        <w:rPr>
          <w:rFonts w:cs="Times New Roman"/>
          <w:sz w:val="22"/>
          <w:szCs w:val="24"/>
          <w:lang/>
        </w:rPr>
      </w:pPr>
      <w:r>
        <w:rPr>
          <w:rFonts w:cs="Times New Roman"/>
          <w:sz w:val="22"/>
          <w:szCs w:val="24"/>
          <w:lang w:val="sr-Cyrl-CS"/>
        </w:rPr>
        <w:t>У Београду, 8. марта 2018. године</w:t>
      </w:r>
      <w:r w:rsidR="005D5CFC" w:rsidRPr="00B01CD8">
        <w:rPr>
          <w:rFonts w:cs="Times New Roman"/>
          <w:sz w:val="22"/>
          <w:szCs w:val="24"/>
          <w:lang w:val="sr-Cyrl-CS"/>
        </w:rPr>
        <w:t xml:space="preserve">   </w:t>
      </w:r>
    </w:p>
    <w:p w:rsidR="005D5CFC" w:rsidRPr="00B01CD8" w:rsidRDefault="005D5CFC" w:rsidP="005D5CFC">
      <w:pPr>
        <w:rPr>
          <w:rFonts w:cs="Times New Roman"/>
          <w:sz w:val="22"/>
          <w:szCs w:val="24"/>
          <w:lang/>
        </w:rPr>
      </w:pPr>
    </w:p>
    <w:p w:rsidR="005D5CFC" w:rsidRPr="00B01CD8" w:rsidRDefault="005D5CFC" w:rsidP="005D5CFC">
      <w:pPr>
        <w:rPr>
          <w:rFonts w:cs="Times New Roman"/>
          <w:sz w:val="22"/>
          <w:szCs w:val="24"/>
          <w:lang/>
        </w:rPr>
      </w:pPr>
    </w:p>
    <w:p w:rsidR="005D5CFC" w:rsidRDefault="005D5CFC" w:rsidP="005D5CFC">
      <w:pPr>
        <w:jc w:val="center"/>
        <w:rPr>
          <w:rFonts w:cs="Times New Roman"/>
          <w:b/>
          <w:sz w:val="22"/>
          <w:szCs w:val="24"/>
          <w:lang w:val="ru-RU"/>
        </w:rPr>
      </w:pPr>
      <w:r w:rsidRPr="00B01CD8">
        <w:rPr>
          <w:rFonts w:cs="Times New Roman"/>
          <w:b/>
          <w:sz w:val="22"/>
          <w:szCs w:val="24"/>
          <w:lang w:val="ru-RU"/>
        </w:rPr>
        <w:t>В  Л  А  Д  А</w:t>
      </w:r>
    </w:p>
    <w:p w:rsidR="009E1424" w:rsidRDefault="009E1424" w:rsidP="005D5CFC">
      <w:pPr>
        <w:jc w:val="center"/>
        <w:rPr>
          <w:rFonts w:cs="Times New Roman"/>
          <w:b/>
          <w:sz w:val="22"/>
          <w:szCs w:val="24"/>
          <w:lang w:val="ru-RU"/>
        </w:rPr>
      </w:pPr>
    </w:p>
    <w:p w:rsidR="009E1424" w:rsidRDefault="009E1424" w:rsidP="005D5CFC">
      <w:pPr>
        <w:jc w:val="center"/>
        <w:rPr>
          <w:rFonts w:cs="Times New Roman"/>
          <w:b/>
          <w:sz w:val="22"/>
          <w:szCs w:val="24"/>
          <w:lang w:val="ru-RU"/>
        </w:rPr>
      </w:pPr>
    </w:p>
    <w:tbl>
      <w:tblPr>
        <w:tblW w:w="0" w:type="auto"/>
        <w:jc w:val="center"/>
        <w:tblLayout w:type="fixed"/>
        <w:tblLook w:val="04A0"/>
      </w:tblPr>
      <w:tblGrid>
        <w:gridCol w:w="4783"/>
        <w:gridCol w:w="3937"/>
      </w:tblGrid>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Pr="009E1424" w:rsidRDefault="009E1424" w:rsidP="009E1424">
            <w:pPr>
              <w:tabs>
                <w:tab w:val="left" w:pos="-110"/>
                <w:tab w:val="left" w:pos="1418"/>
              </w:tabs>
              <w:jc w:val="center"/>
              <w:rPr>
                <w:rFonts w:eastAsia="Times New Roman" w:cs="Times New Roman"/>
                <w:szCs w:val="24"/>
              </w:rPr>
            </w:pPr>
            <w:r w:rsidRPr="009E1424">
              <w:rPr>
                <w:sz w:val="22"/>
              </w:rPr>
              <w:t>ПРЕДСЕДНИК</w:t>
            </w: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tcPr>
          <w:p w:rsidR="009E1424" w:rsidRPr="009E1424" w:rsidRDefault="009E1424" w:rsidP="009E1424">
            <w:pPr>
              <w:tabs>
                <w:tab w:val="left" w:pos="900"/>
                <w:tab w:val="left" w:pos="1418"/>
              </w:tabs>
              <w:rPr>
                <w:rFonts w:eastAsia="Times New Roman" w:cs="Times New Roman"/>
                <w:szCs w:val="24"/>
              </w:rPr>
            </w:pP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tcPr>
          <w:p w:rsidR="009E1424" w:rsidRPr="009E1424" w:rsidRDefault="009E1424" w:rsidP="009E1424">
            <w:pPr>
              <w:tabs>
                <w:tab w:val="left" w:pos="900"/>
                <w:tab w:val="left" w:pos="1418"/>
              </w:tabs>
              <w:jc w:val="center"/>
              <w:rPr>
                <w:rFonts w:eastAsia="Times New Roman" w:cs="Times New Roman"/>
                <w:szCs w:val="24"/>
              </w:rPr>
            </w:pPr>
          </w:p>
        </w:tc>
      </w:tr>
      <w:tr w:rsidR="009E1424" w:rsidRPr="009E1424" w:rsidTr="009E1424">
        <w:trPr>
          <w:jc w:val="center"/>
        </w:trPr>
        <w:tc>
          <w:tcPr>
            <w:tcW w:w="4783" w:type="dxa"/>
          </w:tcPr>
          <w:p w:rsidR="009E1424" w:rsidRP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Pr="009E1424" w:rsidRDefault="009E1424" w:rsidP="009E1424">
            <w:pPr>
              <w:tabs>
                <w:tab w:val="left" w:pos="0"/>
                <w:tab w:val="left" w:pos="1418"/>
              </w:tabs>
              <w:jc w:val="center"/>
              <w:rPr>
                <w:rFonts w:eastAsia="Times New Roman" w:cs="Times New Roman"/>
                <w:szCs w:val="24"/>
                <w:lang/>
              </w:rPr>
            </w:pPr>
            <w:r w:rsidRPr="009E1424">
              <w:rPr>
                <w:sz w:val="22"/>
                <w:lang/>
              </w:rPr>
              <w:t>Ана Брнабић</w:t>
            </w:r>
          </w:p>
        </w:tc>
      </w:tr>
    </w:tbl>
    <w:p w:rsidR="009E1424" w:rsidRPr="00B01CD8" w:rsidRDefault="009E1424" w:rsidP="005D5CFC">
      <w:pPr>
        <w:jc w:val="center"/>
        <w:rPr>
          <w:rFonts w:cs="Times New Roman"/>
          <w:b/>
          <w:sz w:val="22"/>
          <w:szCs w:val="24"/>
          <w:lang w:val="ru-RU"/>
        </w:rPr>
      </w:pPr>
    </w:p>
    <w:p w:rsidR="005D5CFC" w:rsidRPr="00B01CD8" w:rsidRDefault="005D5CFC" w:rsidP="005D5CFC">
      <w:pPr>
        <w:jc w:val="center"/>
        <w:rPr>
          <w:rFonts w:cs="Times New Roman"/>
          <w:b/>
          <w:sz w:val="22"/>
          <w:szCs w:val="24"/>
          <w:lang w:val="ru-RU"/>
        </w:rPr>
      </w:pPr>
    </w:p>
    <w:p w:rsidR="00C13C86" w:rsidRDefault="00C13C86" w:rsidP="00C13C86">
      <w:pPr>
        <w:jc w:val="left"/>
        <w:sectPr w:rsidR="00C13C86" w:rsidSect="00044FCE">
          <w:pgSz w:w="12240" w:h="15840" w:code="1"/>
          <w:pgMar w:top="709" w:right="1440" w:bottom="567" w:left="1440" w:header="708" w:footer="708" w:gutter="0"/>
          <w:cols w:space="720"/>
        </w:sectPr>
      </w:pPr>
    </w:p>
    <w:p w:rsidR="005D5CFC" w:rsidRDefault="005D5CFC" w:rsidP="005D5CFC">
      <w:pPr>
        <w:tabs>
          <w:tab w:val="left" w:pos="0"/>
        </w:tabs>
        <w:rPr>
          <w:rFonts w:cs="Times New Roman"/>
          <w:szCs w:val="24"/>
          <w:lang/>
        </w:rPr>
      </w:pPr>
    </w:p>
    <w:p w:rsidR="009E1424" w:rsidRDefault="009E1424" w:rsidP="005D5CFC">
      <w:pPr>
        <w:tabs>
          <w:tab w:val="left" w:pos="0"/>
        </w:tabs>
        <w:rPr>
          <w:rFonts w:cs="Times New Roman"/>
          <w:szCs w:val="24"/>
          <w:lang/>
        </w:rPr>
      </w:pPr>
    </w:p>
    <w:p w:rsidR="005D5CFC" w:rsidRPr="0030175E" w:rsidRDefault="005D5CFC" w:rsidP="005D5CFC">
      <w:pPr>
        <w:tabs>
          <w:tab w:val="left" w:pos="0"/>
        </w:tabs>
        <w:rPr>
          <w:rFonts w:cs="Times New Roman"/>
          <w:szCs w:val="24"/>
          <w:lang w:val="sr-Cyrl-CS"/>
        </w:rPr>
      </w:pPr>
      <w:r w:rsidRPr="0030175E">
        <w:rPr>
          <w:rFonts w:cs="Times New Roman"/>
          <w:szCs w:val="24"/>
        </w:rPr>
        <w:tab/>
      </w:r>
      <w:r w:rsidRPr="0030175E">
        <w:rPr>
          <w:rFonts w:cs="Times New Roman"/>
          <w:szCs w:val="24"/>
          <w:lang/>
        </w:rPr>
        <w:tab/>
      </w:r>
      <w:r w:rsidRPr="0030175E">
        <w:rPr>
          <w:rFonts w:cs="Times New Roman"/>
          <w:szCs w:val="24"/>
          <w:lang w:val="sr-Cyrl-CS"/>
        </w:rPr>
        <w:t>На основу тачке 4. ст</w:t>
      </w:r>
      <w:r w:rsidRPr="0030175E">
        <w:rPr>
          <w:rFonts w:cs="Times New Roman"/>
          <w:szCs w:val="24"/>
          <w:lang w:val="ru-RU"/>
        </w:rPr>
        <w:t>ав</w:t>
      </w:r>
      <w:r w:rsidRPr="0030175E">
        <w:rPr>
          <w:rFonts w:cs="Times New Roman"/>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w:t>
      </w:r>
      <w:r w:rsidRPr="0030175E">
        <w:rPr>
          <w:rFonts w:cs="Times New Roman"/>
          <w:szCs w:val="24"/>
          <w:lang/>
        </w:rPr>
        <w:t>,</w:t>
      </w:r>
      <w:r w:rsidRPr="0030175E">
        <w:rPr>
          <w:rFonts w:cs="Times New Roman"/>
          <w:szCs w:val="24"/>
          <w:lang w:val="sr-Cyrl-CS"/>
        </w:rPr>
        <w:t xml:space="preserve"> бр. </w:t>
      </w:r>
      <w:r w:rsidRPr="0030175E">
        <w:rPr>
          <w:rFonts w:cs="Times New Roman"/>
          <w:szCs w:val="24"/>
          <w:lang w:val="ru-RU"/>
        </w:rPr>
        <w:t>55/05, 71/05 – исправка, 101/07, 65/08, 16/11, 68/12 – УС</w:t>
      </w:r>
      <w:r w:rsidRPr="0030175E">
        <w:rPr>
          <w:rFonts w:cs="Times New Roman"/>
          <w:szCs w:val="24"/>
        </w:rPr>
        <w:t>,</w:t>
      </w:r>
      <w:r w:rsidRPr="0030175E">
        <w:rPr>
          <w:rFonts w:cs="Times New Roman"/>
          <w:szCs w:val="24"/>
          <w:lang w:val="ru-RU"/>
        </w:rPr>
        <w:t xml:space="preserve"> 72/12,</w:t>
      </w:r>
      <w:r w:rsidRPr="0030175E">
        <w:rPr>
          <w:rFonts w:cs="Times New Roman"/>
          <w:szCs w:val="24"/>
        </w:rPr>
        <w:t xml:space="preserve"> 7/14 </w:t>
      </w:r>
      <w:r w:rsidRPr="0030175E">
        <w:rPr>
          <w:rFonts w:cs="Times New Roman"/>
          <w:szCs w:val="24"/>
          <w:lang w:val="ru-RU"/>
        </w:rPr>
        <w:t>– УС и 44/14</w:t>
      </w:r>
      <w:r w:rsidRPr="0030175E">
        <w:rPr>
          <w:rFonts w:cs="Times New Roman"/>
          <w:szCs w:val="24"/>
          <w:lang w:val="sr-Cyrl-CS"/>
        </w:rPr>
        <w:t xml:space="preserve">), </w:t>
      </w:r>
    </w:p>
    <w:p w:rsidR="005D5CFC" w:rsidRPr="0030175E" w:rsidRDefault="005D5CFC" w:rsidP="005D5CFC">
      <w:pPr>
        <w:rPr>
          <w:rFonts w:cs="Times New Roman"/>
          <w:szCs w:val="24"/>
          <w:lang w:val="sr-Cyrl-CS"/>
        </w:rPr>
      </w:pPr>
      <w:r w:rsidRPr="0030175E">
        <w:rPr>
          <w:rFonts w:cs="Times New Roman"/>
          <w:szCs w:val="24"/>
          <w:lang w:val="sr-Cyrl-CS"/>
        </w:rPr>
        <w:t xml:space="preserve">  </w:t>
      </w:r>
    </w:p>
    <w:p w:rsidR="005D5CFC" w:rsidRPr="0030175E" w:rsidRDefault="005D5CFC" w:rsidP="005D5CFC">
      <w:pPr>
        <w:tabs>
          <w:tab w:val="left" w:pos="0"/>
        </w:tabs>
        <w:rPr>
          <w:rFonts w:cs="Times New Roman"/>
          <w:szCs w:val="24"/>
          <w:lang w:val="sr-Cyrl-CS"/>
        </w:rPr>
      </w:pPr>
      <w:r w:rsidRPr="0030175E">
        <w:rPr>
          <w:rFonts w:cs="Times New Roman"/>
          <w:szCs w:val="24"/>
          <w:lang w:val="sr-Cyrl-CS"/>
        </w:rPr>
        <w:tab/>
      </w:r>
      <w:r w:rsidRPr="0030175E">
        <w:rPr>
          <w:rFonts w:cs="Times New Roman"/>
          <w:szCs w:val="24"/>
          <w:lang w:val="sr-Cyrl-CS"/>
        </w:rPr>
        <w:tab/>
        <w:t>Влада доноси</w:t>
      </w:r>
    </w:p>
    <w:p w:rsidR="005D5CFC" w:rsidRPr="0030175E" w:rsidRDefault="005D5CFC" w:rsidP="005D5CFC">
      <w:pPr>
        <w:spacing w:line="360" w:lineRule="auto"/>
        <w:rPr>
          <w:rFonts w:cs="Times New Roman"/>
          <w:szCs w:val="24"/>
          <w:lang w:val="sr-Cyrl-CS"/>
        </w:rPr>
      </w:pPr>
    </w:p>
    <w:p w:rsidR="005D5CFC" w:rsidRPr="0030175E" w:rsidRDefault="005D5CFC" w:rsidP="005D5CFC">
      <w:pPr>
        <w:spacing w:line="360" w:lineRule="auto"/>
        <w:jc w:val="center"/>
        <w:rPr>
          <w:rFonts w:cs="Times New Roman"/>
          <w:b/>
          <w:szCs w:val="24"/>
          <w:lang w:val="sr-Cyrl-CS"/>
        </w:rPr>
      </w:pPr>
      <w:r w:rsidRPr="0030175E">
        <w:rPr>
          <w:rFonts w:cs="Times New Roman"/>
          <w:b/>
          <w:szCs w:val="24"/>
          <w:lang w:val="sr-Cyrl-CS"/>
        </w:rPr>
        <w:t>Р Е Ш Е Њ Е</w:t>
      </w:r>
    </w:p>
    <w:p w:rsidR="005D5CFC" w:rsidRPr="0030175E" w:rsidRDefault="005D5CFC" w:rsidP="005D5CFC">
      <w:pPr>
        <w:jc w:val="center"/>
        <w:rPr>
          <w:rFonts w:cs="Times New Roman"/>
          <w:b/>
          <w:szCs w:val="24"/>
          <w:lang w:val="sr-Cyrl-CS"/>
        </w:rPr>
      </w:pPr>
      <w:r w:rsidRPr="0030175E">
        <w:rPr>
          <w:rFonts w:cs="Times New Roman"/>
          <w:b/>
          <w:szCs w:val="24"/>
          <w:lang w:val="sr-Cyrl-CS"/>
        </w:rPr>
        <w:t>О ИМЕНОВАЊУ ЧЛАНОВА РАДНЕ ГРУПЕ ЗА СТРУЧНУ РЕДАКТУРУ ПРЕВОДА ПРАВНИХ ТЕКОВИНА ЕВРОПСКЕ УНИЈЕ</w:t>
      </w:r>
    </w:p>
    <w:p w:rsidR="005D5CFC" w:rsidRPr="0030175E" w:rsidRDefault="005D5CFC" w:rsidP="005D5CFC">
      <w:pPr>
        <w:jc w:val="center"/>
        <w:rPr>
          <w:rFonts w:cs="Times New Roman"/>
          <w:szCs w:val="24"/>
          <w:lang w:val="sr-Cyrl-CS"/>
        </w:rPr>
      </w:pPr>
    </w:p>
    <w:p w:rsidR="005D5CFC" w:rsidRPr="0030175E" w:rsidRDefault="005D5CFC" w:rsidP="005D5CFC">
      <w:pPr>
        <w:jc w:val="center"/>
        <w:rPr>
          <w:rFonts w:cs="Times New Roman"/>
          <w:szCs w:val="24"/>
          <w:lang w:val="sr-Cyrl-CS"/>
        </w:rPr>
      </w:pPr>
      <w:r w:rsidRPr="0030175E">
        <w:rPr>
          <w:rFonts w:cs="Times New Roman"/>
          <w:szCs w:val="24"/>
          <w:lang w:val="sr-Cyrl-CS"/>
        </w:rPr>
        <w:t>I</w:t>
      </w:r>
    </w:p>
    <w:p w:rsidR="005D5CFC" w:rsidRPr="0030175E" w:rsidRDefault="005D5CFC" w:rsidP="005D5CFC">
      <w:pPr>
        <w:jc w:val="center"/>
        <w:rPr>
          <w:rFonts w:cs="Times New Roman"/>
          <w:szCs w:val="24"/>
          <w:lang w:val="sr-Cyrl-CS"/>
        </w:rPr>
      </w:pPr>
    </w:p>
    <w:p w:rsidR="005D5CFC" w:rsidRPr="0030175E" w:rsidRDefault="005D5CFC" w:rsidP="005D5CFC">
      <w:pPr>
        <w:rPr>
          <w:rFonts w:cs="Times New Roman"/>
          <w:szCs w:val="24"/>
          <w:lang w:val="sr-Cyrl-CS"/>
        </w:rPr>
      </w:pPr>
      <w:r w:rsidRPr="0030175E">
        <w:rPr>
          <w:rFonts w:cs="Times New Roman"/>
          <w:szCs w:val="24"/>
          <w:lang w:val="sr-Cyrl-CS"/>
        </w:rPr>
        <w:tab/>
      </w:r>
      <w:r w:rsidRPr="0030175E">
        <w:rPr>
          <w:rFonts w:cs="Times New Roman"/>
          <w:szCs w:val="24"/>
          <w:lang w:val="sr-Cyrl-CS"/>
        </w:rPr>
        <w:tab/>
        <w:t>У Радну групу за стручну редактуру превода правних тековина Европске уније именују се:</w:t>
      </w:r>
    </w:p>
    <w:p w:rsidR="005D5CFC" w:rsidRPr="0030175E" w:rsidRDefault="005D5CFC" w:rsidP="005D5CFC">
      <w:pPr>
        <w:ind w:left="720"/>
        <w:rPr>
          <w:rFonts w:cs="Times New Roman"/>
          <w:szCs w:val="24"/>
          <w:lang w:val="sr-Cyrl-CS"/>
        </w:rPr>
      </w:pPr>
    </w:p>
    <w:p w:rsidR="005D5CFC" w:rsidRDefault="005D5CFC" w:rsidP="005D5CFC">
      <w:pPr>
        <w:ind w:left="720"/>
        <w:rPr>
          <w:rFonts w:cs="Times New Roman"/>
          <w:szCs w:val="24"/>
          <w:lang w:val="sr-Cyrl-CS"/>
        </w:rPr>
      </w:pPr>
      <w:r w:rsidRPr="0030175E">
        <w:rPr>
          <w:rFonts w:cs="Times New Roman"/>
          <w:szCs w:val="24"/>
          <w:lang w:val="sr-Cyrl-CS"/>
        </w:rPr>
        <w:tab/>
      </w:r>
      <w:r>
        <w:rPr>
          <w:rFonts w:cs="Times New Roman"/>
          <w:szCs w:val="24"/>
          <w:lang w:val="sr-Cyrl-CS"/>
        </w:rPr>
        <w:t>1</w:t>
      </w:r>
      <w:r w:rsidRPr="0030175E">
        <w:rPr>
          <w:rFonts w:cs="Times New Roman"/>
          <w:szCs w:val="24"/>
          <w:lang w:val="sr-Cyrl-CS"/>
        </w:rPr>
        <w:t>) за чланове Радне групе у ужем саставу:</w:t>
      </w:r>
    </w:p>
    <w:p w:rsidR="005D5CFC" w:rsidRPr="0030175E" w:rsidRDefault="005D5CFC" w:rsidP="005D5CFC">
      <w:pPr>
        <w:ind w:left="720"/>
        <w:rPr>
          <w:rFonts w:cs="Times New Roman"/>
          <w:szCs w:val="24"/>
          <w:lang w:val="sr-Cyrl-CS"/>
        </w:rPr>
      </w:pPr>
    </w:p>
    <w:p w:rsidR="005D5CFC" w:rsidRPr="0030175E" w:rsidRDefault="005D5CFC" w:rsidP="005D5CFC">
      <w:pPr>
        <w:pStyle w:val="ListParagraph"/>
        <w:ind w:left="0"/>
        <w:rPr>
          <w:szCs w:val="24"/>
          <w:lang w:val="sr-Cyrl-CS"/>
        </w:rPr>
      </w:pPr>
      <w:r w:rsidRPr="0030175E">
        <w:rPr>
          <w:rFonts w:cs="Times New Roman"/>
          <w:szCs w:val="24"/>
          <w:lang/>
        </w:rPr>
        <w:t xml:space="preserve">  </w:t>
      </w:r>
      <w:r w:rsidRPr="0030175E">
        <w:rPr>
          <w:rFonts w:cs="Times New Roman"/>
          <w:szCs w:val="24"/>
          <w:lang/>
        </w:rPr>
        <w:tab/>
      </w:r>
      <w:r w:rsidRPr="0030175E">
        <w:rPr>
          <w:rFonts w:cs="Times New Roman"/>
          <w:szCs w:val="24"/>
          <w:lang/>
        </w:rPr>
        <w:tab/>
        <w:t xml:space="preserve">(1) </w:t>
      </w:r>
      <w:r>
        <w:rPr>
          <w:szCs w:val="24"/>
          <w:lang w:val="sr-Cyrl-CS"/>
        </w:rPr>
        <w:t>Катарина Томић</w:t>
      </w:r>
      <w:r w:rsidRPr="0030175E">
        <w:rPr>
          <w:szCs w:val="24"/>
          <w:lang w:val="sr-Cyrl-CS"/>
        </w:rPr>
        <w:t xml:space="preserve">, </w:t>
      </w:r>
      <w:r w:rsidRPr="0030175E">
        <w:rPr>
          <w:rFonts w:cs="Times New Roman"/>
          <w:szCs w:val="24"/>
          <w:lang w:val="sr-Cyrl-CS"/>
        </w:rPr>
        <w:t xml:space="preserve">Министарство </w:t>
      </w:r>
      <w:r>
        <w:rPr>
          <w:rFonts w:cs="Times New Roman"/>
          <w:szCs w:val="24"/>
          <w:lang w:val="sr-Cyrl-CS"/>
        </w:rPr>
        <w:t>трговине, туризма и телекомуникација</w:t>
      </w:r>
      <w:r w:rsidRPr="0030175E">
        <w:rPr>
          <w:rFonts w:cs="Times New Roman"/>
          <w:szCs w:val="24"/>
          <w:lang w:val="sr-Cyrl-CS"/>
        </w:rPr>
        <w:t>,</w:t>
      </w:r>
      <w:r w:rsidRPr="0030175E">
        <w:rPr>
          <w:szCs w:val="24"/>
          <w:lang w:val="sr-Cyrl-CS"/>
        </w:rPr>
        <w:t xml:space="preserve"> </w:t>
      </w:r>
    </w:p>
    <w:p w:rsidR="005D5CFC" w:rsidRDefault="005D5CFC" w:rsidP="005D5CFC">
      <w:pPr>
        <w:tabs>
          <w:tab w:val="left" w:pos="0"/>
        </w:tabs>
        <w:rPr>
          <w:szCs w:val="24"/>
          <w:lang w:val="sr-Cyrl-CS"/>
        </w:rPr>
      </w:pPr>
      <w:r w:rsidRPr="0030175E">
        <w:rPr>
          <w:szCs w:val="24"/>
          <w:lang w:val="sr-Cyrl-CS"/>
        </w:rPr>
        <w:tab/>
      </w:r>
      <w:r w:rsidRPr="0030175E">
        <w:rPr>
          <w:szCs w:val="24"/>
          <w:lang w:val="sr-Cyrl-CS"/>
        </w:rPr>
        <w:tab/>
        <w:t xml:space="preserve">(2) </w:t>
      </w:r>
      <w:r>
        <w:rPr>
          <w:szCs w:val="24"/>
          <w:lang w:val="sr-Cyrl-CS"/>
        </w:rPr>
        <w:t>Наташа Церовић</w:t>
      </w:r>
      <w:r w:rsidRPr="0030175E">
        <w:rPr>
          <w:szCs w:val="24"/>
          <w:lang w:val="sr-Cyrl-CS"/>
        </w:rPr>
        <w:t xml:space="preserve">, </w:t>
      </w:r>
      <w:r>
        <w:rPr>
          <w:rFonts w:cs="Times New Roman"/>
          <w:szCs w:val="24"/>
          <w:lang w:val="sr-Cyrl-CS"/>
        </w:rPr>
        <w:t>Дирекција за железнице</w:t>
      </w:r>
      <w:r>
        <w:rPr>
          <w:szCs w:val="24"/>
          <w:lang w:val="sr-Cyrl-CS"/>
        </w:rPr>
        <w:t>,</w:t>
      </w:r>
    </w:p>
    <w:p w:rsidR="005D5CFC" w:rsidRDefault="005D5CFC" w:rsidP="005D5CFC">
      <w:pPr>
        <w:tabs>
          <w:tab w:val="left" w:pos="0"/>
        </w:tabs>
        <w:rPr>
          <w:szCs w:val="24"/>
          <w:lang w:val="sr-Cyrl-CS"/>
        </w:rPr>
      </w:pPr>
      <w:r>
        <w:rPr>
          <w:szCs w:val="24"/>
          <w:lang w:val="sr-Cyrl-CS"/>
        </w:rPr>
        <w:tab/>
      </w:r>
      <w:r>
        <w:rPr>
          <w:szCs w:val="24"/>
          <w:lang w:val="sr-Cyrl-CS"/>
        </w:rPr>
        <w:tab/>
        <w:t>(3) Владимир Шоћ, Канцеларија за људска и мањинска права,</w:t>
      </w:r>
    </w:p>
    <w:p w:rsidR="005D5CFC" w:rsidRDefault="005D5CFC" w:rsidP="005D5CFC">
      <w:pPr>
        <w:tabs>
          <w:tab w:val="left" w:pos="0"/>
        </w:tabs>
        <w:rPr>
          <w:szCs w:val="24"/>
          <w:lang w:val="sr-Cyrl-CS"/>
        </w:rPr>
      </w:pPr>
      <w:r>
        <w:rPr>
          <w:szCs w:val="24"/>
          <w:lang w:val="sr-Cyrl-CS"/>
        </w:rPr>
        <w:tab/>
      </w:r>
      <w:r>
        <w:rPr>
          <w:szCs w:val="24"/>
          <w:lang w:val="sr-Cyrl-CS"/>
        </w:rPr>
        <w:tab/>
        <w:t>(4) Марија Кујачић, Канцеларија за информационе технологије и електронску управу,</w:t>
      </w:r>
    </w:p>
    <w:p w:rsidR="005D5CFC" w:rsidRPr="0030175E" w:rsidRDefault="005D5CFC" w:rsidP="005D5CFC">
      <w:pPr>
        <w:tabs>
          <w:tab w:val="left" w:pos="0"/>
        </w:tabs>
        <w:rPr>
          <w:rFonts w:cs="Times New Roman"/>
          <w:szCs w:val="24"/>
          <w:lang w:val="sr-Cyrl-CS"/>
        </w:rPr>
      </w:pPr>
      <w:r>
        <w:rPr>
          <w:szCs w:val="24"/>
          <w:lang w:val="sr-Cyrl-CS"/>
        </w:rPr>
        <w:tab/>
      </w:r>
      <w:r>
        <w:rPr>
          <w:szCs w:val="24"/>
          <w:lang w:val="sr-Cyrl-CS"/>
        </w:rPr>
        <w:tab/>
        <w:t>(5) Слађана Андрејић, Канцеларија за информационе технологије и електронску управу;</w:t>
      </w:r>
    </w:p>
    <w:p w:rsidR="005D5CFC" w:rsidRPr="0030175E" w:rsidRDefault="005D5CFC" w:rsidP="005D5CFC">
      <w:pPr>
        <w:ind w:left="720"/>
        <w:rPr>
          <w:rFonts w:cs="Times New Roman"/>
          <w:szCs w:val="24"/>
          <w:lang w:val="sr-Cyrl-CS"/>
        </w:rPr>
      </w:pPr>
      <w:r w:rsidRPr="0030175E">
        <w:rPr>
          <w:rFonts w:cs="Times New Roman"/>
          <w:szCs w:val="24"/>
          <w:lang w:val="sr-Cyrl-CS"/>
        </w:rPr>
        <w:tab/>
      </w:r>
    </w:p>
    <w:p w:rsidR="005D5CFC" w:rsidRDefault="005D5CFC" w:rsidP="005D5CFC">
      <w:pPr>
        <w:ind w:left="720"/>
        <w:rPr>
          <w:rFonts w:cs="Times New Roman"/>
          <w:szCs w:val="24"/>
          <w:lang w:val="sr-Cyrl-CS"/>
        </w:rPr>
      </w:pPr>
      <w:r w:rsidRPr="0030175E">
        <w:rPr>
          <w:rFonts w:cs="Times New Roman"/>
          <w:szCs w:val="24"/>
          <w:lang w:val="sr-Cyrl-CS"/>
        </w:rPr>
        <w:tab/>
      </w:r>
      <w:r>
        <w:rPr>
          <w:rFonts w:cs="Times New Roman"/>
          <w:szCs w:val="24"/>
          <w:lang w:val="sr-Cyrl-CS"/>
        </w:rPr>
        <w:t>2</w:t>
      </w:r>
      <w:r w:rsidRPr="0030175E">
        <w:rPr>
          <w:rFonts w:cs="Times New Roman"/>
          <w:szCs w:val="24"/>
          <w:lang w:val="sr-Cyrl-CS"/>
        </w:rPr>
        <w:t>) за чланове Радне групе у ширем саставу:</w:t>
      </w:r>
    </w:p>
    <w:p w:rsidR="005D5CFC" w:rsidRPr="0030175E" w:rsidRDefault="005D5CFC" w:rsidP="005D5CFC">
      <w:pPr>
        <w:ind w:left="720"/>
        <w:rPr>
          <w:rFonts w:cs="Times New Roman"/>
          <w:szCs w:val="24"/>
          <w:lang w:val="sr-Cyrl-CS"/>
        </w:rPr>
      </w:pPr>
    </w:p>
    <w:p w:rsidR="005D5CFC" w:rsidRPr="0030175E" w:rsidRDefault="005D5CFC" w:rsidP="005D5CFC">
      <w:pPr>
        <w:pStyle w:val="ListParagraph"/>
        <w:ind w:left="0"/>
        <w:rPr>
          <w:szCs w:val="24"/>
          <w:lang w:val="sr-Cyrl-CS"/>
        </w:rPr>
      </w:pPr>
      <w:r w:rsidRPr="0030175E">
        <w:rPr>
          <w:rFonts w:cs="Times New Roman"/>
          <w:szCs w:val="24"/>
          <w:lang/>
        </w:rPr>
        <w:t xml:space="preserve">  </w:t>
      </w:r>
      <w:r w:rsidRPr="0030175E">
        <w:rPr>
          <w:rFonts w:cs="Times New Roman"/>
          <w:szCs w:val="24"/>
          <w:lang/>
        </w:rPr>
        <w:tab/>
      </w:r>
      <w:r w:rsidRPr="0030175E">
        <w:rPr>
          <w:rFonts w:cs="Times New Roman"/>
          <w:szCs w:val="24"/>
          <w:lang/>
        </w:rPr>
        <w:tab/>
        <w:t xml:space="preserve">(1) </w:t>
      </w:r>
      <w:r>
        <w:rPr>
          <w:szCs w:val="24"/>
          <w:lang w:val="sr-Cyrl-CS"/>
        </w:rPr>
        <w:t>Јелена Бебић</w:t>
      </w:r>
      <w:r w:rsidRPr="0030175E">
        <w:rPr>
          <w:szCs w:val="24"/>
          <w:lang w:val="sr-Cyrl-CS"/>
        </w:rPr>
        <w:t xml:space="preserve">, </w:t>
      </w:r>
      <w:r w:rsidRPr="0030175E">
        <w:rPr>
          <w:rFonts w:cs="Times New Roman"/>
          <w:szCs w:val="24"/>
          <w:lang w:val="sr-Cyrl-CS"/>
        </w:rPr>
        <w:t xml:space="preserve">Министарство </w:t>
      </w:r>
      <w:r>
        <w:rPr>
          <w:rFonts w:cs="Times New Roman"/>
          <w:szCs w:val="24"/>
          <w:lang w:val="sr-Cyrl-CS"/>
        </w:rPr>
        <w:t>привреде</w:t>
      </w:r>
      <w:r w:rsidRPr="0030175E">
        <w:rPr>
          <w:rFonts w:cs="Times New Roman"/>
          <w:szCs w:val="24"/>
          <w:lang w:val="sr-Cyrl-CS"/>
        </w:rPr>
        <w:t>,</w:t>
      </w:r>
      <w:r w:rsidRPr="0030175E">
        <w:rPr>
          <w:szCs w:val="24"/>
          <w:lang w:val="sr-Cyrl-CS"/>
        </w:rPr>
        <w:t xml:space="preserve"> </w:t>
      </w:r>
    </w:p>
    <w:p w:rsidR="005D5CFC" w:rsidRDefault="005D5CFC" w:rsidP="005D5CFC">
      <w:pPr>
        <w:tabs>
          <w:tab w:val="left" w:pos="0"/>
        </w:tabs>
        <w:rPr>
          <w:rFonts w:cs="Times New Roman"/>
          <w:szCs w:val="24"/>
          <w:lang w:val="sr-Cyrl-CS"/>
        </w:rPr>
      </w:pPr>
      <w:r w:rsidRPr="0030175E">
        <w:rPr>
          <w:szCs w:val="24"/>
          <w:lang w:val="sr-Cyrl-CS"/>
        </w:rPr>
        <w:tab/>
      </w:r>
      <w:r w:rsidRPr="0030175E">
        <w:rPr>
          <w:szCs w:val="24"/>
          <w:lang w:val="sr-Cyrl-CS"/>
        </w:rPr>
        <w:tab/>
        <w:t xml:space="preserve">(2) </w:t>
      </w:r>
      <w:r>
        <w:rPr>
          <w:szCs w:val="24"/>
          <w:lang w:val="sr-Cyrl-CS"/>
        </w:rPr>
        <w:t>Вук Блечић</w:t>
      </w:r>
      <w:r w:rsidRPr="0030175E">
        <w:rPr>
          <w:szCs w:val="24"/>
          <w:lang w:val="sr-Cyrl-CS"/>
        </w:rPr>
        <w:t xml:space="preserve">, </w:t>
      </w:r>
      <w:r>
        <w:rPr>
          <w:rFonts w:cs="Times New Roman"/>
          <w:szCs w:val="24"/>
          <w:lang w:val="sr-Cyrl-CS"/>
        </w:rPr>
        <w:t>Директорат цивилног ваздухопловства Републике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(3) Катарина Станковић, Директорат цивилног ваздухопловства Републике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(4) Сретен Рогић, Директорат цивилног ваздухопловства</w:t>
      </w:r>
      <w:r w:rsidRPr="00760B28">
        <w:rPr>
          <w:rFonts w:cs="Times New Roman"/>
          <w:szCs w:val="24"/>
          <w:lang w:val="sr-Cyrl-CS"/>
        </w:rPr>
        <w:t xml:space="preserve"> </w:t>
      </w:r>
      <w:r>
        <w:rPr>
          <w:rFonts w:cs="Times New Roman"/>
          <w:szCs w:val="24"/>
          <w:lang w:val="sr-Cyrl-CS"/>
        </w:rPr>
        <w:t>Републике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(5) Владимир Јањић, Агенција за заштиту од јонизујућих зрачења и нуклеарну сигурност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(6) Наталија Радоја, Министарство трговине, туризма и телекомуникација,</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(7) Милан Војводић, Министарство трговине, туризма и телекомуникација,</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(8) Слађана Трубинт, Министарство трговине, туризма и телекомуникација,</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(9) Јелена Ђорговић, Министарство трговине, туризма и телекомуникација,</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(10) Слободан Ђорђевић, Народна банка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(11) Ана Трифуновић, Народна банка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(12) Милован Миловановић, Народна банка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(13) Милица Ђукановић, Народна банка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(14) Јелена Мијовић, Народна банка Србије,</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(15) Марија Кујачић, Канцеларија за информационе технологије и електронску управу,</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(16) Слађана Андрејић, Канцеларија за информационе технологије и</w:t>
      </w:r>
      <w:r>
        <w:rPr>
          <w:rFonts w:cs="Times New Roman"/>
          <w:szCs w:val="24"/>
          <w:lang w:val="sr-Cyrl-CS"/>
        </w:rPr>
        <w:br w:type="textWrapping" w:clear="all"/>
        <w:t>електронску управу,</w:t>
      </w:r>
    </w:p>
    <w:p w:rsidR="005D5CFC" w:rsidRDefault="005D5CFC" w:rsidP="005D5CFC">
      <w:pPr>
        <w:tabs>
          <w:tab w:val="left" w:pos="0"/>
        </w:tabs>
        <w:jc w:val="right"/>
        <w:rPr>
          <w:rFonts w:cs="Times New Roman"/>
          <w:szCs w:val="24"/>
          <w:lang w:val="sr-Cyrl-CS"/>
        </w:rPr>
      </w:pPr>
      <w:r>
        <w:rPr>
          <w:rFonts w:cs="Times New Roman"/>
          <w:szCs w:val="24"/>
          <w:lang w:val="sr-Cyrl-CS"/>
        </w:rPr>
        <w:lastRenderedPageBreak/>
        <w:t>2</w:t>
      </w:r>
    </w:p>
    <w:p w:rsidR="005D5CFC" w:rsidRDefault="005D5CFC" w:rsidP="005D5CFC">
      <w:pPr>
        <w:tabs>
          <w:tab w:val="left" w:pos="0"/>
        </w:tabs>
        <w:rPr>
          <w:rFonts w:cs="Times New Roman"/>
          <w:szCs w:val="24"/>
          <w:lang w:val="sr-Cyrl-CS"/>
        </w:rPr>
      </w:pP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(17) Дијана Ђинђић, Министарство финансија,</w:t>
      </w:r>
    </w:p>
    <w:p w:rsidR="005D5CFC"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(18) Катарина Павличић, Министарство финансија,</w:t>
      </w:r>
    </w:p>
    <w:p w:rsidR="005D5CFC" w:rsidRPr="0030175E" w:rsidRDefault="005D5CFC" w:rsidP="005D5CFC">
      <w:pPr>
        <w:tabs>
          <w:tab w:val="left" w:pos="0"/>
        </w:tabs>
        <w:rPr>
          <w:rFonts w:cs="Times New Roman"/>
          <w:szCs w:val="24"/>
          <w:lang w:val="sr-Cyrl-CS"/>
        </w:rPr>
      </w:pPr>
      <w:r>
        <w:rPr>
          <w:rFonts w:cs="Times New Roman"/>
          <w:szCs w:val="24"/>
          <w:lang w:val="sr-Cyrl-CS"/>
        </w:rPr>
        <w:tab/>
      </w:r>
      <w:r>
        <w:rPr>
          <w:rFonts w:cs="Times New Roman"/>
          <w:szCs w:val="24"/>
          <w:lang w:val="sr-Cyrl-CS"/>
        </w:rPr>
        <w:tab/>
        <w:t>(19) Јована Рађеновић, Министарство финансија.</w:t>
      </w:r>
    </w:p>
    <w:p w:rsidR="005D5CFC" w:rsidRPr="0030175E" w:rsidRDefault="005D5CFC" w:rsidP="005D5CFC">
      <w:pPr>
        <w:jc w:val="center"/>
        <w:rPr>
          <w:iCs/>
          <w:szCs w:val="24"/>
          <w:lang/>
        </w:rPr>
      </w:pPr>
    </w:p>
    <w:p w:rsidR="005D5CFC" w:rsidRPr="0030175E" w:rsidRDefault="005D5CFC" w:rsidP="005D5CFC">
      <w:pPr>
        <w:jc w:val="center"/>
        <w:rPr>
          <w:iCs/>
          <w:szCs w:val="24"/>
          <w:lang w:val="sr-Cyrl-CS"/>
        </w:rPr>
      </w:pPr>
      <w:r w:rsidRPr="0030175E">
        <w:rPr>
          <w:iCs/>
          <w:szCs w:val="24"/>
          <w:lang/>
        </w:rPr>
        <w:t>I</w:t>
      </w:r>
      <w:r w:rsidRPr="0030175E">
        <w:rPr>
          <w:iCs/>
          <w:szCs w:val="24"/>
          <w:lang w:val="sr-Latn-CS"/>
        </w:rPr>
        <w:t>I</w:t>
      </w:r>
    </w:p>
    <w:p w:rsidR="005D5CFC" w:rsidRPr="0030175E" w:rsidRDefault="005D5CFC" w:rsidP="005D5CFC">
      <w:pPr>
        <w:rPr>
          <w:szCs w:val="24"/>
          <w:lang w:val="sr-Cyrl-CS"/>
        </w:rPr>
      </w:pPr>
    </w:p>
    <w:p w:rsidR="005D5CFC" w:rsidRPr="0030175E" w:rsidRDefault="005D5CFC" w:rsidP="005D5CFC">
      <w:pPr>
        <w:tabs>
          <w:tab w:val="left" w:pos="426"/>
        </w:tabs>
        <w:rPr>
          <w:bCs/>
          <w:szCs w:val="24"/>
          <w:lang w:val="sr-Cyrl-CS"/>
        </w:rPr>
      </w:pPr>
      <w:r w:rsidRPr="0030175E">
        <w:rPr>
          <w:szCs w:val="24"/>
          <w:lang w:val="sr-Cyrl-CS"/>
        </w:rPr>
        <w:tab/>
      </w:r>
      <w:r w:rsidRPr="0030175E">
        <w:rPr>
          <w:szCs w:val="24"/>
          <w:lang w:val="sr-Cyrl-CS"/>
        </w:rPr>
        <w:tab/>
      </w:r>
      <w:r w:rsidRPr="0030175E">
        <w:rPr>
          <w:szCs w:val="24"/>
          <w:lang w:val="sr-Cyrl-CS"/>
        </w:rPr>
        <w:tab/>
        <w:t>Ово решење објавити у „Службеном гласнику Републике Србије</w:t>
      </w:r>
      <w:r w:rsidRPr="0030175E">
        <w:rPr>
          <w:bCs/>
          <w:szCs w:val="24"/>
          <w:lang w:val="sr-Cyrl-CS"/>
        </w:rPr>
        <w:t>”</w:t>
      </w:r>
      <w:r w:rsidRPr="0030175E">
        <w:rPr>
          <w:szCs w:val="24"/>
          <w:lang w:val="sr-Cyrl-CS"/>
        </w:rPr>
        <w:t>.</w:t>
      </w:r>
    </w:p>
    <w:p w:rsidR="005D5CFC" w:rsidRPr="0030175E" w:rsidRDefault="005D5CFC" w:rsidP="005D5CFC">
      <w:pPr>
        <w:rPr>
          <w:szCs w:val="24"/>
          <w:lang w:val="sr-Cyrl-CS"/>
        </w:rPr>
      </w:pPr>
    </w:p>
    <w:p w:rsidR="005D5CFC" w:rsidRPr="0030175E" w:rsidRDefault="005D5CFC" w:rsidP="005D5CFC">
      <w:pPr>
        <w:rPr>
          <w:szCs w:val="24"/>
          <w:lang w:val="ru-RU"/>
        </w:rPr>
      </w:pPr>
    </w:p>
    <w:p w:rsidR="005D5CFC" w:rsidRPr="0030175E" w:rsidRDefault="005D5CFC" w:rsidP="005D5CFC">
      <w:pPr>
        <w:rPr>
          <w:rFonts w:cs="Times New Roman"/>
          <w:szCs w:val="24"/>
          <w:lang/>
        </w:rPr>
      </w:pPr>
      <w:r w:rsidRPr="0030175E">
        <w:rPr>
          <w:rFonts w:cs="Times New Roman"/>
          <w:szCs w:val="24"/>
          <w:lang/>
        </w:rPr>
        <w:t xml:space="preserve">24 </w:t>
      </w:r>
      <w:r w:rsidRPr="0030175E">
        <w:rPr>
          <w:rFonts w:cs="Times New Roman"/>
          <w:szCs w:val="24"/>
          <w:lang w:val="sr-Cyrl-CS"/>
        </w:rPr>
        <w:t>Број: 119-</w:t>
      </w:r>
      <w:r>
        <w:rPr>
          <w:rFonts w:cs="Times New Roman"/>
          <w:szCs w:val="24"/>
          <w:lang w:val="sr-Cyrl-CS"/>
        </w:rPr>
        <w:t>2080</w:t>
      </w:r>
      <w:r w:rsidRPr="0030175E">
        <w:rPr>
          <w:rFonts w:cs="Times New Roman"/>
          <w:szCs w:val="24"/>
          <w:lang w:val="sr-Cyrl-CS"/>
        </w:rPr>
        <w:t>/201</w:t>
      </w:r>
      <w:r>
        <w:rPr>
          <w:rFonts w:cs="Times New Roman"/>
          <w:szCs w:val="24"/>
          <w:lang w:val="sr-Cyrl-CS"/>
        </w:rPr>
        <w:t>8</w:t>
      </w:r>
      <w:r w:rsidRPr="0030175E">
        <w:rPr>
          <w:rFonts w:cs="Times New Roman"/>
          <w:szCs w:val="24"/>
          <w:lang w:val="sr-Cyrl-CS"/>
        </w:rPr>
        <w:t xml:space="preserve"> </w:t>
      </w:r>
    </w:p>
    <w:p w:rsidR="005D5CFC" w:rsidRPr="00CE57F5" w:rsidRDefault="00A26881" w:rsidP="005D5CFC">
      <w:pPr>
        <w:rPr>
          <w:rFonts w:cs="Times New Roman"/>
          <w:szCs w:val="24"/>
          <w:lang/>
        </w:rPr>
      </w:pPr>
      <w:r>
        <w:rPr>
          <w:rFonts w:cs="Times New Roman"/>
          <w:szCs w:val="24"/>
          <w:lang w:val="sr-Cyrl-CS"/>
        </w:rPr>
        <w:t>У Београду, 8. марта 2018. године</w:t>
      </w:r>
      <w:r w:rsidR="005D5CFC" w:rsidRPr="00CE57F5">
        <w:rPr>
          <w:rFonts w:cs="Times New Roman"/>
          <w:szCs w:val="24"/>
          <w:lang w:val="sr-Cyrl-CS"/>
        </w:rPr>
        <w:t xml:space="preserve">   </w:t>
      </w:r>
    </w:p>
    <w:p w:rsidR="005D5CFC" w:rsidRPr="00CE57F5" w:rsidRDefault="005D5CFC" w:rsidP="005D5CFC">
      <w:pPr>
        <w:rPr>
          <w:rFonts w:cs="Times New Roman"/>
          <w:szCs w:val="24"/>
          <w:lang/>
        </w:rPr>
      </w:pPr>
    </w:p>
    <w:p w:rsidR="005D5CFC" w:rsidRPr="00CE57F5" w:rsidRDefault="005D5CFC" w:rsidP="005D5CFC">
      <w:pPr>
        <w:rPr>
          <w:rFonts w:cs="Times New Roman"/>
          <w:szCs w:val="24"/>
          <w:lang/>
        </w:rPr>
      </w:pPr>
    </w:p>
    <w:p w:rsidR="005D5CFC" w:rsidRDefault="005D5CFC" w:rsidP="005D5CFC">
      <w:pPr>
        <w:jc w:val="center"/>
        <w:rPr>
          <w:rFonts w:cs="Times New Roman"/>
          <w:b/>
          <w:szCs w:val="24"/>
          <w:lang w:val="ru-RU"/>
        </w:rPr>
      </w:pPr>
      <w:r w:rsidRPr="00CE57F5">
        <w:rPr>
          <w:rFonts w:cs="Times New Roman"/>
          <w:b/>
          <w:szCs w:val="24"/>
          <w:lang w:val="ru-RU"/>
        </w:rPr>
        <w:t>В  Л  А  Д  А</w:t>
      </w:r>
    </w:p>
    <w:p w:rsidR="009E1424" w:rsidRDefault="009E1424" w:rsidP="005D5CFC">
      <w:pPr>
        <w:jc w:val="center"/>
        <w:rPr>
          <w:rFonts w:cs="Times New Roman"/>
          <w:b/>
          <w:szCs w:val="24"/>
          <w:lang w:val="ru-RU"/>
        </w:rPr>
      </w:pPr>
    </w:p>
    <w:p w:rsidR="009E1424" w:rsidRDefault="009E1424" w:rsidP="005D5CFC">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CE57F5" w:rsidRDefault="009E1424" w:rsidP="005D5CFC">
      <w:pPr>
        <w:jc w:val="center"/>
        <w:rPr>
          <w:rFonts w:cs="Times New Roman"/>
          <w:b/>
          <w:szCs w:val="24"/>
          <w:lang w:val="ru-RU"/>
        </w:rPr>
      </w:pPr>
    </w:p>
    <w:p w:rsidR="005D5CFC" w:rsidRPr="00CE57F5" w:rsidRDefault="005D5CFC" w:rsidP="005D5CFC">
      <w:pPr>
        <w:jc w:val="center"/>
        <w:rPr>
          <w:rFonts w:cs="Times New Roman"/>
          <w:b/>
          <w:szCs w:val="24"/>
          <w:lang w:val="ru-RU"/>
        </w:rPr>
      </w:pPr>
    </w:p>
    <w:p w:rsidR="005D5CFC" w:rsidRDefault="005D5CFC" w:rsidP="00D43A5D">
      <w:pPr>
        <w:jc w:val="right"/>
        <w:rPr>
          <w:szCs w:val="24"/>
          <w:lang/>
        </w:rPr>
        <w:sectPr w:rsidR="005D5CFC" w:rsidSect="005D5CFC">
          <w:pgSz w:w="12240" w:h="15840" w:code="1"/>
          <w:pgMar w:top="568" w:right="1440" w:bottom="993" w:left="1440" w:header="708" w:footer="708" w:gutter="0"/>
          <w:cols w:space="708"/>
          <w:docGrid w:linePitch="360"/>
        </w:sectPr>
      </w:pPr>
    </w:p>
    <w:p w:rsidR="00D43A5D" w:rsidRDefault="00D43A5D" w:rsidP="00D43A5D">
      <w:pPr>
        <w:jc w:val="right"/>
        <w:rPr>
          <w:szCs w:val="24"/>
          <w:lang/>
        </w:rPr>
      </w:pPr>
    </w:p>
    <w:p w:rsidR="009E1424" w:rsidRPr="000D3524" w:rsidRDefault="009E1424" w:rsidP="00D43A5D">
      <w:pPr>
        <w:jc w:val="right"/>
        <w:rPr>
          <w:szCs w:val="24"/>
          <w:lang/>
        </w:rPr>
      </w:pPr>
    </w:p>
    <w:p w:rsidR="00D43A5D" w:rsidRPr="000D3524" w:rsidRDefault="00D43A5D" w:rsidP="00D43A5D">
      <w:pPr>
        <w:ind w:firstLine="720"/>
        <w:rPr>
          <w:szCs w:val="24"/>
          <w:lang w:val="sr-Cyrl-CS"/>
        </w:rPr>
      </w:pPr>
      <w:r w:rsidRPr="000D3524">
        <w:rPr>
          <w:szCs w:val="24"/>
          <w:lang/>
        </w:rPr>
        <w:tab/>
      </w:r>
      <w:r w:rsidRPr="000D3524">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0D3524">
        <w:rPr>
          <w:rFonts w:cs="Times New Roman"/>
          <w:szCs w:val="24"/>
          <w:lang w:val="ru-RU"/>
        </w:rPr>
        <w:t xml:space="preserve">и </w:t>
      </w:r>
      <w:r w:rsidRPr="000D3524">
        <w:rPr>
          <w:rFonts w:cs="Times New Roman"/>
          <w:szCs w:val="24"/>
          <w:lang w:val="sr-Cyrl-CS"/>
        </w:rPr>
        <w:t xml:space="preserve">члана </w:t>
      </w:r>
      <w:r w:rsidRPr="000D3524">
        <w:rPr>
          <w:szCs w:val="24"/>
          <w:lang w:val="sr-Cyrl-CS"/>
        </w:rPr>
        <w:t>43. став 2. Закона о Влади („Службени гласник РС”, бр.</w:t>
      </w:r>
      <w:r w:rsidRPr="000D3524">
        <w:rPr>
          <w:szCs w:val="24"/>
          <w:lang w:val="sr-Latn-CS"/>
        </w:rPr>
        <w:t xml:space="preserve"> 55/05, 71/05 </w:t>
      </w:r>
      <w:r w:rsidRPr="000D3524">
        <w:rPr>
          <w:szCs w:val="24"/>
          <w:lang w:val="sr-Cyrl-CS"/>
        </w:rPr>
        <w:t>–</w:t>
      </w:r>
      <w:r w:rsidRPr="000D3524">
        <w:rPr>
          <w:szCs w:val="24"/>
          <w:lang w:val="sr-Latn-CS"/>
        </w:rPr>
        <w:t xml:space="preserve"> </w:t>
      </w:r>
      <w:r w:rsidRPr="000D3524">
        <w:rPr>
          <w:szCs w:val="24"/>
          <w:lang w:val="sr-Cyrl-CS"/>
        </w:rPr>
        <w:t xml:space="preserve">исправка, </w:t>
      </w:r>
      <w:r w:rsidRPr="000D3524">
        <w:rPr>
          <w:szCs w:val="24"/>
          <w:lang w:val="sr-Latn-CS"/>
        </w:rPr>
        <w:t xml:space="preserve">101/07, 65/08, 16/11, </w:t>
      </w:r>
      <w:r w:rsidRPr="000D3524">
        <w:rPr>
          <w:szCs w:val="24"/>
          <w:lang w:val="sr-Cyrl-CS"/>
        </w:rPr>
        <w:t xml:space="preserve">68/12 – УС, </w:t>
      </w:r>
      <w:r w:rsidRPr="000D3524">
        <w:rPr>
          <w:szCs w:val="24"/>
          <w:lang w:val="sr-Latn-CS"/>
        </w:rPr>
        <w:t>72/12, 7/14</w:t>
      </w:r>
      <w:r w:rsidRPr="000D3524">
        <w:rPr>
          <w:szCs w:val="24"/>
          <w:lang w:val="sr-Cyrl-CS"/>
        </w:rPr>
        <w:t xml:space="preserve"> – УС и </w:t>
      </w:r>
      <w:r w:rsidRPr="000D3524">
        <w:rPr>
          <w:szCs w:val="24"/>
          <w:lang w:val="sr-Latn-CS"/>
        </w:rPr>
        <w:t>44/14)</w:t>
      </w:r>
      <w:r w:rsidRPr="000D3524">
        <w:rPr>
          <w:szCs w:val="24"/>
          <w:lang w:val="sr-Cyrl-CS"/>
        </w:rPr>
        <w:t>,</w:t>
      </w:r>
    </w:p>
    <w:p w:rsidR="00D43A5D" w:rsidRPr="000D3524" w:rsidRDefault="00D43A5D" w:rsidP="00D43A5D">
      <w:pPr>
        <w:rPr>
          <w:szCs w:val="24"/>
          <w:lang w:val="sr-Cyrl-CS"/>
        </w:rPr>
      </w:pPr>
    </w:p>
    <w:p w:rsidR="00D43A5D" w:rsidRPr="000D3524" w:rsidRDefault="00D43A5D" w:rsidP="00D43A5D">
      <w:pPr>
        <w:rPr>
          <w:szCs w:val="24"/>
          <w:lang w:val="sr-Cyrl-CS"/>
        </w:rPr>
      </w:pPr>
      <w:r w:rsidRPr="000D3524">
        <w:rPr>
          <w:szCs w:val="24"/>
          <w:lang w:val="sr-Cyrl-CS"/>
        </w:rPr>
        <w:tab/>
      </w:r>
      <w:r w:rsidRPr="000D3524">
        <w:rPr>
          <w:szCs w:val="24"/>
        </w:rPr>
        <w:tab/>
      </w:r>
      <w:r w:rsidRPr="000D3524">
        <w:rPr>
          <w:szCs w:val="24"/>
          <w:lang w:val="sr-Cyrl-CS"/>
        </w:rPr>
        <w:t>Влада доноси</w:t>
      </w:r>
    </w:p>
    <w:p w:rsidR="00D43A5D" w:rsidRPr="000D3524" w:rsidRDefault="00D43A5D" w:rsidP="00D43A5D">
      <w:pPr>
        <w:rPr>
          <w:b/>
          <w:szCs w:val="24"/>
          <w:lang w:val="sr-Cyrl-CS"/>
        </w:rPr>
      </w:pPr>
    </w:p>
    <w:p w:rsidR="00D43A5D" w:rsidRPr="000D3524" w:rsidRDefault="00D43A5D" w:rsidP="00D43A5D">
      <w:pPr>
        <w:rPr>
          <w:b/>
          <w:szCs w:val="24"/>
          <w:lang w:val="sr-Cyrl-CS"/>
        </w:rPr>
      </w:pPr>
    </w:p>
    <w:p w:rsidR="00D43A5D" w:rsidRPr="000D3524" w:rsidRDefault="00D43A5D" w:rsidP="00D43A5D">
      <w:pPr>
        <w:jc w:val="center"/>
        <w:rPr>
          <w:b/>
          <w:szCs w:val="24"/>
          <w:lang w:val="sr-Cyrl-CS"/>
        </w:rPr>
      </w:pPr>
      <w:r w:rsidRPr="000D3524">
        <w:rPr>
          <w:b/>
          <w:szCs w:val="24"/>
          <w:lang w:val="sr-Cyrl-CS"/>
        </w:rPr>
        <w:t>Р Е Ш Е Њ Е</w:t>
      </w:r>
    </w:p>
    <w:p w:rsidR="00D43A5D" w:rsidRPr="000D3524" w:rsidRDefault="00D43A5D" w:rsidP="00D43A5D">
      <w:pPr>
        <w:jc w:val="center"/>
        <w:rPr>
          <w:b/>
          <w:szCs w:val="24"/>
          <w:lang w:val="sr-Cyrl-CS"/>
        </w:rPr>
      </w:pPr>
    </w:p>
    <w:p w:rsidR="00D43A5D" w:rsidRPr="000D3524" w:rsidRDefault="00D43A5D" w:rsidP="00D43A5D">
      <w:pPr>
        <w:jc w:val="center"/>
        <w:rPr>
          <w:b/>
          <w:szCs w:val="24"/>
          <w:lang w:val="sr-Cyrl-CS"/>
        </w:rPr>
      </w:pPr>
      <w:r w:rsidRPr="000D3524">
        <w:rPr>
          <w:b/>
          <w:szCs w:val="24"/>
          <w:lang w:val="sr-Cyrl-CS"/>
        </w:rPr>
        <w:t>О РАЗРЕШЕЊУ СЕКРЕТАРА</w:t>
      </w:r>
      <w:r>
        <w:rPr>
          <w:b/>
          <w:szCs w:val="24"/>
          <w:lang w:val="sr-Cyrl-CS"/>
        </w:rPr>
        <w:t xml:space="preserve"> </w:t>
      </w:r>
      <w:r w:rsidRPr="000D3524">
        <w:rPr>
          <w:b/>
          <w:szCs w:val="24"/>
          <w:lang w:val="sr-Cyrl-CS"/>
        </w:rPr>
        <w:t>И ЗАМЕНИКА СЕКРЕТАРА ПРЕГОВАРАЧКЕ ГРУПЕ ЗА ОБРАЗОВАЊЕ И КУЛТУРУ КООРДИНАЦИОНОГ ТЕЛА ЗА ПРОЦЕС ПРИСТУПАЊА РЕПУБЛИКЕ СРБИЈЕ ЕВРОПСКОЈ УНИЈИ</w:t>
      </w:r>
    </w:p>
    <w:p w:rsidR="00D43A5D" w:rsidRPr="000D3524" w:rsidRDefault="00D43A5D" w:rsidP="00D43A5D">
      <w:pPr>
        <w:jc w:val="center"/>
        <w:rPr>
          <w:b/>
          <w:szCs w:val="24"/>
          <w:lang w:val="sr-Cyrl-CS"/>
        </w:rPr>
      </w:pPr>
    </w:p>
    <w:p w:rsidR="00D43A5D" w:rsidRPr="000D3524" w:rsidRDefault="00D43A5D" w:rsidP="00D43A5D">
      <w:pPr>
        <w:jc w:val="center"/>
        <w:rPr>
          <w:szCs w:val="24"/>
          <w:lang w:val="sr-Cyrl-CS"/>
        </w:rPr>
      </w:pPr>
      <w:r w:rsidRPr="000D3524">
        <w:rPr>
          <w:szCs w:val="24"/>
          <w:lang w:val="sr-Cyrl-CS"/>
        </w:rPr>
        <w:t>I</w:t>
      </w:r>
    </w:p>
    <w:p w:rsidR="00D43A5D" w:rsidRPr="000D3524" w:rsidRDefault="00D43A5D" w:rsidP="00D43A5D">
      <w:pPr>
        <w:pStyle w:val="ListParagraph"/>
        <w:ind w:left="0"/>
        <w:rPr>
          <w:szCs w:val="24"/>
          <w:lang w:val="sr-Cyrl-CS"/>
        </w:rPr>
      </w:pPr>
    </w:p>
    <w:p w:rsidR="00D43A5D" w:rsidRPr="000D3524" w:rsidRDefault="00D43A5D" w:rsidP="00D43A5D">
      <w:pPr>
        <w:pStyle w:val="ListParagraph"/>
        <w:tabs>
          <w:tab w:val="left" w:pos="0"/>
        </w:tabs>
        <w:ind w:left="0"/>
        <w:rPr>
          <w:szCs w:val="24"/>
          <w:lang w:val="sr-Cyrl-CS"/>
        </w:rPr>
      </w:pPr>
      <w:r w:rsidRPr="000D3524">
        <w:rPr>
          <w:szCs w:val="24"/>
          <w:lang w:val="sr-Cyrl-CS"/>
        </w:rPr>
        <w:tab/>
      </w:r>
      <w:r w:rsidRPr="000D3524">
        <w:rPr>
          <w:szCs w:val="24"/>
          <w:lang w:val="sr-Cyrl-CS"/>
        </w:rPr>
        <w:tab/>
        <w:t>Разрешавају се дужности у Преговарачкој групи за образовање и културу:</w:t>
      </w:r>
    </w:p>
    <w:p w:rsidR="00D43A5D" w:rsidRPr="000D3524" w:rsidRDefault="00D43A5D" w:rsidP="00D43A5D">
      <w:pPr>
        <w:pStyle w:val="ListParagraph"/>
        <w:ind w:left="0"/>
        <w:rPr>
          <w:szCs w:val="24"/>
          <w:lang w:val="sr-Cyrl-CS"/>
        </w:rPr>
      </w:pPr>
    </w:p>
    <w:p w:rsidR="00D43A5D" w:rsidRPr="000D3524" w:rsidRDefault="00D43A5D" w:rsidP="00D43A5D">
      <w:pPr>
        <w:pStyle w:val="ListParagraph"/>
        <w:tabs>
          <w:tab w:val="left" w:pos="0"/>
        </w:tabs>
        <w:ind w:left="0"/>
        <w:rPr>
          <w:szCs w:val="24"/>
          <w:lang w:val="sr-Cyrl-CS"/>
        </w:rPr>
      </w:pPr>
      <w:r w:rsidRPr="000D3524">
        <w:rPr>
          <w:szCs w:val="24"/>
          <w:lang w:val="sr-Cyrl-CS"/>
        </w:rPr>
        <w:tab/>
      </w:r>
      <w:r w:rsidRPr="000D3524">
        <w:rPr>
          <w:szCs w:val="24"/>
          <w:lang w:val="sr-Cyrl-CS"/>
        </w:rPr>
        <w:tab/>
        <w:t xml:space="preserve">1) </w:t>
      </w:r>
      <w:r>
        <w:rPr>
          <w:szCs w:val="24"/>
          <w:lang w:val="sr-Cyrl-CS"/>
        </w:rPr>
        <w:t>Мирко Ожеговић</w:t>
      </w:r>
      <w:r w:rsidRPr="000D3524">
        <w:rPr>
          <w:szCs w:val="24"/>
          <w:lang w:val="sr-Cyrl-CS"/>
        </w:rPr>
        <w:t>, секретар,</w:t>
      </w:r>
    </w:p>
    <w:p w:rsidR="00D43A5D" w:rsidRPr="000D3524" w:rsidRDefault="00D43A5D" w:rsidP="00D43A5D">
      <w:pPr>
        <w:pStyle w:val="ListParagraph"/>
        <w:tabs>
          <w:tab w:val="left" w:pos="0"/>
        </w:tabs>
        <w:ind w:left="0"/>
        <w:rPr>
          <w:szCs w:val="24"/>
          <w:lang w:val="sr-Cyrl-CS"/>
        </w:rPr>
      </w:pPr>
      <w:r w:rsidRPr="000D3524">
        <w:rPr>
          <w:szCs w:val="24"/>
          <w:lang w:val="sr-Cyrl-CS"/>
        </w:rPr>
        <w:tab/>
      </w:r>
      <w:r w:rsidRPr="000D3524">
        <w:rPr>
          <w:szCs w:val="24"/>
          <w:lang w:val="sr-Cyrl-CS"/>
        </w:rPr>
        <w:tab/>
        <w:t xml:space="preserve">2) </w:t>
      </w:r>
      <w:r>
        <w:rPr>
          <w:szCs w:val="24"/>
          <w:lang w:val="sr-Cyrl-CS"/>
        </w:rPr>
        <w:t>Катарина Ранђић</w:t>
      </w:r>
      <w:r w:rsidRPr="000D3524">
        <w:rPr>
          <w:szCs w:val="24"/>
          <w:lang w:val="sr-Cyrl-CS"/>
        </w:rPr>
        <w:t>, заменик секретара.</w:t>
      </w:r>
    </w:p>
    <w:p w:rsidR="00D43A5D" w:rsidRPr="000D3524" w:rsidRDefault="00D43A5D" w:rsidP="00D43A5D">
      <w:pPr>
        <w:pStyle w:val="ListParagraph"/>
        <w:tabs>
          <w:tab w:val="left" w:pos="0"/>
        </w:tabs>
        <w:ind w:left="0"/>
        <w:rPr>
          <w:szCs w:val="24"/>
          <w:lang w:val="sr-Cyrl-CS"/>
        </w:rPr>
      </w:pPr>
      <w:r w:rsidRPr="000D3524">
        <w:rPr>
          <w:szCs w:val="24"/>
          <w:lang w:val="sr-Cyrl-CS"/>
        </w:rPr>
        <w:tab/>
      </w:r>
      <w:r w:rsidRPr="000D3524">
        <w:rPr>
          <w:szCs w:val="24"/>
          <w:lang w:val="sr-Cyrl-CS"/>
        </w:rPr>
        <w:tab/>
      </w:r>
      <w:r w:rsidRPr="000D3524">
        <w:rPr>
          <w:szCs w:val="24"/>
          <w:lang w:val="sr-Cyrl-CS"/>
        </w:rPr>
        <w:tab/>
      </w:r>
      <w:r w:rsidRPr="000D3524">
        <w:rPr>
          <w:szCs w:val="24"/>
          <w:lang w:val="sr-Cyrl-CS"/>
        </w:rPr>
        <w:tab/>
      </w:r>
    </w:p>
    <w:p w:rsidR="00D43A5D" w:rsidRPr="000D3524" w:rsidRDefault="00D43A5D" w:rsidP="00D43A5D">
      <w:pPr>
        <w:jc w:val="center"/>
        <w:rPr>
          <w:szCs w:val="24"/>
          <w:lang w:val="sr-Cyrl-CS"/>
        </w:rPr>
      </w:pPr>
      <w:r w:rsidRPr="000D3524">
        <w:rPr>
          <w:szCs w:val="24"/>
          <w:lang w:val="sr-Cyrl-CS"/>
        </w:rPr>
        <w:t>II</w:t>
      </w:r>
    </w:p>
    <w:p w:rsidR="00D43A5D" w:rsidRPr="000D3524" w:rsidRDefault="00D43A5D" w:rsidP="00D43A5D">
      <w:pPr>
        <w:rPr>
          <w:szCs w:val="24"/>
          <w:lang w:val="sr-Cyrl-CS"/>
        </w:rPr>
      </w:pPr>
    </w:p>
    <w:p w:rsidR="00D43A5D" w:rsidRPr="000D3524" w:rsidRDefault="00D43A5D" w:rsidP="00D43A5D">
      <w:pPr>
        <w:rPr>
          <w:szCs w:val="24"/>
        </w:rPr>
      </w:pPr>
      <w:r w:rsidRPr="000D3524">
        <w:rPr>
          <w:szCs w:val="24"/>
          <w:lang w:val="sr-Cyrl-CS"/>
        </w:rPr>
        <w:tab/>
      </w:r>
      <w:r w:rsidRPr="000D3524">
        <w:rPr>
          <w:szCs w:val="24"/>
          <w:lang w:val="sr-Cyrl-CS"/>
        </w:rPr>
        <w:tab/>
        <w:t>Ово решење објавити у „Службеном гласнику Републике Србије”.</w:t>
      </w:r>
    </w:p>
    <w:p w:rsidR="00D43A5D" w:rsidRPr="000D3524" w:rsidRDefault="00D43A5D" w:rsidP="00D43A5D">
      <w:pPr>
        <w:rPr>
          <w:szCs w:val="24"/>
          <w:lang w:val="sr-Cyrl-CS"/>
        </w:rPr>
      </w:pPr>
    </w:p>
    <w:p w:rsidR="00D43A5D" w:rsidRPr="000D3524" w:rsidRDefault="00D43A5D" w:rsidP="00D43A5D">
      <w:pPr>
        <w:rPr>
          <w:szCs w:val="24"/>
          <w:lang/>
        </w:rPr>
      </w:pPr>
    </w:p>
    <w:p w:rsidR="00D43A5D" w:rsidRPr="00757F10" w:rsidRDefault="00D43A5D" w:rsidP="00D43A5D">
      <w:pPr>
        <w:rPr>
          <w:rFonts w:cs="Times New Roman"/>
          <w:szCs w:val="24"/>
          <w:lang/>
        </w:rPr>
      </w:pPr>
      <w:r w:rsidRPr="00757F10">
        <w:rPr>
          <w:rFonts w:cs="Times New Roman"/>
          <w:szCs w:val="24"/>
          <w:lang/>
        </w:rPr>
        <w:t xml:space="preserve">24 </w:t>
      </w:r>
      <w:r w:rsidRPr="00757F10">
        <w:rPr>
          <w:rFonts w:cs="Times New Roman"/>
          <w:szCs w:val="24"/>
          <w:lang w:val="sr-Cyrl-CS"/>
        </w:rPr>
        <w:t>Број: 119-16</w:t>
      </w:r>
      <w:r>
        <w:rPr>
          <w:rFonts w:cs="Times New Roman"/>
          <w:szCs w:val="24"/>
          <w:lang w:val="sr-Cyrl-CS"/>
        </w:rPr>
        <w:t>97</w:t>
      </w:r>
      <w:r w:rsidRPr="00757F10">
        <w:rPr>
          <w:rFonts w:cs="Times New Roman"/>
          <w:szCs w:val="24"/>
          <w:lang w:val="sr-Cyrl-CS"/>
        </w:rPr>
        <w:t>/2018</w:t>
      </w:r>
      <w:r w:rsidRPr="00757F10">
        <w:rPr>
          <w:rFonts w:cs="Times New Roman"/>
          <w:szCs w:val="24"/>
        </w:rPr>
        <w:t xml:space="preserve"> </w:t>
      </w:r>
    </w:p>
    <w:p w:rsidR="00D43A5D" w:rsidRPr="00757F10" w:rsidRDefault="00D43A5D" w:rsidP="00D43A5D">
      <w:pPr>
        <w:rPr>
          <w:rFonts w:cs="Times New Roman"/>
          <w:szCs w:val="24"/>
          <w:lang w:val="sr-Cyrl-CS"/>
        </w:rPr>
      </w:pPr>
      <w:r w:rsidRPr="00757F10">
        <w:rPr>
          <w:rFonts w:cs="Times New Roman"/>
          <w:szCs w:val="24"/>
          <w:lang w:val="sr-Cyrl-CS"/>
        </w:rPr>
        <w:t xml:space="preserve">У Београду, </w:t>
      </w:r>
      <w:r w:rsidR="00A26881">
        <w:rPr>
          <w:rFonts w:cs="Times New Roman"/>
          <w:szCs w:val="24"/>
          <w:lang w:val="sr-Cyrl-CS"/>
        </w:rPr>
        <w:t>8</w:t>
      </w:r>
      <w:r w:rsidRPr="00757F10">
        <w:rPr>
          <w:rFonts w:cs="Times New Roman"/>
          <w:szCs w:val="24"/>
          <w:lang w:val="sr-Cyrl-CS"/>
        </w:rPr>
        <w:t xml:space="preserve">. </w:t>
      </w:r>
      <w:r w:rsidR="00012EFD">
        <w:rPr>
          <w:rFonts w:cs="Times New Roman"/>
          <w:szCs w:val="24"/>
          <w:lang w:val="sr-Cyrl-CS"/>
        </w:rPr>
        <w:t>марта</w:t>
      </w:r>
      <w:r w:rsidRPr="00757F10">
        <w:rPr>
          <w:rFonts w:cs="Times New Roman"/>
          <w:szCs w:val="24"/>
          <w:lang w:val="sr-Cyrl-CS"/>
        </w:rPr>
        <w:t xml:space="preserve"> 2018. године</w:t>
      </w:r>
    </w:p>
    <w:p w:rsidR="00D43A5D" w:rsidRPr="00757F10" w:rsidRDefault="00D43A5D" w:rsidP="00D43A5D">
      <w:pPr>
        <w:rPr>
          <w:rFonts w:cs="Times New Roman"/>
          <w:szCs w:val="24"/>
          <w:lang/>
        </w:rPr>
      </w:pPr>
    </w:p>
    <w:p w:rsidR="00D43A5D" w:rsidRPr="00757F10" w:rsidRDefault="00D43A5D" w:rsidP="00D43A5D">
      <w:pPr>
        <w:rPr>
          <w:rFonts w:cs="Times New Roman"/>
          <w:szCs w:val="24"/>
          <w:lang/>
        </w:rPr>
      </w:pPr>
    </w:p>
    <w:p w:rsidR="00D43A5D" w:rsidRDefault="00D43A5D" w:rsidP="00D43A5D">
      <w:pPr>
        <w:jc w:val="center"/>
        <w:rPr>
          <w:rFonts w:cs="Times New Roman"/>
          <w:b/>
          <w:szCs w:val="24"/>
          <w:lang w:val="ru-RU"/>
        </w:rPr>
      </w:pPr>
      <w:r w:rsidRPr="00757F10">
        <w:rPr>
          <w:rFonts w:cs="Times New Roman"/>
          <w:b/>
          <w:szCs w:val="24"/>
          <w:lang w:val="ru-RU"/>
        </w:rPr>
        <w:t>В  Л  А  Д  А</w:t>
      </w:r>
    </w:p>
    <w:p w:rsidR="009E1424" w:rsidRDefault="009E1424" w:rsidP="00D43A5D">
      <w:pPr>
        <w:jc w:val="center"/>
        <w:rPr>
          <w:rFonts w:cs="Times New Roman"/>
          <w:b/>
          <w:szCs w:val="24"/>
          <w:lang w:val="ru-RU"/>
        </w:rPr>
      </w:pPr>
    </w:p>
    <w:p w:rsidR="009E1424" w:rsidRDefault="009E1424" w:rsidP="00D43A5D">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757F10" w:rsidRDefault="009E1424" w:rsidP="00D43A5D">
      <w:pPr>
        <w:jc w:val="center"/>
        <w:rPr>
          <w:rFonts w:cs="Times New Roman"/>
          <w:b/>
          <w:szCs w:val="24"/>
          <w:lang w:val="ru-RU"/>
        </w:rPr>
      </w:pPr>
    </w:p>
    <w:p w:rsidR="00D43A5D" w:rsidRPr="00757F10" w:rsidRDefault="00D43A5D" w:rsidP="00D43A5D">
      <w:pPr>
        <w:jc w:val="center"/>
        <w:rPr>
          <w:rFonts w:cs="Times New Roman"/>
          <w:szCs w:val="24"/>
          <w:lang w:val="ru-RU"/>
        </w:rPr>
      </w:pPr>
    </w:p>
    <w:p w:rsidR="00D43A5D" w:rsidRDefault="00D43A5D" w:rsidP="00D43A5D"/>
    <w:p w:rsidR="00D43A5D" w:rsidRDefault="00D43A5D" w:rsidP="00D43A5D">
      <w:pPr>
        <w:rPr>
          <w:szCs w:val="24"/>
        </w:rPr>
      </w:pPr>
    </w:p>
    <w:p w:rsidR="00D43A5D" w:rsidRDefault="00D43A5D" w:rsidP="00D43A5D">
      <w:pPr>
        <w:rPr>
          <w:szCs w:val="24"/>
        </w:rPr>
      </w:pPr>
    </w:p>
    <w:p w:rsidR="00D43A5D" w:rsidRDefault="00D43A5D" w:rsidP="00D43A5D">
      <w:pPr>
        <w:rPr>
          <w:szCs w:val="24"/>
        </w:rPr>
      </w:pPr>
    </w:p>
    <w:p w:rsidR="00D43A5D" w:rsidRDefault="00D43A5D" w:rsidP="00D43A5D">
      <w:pPr>
        <w:rPr>
          <w:szCs w:val="24"/>
        </w:rPr>
        <w:sectPr w:rsidR="00D43A5D" w:rsidSect="00DC5C46">
          <w:pgSz w:w="12240" w:h="15840" w:code="1"/>
          <w:pgMar w:top="993" w:right="1440" w:bottom="1440" w:left="1440" w:header="708" w:footer="708" w:gutter="0"/>
          <w:cols w:space="708"/>
          <w:docGrid w:linePitch="360"/>
        </w:sectPr>
      </w:pPr>
    </w:p>
    <w:p w:rsidR="00D43A5D" w:rsidRDefault="00D43A5D" w:rsidP="00D43A5D">
      <w:pPr>
        <w:ind w:firstLine="720"/>
        <w:rPr>
          <w:szCs w:val="24"/>
          <w:lang/>
        </w:rPr>
      </w:pPr>
    </w:p>
    <w:p w:rsidR="009E1424" w:rsidRPr="00463EB3" w:rsidRDefault="009E1424" w:rsidP="00D43A5D">
      <w:pPr>
        <w:ind w:firstLine="720"/>
        <w:rPr>
          <w:szCs w:val="24"/>
          <w:lang/>
        </w:rPr>
      </w:pPr>
    </w:p>
    <w:p w:rsidR="00D43A5D" w:rsidRPr="00463EB3" w:rsidRDefault="00D43A5D" w:rsidP="00D43A5D">
      <w:pPr>
        <w:ind w:firstLine="720"/>
        <w:rPr>
          <w:szCs w:val="24"/>
          <w:lang w:val="sr-Cyrl-CS"/>
        </w:rPr>
      </w:pPr>
      <w:r w:rsidRPr="00463EB3">
        <w:rPr>
          <w:szCs w:val="24"/>
          <w:lang/>
        </w:rPr>
        <w:tab/>
      </w:r>
      <w:r w:rsidRPr="00463EB3">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463EB3">
        <w:rPr>
          <w:rFonts w:cs="Times New Roman"/>
          <w:szCs w:val="24"/>
          <w:lang w:val="ru-RU"/>
        </w:rPr>
        <w:t xml:space="preserve">и </w:t>
      </w:r>
      <w:r w:rsidRPr="00463EB3">
        <w:rPr>
          <w:rFonts w:cs="Times New Roman"/>
          <w:szCs w:val="24"/>
          <w:lang w:val="sr-Cyrl-CS"/>
        </w:rPr>
        <w:t xml:space="preserve">члана </w:t>
      </w:r>
      <w:r w:rsidRPr="00463EB3">
        <w:rPr>
          <w:szCs w:val="24"/>
          <w:lang w:val="sr-Cyrl-CS"/>
        </w:rPr>
        <w:t>43. став 2. Закона о Влади („Службени гласник РС”, бр.</w:t>
      </w:r>
      <w:r w:rsidRPr="00463EB3">
        <w:rPr>
          <w:szCs w:val="24"/>
          <w:lang w:val="sr-Latn-CS"/>
        </w:rPr>
        <w:t xml:space="preserve"> 55/05, 71/05 </w:t>
      </w:r>
      <w:r w:rsidRPr="00463EB3">
        <w:rPr>
          <w:szCs w:val="24"/>
          <w:lang w:val="sr-Cyrl-CS"/>
        </w:rPr>
        <w:t>–</w:t>
      </w:r>
      <w:r w:rsidRPr="00463EB3">
        <w:rPr>
          <w:szCs w:val="24"/>
          <w:lang w:val="sr-Latn-CS"/>
        </w:rPr>
        <w:t xml:space="preserve"> </w:t>
      </w:r>
      <w:r w:rsidRPr="00463EB3">
        <w:rPr>
          <w:szCs w:val="24"/>
          <w:lang w:val="sr-Cyrl-CS"/>
        </w:rPr>
        <w:t xml:space="preserve">исправка, </w:t>
      </w:r>
      <w:r w:rsidRPr="00463EB3">
        <w:rPr>
          <w:szCs w:val="24"/>
          <w:lang w:val="sr-Latn-CS"/>
        </w:rPr>
        <w:t xml:space="preserve">101/07, 65/08, 16/11, </w:t>
      </w:r>
      <w:r w:rsidRPr="00463EB3">
        <w:rPr>
          <w:szCs w:val="24"/>
          <w:lang w:val="sr-Cyrl-CS"/>
        </w:rPr>
        <w:t xml:space="preserve">68/12 – УС, </w:t>
      </w:r>
      <w:r w:rsidRPr="00463EB3">
        <w:rPr>
          <w:szCs w:val="24"/>
          <w:lang w:val="sr-Latn-CS"/>
        </w:rPr>
        <w:t>72/12, 7/14</w:t>
      </w:r>
      <w:r w:rsidRPr="00463EB3">
        <w:rPr>
          <w:szCs w:val="24"/>
          <w:lang w:val="sr-Cyrl-CS"/>
        </w:rPr>
        <w:t xml:space="preserve"> – УС и </w:t>
      </w:r>
      <w:r w:rsidRPr="00463EB3">
        <w:rPr>
          <w:szCs w:val="24"/>
          <w:lang w:val="sr-Latn-CS"/>
        </w:rPr>
        <w:t>44/14)</w:t>
      </w:r>
      <w:r w:rsidRPr="00463EB3">
        <w:rPr>
          <w:szCs w:val="24"/>
          <w:lang w:val="sr-Cyrl-CS"/>
        </w:rPr>
        <w:t>,</w:t>
      </w:r>
    </w:p>
    <w:p w:rsidR="00D43A5D" w:rsidRPr="00463EB3" w:rsidRDefault="00D43A5D" w:rsidP="00D43A5D">
      <w:pPr>
        <w:rPr>
          <w:szCs w:val="24"/>
          <w:lang w:val="sr-Cyrl-CS"/>
        </w:rPr>
      </w:pPr>
    </w:p>
    <w:p w:rsidR="00D43A5D" w:rsidRPr="00463EB3" w:rsidRDefault="00D43A5D" w:rsidP="00D43A5D">
      <w:pPr>
        <w:rPr>
          <w:szCs w:val="24"/>
          <w:lang w:val="sr-Cyrl-CS"/>
        </w:rPr>
      </w:pPr>
      <w:r w:rsidRPr="00463EB3">
        <w:rPr>
          <w:szCs w:val="24"/>
          <w:lang w:val="sr-Cyrl-CS"/>
        </w:rPr>
        <w:tab/>
      </w:r>
      <w:r w:rsidRPr="00463EB3">
        <w:rPr>
          <w:szCs w:val="24"/>
        </w:rPr>
        <w:tab/>
      </w:r>
      <w:r w:rsidRPr="00463EB3">
        <w:rPr>
          <w:szCs w:val="24"/>
          <w:lang w:val="sr-Cyrl-CS"/>
        </w:rPr>
        <w:t>Влада доноси</w:t>
      </w:r>
    </w:p>
    <w:p w:rsidR="00D43A5D" w:rsidRPr="00463EB3" w:rsidRDefault="00D43A5D" w:rsidP="00D43A5D">
      <w:pPr>
        <w:rPr>
          <w:b/>
          <w:szCs w:val="24"/>
          <w:lang w:val="sr-Cyrl-CS"/>
        </w:rPr>
      </w:pPr>
    </w:p>
    <w:p w:rsidR="00D43A5D" w:rsidRPr="00463EB3" w:rsidRDefault="00D43A5D" w:rsidP="00D43A5D">
      <w:pPr>
        <w:rPr>
          <w:b/>
          <w:szCs w:val="24"/>
          <w:lang w:val="sr-Cyrl-CS"/>
        </w:rPr>
      </w:pPr>
    </w:p>
    <w:p w:rsidR="00D43A5D" w:rsidRPr="00463EB3" w:rsidRDefault="00D43A5D" w:rsidP="00D43A5D">
      <w:pPr>
        <w:jc w:val="center"/>
        <w:rPr>
          <w:b/>
          <w:szCs w:val="24"/>
          <w:lang w:val="sr-Cyrl-CS"/>
        </w:rPr>
      </w:pPr>
      <w:r w:rsidRPr="00463EB3">
        <w:rPr>
          <w:b/>
          <w:szCs w:val="24"/>
          <w:lang w:val="sr-Cyrl-CS"/>
        </w:rPr>
        <w:t>Р Е Ш Е Њ Е</w:t>
      </w:r>
    </w:p>
    <w:p w:rsidR="00D43A5D" w:rsidRPr="00463EB3" w:rsidRDefault="00D43A5D" w:rsidP="00D43A5D">
      <w:pPr>
        <w:jc w:val="center"/>
        <w:rPr>
          <w:b/>
          <w:szCs w:val="24"/>
          <w:lang w:val="sr-Cyrl-CS"/>
        </w:rPr>
      </w:pPr>
    </w:p>
    <w:p w:rsidR="00D43A5D" w:rsidRPr="00463EB3" w:rsidRDefault="00D43A5D" w:rsidP="00D43A5D">
      <w:pPr>
        <w:jc w:val="center"/>
        <w:rPr>
          <w:b/>
          <w:szCs w:val="24"/>
          <w:lang w:val="sr-Cyrl-CS"/>
        </w:rPr>
      </w:pPr>
      <w:r w:rsidRPr="00463EB3">
        <w:rPr>
          <w:b/>
          <w:szCs w:val="24"/>
          <w:lang w:val="sr-Cyrl-CS"/>
        </w:rPr>
        <w:t>О ИМЕНОВАЊУ СЕКРЕТАРА И ЗАМЕНИКА СЕКРЕТАРА ПРЕГОВАРАЧКЕ ГРУПЕ ЗА ОБРАЗОВАЊЕ И КУЛТУРУ КООРДИНАЦИОНОГ ТЕЛА ЗА ПРОЦЕС ПРИСТУПАЊА РЕПУБЛИКЕ СРБИЈЕ ЕВРОПСКОЈ УНИЈИ</w:t>
      </w:r>
    </w:p>
    <w:p w:rsidR="00D43A5D" w:rsidRPr="00463EB3" w:rsidRDefault="00D43A5D" w:rsidP="00D43A5D">
      <w:pPr>
        <w:jc w:val="center"/>
        <w:rPr>
          <w:b/>
          <w:szCs w:val="24"/>
          <w:lang w:val="sr-Cyrl-CS"/>
        </w:rPr>
      </w:pPr>
    </w:p>
    <w:p w:rsidR="00D43A5D" w:rsidRPr="00463EB3" w:rsidRDefault="00D43A5D" w:rsidP="00D43A5D">
      <w:pPr>
        <w:jc w:val="center"/>
        <w:rPr>
          <w:szCs w:val="24"/>
          <w:lang w:val="sr-Cyrl-CS"/>
        </w:rPr>
      </w:pPr>
      <w:r w:rsidRPr="00463EB3">
        <w:rPr>
          <w:szCs w:val="24"/>
          <w:lang w:val="sr-Cyrl-CS"/>
        </w:rPr>
        <w:t>I</w:t>
      </w:r>
    </w:p>
    <w:p w:rsidR="00D43A5D" w:rsidRPr="00463EB3" w:rsidRDefault="00D43A5D" w:rsidP="00D43A5D">
      <w:pPr>
        <w:pStyle w:val="ListParagraph"/>
        <w:ind w:left="0"/>
        <w:rPr>
          <w:szCs w:val="24"/>
          <w:lang w:val="sr-Cyrl-CS"/>
        </w:rPr>
      </w:pPr>
    </w:p>
    <w:p w:rsidR="00D43A5D" w:rsidRPr="00463EB3" w:rsidRDefault="00D43A5D" w:rsidP="00D43A5D">
      <w:pPr>
        <w:pStyle w:val="ListParagraph"/>
        <w:tabs>
          <w:tab w:val="left" w:pos="0"/>
        </w:tabs>
        <w:ind w:left="0"/>
        <w:rPr>
          <w:szCs w:val="24"/>
          <w:lang w:val="sr-Cyrl-CS"/>
        </w:rPr>
      </w:pPr>
      <w:r w:rsidRPr="00463EB3">
        <w:rPr>
          <w:szCs w:val="24"/>
          <w:lang w:val="sr-Cyrl-CS"/>
        </w:rPr>
        <w:tab/>
      </w:r>
      <w:r w:rsidRPr="00463EB3">
        <w:rPr>
          <w:szCs w:val="24"/>
          <w:lang w:val="sr-Cyrl-CS"/>
        </w:rPr>
        <w:tab/>
        <w:t>У Преговарачку групу за образовање и културу именују се:</w:t>
      </w:r>
    </w:p>
    <w:p w:rsidR="00D43A5D" w:rsidRPr="00463EB3" w:rsidRDefault="00D43A5D" w:rsidP="00D43A5D">
      <w:pPr>
        <w:pStyle w:val="ListParagraph"/>
        <w:ind w:left="0"/>
        <w:rPr>
          <w:szCs w:val="24"/>
          <w:lang w:val="sr-Cyrl-CS"/>
        </w:rPr>
      </w:pPr>
    </w:p>
    <w:p w:rsidR="00D43A5D" w:rsidRPr="00463EB3" w:rsidRDefault="00D43A5D" w:rsidP="00D43A5D">
      <w:pPr>
        <w:pStyle w:val="ListParagraph"/>
        <w:tabs>
          <w:tab w:val="left" w:pos="0"/>
        </w:tabs>
        <w:ind w:left="0"/>
        <w:rPr>
          <w:szCs w:val="24"/>
          <w:lang w:val="sr-Cyrl-CS"/>
        </w:rPr>
      </w:pPr>
      <w:r w:rsidRPr="00463EB3">
        <w:rPr>
          <w:szCs w:val="24"/>
          <w:lang w:val="sr-Cyrl-CS"/>
        </w:rPr>
        <w:tab/>
      </w:r>
      <w:r w:rsidRPr="00463EB3">
        <w:rPr>
          <w:szCs w:val="24"/>
          <w:lang w:val="sr-Cyrl-CS"/>
        </w:rPr>
        <w:tab/>
        <w:t>1) за секретара:</w:t>
      </w:r>
    </w:p>
    <w:p w:rsidR="00D43A5D" w:rsidRPr="00463EB3" w:rsidRDefault="00D43A5D" w:rsidP="00D43A5D">
      <w:pPr>
        <w:pStyle w:val="ListParagraph"/>
        <w:tabs>
          <w:tab w:val="left" w:pos="0"/>
        </w:tabs>
        <w:ind w:left="0"/>
        <w:rPr>
          <w:szCs w:val="24"/>
          <w:lang w:val="sr-Cyrl-CS"/>
        </w:rPr>
      </w:pPr>
      <w:r w:rsidRPr="00463EB3">
        <w:rPr>
          <w:szCs w:val="24"/>
          <w:lang w:val="sr-Cyrl-CS"/>
        </w:rPr>
        <w:tab/>
      </w:r>
      <w:r w:rsidRPr="00463EB3">
        <w:rPr>
          <w:szCs w:val="24"/>
          <w:lang w:val="sr-Cyrl-CS"/>
        </w:rPr>
        <w:tab/>
        <w:t xml:space="preserve">- Катарина Ранђић, Сектор за међународну сарадњу и европске интеграције у Министарству </w:t>
      </w:r>
      <w:r w:rsidRPr="00463EB3">
        <w:rPr>
          <w:szCs w:val="24"/>
          <w:lang/>
        </w:rPr>
        <w:t>просвете, науке и технолошког развоја</w:t>
      </w:r>
      <w:r w:rsidRPr="00463EB3">
        <w:rPr>
          <w:szCs w:val="24"/>
          <w:lang w:val="sr-Cyrl-CS"/>
        </w:rPr>
        <w:t>;</w:t>
      </w:r>
    </w:p>
    <w:p w:rsidR="00D43A5D" w:rsidRPr="00463EB3" w:rsidRDefault="00D43A5D" w:rsidP="00D43A5D">
      <w:pPr>
        <w:pStyle w:val="ListParagraph"/>
        <w:tabs>
          <w:tab w:val="left" w:pos="0"/>
        </w:tabs>
        <w:ind w:left="0"/>
        <w:rPr>
          <w:szCs w:val="24"/>
          <w:lang w:val="sr-Cyrl-CS"/>
        </w:rPr>
      </w:pPr>
      <w:r w:rsidRPr="00463EB3">
        <w:rPr>
          <w:szCs w:val="24"/>
          <w:lang w:val="sr-Cyrl-CS"/>
        </w:rPr>
        <w:tab/>
      </w:r>
      <w:r w:rsidRPr="00463EB3">
        <w:rPr>
          <w:szCs w:val="24"/>
          <w:lang w:val="sr-Cyrl-CS"/>
        </w:rPr>
        <w:tab/>
        <w:t>2) за заменика секретара:</w:t>
      </w:r>
    </w:p>
    <w:p w:rsidR="00D43A5D" w:rsidRPr="00463EB3" w:rsidRDefault="00D43A5D" w:rsidP="00D43A5D">
      <w:pPr>
        <w:pStyle w:val="ListParagraph"/>
        <w:tabs>
          <w:tab w:val="left" w:pos="0"/>
        </w:tabs>
        <w:ind w:left="0"/>
        <w:rPr>
          <w:szCs w:val="24"/>
          <w:lang w:val="sr-Cyrl-CS"/>
        </w:rPr>
      </w:pPr>
      <w:r w:rsidRPr="00463EB3">
        <w:rPr>
          <w:szCs w:val="24"/>
          <w:lang w:val="sr-Cyrl-CS"/>
        </w:rPr>
        <w:tab/>
      </w:r>
      <w:r w:rsidRPr="00463EB3">
        <w:rPr>
          <w:szCs w:val="24"/>
          <w:lang w:val="sr-Cyrl-CS"/>
        </w:rPr>
        <w:tab/>
        <w:t xml:space="preserve">- </w:t>
      </w:r>
      <w:r>
        <w:rPr>
          <w:szCs w:val="24"/>
          <w:lang w:val="sr-Cyrl-CS"/>
        </w:rPr>
        <w:t>Ивана Ћорић</w:t>
      </w:r>
      <w:r w:rsidRPr="00463EB3">
        <w:rPr>
          <w:szCs w:val="24"/>
          <w:lang w:val="sr-Cyrl-CS"/>
        </w:rPr>
        <w:t xml:space="preserve">, Сектор за међународну сарадњу и европске интеграције у Министарству </w:t>
      </w:r>
      <w:r w:rsidRPr="00463EB3">
        <w:rPr>
          <w:szCs w:val="24"/>
          <w:lang/>
        </w:rPr>
        <w:t>просвете, науке и технолошког развоја</w:t>
      </w:r>
      <w:r w:rsidRPr="00463EB3">
        <w:rPr>
          <w:szCs w:val="24"/>
          <w:lang w:val="sr-Cyrl-CS"/>
        </w:rPr>
        <w:t>.</w:t>
      </w:r>
    </w:p>
    <w:p w:rsidR="00D43A5D" w:rsidRPr="00463EB3" w:rsidRDefault="00D43A5D" w:rsidP="00D43A5D">
      <w:pPr>
        <w:pStyle w:val="ListParagraph"/>
        <w:ind w:left="0"/>
        <w:rPr>
          <w:szCs w:val="24"/>
          <w:lang w:val="sr-Cyrl-CS"/>
        </w:rPr>
      </w:pPr>
      <w:r w:rsidRPr="00463EB3">
        <w:rPr>
          <w:szCs w:val="24"/>
          <w:lang w:val="sr-Cyrl-CS"/>
        </w:rPr>
        <w:tab/>
      </w:r>
      <w:r w:rsidRPr="00463EB3">
        <w:rPr>
          <w:szCs w:val="24"/>
          <w:lang w:val="sr-Cyrl-CS"/>
        </w:rPr>
        <w:tab/>
      </w:r>
    </w:p>
    <w:p w:rsidR="00D43A5D" w:rsidRPr="00463EB3" w:rsidRDefault="00D43A5D" w:rsidP="00D43A5D">
      <w:pPr>
        <w:jc w:val="center"/>
        <w:rPr>
          <w:szCs w:val="24"/>
          <w:lang w:val="sr-Cyrl-CS"/>
        </w:rPr>
      </w:pPr>
      <w:r w:rsidRPr="00463EB3">
        <w:rPr>
          <w:szCs w:val="24"/>
          <w:lang w:val="sr-Cyrl-CS"/>
        </w:rPr>
        <w:t>II</w:t>
      </w:r>
    </w:p>
    <w:p w:rsidR="00D43A5D" w:rsidRPr="00463EB3" w:rsidRDefault="00D43A5D" w:rsidP="00D43A5D">
      <w:pPr>
        <w:rPr>
          <w:szCs w:val="24"/>
          <w:lang w:val="sr-Cyrl-CS"/>
        </w:rPr>
      </w:pPr>
    </w:p>
    <w:p w:rsidR="00D43A5D" w:rsidRPr="00463EB3" w:rsidRDefault="00D43A5D" w:rsidP="00D43A5D">
      <w:pPr>
        <w:rPr>
          <w:szCs w:val="24"/>
        </w:rPr>
      </w:pPr>
      <w:r w:rsidRPr="00463EB3">
        <w:rPr>
          <w:szCs w:val="24"/>
          <w:lang w:val="sr-Cyrl-CS"/>
        </w:rPr>
        <w:tab/>
      </w:r>
      <w:r w:rsidRPr="00463EB3">
        <w:rPr>
          <w:szCs w:val="24"/>
          <w:lang w:val="sr-Cyrl-CS"/>
        </w:rPr>
        <w:tab/>
        <w:t>Ово решење објавити у „Службеном гласнику Републике Србије”.</w:t>
      </w:r>
    </w:p>
    <w:p w:rsidR="00D43A5D" w:rsidRPr="00463EB3" w:rsidRDefault="00D43A5D" w:rsidP="00D43A5D">
      <w:pPr>
        <w:rPr>
          <w:szCs w:val="24"/>
          <w:lang w:val="sr-Cyrl-CS"/>
        </w:rPr>
      </w:pPr>
    </w:p>
    <w:p w:rsidR="00D43A5D" w:rsidRPr="00463EB3" w:rsidRDefault="00D43A5D" w:rsidP="00D43A5D">
      <w:pPr>
        <w:rPr>
          <w:szCs w:val="24"/>
          <w:lang/>
        </w:rPr>
      </w:pPr>
    </w:p>
    <w:p w:rsidR="00D43A5D" w:rsidRPr="00463EB3" w:rsidRDefault="00D43A5D" w:rsidP="00D43A5D">
      <w:pPr>
        <w:rPr>
          <w:rFonts w:cs="Times New Roman"/>
          <w:szCs w:val="24"/>
          <w:lang/>
        </w:rPr>
      </w:pPr>
      <w:r w:rsidRPr="00463EB3">
        <w:rPr>
          <w:rFonts w:cs="Times New Roman"/>
          <w:szCs w:val="24"/>
          <w:lang/>
        </w:rPr>
        <w:t xml:space="preserve">24 </w:t>
      </w:r>
      <w:r w:rsidRPr="00463EB3">
        <w:rPr>
          <w:rFonts w:cs="Times New Roman"/>
          <w:szCs w:val="24"/>
          <w:lang w:val="sr-Cyrl-CS"/>
        </w:rPr>
        <w:t>Број: 119-169</w:t>
      </w:r>
      <w:r>
        <w:rPr>
          <w:rFonts w:cs="Times New Roman"/>
          <w:szCs w:val="24"/>
          <w:lang w:val="sr-Cyrl-CS"/>
        </w:rPr>
        <w:t>9</w:t>
      </w:r>
      <w:r w:rsidRPr="00463EB3">
        <w:rPr>
          <w:rFonts w:cs="Times New Roman"/>
          <w:szCs w:val="24"/>
          <w:lang w:val="sr-Cyrl-CS"/>
        </w:rPr>
        <w:t>/2018</w:t>
      </w:r>
      <w:r w:rsidRPr="00463EB3">
        <w:rPr>
          <w:rFonts w:cs="Times New Roman"/>
          <w:szCs w:val="24"/>
        </w:rPr>
        <w:t xml:space="preserve"> </w:t>
      </w:r>
    </w:p>
    <w:p w:rsidR="00D43A5D" w:rsidRPr="00463EB3" w:rsidRDefault="00A26881" w:rsidP="00D43A5D">
      <w:pPr>
        <w:rPr>
          <w:rFonts w:cs="Times New Roman"/>
          <w:szCs w:val="24"/>
          <w:lang w:val="sr-Cyrl-CS"/>
        </w:rPr>
      </w:pPr>
      <w:r>
        <w:rPr>
          <w:rFonts w:cs="Times New Roman"/>
          <w:szCs w:val="24"/>
          <w:lang w:val="sr-Cyrl-CS"/>
        </w:rPr>
        <w:t>У Београду, 8</w:t>
      </w:r>
      <w:r w:rsidR="00D43A5D" w:rsidRPr="00463EB3">
        <w:rPr>
          <w:rFonts w:cs="Times New Roman"/>
          <w:szCs w:val="24"/>
          <w:lang w:val="sr-Cyrl-CS"/>
        </w:rPr>
        <w:t xml:space="preserve">. </w:t>
      </w:r>
      <w:r w:rsidR="00012EFD">
        <w:rPr>
          <w:rFonts w:cs="Times New Roman"/>
          <w:szCs w:val="24"/>
          <w:lang w:val="sr-Cyrl-CS"/>
        </w:rPr>
        <w:t>марта</w:t>
      </w:r>
      <w:r w:rsidR="00D43A5D" w:rsidRPr="00463EB3">
        <w:rPr>
          <w:rFonts w:cs="Times New Roman"/>
          <w:szCs w:val="24"/>
          <w:lang w:val="sr-Cyrl-CS"/>
        </w:rPr>
        <w:t xml:space="preserve"> 2018. године</w:t>
      </w:r>
    </w:p>
    <w:p w:rsidR="00D43A5D" w:rsidRPr="00463EB3" w:rsidRDefault="00D43A5D" w:rsidP="00D43A5D">
      <w:pPr>
        <w:rPr>
          <w:rFonts w:cs="Times New Roman"/>
          <w:szCs w:val="24"/>
          <w:lang/>
        </w:rPr>
      </w:pPr>
    </w:p>
    <w:p w:rsidR="00D43A5D" w:rsidRPr="00463EB3" w:rsidRDefault="00D43A5D" w:rsidP="00D43A5D">
      <w:pPr>
        <w:rPr>
          <w:rFonts w:cs="Times New Roman"/>
          <w:szCs w:val="24"/>
          <w:lang/>
        </w:rPr>
      </w:pPr>
    </w:p>
    <w:p w:rsidR="00D43A5D" w:rsidRDefault="00D43A5D" w:rsidP="00D43A5D">
      <w:pPr>
        <w:jc w:val="center"/>
        <w:rPr>
          <w:rFonts w:cs="Times New Roman"/>
          <w:b/>
          <w:szCs w:val="24"/>
          <w:lang w:val="ru-RU"/>
        </w:rPr>
      </w:pPr>
      <w:r w:rsidRPr="00463EB3">
        <w:rPr>
          <w:rFonts w:cs="Times New Roman"/>
          <w:b/>
          <w:szCs w:val="24"/>
          <w:lang w:val="ru-RU"/>
        </w:rPr>
        <w:t>В  Л  А  Д  А</w:t>
      </w:r>
    </w:p>
    <w:p w:rsidR="009E1424" w:rsidRDefault="009E1424" w:rsidP="00D43A5D">
      <w:pPr>
        <w:jc w:val="center"/>
        <w:rPr>
          <w:rFonts w:cs="Times New Roman"/>
          <w:b/>
          <w:szCs w:val="24"/>
          <w:lang w:val="ru-RU"/>
        </w:rPr>
      </w:pPr>
    </w:p>
    <w:p w:rsidR="009E1424" w:rsidRDefault="009E1424" w:rsidP="00D43A5D">
      <w:pPr>
        <w:jc w:val="center"/>
        <w:rPr>
          <w:rFonts w:cs="Times New Roman"/>
          <w:b/>
          <w:szCs w:val="24"/>
          <w:lang w:val="ru-RU"/>
        </w:rPr>
      </w:pPr>
    </w:p>
    <w:tbl>
      <w:tblPr>
        <w:tblW w:w="0" w:type="auto"/>
        <w:jc w:val="center"/>
        <w:tblLayout w:type="fixed"/>
        <w:tblLook w:val="04A0"/>
      </w:tblPr>
      <w:tblGrid>
        <w:gridCol w:w="4783"/>
        <w:gridCol w:w="3937"/>
      </w:tblGrid>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110"/>
                <w:tab w:val="left" w:pos="1418"/>
              </w:tabs>
              <w:jc w:val="center"/>
              <w:rPr>
                <w:rFonts w:eastAsia="Times New Roman" w:cs="Times New Roman"/>
                <w:szCs w:val="24"/>
              </w:rPr>
            </w:pPr>
            <w:r>
              <w:t>ПРЕДСЕДНИК</w:t>
            </w: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tcPr>
          <w:p w:rsidR="009E1424" w:rsidRDefault="009E1424" w:rsidP="009E1424">
            <w:pPr>
              <w:tabs>
                <w:tab w:val="left" w:pos="900"/>
                <w:tab w:val="left" w:pos="1418"/>
              </w:tabs>
              <w:jc w:val="center"/>
              <w:rPr>
                <w:rFonts w:eastAsia="Times New Roman" w:cs="Times New Roman"/>
                <w:szCs w:val="24"/>
              </w:rPr>
            </w:pPr>
          </w:p>
        </w:tc>
      </w:tr>
      <w:tr w:rsidR="009E1424" w:rsidTr="009E1424">
        <w:trPr>
          <w:jc w:val="center"/>
        </w:trPr>
        <w:tc>
          <w:tcPr>
            <w:tcW w:w="4783" w:type="dxa"/>
          </w:tcPr>
          <w:p w:rsidR="009E1424" w:rsidRDefault="009E1424" w:rsidP="009E1424">
            <w:pPr>
              <w:tabs>
                <w:tab w:val="left" w:pos="900"/>
                <w:tab w:val="left" w:pos="1418"/>
              </w:tabs>
              <w:jc w:val="center"/>
              <w:rPr>
                <w:rFonts w:eastAsia="Times New Roman" w:cs="Times New Roman"/>
                <w:szCs w:val="24"/>
              </w:rPr>
            </w:pPr>
          </w:p>
        </w:tc>
        <w:tc>
          <w:tcPr>
            <w:tcW w:w="3937" w:type="dxa"/>
            <w:hideMark/>
          </w:tcPr>
          <w:p w:rsidR="009E1424" w:rsidRDefault="009E1424" w:rsidP="009E1424">
            <w:pPr>
              <w:tabs>
                <w:tab w:val="left" w:pos="0"/>
                <w:tab w:val="left" w:pos="1418"/>
              </w:tabs>
              <w:jc w:val="center"/>
              <w:rPr>
                <w:rFonts w:eastAsia="Times New Roman" w:cs="Times New Roman"/>
                <w:szCs w:val="24"/>
                <w:lang/>
              </w:rPr>
            </w:pPr>
            <w:r>
              <w:rPr>
                <w:lang/>
              </w:rPr>
              <w:t>Ана Брнабић</w:t>
            </w:r>
          </w:p>
        </w:tc>
      </w:tr>
    </w:tbl>
    <w:p w:rsidR="009E1424" w:rsidRPr="00463EB3" w:rsidRDefault="009E1424" w:rsidP="00D43A5D">
      <w:pPr>
        <w:jc w:val="center"/>
        <w:rPr>
          <w:rFonts w:cs="Times New Roman"/>
          <w:b/>
          <w:szCs w:val="24"/>
          <w:lang w:val="ru-RU"/>
        </w:rPr>
      </w:pPr>
    </w:p>
    <w:p w:rsidR="00D43A5D" w:rsidRPr="00463EB3" w:rsidRDefault="00D43A5D" w:rsidP="00D43A5D">
      <w:pPr>
        <w:jc w:val="center"/>
        <w:rPr>
          <w:rFonts w:cs="Times New Roman"/>
          <w:szCs w:val="24"/>
          <w:lang w:val="ru-RU"/>
        </w:rPr>
      </w:pPr>
    </w:p>
    <w:p w:rsidR="00D43A5D" w:rsidRDefault="00D43A5D" w:rsidP="00D43A5D"/>
    <w:p w:rsidR="00D43A5D" w:rsidRDefault="00D43A5D" w:rsidP="00D43A5D">
      <w:pPr>
        <w:rPr>
          <w:szCs w:val="24"/>
        </w:rPr>
      </w:pPr>
    </w:p>
    <w:p w:rsidR="00D43A5D" w:rsidRDefault="00D43A5D" w:rsidP="00D43A5D">
      <w:pPr>
        <w:rPr>
          <w:szCs w:val="24"/>
        </w:rPr>
        <w:sectPr w:rsidR="00D43A5D" w:rsidSect="00DC5C46">
          <w:pgSz w:w="12240" w:h="15840" w:code="1"/>
          <w:pgMar w:top="993" w:right="1440" w:bottom="1440" w:left="1440" w:header="708" w:footer="708" w:gutter="0"/>
          <w:cols w:space="708"/>
          <w:docGrid w:linePitch="360"/>
        </w:sectPr>
      </w:pPr>
    </w:p>
    <w:p w:rsidR="004578DF" w:rsidRDefault="004578DF" w:rsidP="004578DF">
      <w:pPr>
        <w:ind w:firstLine="720"/>
        <w:rPr>
          <w:rFonts w:cs="Times New Roman"/>
          <w:szCs w:val="24"/>
          <w:lang w:val="sr-Cyrl-CS"/>
        </w:rPr>
      </w:pPr>
    </w:p>
    <w:p w:rsidR="005F409D" w:rsidRDefault="005F409D" w:rsidP="005F409D">
      <w:pPr>
        <w:tabs>
          <w:tab w:val="left" w:pos="1440"/>
        </w:tabs>
      </w:pPr>
    </w:p>
    <w:p w:rsidR="005F409D" w:rsidRDefault="005F409D" w:rsidP="005F409D">
      <w:pPr>
        <w:tabs>
          <w:tab w:val="left" w:pos="1440"/>
        </w:tabs>
        <w:rPr>
          <w:lang w:val="ru-RU"/>
        </w:rPr>
      </w:pPr>
      <w:r>
        <w:rPr>
          <w:lang w:val="ru-RU"/>
        </w:rPr>
        <w:tab/>
        <w:t xml:space="preserve">На основу члана </w:t>
      </w:r>
      <w:r>
        <w:rPr>
          <w:lang/>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w:t>
      </w:r>
      <w:r>
        <w:rPr>
          <w:rFonts w:cs="Times New Roman"/>
          <w:szCs w:val="24"/>
          <w:lang w:val="ru-RU"/>
        </w:rPr>
        <w:t>(„Службени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5F409D" w:rsidRDefault="005F409D" w:rsidP="005F409D">
      <w:pPr>
        <w:rPr>
          <w:lang w:val="ru-RU"/>
        </w:rPr>
      </w:pPr>
    </w:p>
    <w:p w:rsidR="005F409D" w:rsidRDefault="005F409D" w:rsidP="005F409D">
      <w:pPr>
        <w:ind w:firstLine="1080"/>
        <w:rPr>
          <w:lang w:val="sr-Cyrl-CS"/>
        </w:rPr>
      </w:pPr>
      <w:r>
        <w:rPr>
          <w:lang w:val="sr-Cyrl-CS"/>
        </w:rPr>
        <w:tab/>
        <w:t>Влада доноси</w:t>
      </w:r>
    </w:p>
    <w:p w:rsidR="005F409D" w:rsidRDefault="005F409D" w:rsidP="005F409D">
      <w:pPr>
        <w:jc w:val="center"/>
        <w:rPr>
          <w:b/>
          <w:lang w:val="sr-Cyrl-CS"/>
        </w:rPr>
      </w:pPr>
    </w:p>
    <w:p w:rsidR="005F409D" w:rsidRDefault="005F409D" w:rsidP="005F409D">
      <w:pPr>
        <w:jc w:val="center"/>
        <w:rPr>
          <w:b/>
        </w:rPr>
      </w:pPr>
      <w:r>
        <w:rPr>
          <w:b/>
          <w:lang w:val="sr-Cyrl-CS"/>
        </w:rPr>
        <w:t>Р Е Ш Е Њ Е</w:t>
      </w:r>
    </w:p>
    <w:p w:rsidR="005F409D" w:rsidRDefault="005F409D" w:rsidP="005F409D">
      <w:pPr>
        <w:jc w:val="center"/>
        <w:rPr>
          <w:b/>
        </w:rPr>
      </w:pPr>
    </w:p>
    <w:p w:rsidR="005F409D" w:rsidRDefault="005F409D" w:rsidP="005F409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5F409D" w:rsidRDefault="005F409D" w:rsidP="005F409D">
      <w:pPr>
        <w:jc w:val="center"/>
        <w:rPr>
          <w:lang w:val="sr-Cyrl-CS"/>
        </w:rPr>
      </w:pPr>
    </w:p>
    <w:p w:rsidR="005F409D" w:rsidRDefault="005F409D" w:rsidP="005F409D">
      <w:pPr>
        <w:jc w:val="center"/>
        <w:rPr>
          <w:lang w:val="sr-Cyrl-CS"/>
        </w:rPr>
      </w:pPr>
      <w:r>
        <w:rPr>
          <w:lang w:val="sr-Cyrl-CS"/>
        </w:rPr>
        <w:t>I</w:t>
      </w:r>
    </w:p>
    <w:p w:rsidR="005F409D" w:rsidRDefault="005F409D" w:rsidP="005F409D">
      <w:pPr>
        <w:jc w:val="center"/>
        <w:rPr>
          <w:lang w:val="sr-Cyrl-CS"/>
        </w:rPr>
      </w:pPr>
    </w:p>
    <w:p w:rsidR="005F409D" w:rsidRDefault="005F409D" w:rsidP="005F409D">
      <w:pPr>
        <w:rPr>
          <w:lang w:val="sr-Cyrl-CS"/>
        </w:rPr>
      </w:pPr>
      <w:r>
        <w:rPr>
          <w:lang w:val="sr-Cyrl-CS"/>
        </w:rPr>
        <w:tab/>
      </w:r>
      <w:r>
        <w:rPr>
          <w:lang w:val="sr-Cyrl-CS"/>
        </w:rPr>
        <w:tab/>
        <w:t xml:space="preserve">Поставља се др </w:t>
      </w:r>
      <w:r>
        <w:rPr>
          <w:rFonts w:cs="Times New Roman"/>
          <w:szCs w:val="24"/>
          <w:lang w:val="sr-Cyrl-CS"/>
        </w:rPr>
        <w:t xml:space="preserve">Саша Лазовић </w:t>
      </w:r>
      <w:r>
        <w:rPr>
          <w:lang w:val="sr-Cyrl-CS"/>
        </w:rPr>
        <w:t xml:space="preserve">за </w:t>
      </w:r>
      <w:r>
        <w:rPr>
          <w:lang w:val="ru-RU"/>
        </w:rPr>
        <w:t>вршиоца дужности помоћника министра</w:t>
      </w:r>
      <w:r>
        <w:rPr>
          <w:lang w:val="sr-Cyrl-CS"/>
        </w:rPr>
        <w:t xml:space="preserve"> просвете, науке и технолошког развоја – </w:t>
      </w:r>
      <w:r>
        <w:rPr>
          <w:szCs w:val="24"/>
          <w:lang w:val="sr-Cyrl-CS"/>
        </w:rPr>
        <w:t>Сектор за технолошки развој, трансфер технологија и иновациони систем, на шест месеци</w:t>
      </w:r>
      <w:r>
        <w:rPr>
          <w:lang w:val="sr-Cyrl-CS"/>
        </w:rPr>
        <w:t>.</w:t>
      </w:r>
    </w:p>
    <w:p w:rsidR="005F409D" w:rsidRDefault="005F409D" w:rsidP="005F409D">
      <w:pPr>
        <w:ind w:right="-425"/>
        <w:jc w:val="center"/>
        <w:rPr>
          <w:szCs w:val="24"/>
          <w:lang w:val="sr-Cyrl-CS"/>
        </w:rPr>
      </w:pPr>
    </w:p>
    <w:p w:rsidR="005F409D" w:rsidRDefault="005F409D" w:rsidP="005F409D">
      <w:pPr>
        <w:jc w:val="center"/>
        <w:rPr>
          <w:szCs w:val="24"/>
          <w:lang w:val="sr-Cyrl-CS"/>
        </w:rPr>
      </w:pPr>
      <w:r>
        <w:rPr>
          <w:szCs w:val="24"/>
          <w:lang w:val="sr-Cyrl-CS"/>
        </w:rPr>
        <w:t>II</w:t>
      </w:r>
    </w:p>
    <w:p w:rsidR="005F409D" w:rsidRDefault="005F409D" w:rsidP="005F409D">
      <w:pPr>
        <w:ind w:right="-425"/>
        <w:jc w:val="center"/>
        <w:rPr>
          <w:szCs w:val="24"/>
          <w:lang w:val="sr-Cyrl-CS"/>
        </w:rPr>
      </w:pPr>
    </w:p>
    <w:p w:rsidR="005F409D" w:rsidRDefault="005F409D" w:rsidP="005F409D">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F409D" w:rsidRDefault="005F409D" w:rsidP="005F409D">
      <w:pPr>
        <w:rPr>
          <w:szCs w:val="24"/>
          <w:lang w:val="sr-Cyrl-CS"/>
        </w:rPr>
      </w:pPr>
    </w:p>
    <w:p w:rsidR="005F409D" w:rsidRDefault="005F409D" w:rsidP="005F409D">
      <w:pPr>
        <w:rPr>
          <w:szCs w:val="24"/>
          <w:lang w:val="ru-RU"/>
        </w:rPr>
      </w:pPr>
    </w:p>
    <w:p w:rsidR="005F409D" w:rsidRDefault="005F409D" w:rsidP="005F409D">
      <w:pPr>
        <w:rPr>
          <w:rFonts w:cs="Times New Roman"/>
          <w:szCs w:val="24"/>
        </w:rPr>
      </w:pPr>
      <w:r>
        <w:rPr>
          <w:rFonts w:cs="Times New Roman"/>
          <w:szCs w:val="24"/>
          <w:lang w:val="ru-RU"/>
        </w:rPr>
        <w:t>24 Број: 119-814/2018</w:t>
      </w:r>
    </w:p>
    <w:p w:rsidR="005F409D" w:rsidRDefault="005F409D" w:rsidP="005F409D">
      <w:pPr>
        <w:rPr>
          <w:rFonts w:cs="Times New Roman"/>
          <w:szCs w:val="24"/>
          <w:lang w:val="sr-Cyrl-CS"/>
        </w:rPr>
      </w:pPr>
      <w:r>
        <w:rPr>
          <w:rFonts w:cs="Times New Roman"/>
          <w:szCs w:val="24"/>
          <w:lang w:val="sr-Cyrl-CS"/>
        </w:rPr>
        <w:t xml:space="preserve">У Београду, </w:t>
      </w:r>
      <w:r>
        <w:rPr>
          <w:rFonts w:cs="Times New Roman"/>
          <w:szCs w:val="24"/>
        </w:rPr>
        <w:t>8</w:t>
      </w:r>
      <w:r>
        <w:rPr>
          <w:rFonts w:cs="Times New Roman"/>
          <w:szCs w:val="24"/>
          <w:lang w:val="sr-Cyrl-CS"/>
        </w:rPr>
        <w:t>. марта 2018. године</w:t>
      </w:r>
    </w:p>
    <w:p w:rsidR="005F409D" w:rsidRDefault="005F409D" w:rsidP="005F409D">
      <w:pPr>
        <w:rPr>
          <w:rFonts w:cs="Times New Roman"/>
          <w:szCs w:val="24"/>
          <w:lang/>
        </w:rPr>
      </w:pPr>
    </w:p>
    <w:p w:rsidR="005F409D" w:rsidRDefault="005F409D" w:rsidP="005F409D">
      <w:pPr>
        <w:rPr>
          <w:rFonts w:cs="Times New Roman"/>
          <w:szCs w:val="24"/>
          <w:lang/>
        </w:rPr>
      </w:pPr>
    </w:p>
    <w:p w:rsidR="005F409D" w:rsidRDefault="005F409D" w:rsidP="005F409D">
      <w:pPr>
        <w:jc w:val="center"/>
        <w:rPr>
          <w:rFonts w:cs="Times New Roman"/>
          <w:b/>
          <w:szCs w:val="24"/>
        </w:rPr>
      </w:pPr>
      <w:r>
        <w:rPr>
          <w:rFonts w:cs="Times New Roman"/>
          <w:b/>
          <w:szCs w:val="24"/>
          <w:lang w:val="ru-RU"/>
        </w:rPr>
        <w:t>В  Л  А  Д  А</w:t>
      </w:r>
    </w:p>
    <w:p w:rsidR="005F409D" w:rsidRDefault="005F409D" w:rsidP="005F409D">
      <w:pPr>
        <w:jc w:val="center"/>
        <w:rPr>
          <w:rFonts w:cs="Times New Roman"/>
          <w:b/>
          <w:szCs w:val="24"/>
        </w:rPr>
      </w:pPr>
    </w:p>
    <w:p w:rsidR="005F409D" w:rsidRDefault="005F409D" w:rsidP="005F409D">
      <w:pPr>
        <w:jc w:val="center"/>
        <w:rPr>
          <w:rFonts w:cs="Times New Roman"/>
          <w:b/>
          <w:szCs w:val="24"/>
        </w:rPr>
      </w:pPr>
    </w:p>
    <w:tbl>
      <w:tblPr>
        <w:tblW w:w="0" w:type="auto"/>
        <w:jc w:val="center"/>
        <w:tblLayout w:type="fixed"/>
        <w:tblLook w:val="04A0"/>
      </w:tblPr>
      <w:tblGrid>
        <w:gridCol w:w="4783"/>
        <w:gridCol w:w="3937"/>
      </w:tblGrid>
      <w:tr w:rsidR="005F409D" w:rsidTr="004D03BD">
        <w:trPr>
          <w:jc w:val="center"/>
        </w:trPr>
        <w:tc>
          <w:tcPr>
            <w:tcW w:w="4783" w:type="dxa"/>
          </w:tcPr>
          <w:p w:rsidR="005F409D" w:rsidRDefault="005F409D" w:rsidP="004D03BD">
            <w:pPr>
              <w:tabs>
                <w:tab w:val="left" w:pos="900"/>
                <w:tab w:val="left" w:pos="1418"/>
              </w:tabs>
              <w:spacing w:line="256" w:lineRule="auto"/>
              <w:jc w:val="center"/>
              <w:rPr>
                <w:rFonts w:eastAsia="Times New Roman" w:cs="Times New Roman"/>
                <w:szCs w:val="24"/>
              </w:rPr>
            </w:pPr>
          </w:p>
        </w:tc>
        <w:tc>
          <w:tcPr>
            <w:tcW w:w="3937" w:type="dxa"/>
            <w:hideMark/>
          </w:tcPr>
          <w:p w:rsidR="005F409D" w:rsidRDefault="005F409D" w:rsidP="004D03BD">
            <w:pPr>
              <w:tabs>
                <w:tab w:val="left" w:pos="-110"/>
                <w:tab w:val="left" w:pos="1418"/>
              </w:tabs>
              <w:spacing w:line="256" w:lineRule="auto"/>
              <w:jc w:val="center"/>
              <w:rPr>
                <w:rFonts w:eastAsia="Times New Roman" w:cs="Times New Roman"/>
                <w:szCs w:val="24"/>
              </w:rPr>
            </w:pPr>
            <w:r>
              <w:t>ПРЕДСЕДНИК</w:t>
            </w:r>
          </w:p>
        </w:tc>
      </w:tr>
      <w:tr w:rsidR="005F409D" w:rsidTr="004D03BD">
        <w:trPr>
          <w:jc w:val="center"/>
        </w:trPr>
        <w:tc>
          <w:tcPr>
            <w:tcW w:w="4783" w:type="dxa"/>
          </w:tcPr>
          <w:p w:rsidR="005F409D" w:rsidRDefault="005F409D" w:rsidP="004D03BD">
            <w:pPr>
              <w:tabs>
                <w:tab w:val="left" w:pos="900"/>
                <w:tab w:val="left" w:pos="1418"/>
              </w:tabs>
              <w:spacing w:line="256" w:lineRule="auto"/>
              <w:jc w:val="center"/>
              <w:rPr>
                <w:rFonts w:eastAsia="Times New Roman" w:cs="Times New Roman"/>
                <w:szCs w:val="24"/>
              </w:rPr>
            </w:pPr>
          </w:p>
        </w:tc>
        <w:tc>
          <w:tcPr>
            <w:tcW w:w="3937" w:type="dxa"/>
          </w:tcPr>
          <w:p w:rsidR="005F409D" w:rsidRDefault="005F409D" w:rsidP="004D03BD">
            <w:pPr>
              <w:tabs>
                <w:tab w:val="left" w:pos="900"/>
                <w:tab w:val="left" w:pos="1418"/>
              </w:tabs>
              <w:spacing w:line="256" w:lineRule="auto"/>
              <w:rPr>
                <w:rFonts w:eastAsia="Times New Roman" w:cs="Times New Roman"/>
                <w:szCs w:val="24"/>
              </w:rPr>
            </w:pPr>
          </w:p>
        </w:tc>
      </w:tr>
      <w:tr w:rsidR="005F409D" w:rsidTr="004D03BD">
        <w:trPr>
          <w:jc w:val="center"/>
        </w:trPr>
        <w:tc>
          <w:tcPr>
            <w:tcW w:w="4783" w:type="dxa"/>
          </w:tcPr>
          <w:p w:rsidR="005F409D" w:rsidRDefault="005F409D" w:rsidP="004D03BD">
            <w:pPr>
              <w:tabs>
                <w:tab w:val="left" w:pos="900"/>
                <w:tab w:val="left" w:pos="1418"/>
              </w:tabs>
              <w:spacing w:line="256" w:lineRule="auto"/>
              <w:jc w:val="center"/>
              <w:rPr>
                <w:rFonts w:eastAsia="Times New Roman" w:cs="Times New Roman"/>
                <w:szCs w:val="24"/>
              </w:rPr>
            </w:pPr>
          </w:p>
        </w:tc>
        <w:tc>
          <w:tcPr>
            <w:tcW w:w="3937" w:type="dxa"/>
          </w:tcPr>
          <w:p w:rsidR="005F409D" w:rsidRDefault="005F409D" w:rsidP="004D03BD">
            <w:pPr>
              <w:tabs>
                <w:tab w:val="left" w:pos="900"/>
                <w:tab w:val="left" w:pos="1418"/>
              </w:tabs>
              <w:spacing w:line="256" w:lineRule="auto"/>
              <w:jc w:val="center"/>
              <w:rPr>
                <w:rFonts w:eastAsia="Times New Roman" w:cs="Times New Roman"/>
                <w:szCs w:val="24"/>
              </w:rPr>
            </w:pPr>
          </w:p>
        </w:tc>
      </w:tr>
      <w:tr w:rsidR="005F409D" w:rsidTr="004D03BD">
        <w:trPr>
          <w:jc w:val="center"/>
        </w:trPr>
        <w:tc>
          <w:tcPr>
            <w:tcW w:w="4783" w:type="dxa"/>
          </w:tcPr>
          <w:p w:rsidR="005F409D" w:rsidRDefault="005F409D" w:rsidP="004D03BD">
            <w:pPr>
              <w:tabs>
                <w:tab w:val="left" w:pos="900"/>
                <w:tab w:val="left" w:pos="1418"/>
              </w:tabs>
              <w:spacing w:line="256" w:lineRule="auto"/>
              <w:jc w:val="center"/>
              <w:rPr>
                <w:rFonts w:eastAsia="Times New Roman" w:cs="Times New Roman"/>
                <w:szCs w:val="24"/>
              </w:rPr>
            </w:pPr>
          </w:p>
        </w:tc>
        <w:tc>
          <w:tcPr>
            <w:tcW w:w="3937" w:type="dxa"/>
            <w:hideMark/>
          </w:tcPr>
          <w:p w:rsidR="005F409D" w:rsidRDefault="005F409D" w:rsidP="004D03BD">
            <w:pPr>
              <w:tabs>
                <w:tab w:val="left" w:pos="0"/>
                <w:tab w:val="left" w:pos="1418"/>
              </w:tabs>
              <w:spacing w:line="256" w:lineRule="auto"/>
              <w:jc w:val="center"/>
              <w:rPr>
                <w:rFonts w:eastAsia="Times New Roman" w:cs="Times New Roman"/>
                <w:szCs w:val="24"/>
                <w:lang/>
              </w:rPr>
            </w:pPr>
            <w:r>
              <w:rPr>
                <w:lang/>
              </w:rPr>
              <w:t>Ана Брнабић</w:t>
            </w:r>
          </w:p>
        </w:tc>
      </w:tr>
    </w:tbl>
    <w:p w:rsidR="005F409D" w:rsidRPr="005F409D" w:rsidRDefault="005F409D" w:rsidP="005F409D">
      <w:pPr>
        <w:jc w:val="center"/>
        <w:rPr>
          <w:rFonts w:cs="Times New Roman"/>
          <w:b/>
          <w:szCs w:val="24"/>
        </w:rPr>
      </w:pPr>
    </w:p>
    <w:p w:rsidR="005F409D" w:rsidRDefault="005F409D" w:rsidP="005F409D">
      <w:pPr>
        <w:jc w:val="center"/>
        <w:rPr>
          <w:rFonts w:cs="Times New Roman"/>
          <w:szCs w:val="24"/>
          <w:lang w:val="ru-RU"/>
        </w:rPr>
      </w:pPr>
    </w:p>
    <w:p w:rsidR="007E3CF7" w:rsidRDefault="007E3CF7" w:rsidP="001C6A11">
      <w:pPr>
        <w:jc w:val="left"/>
        <w:rPr>
          <w:sz w:val="23"/>
        </w:rPr>
      </w:pPr>
    </w:p>
    <w:p w:rsidR="005F409D" w:rsidRDefault="005F409D" w:rsidP="001C6A11">
      <w:pPr>
        <w:jc w:val="left"/>
        <w:rPr>
          <w:sz w:val="23"/>
        </w:rPr>
        <w:sectPr w:rsidR="005F409D" w:rsidSect="00712189">
          <w:pgSz w:w="12240" w:h="15840" w:code="1"/>
          <w:pgMar w:top="993" w:right="1440" w:bottom="1276" w:left="1440" w:header="708" w:footer="708" w:gutter="0"/>
          <w:cols w:space="720"/>
        </w:sectPr>
      </w:pPr>
    </w:p>
    <w:p w:rsidR="005F409D" w:rsidRDefault="005F409D" w:rsidP="005F409D">
      <w:pPr>
        <w:tabs>
          <w:tab w:val="left" w:pos="1440"/>
        </w:tabs>
      </w:pPr>
    </w:p>
    <w:p w:rsidR="005F409D" w:rsidRDefault="005F409D" w:rsidP="005F409D">
      <w:pPr>
        <w:tabs>
          <w:tab w:val="left" w:pos="1440"/>
        </w:tabs>
      </w:pPr>
    </w:p>
    <w:p w:rsidR="005F409D" w:rsidRDefault="005F409D" w:rsidP="005F409D">
      <w:pPr>
        <w:tabs>
          <w:tab w:val="left" w:pos="1440"/>
        </w:tabs>
        <w:rPr>
          <w:lang w:val="ru-RU"/>
        </w:rPr>
      </w:pPr>
      <w:r>
        <w:rPr>
          <w:lang w:val="ru-RU"/>
        </w:rPr>
        <w:tab/>
        <w:t xml:space="preserve">На основу члана </w:t>
      </w:r>
      <w:r>
        <w:rPr>
          <w:lang/>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w:t>
      </w:r>
      <w:r>
        <w:rPr>
          <w:rFonts w:cs="Times New Roman"/>
          <w:szCs w:val="24"/>
          <w:lang w:val="ru-RU"/>
        </w:rPr>
        <w:t>(„Службени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5F409D" w:rsidRDefault="005F409D" w:rsidP="005F409D">
      <w:pPr>
        <w:rPr>
          <w:lang w:val="ru-RU"/>
        </w:rPr>
      </w:pPr>
    </w:p>
    <w:p w:rsidR="005F409D" w:rsidRDefault="005F409D" w:rsidP="005F409D">
      <w:pPr>
        <w:ind w:firstLine="1080"/>
        <w:rPr>
          <w:lang w:val="sr-Cyrl-CS"/>
        </w:rPr>
      </w:pPr>
      <w:r>
        <w:rPr>
          <w:lang w:val="sr-Cyrl-CS"/>
        </w:rPr>
        <w:tab/>
        <w:t>Влада доноси</w:t>
      </w:r>
    </w:p>
    <w:p w:rsidR="005F409D" w:rsidRDefault="005F409D" w:rsidP="005F409D">
      <w:pPr>
        <w:jc w:val="center"/>
        <w:rPr>
          <w:b/>
          <w:lang w:val="sr-Cyrl-CS"/>
        </w:rPr>
      </w:pPr>
    </w:p>
    <w:p w:rsidR="005F409D" w:rsidRDefault="005F409D" w:rsidP="005F409D">
      <w:pPr>
        <w:jc w:val="center"/>
        <w:rPr>
          <w:b/>
        </w:rPr>
      </w:pPr>
      <w:r>
        <w:rPr>
          <w:b/>
          <w:lang w:val="sr-Cyrl-CS"/>
        </w:rPr>
        <w:t>Р Е Ш Е Њ Е</w:t>
      </w:r>
    </w:p>
    <w:p w:rsidR="005F409D" w:rsidRDefault="005F409D" w:rsidP="005F409D">
      <w:pPr>
        <w:jc w:val="center"/>
        <w:rPr>
          <w:b/>
        </w:rPr>
      </w:pPr>
    </w:p>
    <w:p w:rsidR="005F409D" w:rsidRDefault="005F409D" w:rsidP="005F409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5F409D" w:rsidRDefault="005F409D" w:rsidP="005F409D">
      <w:pPr>
        <w:jc w:val="center"/>
        <w:rPr>
          <w:lang w:val="sr-Cyrl-CS"/>
        </w:rPr>
      </w:pPr>
    </w:p>
    <w:p w:rsidR="005F409D" w:rsidRDefault="005F409D" w:rsidP="005F409D">
      <w:pPr>
        <w:jc w:val="center"/>
        <w:rPr>
          <w:lang w:val="sr-Cyrl-CS"/>
        </w:rPr>
      </w:pPr>
      <w:r>
        <w:rPr>
          <w:lang w:val="sr-Cyrl-CS"/>
        </w:rPr>
        <w:t>I</w:t>
      </w:r>
    </w:p>
    <w:p w:rsidR="005F409D" w:rsidRDefault="005F409D" w:rsidP="005F409D">
      <w:pPr>
        <w:jc w:val="center"/>
        <w:rPr>
          <w:lang w:val="sr-Cyrl-CS"/>
        </w:rPr>
      </w:pPr>
    </w:p>
    <w:p w:rsidR="005F409D" w:rsidRDefault="005F409D" w:rsidP="005F409D">
      <w:pPr>
        <w:rPr>
          <w:lang w:val="sr-Cyrl-CS"/>
        </w:rPr>
      </w:pPr>
      <w:r>
        <w:rPr>
          <w:lang w:val="sr-Cyrl-CS"/>
        </w:rPr>
        <w:tab/>
      </w:r>
      <w:r>
        <w:rPr>
          <w:lang w:val="sr-Cyrl-CS"/>
        </w:rPr>
        <w:tab/>
        <w:t>Поставља се доц. др Бојан Тубић</w:t>
      </w:r>
      <w:r>
        <w:rPr>
          <w:rFonts w:cs="Times New Roman"/>
          <w:szCs w:val="24"/>
          <w:lang w:val="sr-Cyrl-CS"/>
        </w:rPr>
        <w:t xml:space="preserve"> </w:t>
      </w:r>
      <w:r>
        <w:rPr>
          <w:lang w:val="sr-Cyrl-CS"/>
        </w:rPr>
        <w:t xml:space="preserve">за </w:t>
      </w:r>
      <w:r>
        <w:rPr>
          <w:lang w:val="ru-RU"/>
        </w:rPr>
        <w:t>вршиоца дужности помоћника министра</w:t>
      </w:r>
      <w:r>
        <w:rPr>
          <w:lang w:val="sr-Cyrl-CS"/>
        </w:rPr>
        <w:t xml:space="preserve"> просвете, науке и технолошког развоја – </w:t>
      </w:r>
      <w:r>
        <w:rPr>
          <w:szCs w:val="24"/>
          <w:lang w:val="sr-Cyrl-CS"/>
        </w:rPr>
        <w:t>Сектор за високо образовање, на шест месеци</w:t>
      </w:r>
      <w:r>
        <w:rPr>
          <w:lang w:val="sr-Cyrl-CS"/>
        </w:rPr>
        <w:t>.</w:t>
      </w:r>
    </w:p>
    <w:p w:rsidR="005F409D" w:rsidRDefault="005F409D" w:rsidP="005F409D">
      <w:pPr>
        <w:ind w:right="-425"/>
        <w:jc w:val="center"/>
        <w:rPr>
          <w:szCs w:val="24"/>
          <w:lang w:val="sr-Cyrl-CS"/>
        </w:rPr>
      </w:pPr>
    </w:p>
    <w:p w:rsidR="005F409D" w:rsidRDefault="005F409D" w:rsidP="005F409D">
      <w:pPr>
        <w:jc w:val="center"/>
        <w:rPr>
          <w:szCs w:val="24"/>
          <w:lang w:val="sr-Cyrl-CS"/>
        </w:rPr>
      </w:pPr>
      <w:r>
        <w:rPr>
          <w:szCs w:val="24"/>
          <w:lang w:val="sr-Cyrl-CS"/>
        </w:rPr>
        <w:t>II</w:t>
      </w:r>
    </w:p>
    <w:p w:rsidR="005F409D" w:rsidRDefault="005F409D" w:rsidP="005F409D">
      <w:pPr>
        <w:ind w:right="-425"/>
        <w:jc w:val="center"/>
        <w:rPr>
          <w:szCs w:val="24"/>
          <w:lang w:val="sr-Cyrl-CS"/>
        </w:rPr>
      </w:pPr>
    </w:p>
    <w:p w:rsidR="005F409D" w:rsidRDefault="005F409D" w:rsidP="005F409D">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F409D" w:rsidRDefault="005F409D" w:rsidP="005F409D">
      <w:pPr>
        <w:rPr>
          <w:szCs w:val="24"/>
          <w:lang w:val="sr-Cyrl-CS"/>
        </w:rPr>
      </w:pPr>
    </w:p>
    <w:p w:rsidR="005F409D" w:rsidRDefault="005F409D" w:rsidP="005F409D">
      <w:pPr>
        <w:rPr>
          <w:szCs w:val="24"/>
          <w:lang w:val="ru-RU"/>
        </w:rPr>
      </w:pPr>
    </w:p>
    <w:p w:rsidR="005F409D" w:rsidRDefault="005F409D" w:rsidP="005F409D">
      <w:pPr>
        <w:rPr>
          <w:rFonts w:cs="Times New Roman"/>
          <w:szCs w:val="24"/>
        </w:rPr>
      </w:pPr>
      <w:r>
        <w:rPr>
          <w:rFonts w:cs="Times New Roman"/>
          <w:szCs w:val="24"/>
          <w:lang w:val="ru-RU"/>
        </w:rPr>
        <w:t>24 Број: 119-2151/2018</w:t>
      </w:r>
    </w:p>
    <w:p w:rsidR="005F409D" w:rsidRDefault="005F409D" w:rsidP="005F409D">
      <w:pPr>
        <w:rPr>
          <w:rFonts w:cs="Times New Roman"/>
          <w:szCs w:val="24"/>
          <w:lang w:val="sr-Cyrl-CS"/>
        </w:rPr>
      </w:pPr>
      <w:r>
        <w:rPr>
          <w:rFonts w:cs="Times New Roman"/>
          <w:szCs w:val="24"/>
          <w:lang w:val="sr-Cyrl-CS"/>
        </w:rPr>
        <w:t xml:space="preserve">У Београду, </w:t>
      </w:r>
      <w:r w:rsidR="00886F2A">
        <w:rPr>
          <w:rFonts w:cs="Times New Roman"/>
          <w:szCs w:val="24"/>
        </w:rPr>
        <w:t>8</w:t>
      </w:r>
      <w:r>
        <w:rPr>
          <w:rFonts w:cs="Times New Roman"/>
          <w:szCs w:val="24"/>
          <w:lang w:val="sr-Cyrl-CS"/>
        </w:rPr>
        <w:t>. марта 2018. године</w:t>
      </w:r>
    </w:p>
    <w:p w:rsidR="005F409D" w:rsidRDefault="005F409D" w:rsidP="005F409D">
      <w:pPr>
        <w:rPr>
          <w:rFonts w:cs="Times New Roman"/>
          <w:szCs w:val="24"/>
          <w:lang/>
        </w:rPr>
      </w:pPr>
    </w:p>
    <w:p w:rsidR="005F409D" w:rsidRDefault="005F409D" w:rsidP="005F409D">
      <w:pPr>
        <w:rPr>
          <w:rFonts w:cs="Times New Roman"/>
          <w:szCs w:val="24"/>
          <w:lang/>
        </w:rPr>
      </w:pPr>
    </w:p>
    <w:p w:rsidR="005F409D" w:rsidRDefault="005F409D" w:rsidP="005F409D">
      <w:pPr>
        <w:jc w:val="center"/>
        <w:rPr>
          <w:rFonts w:cs="Times New Roman"/>
          <w:b/>
          <w:szCs w:val="24"/>
        </w:rPr>
      </w:pPr>
      <w:r>
        <w:rPr>
          <w:rFonts w:cs="Times New Roman"/>
          <w:b/>
          <w:szCs w:val="24"/>
          <w:lang w:val="ru-RU"/>
        </w:rPr>
        <w:t>В  Л  А  Д  А</w:t>
      </w:r>
    </w:p>
    <w:p w:rsidR="005F409D" w:rsidRDefault="005F409D" w:rsidP="005F409D">
      <w:pPr>
        <w:jc w:val="center"/>
        <w:rPr>
          <w:rFonts w:cs="Times New Roman"/>
          <w:b/>
          <w:szCs w:val="24"/>
        </w:rPr>
      </w:pPr>
    </w:p>
    <w:p w:rsidR="00DD7726" w:rsidRDefault="00DD7726" w:rsidP="005F409D">
      <w:pPr>
        <w:jc w:val="center"/>
        <w:rPr>
          <w:rFonts w:cs="Times New Roman"/>
          <w:b/>
          <w:szCs w:val="24"/>
        </w:rPr>
      </w:pPr>
    </w:p>
    <w:tbl>
      <w:tblPr>
        <w:tblW w:w="0" w:type="auto"/>
        <w:jc w:val="center"/>
        <w:tblLayout w:type="fixed"/>
        <w:tblLook w:val="04A0"/>
      </w:tblPr>
      <w:tblGrid>
        <w:gridCol w:w="4783"/>
        <w:gridCol w:w="3937"/>
      </w:tblGrid>
      <w:tr w:rsidR="005F409D" w:rsidTr="005F409D">
        <w:trPr>
          <w:jc w:val="center"/>
        </w:trPr>
        <w:tc>
          <w:tcPr>
            <w:tcW w:w="4783" w:type="dxa"/>
          </w:tcPr>
          <w:p w:rsidR="005F409D" w:rsidRDefault="005F409D">
            <w:pPr>
              <w:tabs>
                <w:tab w:val="left" w:pos="900"/>
                <w:tab w:val="left" w:pos="1418"/>
              </w:tabs>
              <w:spacing w:line="254" w:lineRule="auto"/>
              <w:jc w:val="center"/>
              <w:rPr>
                <w:rFonts w:eastAsia="Times New Roman" w:cs="Times New Roman"/>
                <w:szCs w:val="24"/>
              </w:rPr>
            </w:pPr>
          </w:p>
        </w:tc>
        <w:tc>
          <w:tcPr>
            <w:tcW w:w="3937" w:type="dxa"/>
            <w:hideMark/>
          </w:tcPr>
          <w:p w:rsidR="005F409D" w:rsidRDefault="005F409D">
            <w:pPr>
              <w:tabs>
                <w:tab w:val="left" w:pos="-110"/>
                <w:tab w:val="left" w:pos="1418"/>
              </w:tabs>
              <w:spacing w:line="254" w:lineRule="auto"/>
              <w:jc w:val="center"/>
              <w:rPr>
                <w:rFonts w:eastAsia="Times New Roman" w:cs="Times New Roman"/>
                <w:szCs w:val="24"/>
              </w:rPr>
            </w:pPr>
            <w:r>
              <w:t>ПРЕДСЕДНИК</w:t>
            </w:r>
          </w:p>
        </w:tc>
      </w:tr>
      <w:tr w:rsidR="005F409D" w:rsidTr="005F409D">
        <w:trPr>
          <w:jc w:val="center"/>
        </w:trPr>
        <w:tc>
          <w:tcPr>
            <w:tcW w:w="4783" w:type="dxa"/>
          </w:tcPr>
          <w:p w:rsidR="005F409D" w:rsidRDefault="005F409D">
            <w:pPr>
              <w:tabs>
                <w:tab w:val="left" w:pos="900"/>
                <w:tab w:val="left" w:pos="1418"/>
              </w:tabs>
              <w:spacing w:line="254" w:lineRule="auto"/>
              <w:jc w:val="center"/>
              <w:rPr>
                <w:rFonts w:eastAsia="Times New Roman" w:cs="Times New Roman"/>
                <w:szCs w:val="24"/>
              </w:rPr>
            </w:pPr>
          </w:p>
        </w:tc>
        <w:tc>
          <w:tcPr>
            <w:tcW w:w="3937" w:type="dxa"/>
          </w:tcPr>
          <w:p w:rsidR="005F409D" w:rsidRDefault="005F409D">
            <w:pPr>
              <w:tabs>
                <w:tab w:val="left" w:pos="900"/>
                <w:tab w:val="left" w:pos="1418"/>
              </w:tabs>
              <w:spacing w:line="254" w:lineRule="auto"/>
              <w:rPr>
                <w:rFonts w:eastAsia="Times New Roman" w:cs="Times New Roman"/>
                <w:szCs w:val="24"/>
              </w:rPr>
            </w:pPr>
          </w:p>
        </w:tc>
      </w:tr>
      <w:tr w:rsidR="005F409D" w:rsidTr="005F409D">
        <w:trPr>
          <w:jc w:val="center"/>
        </w:trPr>
        <w:tc>
          <w:tcPr>
            <w:tcW w:w="4783" w:type="dxa"/>
          </w:tcPr>
          <w:p w:rsidR="005F409D" w:rsidRDefault="005F409D">
            <w:pPr>
              <w:tabs>
                <w:tab w:val="left" w:pos="900"/>
                <w:tab w:val="left" w:pos="1418"/>
              </w:tabs>
              <w:spacing w:line="254" w:lineRule="auto"/>
              <w:jc w:val="center"/>
              <w:rPr>
                <w:rFonts w:eastAsia="Times New Roman" w:cs="Times New Roman"/>
                <w:szCs w:val="24"/>
              </w:rPr>
            </w:pPr>
          </w:p>
        </w:tc>
        <w:tc>
          <w:tcPr>
            <w:tcW w:w="3937" w:type="dxa"/>
          </w:tcPr>
          <w:p w:rsidR="005F409D" w:rsidRDefault="005F409D">
            <w:pPr>
              <w:tabs>
                <w:tab w:val="left" w:pos="900"/>
                <w:tab w:val="left" w:pos="1418"/>
              </w:tabs>
              <w:spacing w:line="254" w:lineRule="auto"/>
              <w:jc w:val="center"/>
              <w:rPr>
                <w:rFonts w:eastAsia="Times New Roman" w:cs="Times New Roman"/>
                <w:szCs w:val="24"/>
              </w:rPr>
            </w:pPr>
          </w:p>
        </w:tc>
      </w:tr>
      <w:tr w:rsidR="005F409D" w:rsidTr="005F409D">
        <w:trPr>
          <w:jc w:val="center"/>
        </w:trPr>
        <w:tc>
          <w:tcPr>
            <w:tcW w:w="4783" w:type="dxa"/>
          </w:tcPr>
          <w:p w:rsidR="005F409D" w:rsidRDefault="005F409D">
            <w:pPr>
              <w:tabs>
                <w:tab w:val="left" w:pos="900"/>
                <w:tab w:val="left" w:pos="1418"/>
              </w:tabs>
              <w:spacing w:line="254" w:lineRule="auto"/>
              <w:jc w:val="center"/>
              <w:rPr>
                <w:rFonts w:eastAsia="Times New Roman" w:cs="Times New Roman"/>
                <w:szCs w:val="24"/>
              </w:rPr>
            </w:pPr>
          </w:p>
        </w:tc>
        <w:tc>
          <w:tcPr>
            <w:tcW w:w="3937" w:type="dxa"/>
            <w:hideMark/>
          </w:tcPr>
          <w:p w:rsidR="005F409D" w:rsidRDefault="005F409D">
            <w:pPr>
              <w:tabs>
                <w:tab w:val="left" w:pos="0"/>
                <w:tab w:val="left" w:pos="1418"/>
              </w:tabs>
              <w:spacing w:line="254" w:lineRule="auto"/>
              <w:jc w:val="center"/>
              <w:rPr>
                <w:rFonts w:eastAsia="Times New Roman" w:cs="Times New Roman"/>
                <w:szCs w:val="24"/>
                <w:lang/>
              </w:rPr>
            </w:pPr>
            <w:r>
              <w:rPr>
                <w:lang/>
              </w:rPr>
              <w:t>Ана Брнабић</w:t>
            </w:r>
          </w:p>
        </w:tc>
      </w:tr>
    </w:tbl>
    <w:p w:rsidR="005F409D" w:rsidRDefault="005F409D" w:rsidP="005F409D">
      <w:pPr>
        <w:jc w:val="center"/>
        <w:rPr>
          <w:rFonts w:cs="Times New Roman"/>
          <w:b/>
          <w:szCs w:val="24"/>
        </w:rPr>
        <w:sectPr w:rsidR="005F409D" w:rsidSect="00712189">
          <w:pgSz w:w="12240" w:h="15840" w:code="1"/>
          <w:pgMar w:top="993" w:right="1440" w:bottom="1276" w:left="1440" w:header="708" w:footer="708" w:gutter="0"/>
          <w:cols w:space="720"/>
        </w:sectPr>
      </w:pPr>
    </w:p>
    <w:p w:rsidR="00011A74" w:rsidRDefault="00011A74" w:rsidP="00011A74">
      <w:pPr>
        <w:ind w:firstLine="720"/>
        <w:rPr>
          <w:rFonts w:cs="Times New Roman"/>
          <w:szCs w:val="24"/>
          <w:lang w:val="sr-Cyrl-CS"/>
        </w:rPr>
      </w:pPr>
    </w:p>
    <w:p w:rsidR="00011A74" w:rsidRDefault="00011A74" w:rsidP="00011A74">
      <w:pPr>
        <w:tabs>
          <w:tab w:val="left" w:pos="1418"/>
        </w:tabs>
        <w:ind w:firstLine="720"/>
        <w:rPr>
          <w:rFonts w:cs="Times New Roman"/>
          <w:szCs w:val="24"/>
          <w:lang w:val="sr-Cyrl-CS"/>
        </w:rPr>
      </w:pPr>
      <w:r>
        <w:rPr>
          <w:rFonts w:cs="Times New Roman"/>
          <w:szCs w:val="24"/>
          <w:lang w:val="sr-Cyrl-CS"/>
        </w:rPr>
        <w:tab/>
        <w:t>На основу члана 35. став 2. Закона о основама система образовања и васпитања („Службени гласник РС”, број 88/17) и члана 43. став 2. Закона о Влади („Службени гласник РС”</w:t>
      </w:r>
      <w:r>
        <w:rPr>
          <w:rFonts w:cs="Times New Roman"/>
          <w:szCs w:val="24"/>
          <w:lang/>
        </w:rPr>
        <w:t>,</w:t>
      </w:r>
      <w:r>
        <w:rPr>
          <w:rFonts w:cs="Times New Roman"/>
          <w:szCs w:val="24"/>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w:t>
      </w:r>
    </w:p>
    <w:p w:rsidR="00011A74" w:rsidRDefault="00011A74" w:rsidP="00011A74">
      <w:pPr>
        <w:ind w:right="-432"/>
        <w:rPr>
          <w:rFonts w:cs="Times New Roman"/>
          <w:iCs/>
          <w:szCs w:val="24"/>
          <w:lang w:val="sr-Cyrl-CS"/>
        </w:rPr>
      </w:pPr>
    </w:p>
    <w:p w:rsidR="00011A74" w:rsidRDefault="00011A74" w:rsidP="00011A74">
      <w:pPr>
        <w:ind w:right="-432"/>
        <w:rPr>
          <w:rFonts w:cs="Times New Roman"/>
          <w:iCs/>
          <w:szCs w:val="24"/>
          <w:lang w:val="sr-Cyrl-CS"/>
        </w:rPr>
      </w:pPr>
      <w:r>
        <w:rPr>
          <w:rFonts w:cs="Times New Roman"/>
          <w:iCs/>
          <w:szCs w:val="24"/>
          <w:lang w:val="sr-Cyrl-CS"/>
        </w:rPr>
        <w:tab/>
      </w:r>
      <w:r>
        <w:rPr>
          <w:rFonts w:cs="Times New Roman"/>
          <w:iCs/>
          <w:szCs w:val="24"/>
        </w:rPr>
        <w:tab/>
      </w:r>
      <w:r>
        <w:rPr>
          <w:rFonts w:cs="Times New Roman"/>
          <w:iCs/>
          <w:szCs w:val="24"/>
          <w:lang w:val="sr-Cyrl-CS"/>
        </w:rPr>
        <w:t>Влада доноси</w:t>
      </w:r>
    </w:p>
    <w:p w:rsidR="00011A74" w:rsidRDefault="00011A74" w:rsidP="00011A74">
      <w:pPr>
        <w:ind w:right="-432"/>
        <w:rPr>
          <w:rFonts w:cs="Times New Roman"/>
          <w:iCs/>
          <w:szCs w:val="24"/>
          <w:lang w:val="sr-Cyrl-CS"/>
        </w:rPr>
      </w:pPr>
    </w:p>
    <w:p w:rsidR="00011A74" w:rsidRDefault="00011A74" w:rsidP="00011A74">
      <w:pPr>
        <w:ind w:right="-432"/>
        <w:jc w:val="center"/>
        <w:rPr>
          <w:rFonts w:cs="Times New Roman"/>
          <w:b/>
          <w:iCs/>
          <w:szCs w:val="24"/>
          <w:lang w:val="sr-Cyrl-CS"/>
        </w:rPr>
      </w:pPr>
      <w:r>
        <w:rPr>
          <w:rFonts w:cs="Times New Roman"/>
          <w:b/>
          <w:iCs/>
          <w:szCs w:val="24"/>
          <w:lang w:val="sr-Cyrl-CS"/>
        </w:rPr>
        <w:t>Р Е Ш Е Њ Е</w:t>
      </w:r>
    </w:p>
    <w:p w:rsidR="00011A74" w:rsidRDefault="00011A74" w:rsidP="00011A74">
      <w:pPr>
        <w:ind w:right="-432"/>
        <w:jc w:val="center"/>
        <w:rPr>
          <w:rFonts w:cs="Times New Roman"/>
          <w:b/>
          <w:iCs/>
          <w:szCs w:val="24"/>
          <w:lang w:val="sr-Cyrl-CS"/>
        </w:rPr>
      </w:pPr>
    </w:p>
    <w:p w:rsidR="00011A74" w:rsidRDefault="00011A74" w:rsidP="00011A74">
      <w:pPr>
        <w:ind w:right="-432"/>
        <w:jc w:val="center"/>
        <w:rPr>
          <w:rFonts w:cs="Times New Roman"/>
          <w:b/>
          <w:iCs/>
          <w:szCs w:val="24"/>
          <w:lang w:val="sr-Cyrl-CS"/>
        </w:rPr>
      </w:pPr>
      <w:r>
        <w:rPr>
          <w:rFonts w:cs="Times New Roman"/>
          <w:b/>
          <w:iCs/>
          <w:szCs w:val="24"/>
          <w:lang w:val="sr-Cyrl-CS"/>
        </w:rPr>
        <w:t>О РАЗРЕШЕЊУ ПРЕДСЕДНИКА САВЕТА ЗА СТРУЧНО ОБРАЗОВАЊЕ</w:t>
      </w:r>
    </w:p>
    <w:p w:rsidR="00011A74" w:rsidRDefault="00011A74" w:rsidP="00011A74">
      <w:pPr>
        <w:ind w:right="-432"/>
        <w:jc w:val="center"/>
        <w:rPr>
          <w:rFonts w:cs="Times New Roman"/>
          <w:b/>
          <w:iCs/>
          <w:szCs w:val="24"/>
          <w:lang w:val="ru-RU"/>
        </w:rPr>
      </w:pPr>
      <w:r>
        <w:rPr>
          <w:rFonts w:cs="Times New Roman"/>
          <w:b/>
          <w:iCs/>
          <w:szCs w:val="24"/>
          <w:lang w:val="sr-Cyrl-CS"/>
        </w:rPr>
        <w:t xml:space="preserve"> И ОБРАЗОВАЊЕ ОДРАСЛИХ</w:t>
      </w:r>
    </w:p>
    <w:p w:rsidR="00011A74" w:rsidRDefault="00011A74" w:rsidP="00011A74">
      <w:pPr>
        <w:rPr>
          <w:rFonts w:cs="Times New Roman"/>
          <w:iCs/>
          <w:szCs w:val="24"/>
          <w:lang w:val="ru-RU"/>
        </w:rPr>
      </w:pPr>
    </w:p>
    <w:p w:rsidR="00011A74" w:rsidRDefault="00011A74" w:rsidP="00011A74">
      <w:pPr>
        <w:ind w:right="4"/>
        <w:jc w:val="center"/>
        <w:rPr>
          <w:rFonts w:cs="Times New Roman"/>
          <w:iCs/>
          <w:szCs w:val="24"/>
          <w:lang w:val="sr-Cyrl-CS"/>
        </w:rPr>
      </w:pPr>
      <w:r>
        <w:rPr>
          <w:rFonts w:cs="Times New Roman"/>
          <w:iCs/>
          <w:szCs w:val="24"/>
        </w:rPr>
        <w:t>I</w:t>
      </w:r>
    </w:p>
    <w:p w:rsidR="00011A74" w:rsidRDefault="00011A74" w:rsidP="00011A74">
      <w:pPr>
        <w:ind w:right="4"/>
        <w:rPr>
          <w:rFonts w:cs="Times New Roman"/>
          <w:iCs/>
          <w:szCs w:val="24"/>
          <w:lang/>
        </w:rPr>
      </w:pPr>
      <w:r>
        <w:rPr>
          <w:rFonts w:cs="Times New Roman"/>
          <w:iCs/>
          <w:szCs w:val="24"/>
          <w:lang w:val="sr-Cyrl-CS"/>
        </w:rPr>
        <w:tab/>
      </w:r>
      <w:r>
        <w:rPr>
          <w:rFonts w:cs="Times New Roman"/>
          <w:iCs/>
          <w:szCs w:val="24"/>
        </w:rPr>
        <w:tab/>
      </w:r>
    </w:p>
    <w:p w:rsidR="00011A74" w:rsidRDefault="00011A74" w:rsidP="00011A74">
      <w:pPr>
        <w:rPr>
          <w:rFonts w:cs="Times New Roman"/>
          <w:iCs/>
          <w:szCs w:val="24"/>
          <w:lang/>
        </w:rPr>
      </w:pPr>
      <w:r>
        <w:rPr>
          <w:rFonts w:cs="Times New Roman"/>
          <w:iCs/>
          <w:szCs w:val="24"/>
          <w:lang/>
        </w:rPr>
        <w:tab/>
      </w:r>
      <w:r>
        <w:rPr>
          <w:rFonts w:cs="Times New Roman"/>
          <w:iCs/>
          <w:szCs w:val="24"/>
          <w:lang/>
        </w:rPr>
        <w:tab/>
      </w:r>
      <w:r>
        <w:rPr>
          <w:rFonts w:cs="Times New Roman"/>
          <w:szCs w:val="24"/>
          <w:lang w:val="ru-RU"/>
        </w:rPr>
        <w:t xml:space="preserve">Разрешава се проф. др Аца Марковић </w:t>
      </w:r>
      <w:r>
        <w:rPr>
          <w:rFonts w:cs="Times New Roman"/>
          <w:szCs w:val="24"/>
        </w:rPr>
        <w:t xml:space="preserve">дужности </w:t>
      </w:r>
      <w:r>
        <w:rPr>
          <w:rFonts w:cs="Times New Roman"/>
          <w:szCs w:val="24"/>
          <w:lang/>
        </w:rPr>
        <w:t>председника Савета за стручно образовање и образовање одраслих, на лични захтев.</w:t>
      </w:r>
    </w:p>
    <w:p w:rsidR="00011A74" w:rsidRDefault="00011A74" w:rsidP="00011A74">
      <w:pPr>
        <w:pStyle w:val="ListParagraph"/>
        <w:ind w:left="0" w:right="4"/>
        <w:jc w:val="center"/>
        <w:rPr>
          <w:rFonts w:cs="Times New Roman"/>
          <w:iCs/>
          <w:szCs w:val="24"/>
          <w:lang/>
        </w:rPr>
      </w:pPr>
    </w:p>
    <w:p w:rsidR="00011A74" w:rsidRDefault="00011A74" w:rsidP="00011A74">
      <w:pPr>
        <w:pStyle w:val="ListParagraph"/>
        <w:ind w:left="0" w:right="4"/>
        <w:jc w:val="center"/>
        <w:rPr>
          <w:rFonts w:cs="Times New Roman"/>
          <w:iCs/>
          <w:szCs w:val="24"/>
          <w:lang/>
        </w:rPr>
      </w:pPr>
      <w:r>
        <w:rPr>
          <w:rFonts w:cs="Times New Roman"/>
          <w:iCs/>
          <w:szCs w:val="24"/>
        </w:rPr>
        <w:t>II</w:t>
      </w:r>
    </w:p>
    <w:p w:rsidR="00011A74" w:rsidRDefault="00011A74" w:rsidP="00011A74">
      <w:pPr>
        <w:jc w:val="center"/>
        <w:rPr>
          <w:rFonts w:cs="Times New Roman"/>
          <w:iCs/>
          <w:szCs w:val="24"/>
          <w:lang/>
        </w:rPr>
      </w:pPr>
    </w:p>
    <w:p w:rsidR="00011A74" w:rsidRDefault="00011A74" w:rsidP="00011A74">
      <w:pPr>
        <w:rPr>
          <w:rFonts w:cs="Times New Roman"/>
          <w:iCs/>
          <w:szCs w:val="24"/>
          <w:lang w:val="sr-Cyrl-CS"/>
        </w:rPr>
      </w:pPr>
      <w:r>
        <w:rPr>
          <w:rFonts w:cs="Times New Roman"/>
          <w:iCs/>
          <w:szCs w:val="24"/>
          <w:lang/>
        </w:rPr>
        <w:tab/>
      </w:r>
      <w:r>
        <w:rPr>
          <w:rFonts w:cs="Times New Roman"/>
          <w:iCs/>
          <w:szCs w:val="24"/>
          <w:lang/>
        </w:rPr>
        <w:tab/>
      </w:r>
      <w:r>
        <w:rPr>
          <w:rFonts w:cs="Times New Roman"/>
          <w:iCs/>
          <w:szCs w:val="24"/>
          <w:lang w:val="sr-Cyrl-CS"/>
        </w:rPr>
        <w:tab/>
        <w:t>Ово решење објавити у „Службеном гласнику Републике Србије</w:t>
      </w:r>
      <w:r>
        <w:rPr>
          <w:rFonts w:cs="Times New Roman"/>
          <w:szCs w:val="24"/>
          <w:lang w:val="sr-Cyrl-CS"/>
        </w:rPr>
        <w:t>”</w:t>
      </w:r>
      <w:r>
        <w:rPr>
          <w:rFonts w:cs="Times New Roman"/>
          <w:iCs/>
          <w:szCs w:val="24"/>
          <w:lang w:val="sr-Cyrl-CS"/>
        </w:rPr>
        <w:t>.</w:t>
      </w:r>
    </w:p>
    <w:p w:rsidR="00011A74" w:rsidRDefault="00011A74" w:rsidP="00011A74">
      <w:pPr>
        <w:rPr>
          <w:rFonts w:cs="Times New Roman"/>
          <w:iCs/>
          <w:szCs w:val="24"/>
          <w:lang w:val="sr-Cyrl-CS"/>
        </w:rPr>
      </w:pPr>
    </w:p>
    <w:p w:rsidR="00011A74" w:rsidRDefault="00011A74" w:rsidP="00011A74">
      <w:pPr>
        <w:rPr>
          <w:rFonts w:cs="Times New Roman"/>
          <w:szCs w:val="24"/>
        </w:rPr>
      </w:pPr>
    </w:p>
    <w:p w:rsidR="00011A74" w:rsidRDefault="00011A74" w:rsidP="00011A74">
      <w:pPr>
        <w:rPr>
          <w:rFonts w:cs="Times New Roman"/>
          <w:szCs w:val="24"/>
        </w:rPr>
      </w:pPr>
      <w:r>
        <w:rPr>
          <w:rFonts w:cs="Times New Roman"/>
          <w:szCs w:val="24"/>
          <w:lang w:val="ru-RU"/>
        </w:rPr>
        <w:t>24 Број: 119-</w:t>
      </w:r>
      <w:r>
        <w:rPr>
          <w:rFonts w:cs="Times New Roman"/>
          <w:szCs w:val="24"/>
          <w:lang/>
        </w:rPr>
        <w:t>2126</w:t>
      </w:r>
      <w:r>
        <w:rPr>
          <w:rFonts w:cs="Times New Roman"/>
          <w:szCs w:val="24"/>
          <w:lang w:val="ru-RU"/>
        </w:rPr>
        <w:t>/2018</w:t>
      </w:r>
    </w:p>
    <w:p w:rsidR="00011A74" w:rsidRDefault="00011A74" w:rsidP="00011A74">
      <w:pPr>
        <w:rPr>
          <w:lang/>
        </w:rPr>
      </w:pPr>
      <w:r>
        <w:rPr>
          <w:lang w:val="sr-Cyrl-CS"/>
        </w:rPr>
        <w:t xml:space="preserve">У Београду, 8. марта 2018. године   </w:t>
      </w:r>
    </w:p>
    <w:p w:rsidR="00011A74" w:rsidRDefault="00011A74" w:rsidP="00011A74">
      <w:pPr>
        <w:rPr>
          <w:lang/>
        </w:rPr>
      </w:pPr>
    </w:p>
    <w:p w:rsidR="00011A74" w:rsidRDefault="00011A74" w:rsidP="00011A74">
      <w:pPr>
        <w:rPr>
          <w:lang/>
        </w:rPr>
      </w:pPr>
    </w:p>
    <w:p w:rsidR="00011A74" w:rsidRDefault="00011A74" w:rsidP="00011A74">
      <w:pPr>
        <w:jc w:val="center"/>
        <w:rPr>
          <w:b/>
          <w:lang w:val="ru-RU"/>
        </w:rPr>
      </w:pPr>
      <w:r>
        <w:rPr>
          <w:b/>
          <w:lang w:val="ru-RU"/>
        </w:rPr>
        <w:t>В  Л  А  Д  А</w:t>
      </w:r>
    </w:p>
    <w:p w:rsidR="00011A74" w:rsidRDefault="00011A74" w:rsidP="00011A74">
      <w:pPr>
        <w:jc w:val="center"/>
        <w:rPr>
          <w:b/>
        </w:rPr>
      </w:pPr>
    </w:p>
    <w:p w:rsidR="00DD7726" w:rsidRPr="00DD7726" w:rsidRDefault="00DD7726" w:rsidP="00011A74">
      <w:pPr>
        <w:jc w:val="center"/>
        <w:rPr>
          <w:b/>
        </w:rPr>
      </w:pPr>
    </w:p>
    <w:tbl>
      <w:tblPr>
        <w:tblW w:w="0" w:type="auto"/>
        <w:jc w:val="center"/>
        <w:tblLayout w:type="fixed"/>
        <w:tblLook w:val="04A0"/>
      </w:tblPr>
      <w:tblGrid>
        <w:gridCol w:w="4783"/>
        <w:gridCol w:w="3937"/>
      </w:tblGrid>
      <w:tr w:rsidR="00011A74" w:rsidTr="004D03BD">
        <w:trPr>
          <w:jc w:val="center"/>
        </w:trPr>
        <w:tc>
          <w:tcPr>
            <w:tcW w:w="4783" w:type="dxa"/>
          </w:tcPr>
          <w:p w:rsidR="00011A74" w:rsidRDefault="00011A74" w:rsidP="00DD7726">
            <w:pPr>
              <w:tabs>
                <w:tab w:val="left" w:pos="900"/>
                <w:tab w:val="left" w:pos="1418"/>
              </w:tabs>
              <w:jc w:val="center"/>
              <w:rPr>
                <w:rFonts w:eastAsia="Times New Roman" w:cs="Times New Roman"/>
                <w:szCs w:val="24"/>
              </w:rPr>
            </w:pPr>
          </w:p>
        </w:tc>
        <w:tc>
          <w:tcPr>
            <w:tcW w:w="3937" w:type="dxa"/>
            <w:hideMark/>
          </w:tcPr>
          <w:p w:rsidR="00011A74" w:rsidRDefault="00011A74" w:rsidP="00DD7726">
            <w:pPr>
              <w:tabs>
                <w:tab w:val="left" w:pos="-110"/>
                <w:tab w:val="left" w:pos="1418"/>
              </w:tabs>
              <w:jc w:val="center"/>
              <w:rPr>
                <w:rFonts w:eastAsia="Times New Roman" w:cs="Times New Roman"/>
                <w:szCs w:val="24"/>
              </w:rPr>
            </w:pPr>
            <w:r>
              <w:t>ПРЕДСЕДНИК</w:t>
            </w:r>
          </w:p>
        </w:tc>
      </w:tr>
      <w:tr w:rsidR="00011A74" w:rsidTr="004D03BD">
        <w:trPr>
          <w:jc w:val="center"/>
        </w:trPr>
        <w:tc>
          <w:tcPr>
            <w:tcW w:w="4783" w:type="dxa"/>
          </w:tcPr>
          <w:p w:rsidR="00011A74" w:rsidRDefault="00011A74" w:rsidP="00DD7726">
            <w:pPr>
              <w:tabs>
                <w:tab w:val="left" w:pos="900"/>
                <w:tab w:val="left" w:pos="1418"/>
              </w:tabs>
              <w:jc w:val="center"/>
              <w:rPr>
                <w:rFonts w:eastAsia="Times New Roman" w:cs="Times New Roman"/>
                <w:szCs w:val="24"/>
              </w:rPr>
            </w:pPr>
          </w:p>
        </w:tc>
        <w:tc>
          <w:tcPr>
            <w:tcW w:w="3937" w:type="dxa"/>
          </w:tcPr>
          <w:p w:rsidR="00011A74" w:rsidRDefault="00011A74" w:rsidP="00DD7726">
            <w:pPr>
              <w:tabs>
                <w:tab w:val="left" w:pos="900"/>
                <w:tab w:val="left" w:pos="1418"/>
              </w:tabs>
              <w:rPr>
                <w:rFonts w:eastAsia="Times New Roman" w:cs="Times New Roman"/>
                <w:szCs w:val="24"/>
              </w:rPr>
            </w:pPr>
          </w:p>
        </w:tc>
      </w:tr>
      <w:tr w:rsidR="00011A74" w:rsidTr="004D03BD">
        <w:trPr>
          <w:jc w:val="center"/>
        </w:trPr>
        <w:tc>
          <w:tcPr>
            <w:tcW w:w="4783" w:type="dxa"/>
          </w:tcPr>
          <w:p w:rsidR="00011A74" w:rsidRDefault="00011A74" w:rsidP="00DD7726">
            <w:pPr>
              <w:tabs>
                <w:tab w:val="left" w:pos="900"/>
                <w:tab w:val="left" w:pos="1418"/>
              </w:tabs>
              <w:jc w:val="center"/>
              <w:rPr>
                <w:rFonts w:eastAsia="Times New Roman" w:cs="Times New Roman"/>
                <w:szCs w:val="24"/>
              </w:rPr>
            </w:pPr>
          </w:p>
        </w:tc>
        <w:tc>
          <w:tcPr>
            <w:tcW w:w="3937" w:type="dxa"/>
          </w:tcPr>
          <w:p w:rsidR="00011A74" w:rsidRDefault="00011A74" w:rsidP="00DD7726">
            <w:pPr>
              <w:tabs>
                <w:tab w:val="left" w:pos="900"/>
                <w:tab w:val="left" w:pos="1418"/>
              </w:tabs>
              <w:jc w:val="center"/>
              <w:rPr>
                <w:rFonts w:eastAsia="Times New Roman" w:cs="Times New Roman"/>
                <w:szCs w:val="24"/>
              </w:rPr>
            </w:pPr>
          </w:p>
        </w:tc>
      </w:tr>
      <w:tr w:rsidR="00011A74" w:rsidTr="004D03BD">
        <w:trPr>
          <w:jc w:val="center"/>
        </w:trPr>
        <w:tc>
          <w:tcPr>
            <w:tcW w:w="4783" w:type="dxa"/>
          </w:tcPr>
          <w:p w:rsidR="00011A74" w:rsidRDefault="00011A74" w:rsidP="00DD7726">
            <w:pPr>
              <w:tabs>
                <w:tab w:val="left" w:pos="900"/>
                <w:tab w:val="left" w:pos="1418"/>
              </w:tabs>
              <w:jc w:val="center"/>
              <w:rPr>
                <w:rFonts w:eastAsia="Times New Roman" w:cs="Times New Roman"/>
                <w:szCs w:val="24"/>
              </w:rPr>
            </w:pPr>
          </w:p>
        </w:tc>
        <w:tc>
          <w:tcPr>
            <w:tcW w:w="3937" w:type="dxa"/>
            <w:hideMark/>
          </w:tcPr>
          <w:p w:rsidR="00011A74" w:rsidRDefault="00011A74" w:rsidP="00DD7726">
            <w:pPr>
              <w:tabs>
                <w:tab w:val="left" w:pos="0"/>
                <w:tab w:val="left" w:pos="1418"/>
              </w:tabs>
              <w:jc w:val="center"/>
              <w:rPr>
                <w:rFonts w:eastAsia="Times New Roman" w:cs="Times New Roman"/>
                <w:szCs w:val="24"/>
                <w:lang/>
              </w:rPr>
            </w:pPr>
            <w:r>
              <w:rPr>
                <w:lang/>
              </w:rPr>
              <w:t>Ана Брнабић</w:t>
            </w:r>
          </w:p>
        </w:tc>
      </w:tr>
    </w:tbl>
    <w:p w:rsidR="005F409D" w:rsidRPr="005F409D" w:rsidRDefault="005F409D" w:rsidP="005F409D">
      <w:pPr>
        <w:jc w:val="center"/>
        <w:rPr>
          <w:rFonts w:cs="Times New Roman"/>
          <w:b/>
          <w:szCs w:val="24"/>
        </w:rPr>
      </w:pPr>
    </w:p>
    <w:p w:rsidR="00966DBC" w:rsidRDefault="00966DBC" w:rsidP="005F409D">
      <w:pPr>
        <w:jc w:val="center"/>
        <w:rPr>
          <w:rFonts w:cs="Times New Roman"/>
          <w:szCs w:val="24"/>
          <w:lang w:val="ru-RU"/>
        </w:rPr>
        <w:sectPr w:rsidR="00966DBC" w:rsidSect="00712189">
          <w:pgSz w:w="12240" w:h="15840" w:code="1"/>
          <w:pgMar w:top="993" w:right="1440" w:bottom="1276" w:left="1440" w:header="708" w:footer="708" w:gutter="0"/>
          <w:cols w:space="720"/>
        </w:sectPr>
      </w:pPr>
    </w:p>
    <w:p w:rsidR="00DD7726" w:rsidRDefault="00DD7726" w:rsidP="00DD7726">
      <w:pPr>
        <w:rPr>
          <w:rFonts w:cs="Times New Roman"/>
          <w:szCs w:val="24"/>
          <w:lang/>
        </w:rPr>
      </w:pPr>
    </w:p>
    <w:p w:rsidR="00FC4DF6" w:rsidRPr="00FC4DF6" w:rsidRDefault="00FC4DF6" w:rsidP="00DD7726">
      <w:pPr>
        <w:rPr>
          <w:rFonts w:cs="Times New Roman"/>
          <w:szCs w:val="24"/>
          <w:lang/>
        </w:rPr>
      </w:pPr>
    </w:p>
    <w:p w:rsidR="00DD7726" w:rsidRDefault="00DD7726" w:rsidP="00DD7726">
      <w:pPr>
        <w:rPr>
          <w:rFonts w:cs="Times New Roman"/>
          <w:szCs w:val="24"/>
        </w:rPr>
      </w:pPr>
      <w:r>
        <w:rPr>
          <w:rFonts w:cs="Times New Roman"/>
          <w:szCs w:val="24"/>
          <w:lang w:val="sr-Cyrl-CS"/>
        </w:rPr>
        <w:tab/>
      </w:r>
      <w:r>
        <w:rPr>
          <w:rFonts w:cs="Times New Roman"/>
          <w:szCs w:val="24"/>
          <w:lang w:val="sr-Cyrl-CS"/>
        </w:rPr>
        <w:tab/>
        <w:t>На основу члана 62. став 7. Закона о високом образовању („Службени гласник РС</w:t>
      </w:r>
      <w:r>
        <w:rPr>
          <w:rFonts w:cs="Times New Roman"/>
          <w:szCs w:val="24"/>
          <w:lang w:val="sr-Latn-CS"/>
        </w:rPr>
        <w:t>”</w:t>
      </w:r>
      <w:r>
        <w:rPr>
          <w:rFonts w:cs="Times New Roman"/>
          <w:szCs w:val="24"/>
          <w:lang w:val="sr-Cyrl-CS"/>
        </w:rPr>
        <w:t xml:space="preserve">, број 88/17)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DD7726" w:rsidRDefault="00DD7726" w:rsidP="00DD7726">
      <w:pPr>
        <w:spacing w:after="240"/>
        <w:contextualSpacing/>
        <w:rPr>
          <w:rFonts w:cs="Times New Roman"/>
          <w:szCs w:val="24"/>
          <w:lang w:val="sr-Cyrl-CS"/>
        </w:rPr>
      </w:pPr>
    </w:p>
    <w:p w:rsidR="00DD7726" w:rsidRDefault="00DD7726" w:rsidP="00DD7726">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DD7726" w:rsidRDefault="00DD7726" w:rsidP="00DD7726">
      <w:pPr>
        <w:spacing w:after="240"/>
        <w:ind w:firstLine="1080"/>
        <w:contextualSpacing/>
        <w:rPr>
          <w:rFonts w:cs="Times New Roman"/>
          <w:szCs w:val="24"/>
          <w:lang w:val="sr-Cyrl-CS"/>
        </w:rPr>
      </w:pPr>
    </w:p>
    <w:p w:rsidR="00DD7726" w:rsidRDefault="00DD7726" w:rsidP="00DD7726">
      <w:pPr>
        <w:spacing w:after="240"/>
        <w:contextualSpacing/>
        <w:jc w:val="center"/>
        <w:rPr>
          <w:rFonts w:cs="Times New Roman"/>
          <w:b/>
          <w:szCs w:val="24"/>
          <w:lang w:val="sr-Cyrl-CS"/>
        </w:rPr>
      </w:pPr>
      <w:r>
        <w:rPr>
          <w:rFonts w:cs="Times New Roman"/>
          <w:b/>
          <w:szCs w:val="24"/>
          <w:lang w:val="sr-Cyrl-CS"/>
        </w:rPr>
        <w:t>Р Е Ш Е Њ Е</w:t>
      </w:r>
    </w:p>
    <w:p w:rsidR="00DD7726" w:rsidRDefault="00DD7726" w:rsidP="00DD7726">
      <w:pPr>
        <w:pStyle w:val="BodyText2"/>
        <w:spacing w:after="0" w:line="240" w:lineRule="auto"/>
        <w:contextualSpacing/>
        <w:jc w:val="center"/>
        <w:rPr>
          <w:rFonts w:cs="Times New Roman"/>
          <w:b/>
          <w:szCs w:val="24"/>
          <w:lang/>
        </w:rPr>
      </w:pPr>
      <w:r>
        <w:rPr>
          <w:rFonts w:cs="Times New Roman"/>
          <w:b/>
          <w:szCs w:val="24"/>
          <w:lang w:val="sr-Cyrl-CS"/>
        </w:rPr>
        <w:t xml:space="preserve">О РАЗРЕШЕЊУ </w:t>
      </w:r>
      <w:r>
        <w:rPr>
          <w:rFonts w:cs="Times New Roman"/>
          <w:b/>
          <w:szCs w:val="24"/>
          <w:lang/>
        </w:rPr>
        <w:t>ЧЛАНА САВЕТА ЕЛЕКТРОТЕХНИЧКОГ ФАКУЛТЕТА УНИВЕРЗИТЕТА У БЕОГРАДУ</w:t>
      </w:r>
    </w:p>
    <w:p w:rsidR="00DD7726" w:rsidRDefault="00DD7726" w:rsidP="00DD7726">
      <w:pPr>
        <w:pStyle w:val="BodyText2"/>
        <w:spacing w:after="0" w:line="240" w:lineRule="auto"/>
        <w:contextualSpacing/>
        <w:jc w:val="center"/>
        <w:rPr>
          <w:rFonts w:cs="Times New Roman"/>
          <w:b/>
          <w:szCs w:val="24"/>
          <w:lang/>
        </w:rPr>
      </w:pPr>
    </w:p>
    <w:p w:rsidR="00DD7726" w:rsidRDefault="00DD7726" w:rsidP="00DD7726">
      <w:pPr>
        <w:spacing w:after="240"/>
        <w:contextualSpacing/>
        <w:jc w:val="center"/>
        <w:rPr>
          <w:rFonts w:cs="Times New Roman"/>
          <w:szCs w:val="24"/>
          <w:lang w:val="sr-Cyrl-CS"/>
        </w:rPr>
      </w:pPr>
      <w:r>
        <w:rPr>
          <w:rFonts w:cs="Times New Roman"/>
          <w:szCs w:val="24"/>
          <w:lang w:val="sr-Cyrl-CS"/>
        </w:rPr>
        <w:t>I</w:t>
      </w:r>
    </w:p>
    <w:p w:rsidR="00DD7726" w:rsidRDefault="00DD7726" w:rsidP="00DD7726">
      <w:pPr>
        <w:spacing w:after="240"/>
        <w:contextualSpacing/>
        <w:jc w:val="center"/>
        <w:rPr>
          <w:rFonts w:cs="Times New Roman"/>
          <w:szCs w:val="24"/>
          <w:lang w:val="sr-Cyrl-CS"/>
        </w:rPr>
      </w:pPr>
    </w:p>
    <w:p w:rsidR="00DD7726" w:rsidRDefault="00DD7726" w:rsidP="00DD7726">
      <w:pPr>
        <w:rPr>
          <w:rFonts w:cs="Times New Roman"/>
          <w:szCs w:val="24"/>
          <w:lang/>
        </w:rPr>
      </w:pPr>
      <w:r>
        <w:rPr>
          <w:rFonts w:cs="Times New Roman"/>
          <w:szCs w:val="24"/>
          <w:lang w:val="sr-Cyrl-CS"/>
        </w:rPr>
        <w:tab/>
      </w:r>
      <w:r>
        <w:rPr>
          <w:rFonts w:cs="Times New Roman"/>
          <w:szCs w:val="24"/>
          <w:lang w:val="sr-Cyrl-CS"/>
        </w:rPr>
        <w:tab/>
        <w:t xml:space="preserve">Разрешава се проф. др Аца Марковић дужности члана </w:t>
      </w:r>
      <w:r>
        <w:rPr>
          <w:rFonts w:cs="Times New Roman"/>
          <w:szCs w:val="24"/>
          <w:lang/>
        </w:rPr>
        <w:t>Савета Електротехничког факултета Универзитета у Београду, представник оснивача</w:t>
      </w:r>
      <w:r>
        <w:rPr>
          <w:rFonts w:cs="Times New Roman"/>
          <w:szCs w:val="24"/>
          <w:lang w:val="sr-Cyrl-CS"/>
        </w:rPr>
        <w:t>, на лични захтев.</w:t>
      </w:r>
    </w:p>
    <w:p w:rsidR="00DD7726" w:rsidRDefault="00DD7726" w:rsidP="00DD7726">
      <w:pPr>
        <w:rPr>
          <w:rFonts w:cs="Times New Roman"/>
          <w:szCs w:val="24"/>
          <w:lang w:val="sr-Cyrl-CS"/>
        </w:rPr>
      </w:pPr>
      <w:r>
        <w:rPr>
          <w:rFonts w:cs="Times New Roman"/>
          <w:szCs w:val="24"/>
          <w:lang/>
        </w:rPr>
        <w:tab/>
      </w:r>
    </w:p>
    <w:p w:rsidR="00DD7726" w:rsidRDefault="00DD7726" w:rsidP="00DD7726">
      <w:pPr>
        <w:jc w:val="center"/>
        <w:rPr>
          <w:rFonts w:cs="Times New Roman"/>
          <w:szCs w:val="24"/>
          <w:lang w:val="sr-Cyrl-CS"/>
        </w:rPr>
      </w:pPr>
      <w:r>
        <w:rPr>
          <w:rFonts w:cs="Times New Roman"/>
          <w:szCs w:val="24"/>
          <w:lang w:val="sr-Cyrl-CS"/>
        </w:rPr>
        <w:t>II</w:t>
      </w:r>
    </w:p>
    <w:p w:rsidR="00DD7726" w:rsidRDefault="00DD7726" w:rsidP="00DD7726">
      <w:pPr>
        <w:spacing w:after="240"/>
        <w:contextualSpacing/>
        <w:jc w:val="center"/>
        <w:rPr>
          <w:rFonts w:cs="Times New Roman"/>
          <w:b/>
          <w:szCs w:val="24"/>
          <w:lang w:val="sr-Cyrl-CS"/>
        </w:rPr>
      </w:pPr>
    </w:p>
    <w:p w:rsidR="00DD7726" w:rsidRDefault="00DD7726" w:rsidP="00DD7726">
      <w:pPr>
        <w:tabs>
          <w:tab w:val="left" w:pos="0"/>
        </w:tabs>
        <w:spacing w:after="240"/>
        <w:contextualSpacing/>
        <w:rPr>
          <w:rFonts w:cs="Times New Roman"/>
          <w:szCs w:val="24"/>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DD7726" w:rsidRDefault="00DD7726" w:rsidP="00DD7726">
      <w:pPr>
        <w:tabs>
          <w:tab w:val="left" w:pos="0"/>
        </w:tabs>
        <w:spacing w:after="240"/>
        <w:contextualSpacing/>
        <w:rPr>
          <w:rFonts w:cs="Times New Roman"/>
          <w:szCs w:val="24"/>
        </w:rPr>
      </w:pPr>
    </w:p>
    <w:p w:rsidR="00DD7726" w:rsidRDefault="00DD7726" w:rsidP="00DD7726">
      <w:pPr>
        <w:spacing w:after="240"/>
        <w:ind w:firstLine="1080"/>
        <w:contextualSpacing/>
        <w:rPr>
          <w:rFonts w:cs="Times New Roman"/>
          <w:szCs w:val="24"/>
        </w:rPr>
      </w:pPr>
    </w:p>
    <w:p w:rsidR="00DD7726" w:rsidRDefault="00DD7726" w:rsidP="00DD7726">
      <w:pPr>
        <w:rPr>
          <w:rFonts w:cs="Times New Roman"/>
          <w:szCs w:val="24"/>
          <w:lang/>
        </w:rPr>
      </w:pPr>
      <w:r>
        <w:rPr>
          <w:rFonts w:cs="Times New Roman"/>
          <w:szCs w:val="24"/>
          <w:lang/>
        </w:rPr>
        <w:t xml:space="preserve">24 </w:t>
      </w:r>
      <w:r>
        <w:rPr>
          <w:rFonts w:cs="Times New Roman"/>
          <w:szCs w:val="24"/>
          <w:lang w:val="sr-Cyrl-CS"/>
        </w:rPr>
        <w:t xml:space="preserve">Број: 119-2156/2018 </w:t>
      </w:r>
    </w:p>
    <w:p w:rsidR="00DD7726" w:rsidRDefault="00DD7726" w:rsidP="00DD7726">
      <w:pPr>
        <w:rPr>
          <w:rFonts w:cs="Times New Roman"/>
          <w:szCs w:val="24"/>
          <w:lang/>
        </w:rPr>
      </w:pPr>
      <w:r>
        <w:rPr>
          <w:rFonts w:cs="Times New Roman"/>
          <w:szCs w:val="24"/>
          <w:lang w:val="sr-Cyrl-CS"/>
        </w:rPr>
        <w:t xml:space="preserve">У Београду, </w:t>
      </w:r>
      <w:r w:rsidR="007439DC">
        <w:rPr>
          <w:rFonts w:cs="Times New Roman"/>
          <w:szCs w:val="24"/>
        </w:rPr>
        <w:t>8</w:t>
      </w:r>
      <w:r>
        <w:rPr>
          <w:rFonts w:cs="Times New Roman"/>
          <w:szCs w:val="24"/>
          <w:lang w:val="sr-Cyrl-CS"/>
        </w:rPr>
        <w:t xml:space="preserve">. марта 2018. године   </w:t>
      </w:r>
    </w:p>
    <w:p w:rsidR="00DD7726" w:rsidRDefault="00DD7726" w:rsidP="00DD7726">
      <w:pPr>
        <w:rPr>
          <w:rFonts w:cs="Times New Roman"/>
          <w:szCs w:val="24"/>
          <w:lang/>
        </w:rPr>
      </w:pPr>
    </w:p>
    <w:p w:rsidR="00DD7726" w:rsidRDefault="00DD7726" w:rsidP="00DD7726">
      <w:pPr>
        <w:rPr>
          <w:rFonts w:cs="Times New Roman"/>
          <w:szCs w:val="24"/>
          <w:lang/>
        </w:rPr>
      </w:pPr>
    </w:p>
    <w:p w:rsidR="00DD7726" w:rsidRDefault="00DD7726" w:rsidP="00DD7726">
      <w:pPr>
        <w:jc w:val="center"/>
        <w:rPr>
          <w:rFonts w:cs="Times New Roman"/>
          <w:b/>
          <w:szCs w:val="24"/>
        </w:rPr>
      </w:pPr>
      <w:r>
        <w:rPr>
          <w:rFonts w:cs="Times New Roman"/>
          <w:b/>
          <w:szCs w:val="24"/>
          <w:lang w:val="ru-RU"/>
        </w:rPr>
        <w:t>В  Л  А  Д  А</w:t>
      </w:r>
    </w:p>
    <w:p w:rsidR="00DD7726" w:rsidRDefault="00DD7726" w:rsidP="00DD7726">
      <w:pPr>
        <w:jc w:val="center"/>
        <w:rPr>
          <w:rFonts w:cs="Times New Roman"/>
          <w:b/>
          <w:szCs w:val="24"/>
        </w:rPr>
      </w:pPr>
    </w:p>
    <w:p w:rsidR="00DD7726" w:rsidRDefault="00DD7726" w:rsidP="00DD7726">
      <w:pPr>
        <w:jc w:val="center"/>
        <w:rPr>
          <w:rFonts w:cs="Times New Roman"/>
          <w:b/>
          <w:szCs w:val="24"/>
        </w:rPr>
      </w:pPr>
    </w:p>
    <w:tbl>
      <w:tblPr>
        <w:tblW w:w="0" w:type="auto"/>
        <w:jc w:val="center"/>
        <w:tblLayout w:type="fixed"/>
        <w:tblLook w:val="04A0"/>
      </w:tblPr>
      <w:tblGrid>
        <w:gridCol w:w="4783"/>
        <w:gridCol w:w="3937"/>
      </w:tblGrid>
      <w:tr w:rsidR="00DD7726" w:rsidTr="004D03BD">
        <w:trPr>
          <w:jc w:val="center"/>
        </w:trPr>
        <w:tc>
          <w:tcPr>
            <w:tcW w:w="4783" w:type="dxa"/>
          </w:tcPr>
          <w:p w:rsidR="00DD7726" w:rsidRDefault="00DD7726" w:rsidP="004D03BD">
            <w:pPr>
              <w:tabs>
                <w:tab w:val="left" w:pos="900"/>
                <w:tab w:val="left" w:pos="1418"/>
              </w:tabs>
              <w:jc w:val="center"/>
              <w:rPr>
                <w:rFonts w:eastAsia="Times New Roman" w:cs="Times New Roman"/>
                <w:szCs w:val="24"/>
              </w:rPr>
            </w:pPr>
          </w:p>
        </w:tc>
        <w:tc>
          <w:tcPr>
            <w:tcW w:w="3937" w:type="dxa"/>
            <w:hideMark/>
          </w:tcPr>
          <w:p w:rsidR="00DD7726" w:rsidRDefault="00DD7726" w:rsidP="004D03BD">
            <w:pPr>
              <w:tabs>
                <w:tab w:val="left" w:pos="-110"/>
                <w:tab w:val="left" w:pos="1418"/>
              </w:tabs>
              <w:jc w:val="center"/>
              <w:rPr>
                <w:rFonts w:eastAsia="Times New Roman" w:cs="Times New Roman"/>
                <w:szCs w:val="24"/>
              </w:rPr>
            </w:pPr>
            <w:r>
              <w:t>ПРЕДСЕДНИК</w:t>
            </w:r>
          </w:p>
        </w:tc>
      </w:tr>
      <w:tr w:rsidR="00DD7726" w:rsidTr="004D03BD">
        <w:trPr>
          <w:jc w:val="center"/>
        </w:trPr>
        <w:tc>
          <w:tcPr>
            <w:tcW w:w="4783" w:type="dxa"/>
          </w:tcPr>
          <w:p w:rsidR="00DD7726" w:rsidRDefault="00DD7726" w:rsidP="004D03BD">
            <w:pPr>
              <w:tabs>
                <w:tab w:val="left" w:pos="900"/>
                <w:tab w:val="left" w:pos="1418"/>
              </w:tabs>
              <w:jc w:val="center"/>
              <w:rPr>
                <w:rFonts w:eastAsia="Times New Roman" w:cs="Times New Roman"/>
                <w:szCs w:val="24"/>
              </w:rPr>
            </w:pPr>
          </w:p>
        </w:tc>
        <w:tc>
          <w:tcPr>
            <w:tcW w:w="3937" w:type="dxa"/>
          </w:tcPr>
          <w:p w:rsidR="00DD7726" w:rsidRDefault="00DD7726" w:rsidP="004D03BD">
            <w:pPr>
              <w:tabs>
                <w:tab w:val="left" w:pos="900"/>
                <w:tab w:val="left" w:pos="1418"/>
              </w:tabs>
              <w:rPr>
                <w:rFonts w:eastAsia="Times New Roman" w:cs="Times New Roman"/>
                <w:szCs w:val="24"/>
              </w:rPr>
            </w:pPr>
          </w:p>
        </w:tc>
      </w:tr>
      <w:tr w:rsidR="00DD7726" w:rsidTr="004D03BD">
        <w:trPr>
          <w:jc w:val="center"/>
        </w:trPr>
        <w:tc>
          <w:tcPr>
            <w:tcW w:w="4783" w:type="dxa"/>
          </w:tcPr>
          <w:p w:rsidR="00DD7726" w:rsidRDefault="00DD7726" w:rsidP="004D03BD">
            <w:pPr>
              <w:tabs>
                <w:tab w:val="left" w:pos="900"/>
                <w:tab w:val="left" w:pos="1418"/>
              </w:tabs>
              <w:jc w:val="center"/>
              <w:rPr>
                <w:rFonts w:eastAsia="Times New Roman" w:cs="Times New Roman"/>
                <w:szCs w:val="24"/>
              </w:rPr>
            </w:pPr>
          </w:p>
        </w:tc>
        <w:tc>
          <w:tcPr>
            <w:tcW w:w="3937" w:type="dxa"/>
          </w:tcPr>
          <w:p w:rsidR="00DD7726" w:rsidRDefault="00DD7726" w:rsidP="004D03BD">
            <w:pPr>
              <w:tabs>
                <w:tab w:val="left" w:pos="900"/>
                <w:tab w:val="left" w:pos="1418"/>
              </w:tabs>
              <w:jc w:val="center"/>
              <w:rPr>
                <w:rFonts w:eastAsia="Times New Roman" w:cs="Times New Roman"/>
                <w:szCs w:val="24"/>
              </w:rPr>
            </w:pPr>
          </w:p>
        </w:tc>
      </w:tr>
      <w:tr w:rsidR="00DD7726" w:rsidTr="004D03BD">
        <w:trPr>
          <w:jc w:val="center"/>
        </w:trPr>
        <w:tc>
          <w:tcPr>
            <w:tcW w:w="4783" w:type="dxa"/>
          </w:tcPr>
          <w:p w:rsidR="00DD7726" w:rsidRDefault="00DD7726" w:rsidP="004D03BD">
            <w:pPr>
              <w:tabs>
                <w:tab w:val="left" w:pos="900"/>
                <w:tab w:val="left" w:pos="1418"/>
              </w:tabs>
              <w:jc w:val="center"/>
              <w:rPr>
                <w:rFonts w:eastAsia="Times New Roman" w:cs="Times New Roman"/>
                <w:szCs w:val="24"/>
              </w:rPr>
            </w:pPr>
          </w:p>
        </w:tc>
        <w:tc>
          <w:tcPr>
            <w:tcW w:w="3937" w:type="dxa"/>
            <w:hideMark/>
          </w:tcPr>
          <w:p w:rsidR="00DD7726" w:rsidRDefault="00DD7726" w:rsidP="004D03BD">
            <w:pPr>
              <w:tabs>
                <w:tab w:val="left" w:pos="0"/>
                <w:tab w:val="left" w:pos="1418"/>
              </w:tabs>
              <w:jc w:val="center"/>
              <w:rPr>
                <w:rFonts w:eastAsia="Times New Roman" w:cs="Times New Roman"/>
                <w:szCs w:val="24"/>
                <w:lang/>
              </w:rPr>
            </w:pPr>
            <w:r>
              <w:rPr>
                <w:lang/>
              </w:rPr>
              <w:t>Ана Брнабић</w:t>
            </w:r>
          </w:p>
        </w:tc>
      </w:tr>
    </w:tbl>
    <w:p w:rsidR="00DD7726" w:rsidRPr="00DD7726" w:rsidRDefault="00DD7726" w:rsidP="00DD7726">
      <w:pPr>
        <w:jc w:val="center"/>
        <w:rPr>
          <w:rFonts w:cs="Times New Roman"/>
          <w:b/>
          <w:szCs w:val="24"/>
        </w:rPr>
      </w:pPr>
    </w:p>
    <w:p w:rsidR="00DD7726" w:rsidRDefault="00DD7726" w:rsidP="00DD7726">
      <w:pPr>
        <w:jc w:val="center"/>
        <w:rPr>
          <w:rFonts w:cs="Times New Roman"/>
          <w:b/>
          <w:szCs w:val="24"/>
          <w:lang w:val="ru-RU"/>
        </w:rPr>
      </w:pPr>
    </w:p>
    <w:p w:rsidR="005F409D" w:rsidRDefault="005F409D" w:rsidP="005F409D">
      <w:pPr>
        <w:jc w:val="center"/>
        <w:rPr>
          <w:rFonts w:cs="Times New Roman"/>
          <w:szCs w:val="24"/>
        </w:rPr>
      </w:pPr>
    </w:p>
    <w:p w:rsidR="007439DC" w:rsidRDefault="007439DC" w:rsidP="005F409D">
      <w:pPr>
        <w:jc w:val="center"/>
        <w:rPr>
          <w:rFonts w:cs="Times New Roman"/>
          <w:szCs w:val="24"/>
        </w:rPr>
        <w:sectPr w:rsidR="007439DC" w:rsidSect="00712189">
          <w:pgSz w:w="12240" w:h="15840" w:code="1"/>
          <w:pgMar w:top="993" w:right="1440" w:bottom="1276" w:left="1440" w:header="708" w:footer="708" w:gutter="0"/>
          <w:cols w:space="720"/>
        </w:sectPr>
      </w:pPr>
    </w:p>
    <w:p w:rsidR="00DD7726" w:rsidRPr="00DD7726" w:rsidRDefault="00DD7726" w:rsidP="007439DC">
      <w:pPr>
        <w:jc w:val="left"/>
        <w:rPr>
          <w:rFonts w:cs="Times New Roman"/>
          <w:szCs w:val="24"/>
        </w:rPr>
      </w:pPr>
    </w:p>
    <w:p w:rsidR="00A35775" w:rsidRDefault="00A35775" w:rsidP="00A35775">
      <w:pPr>
        <w:rPr>
          <w:szCs w:val="24"/>
          <w:lang w:val="sr-Cyrl-CS"/>
        </w:rPr>
      </w:pPr>
    </w:p>
    <w:p w:rsidR="00A35775" w:rsidRDefault="00A35775" w:rsidP="00A35775">
      <w:pPr>
        <w:tabs>
          <w:tab w:val="left" w:pos="1418"/>
        </w:tabs>
        <w:rPr>
          <w:szCs w:val="24"/>
        </w:rPr>
      </w:pPr>
      <w:r>
        <w:rPr>
          <w:szCs w:val="24"/>
          <w:lang w:val="sr-Cyrl-CS"/>
        </w:rPr>
        <w:tab/>
        <w:t xml:space="preserve">На основу члана 16. став 1.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(„Службени лист СЦГ – Међународни уговори”, број 14/04) и </w:t>
      </w:r>
      <w:r>
        <w:rPr>
          <w:szCs w:val="24"/>
        </w:rPr>
        <w:t>члана 43.</w:t>
      </w:r>
      <w:r>
        <w:rPr>
          <w:szCs w:val="24"/>
          <w:lang w:val="sr-Cyrl-CS"/>
        </w:rPr>
        <w:t xml:space="preserve">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A35775" w:rsidRDefault="00A35775" w:rsidP="00A35775">
      <w:pPr>
        <w:rPr>
          <w:szCs w:val="24"/>
        </w:rPr>
      </w:pPr>
    </w:p>
    <w:p w:rsidR="00A35775" w:rsidRDefault="00A35775" w:rsidP="00A35775">
      <w:pPr>
        <w:rPr>
          <w:szCs w:val="24"/>
        </w:rPr>
      </w:pPr>
      <w:r>
        <w:rPr>
          <w:szCs w:val="24"/>
          <w:lang w:val="sr-Cyrl-CS"/>
        </w:rPr>
        <w:tab/>
      </w:r>
      <w:r>
        <w:rPr>
          <w:szCs w:val="24"/>
          <w:lang w:val="sr-Cyrl-CS"/>
        </w:rPr>
        <w:tab/>
        <w:t>Влада доноси</w:t>
      </w:r>
    </w:p>
    <w:p w:rsidR="00A35775" w:rsidRDefault="00A35775" w:rsidP="00A35775">
      <w:pPr>
        <w:rPr>
          <w:szCs w:val="24"/>
          <w:lang/>
        </w:rPr>
      </w:pPr>
    </w:p>
    <w:p w:rsidR="00A35775" w:rsidRDefault="00A35775" w:rsidP="00A35775">
      <w:pPr>
        <w:jc w:val="center"/>
        <w:rPr>
          <w:b/>
          <w:szCs w:val="24"/>
        </w:rPr>
      </w:pPr>
      <w:r>
        <w:rPr>
          <w:b/>
          <w:szCs w:val="24"/>
          <w:lang w:val="sr-Cyrl-CS"/>
        </w:rPr>
        <w:t>Р Е Ш Е Њ Е</w:t>
      </w:r>
    </w:p>
    <w:p w:rsidR="00A35775" w:rsidRDefault="00A35775" w:rsidP="00A35775">
      <w:pPr>
        <w:jc w:val="center"/>
        <w:rPr>
          <w:b/>
          <w:szCs w:val="24"/>
        </w:rPr>
      </w:pPr>
    </w:p>
    <w:p w:rsidR="00A35775" w:rsidRDefault="00A35775" w:rsidP="00A35775">
      <w:pPr>
        <w:jc w:val="center"/>
        <w:rPr>
          <w:szCs w:val="24"/>
        </w:rPr>
      </w:pPr>
      <w:r>
        <w:rPr>
          <w:b/>
          <w:szCs w:val="24"/>
          <w:lang w:val="sr-Cyrl-CS"/>
        </w:rPr>
        <w:t>О ПРЕСТАНКУ ДУЖНОСТИ ПРЕДСЕДНИКА СРПСКОГ ДЕЛА МЕЂУВЛАДИНЕ МЕШОВИТЕ КОМИСИЈЕ О НАЦИОНАЛНИМ МАЊИНАМА</w:t>
      </w:r>
    </w:p>
    <w:p w:rsidR="00A35775" w:rsidRDefault="00A35775" w:rsidP="00A35775">
      <w:pPr>
        <w:jc w:val="center"/>
        <w:rPr>
          <w:szCs w:val="24"/>
          <w:lang w:val="sr-Cyrl-CS"/>
        </w:rPr>
      </w:pPr>
    </w:p>
    <w:p w:rsidR="00A35775" w:rsidRDefault="00A35775" w:rsidP="00A35775">
      <w:pPr>
        <w:jc w:val="center"/>
        <w:rPr>
          <w:szCs w:val="24"/>
          <w:lang w:val="sr-Latn-CS"/>
        </w:rPr>
      </w:pPr>
      <w:r>
        <w:rPr>
          <w:szCs w:val="24"/>
          <w:lang w:val="sr-Cyrl-CS"/>
        </w:rPr>
        <w:t>I</w:t>
      </w:r>
    </w:p>
    <w:p w:rsidR="00A35775" w:rsidRDefault="00A35775" w:rsidP="00A35775">
      <w:pPr>
        <w:jc w:val="center"/>
        <w:rPr>
          <w:szCs w:val="24"/>
        </w:rPr>
      </w:pPr>
    </w:p>
    <w:p w:rsidR="00A35775" w:rsidRDefault="00A35775" w:rsidP="00A35775">
      <w:pPr>
        <w:rPr>
          <w:szCs w:val="24"/>
          <w:lang w:val="sr-Cyrl-CS"/>
        </w:rPr>
      </w:pPr>
      <w:r>
        <w:rPr>
          <w:szCs w:val="24"/>
          <w:lang w:val="sr-Cyrl-CS"/>
        </w:rPr>
        <w:tab/>
      </w:r>
      <w:r>
        <w:rPr>
          <w:szCs w:val="24"/>
          <w:lang w:val="sr-Cyrl-CS"/>
        </w:rPr>
        <w:tab/>
        <w:t>Констатује се да Ненаду Иванишевићу престаје дужност председника српског дела Међувладине мешовите комисије о националним мањинама.</w:t>
      </w:r>
    </w:p>
    <w:p w:rsidR="00A35775" w:rsidRDefault="00A35775" w:rsidP="00A35775">
      <w:pPr>
        <w:jc w:val="center"/>
        <w:rPr>
          <w:szCs w:val="24"/>
          <w:lang w:val="sr-Cyrl-CS"/>
        </w:rPr>
      </w:pPr>
    </w:p>
    <w:p w:rsidR="00A35775" w:rsidRDefault="00A35775" w:rsidP="00A35775">
      <w:pPr>
        <w:jc w:val="center"/>
        <w:rPr>
          <w:szCs w:val="24"/>
          <w:lang w:val="sr-Cyrl-CS"/>
        </w:rPr>
      </w:pPr>
      <w:r>
        <w:rPr>
          <w:szCs w:val="24"/>
          <w:lang w:val="sr-Cyrl-CS"/>
        </w:rPr>
        <w:t>II</w:t>
      </w:r>
    </w:p>
    <w:p w:rsidR="00A35775" w:rsidRDefault="00A35775" w:rsidP="00A35775">
      <w:pPr>
        <w:jc w:val="center"/>
        <w:rPr>
          <w:b/>
          <w:szCs w:val="24"/>
          <w:lang w:val="sr-Cyrl-CS"/>
        </w:rPr>
      </w:pPr>
    </w:p>
    <w:p w:rsidR="00A35775" w:rsidRDefault="00A35775" w:rsidP="00A35775">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35775" w:rsidRDefault="00A35775" w:rsidP="00A35775">
      <w:pPr>
        <w:rPr>
          <w:szCs w:val="24"/>
          <w:lang w:val="sr-Cyrl-CS"/>
        </w:rPr>
      </w:pPr>
    </w:p>
    <w:p w:rsidR="00A35775" w:rsidRDefault="00A35775" w:rsidP="00A35775">
      <w:pPr>
        <w:rPr>
          <w:szCs w:val="24"/>
          <w:lang w:val="sr-Cyrl-CS"/>
        </w:rPr>
      </w:pPr>
    </w:p>
    <w:p w:rsidR="00A35775" w:rsidRDefault="00A35775" w:rsidP="00A35775">
      <w:pPr>
        <w:rPr>
          <w:szCs w:val="24"/>
          <w:lang w:val="ru-RU"/>
        </w:rPr>
      </w:pPr>
      <w:r>
        <w:rPr>
          <w:szCs w:val="24"/>
          <w:lang w:val="ru-RU"/>
        </w:rPr>
        <w:t>24 Број: 119-</w:t>
      </w:r>
      <w:r w:rsidR="004D03BD">
        <w:rPr>
          <w:szCs w:val="24"/>
          <w:lang w:val="ru-RU"/>
        </w:rPr>
        <w:t>2148</w:t>
      </w:r>
      <w:r>
        <w:rPr>
          <w:szCs w:val="24"/>
          <w:lang w:val="ru-RU"/>
        </w:rPr>
        <w:t>/2018</w:t>
      </w:r>
    </w:p>
    <w:p w:rsidR="00A35775" w:rsidRDefault="00A35775" w:rsidP="00A35775">
      <w:pPr>
        <w:rPr>
          <w:szCs w:val="24"/>
          <w:lang w:val="sr-Cyrl-CS"/>
        </w:rPr>
      </w:pPr>
      <w:r>
        <w:rPr>
          <w:szCs w:val="24"/>
          <w:lang w:val="sr-Cyrl-CS"/>
        </w:rPr>
        <w:t>У Београду, 8. марта 2018. године</w:t>
      </w:r>
    </w:p>
    <w:p w:rsidR="00A35775" w:rsidRDefault="00A35775" w:rsidP="00A35775">
      <w:pPr>
        <w:rPr>
          <w:szCs w:val="24"/>
          <w:lang/>
        </w:rPr>
      </w:pPr>
    </w:p>
    <w:p w:rsidR="00A35775" w:rsidRDefault="00A35775" w:rsidP="00A35775">
      <w:pPr>
        <w:rPr>
          <w:szCs w:val="24"/>
          <w:lang/>
        </w:rPr>
      </w:pPr>
    </w:p>
    <w:p w:rsidR="00A35775" w:rsidRDefault="00A35775" w:rsidP="00A35775">
      <w:pPr>
        <w:jc w:val="center"/>
        <w:rPr>
          <w:b/>
          <w:szCs w:val="24"/>
          <w:lang w:val="ru-RU"/>
        </w:rPr>
      </w:pPr>
      <w:r>
        <w:rPr>
          <w:b/>
          <w:szCs w:val="24"/>
          <w:lang w:val="ru-RU"/>
        </w:rPr>
        <w:t>В  Л  А  Д  А</w:t>
      </w:r>
    </w:p>
    <w:p w:rsidR="00A35775" w:rsidRDefault="00A35775" w:rsidP="00A35775">
      <w:pPr>
        <w:jc w:val="center"/>
        <w:rPr>
          <w:b/>
          <w:szCs w:val="24"/>
          <w:lang w:val="ru-RU"/>
        </w:rPr>
      </w:pPr>
    </w:p>
    <w:p w:rsidR="00A35775" w:rsidRDefault="00A35775" w:rsidP="00A35775">
      <w:pPr>
        <w:jc w:val="center"/>
        <w:rPr>
          <w:b/>
          <w:szCs w:val="24"/>
          <w:lang w:val="ru-RU"/>
        </w:rPr>
      </w:pPr>
    </w:p>
    <w:tbl>
      <w:tblPr>
        <w:tblW w:w="0" w:type="auto"/>
        <w:jc w:val="center"/>
        <w:tblLayout w:type="fixed"/>
        <w:tblLook w:val="04A0"/>
      </w:tblPr>
      <w:tblGrid>
        <w:gridCol w:w="4783"/>
        <w:gridCol w:w="3937"/>
      </w:tblGrid>
      <w:tr w:rsidR="00A35775" w:rsidTr="004D03BD">
        <w:trPr>
          <w:jc w:val="center"/>
        </w:trPr>
        <w:tc>
          <w:tcPr>
            <w:tcW w:w="4783" w:type="dxa"/>
          </w:tcPr>
          <w:p w:rsidR="00A35775" w:rsidRDefault="00A35775" w:rsidP="004D03BD">
            <w:pPr>
              <w:tabs>
                <w:tab w:val="left" w:pos="900"/>
                <w:tab w:val="left" w:pos="1418"/>
              </w:tabs>
              <w:jc w:val="center"/>
              <w:rPr>
                <w:rFonts w:eastAsia="Times New Roman" w:cs="Times New Roman"/>
                <w:szCs w:val="24"/>
              </w:rPr>
            </w:pPr>
          </w:p>
        </w:tc>
        <w:tc>
          <w:tcPr>
            <w:tcW w:w="3937" w:type="dxa"/>
            <w:hideMark/>
          </w:tcPr>
          <w:p w:rsidR="00A35775" w:rsidRDefault="00A35775" w:rsidP="004D03BD">
            <w:pPr>
              <w:tabs>
                <w:tab w:val="left" w:pos="-110"/>
                <w:tab w:val="left" w:pos="1418"/>
              </w:tabs>
              <w:jc w:val="center"/>
              <w:rPr>
                <w:rFonts w:eastAsia="Times New Roman" w:cs="Times New Roman"/>
                <w:szCs w:val="24"/>
              </w:rPr>
            </w:pPr>
            <w:r>
              <w:t>ПРЕДСЕДНИК</w:t>
            </w:r>
          </w:p>
        </w:tc>
      </w:tr>
      <w:tr w:rsidR="00A35775" w:rsidTr="004D03BD">
        <w:trPr>
          <w:jc w:val="center"/>
        </w:trPr>
        <w:tc>
          <w:tcPr>
            <w:tcW w:w="4783" w:type="dxa"/>
          </w:tcPr>
          <w:p w:rsidR="00A35775" w:rsidRDefault="00A35775" w:rsidP="004D03BD">
            <w:pPr>
              <w:tabs>
                <w:tab w:val="left" w:pos="900"/>
                <w:tab w:val="left" w:pos="1418"/>
              </w:tabs>
              <w:jc w:val="center"/>
              <w:rPr>
                <w:rFonts w:eastAsia="Times New Roman" w:cs="Times New Roman"/>
                <w:szCs w:val="24"/>
              </w:rPr>
            </w:pPr>
          </w:p>
        </w:tc>
        <w:tc>
          <w:tcPr>
            <w:tcW w:w="3937" w:type="dxa"/>
          </w:tcPr>
          <w:p w:rsidR="00A35775" w:rsidRDefault="00A35775" w:rsidP="004D03BD">
            <w:pPr>
              <w:tabs>
                <w:tab w:val="left" w:pos="900"/>
                <w:tab w:val="left" w:pos="1418"/>
              </w:tabs>
              <w:rPr>
                <w:rFonts w:eastAsia="Times New Roman" w:cs="Times New Roman"/>
                <w:szCs w:val="24"/>
              </w:rPr>
            </w:pPr>
          </w:p>
        </w:tc>
      </w:tr>
      <w:tr w:rsidR="00A35775" w:rsidTr="004D03BD">
        <w:trPr>
          <w:jc w:val="center"/>
        </w:trPr>
        <w:tc>
          <w:tcPr>
            <w:tcW w:w="4783" w:type="dxa"/>
          </w:tcPr>
          <w:p w:rsidR="00A35775" w:rsidRDefault="00A35775" w:rsidP="004D03BD">
            <w:pPr>
              <w:tabs>
                <w:tab w:val="left" w:pos="900"/>
                <w:tab w:val="left" w:pos="1418"/>
              </w:tabs>
              <w:jc w:val="center"/>
              <w:rPr>
                <w:rFonts w:eastAsia="Times New Roman" w:cs="Times New Roman"/>
                <w:szCs w:val="24"/>
              </w:rPr>
            </w:pPr>
          </w:p>
        </w:tc>
        <w:tc>
          <w:tcPr>
            <w:tcW w:w="3937" w:type="dxa"/>
          </w:tcPr>
          <w:p w:rsidR="00A35775" w:rsidRDefault="00A35775" w:rsidP="004D03BD">
            <w:pPr>
              <w:tabs>
                <w:tab w:val="left" w:pos="900"/>
                <w:tab w:val="left" w:pos="1418"/>
              </w:tabs>
              <w:jc w:val="center"/>
              <w:rPr>
                <w:rFonts w:eastAsia="Times New Roman" w:cs="Times New Roman"/>
                <w:szCs w:val="24"/>
              </w:rPr>
            </w:pPr>
          </w:p>
        </w:tc>
      </w:tr>
      <w:tr w:rsidR="00A35775" w:rsidTr="004D03BD">
        <w:trPr>
          <w:jc w:val="center"/>
        </w:trPr>
        <w:tc>
          <w:tcPr>
            <w:tcW w:w="4783" w:type="dxa"/>
          </w:tcPr>
          <w:p w:rsidR="00A35775" w:rsidRDefault="00A35775" w:rsidP="004D03BD">
            <w:pPr>
              <w:tabs>
                <w:tab w:val="left" w:pos="900"/>
                <w:tab w:val="left" w:pos="1418"/>
              </w:tabs>
              <w:jc w:val="center"/>
              <w:rPr>
                <w:rFonts w:eastAsia="Times New Roman" w:cs="Times New Roman"/>
                <w:szCs w:val="24"/>
              </w:rPr>
            </w:pPr>
          </w:p>
        </w:tc>
        <w:tc>
          <w:tcPr>
            <w:tcW w:w="3937" w:type="dxa"/>
            <w:hideMark/>
          </w:tcPr>
          <w:p w:rsidR="00A35775" w:rsidRDefault="00A35775" w:rsidP="004D03BD">
            <w:pPr>
              <w:tabs>
                <w:tab w:val="left" w:pos="0"/>
                <w:tab w:val="left" w:pos="1418"/>
              </w:tabs>
              <w:jc w:val="center"/>
              <w:rPr>
                <w:rFonts w:eastAsia="Times New Roman" w:cs="Times New Roman"/>
                <w:szCs w:val="24"/>
                <w:lang/>
              </w:rPr>
            </w:pPr>
            <w:r>
              <w:rPr>
                <w:lang/>
              </w:rPr>
              <w:t>Ана Брнабић</w:t>
            </w:r>
          </w:p>
        </w:tc>
      </w:tr>
    </w:tbl>
    <w:p w:rsidR="00A35775" w:rsidRDefault="00A35775" w:rsidP="00A35775">
      <w:pPr>
        <w:jc w:val="center"/>
        <w:rPr>
          <w:b/>
          <w:szCs w:val="24"/>
          <w:lang w:val="ru-RU"/>
        </w:rPr>
      </w:pPr>
    </w:p>
    <w:p w:rsidR="00A35775" w:rsidRDefault="00A35775" w:rsidP="00A35775">
      <w:pPr>
        <w:tabs>
          <w:tab w:val="left" w:pos="900"/>
        </w:tabs>
        <w:jc w:val="center"/>
        <w:rPr>
          <w:szCs w:val="24"/>
          <w:lang w:val="ru-RU"/>
        </w:rPr>
      </w:pPr>
    </w:p>
    <w:p w:rsidR="005F409D" w:rsidRDefault="005F409D" w:rsidP="001C6A11">
      <w:pPr>
        <w:jc w:val="left"/>
        <w:rPr>
          <w:sz w:val="23"/>
          <w:lang/>
        </w:rPr>
      </w:pPr>
    </w:p>
    <w:p w:rsidR="00A35775" w:rsidRDefault="00A35775" w:rsidP="001C6A11">
      <w:pPr>
        <w:jc w:val="left"/>
        <w:rPr>
          <w:sz w:val="23"/>
          <w:lang/>
        </w:rPr>
        <w:sectPr w:rsidR="00A35775" w:rsidSect="00712189">
          <w:pgSz w:w="12240" w:h="15840" w:code="1"/>
          <w:pgMar w:top="993" w:right="1440" w:bottom="1276" w:left="1440" w:header="708" w:footer="708" w:gutter="0"/>
          <w:cols w:space="720"/>
        </w:sectPr>
      </w:pPr>
    </w:p>
    <w:p w:rsidR="00A35775" w:rsidRDefault="00A35775" w:rsidP="00A35775">
      <w:pPr>
        <w:rPr>
          <w:szCs w:val="24"/>
          <w:lang/>
        </w:rPr>
      </w:pPr>
    </w:p>
    <w:p w:rsidR="00A35775" w:rsidRDefault="00A35775" w:rsidP="00A35775">
      <w:pPr>
        <w:rPr>
          <w:szCs w:val="24"/>
          <w:lang/>
        </w:rPr>
      </w:pPr>
    </w:p>
    <w:p w:rsidR="00A35775" w:rsidRDefault="00A35775" w:rsidP="00A35775">
      <w:pPr>
        <w:rPr>
          <w:szCs w:val="24"/>
        </w:rPr>
      </w:pPr>
      <w:r>
        <w:rPr>
          <w:szCs w:val="24"/>
          <w:lang w:val="sr-Cyrl-CS"/>
        </w:rPr>
        <w:tab/>
      </w:r>
      <w:r>
        <w:rPr>
          <w:szCs w:val="24"/>
          <w:lang w:val="sr-Cyrl-CS"/>
        </w:rPr>
        <w:tab/>
        <w:t xml:space="preserve">На основу члана 16. став 1.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(„Службени лист СЦГ – Међународни уговори”, број 14/04) и </w:t>
      </w:r>
      <w:r>
        <w:rPr>
          <w:szCs w:val="24"/>
        </w:rPr>
        <w:t>члана 43.</w:t>
      </w:r>
      <w:r>
        <w:rPr>
          <w:szCs w:val="24"/>
          <w:lang w:val="sr-Cyrl-CS"/>
        </w:rPr>
        <w:t xml:space="preserve">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szCs w:val="24"/>
          <w:lang w:val="sr-Cyrl-CS"/>
        </w:rPr>
        <w:t>),</w:t>
      </w:r>
    </w:p>
    <w:p w:rsidR="00A35775" w:rsidRDefault="00A35775" w:rsidP="00A35775">
      <w:pPr>
        <w:rPr>
          <w:szCs w:val="24"/>
        </w:rPr>
      </w:pPr>
    </w:p>
    <w:p w:rsidR="00A35775" w:rsidRDefault="00A35775" w:rsidP="00A35775">
      <w:pPr>
        <w:rPr>
          <w:szCs w:val="24"/>
        </w:rPr>
      </w:pPr>
      <w:r>
        <w:rPr>
          <w:szCs w:val="24"/>
          <w:lang w:val="sr-Cyrl-CS"/>
        </w:rPr>
        <w:tab/>
      </w:r>
      <w:r>
        <w:rPr>
          <w:szCs w:val="24"/>
          <w:lang w:val="sr-Cyrl-CS"/>
        </w:rPr>
        <w:tab/>
        <w:t>Влада доноси</w:t>
      </w:r>
    </w:p>
    <w:p w:rsidR="00A35775" w:rsidRDefault="00A35775" w:rsidP="00A35775">
      <w:pPr>
        <w:rPr>
          <w:szCs w:val="24"/>
          <w:lang/>
        </w:rPr>
      </w:pPr>
    </w:p>
    <w:p w:rsidR="00A35775" w:rsidRDefault="00A35775" w:rsidP="00A35775">
      <w:pPr>
        <w:jc w:val="center"/>
        <w:rPr>
          <w:b/>
          <w:szCs w:val="24"/>
        </w:rPr>
      </w:pPr>
      <w:r>
        <w:rPr>
          <w:b/>
          <w:szCs w:val="24"/>
          <w:lang w:val="sr-Cyrl-CS"/>
        </w:rPr>
        <w:t>Р Е Ш Е Њ Е</w:t>
      </w:r>
    </w:p>
    <w:p w:rsidR="00A35775" w:rsidRDefault="00A35775" w:rsidP="00A35775">
      <w:pPr>
        <w:jc w:val="center"/>
        <w:rPr>
          <w:b/>
          <w:szCs w:val="24"/>
        </w:rPr>
      </w:pPr>
    </w:p>
    <w:p w:rsidR="00A35775" w:rsidRDefault="00A35775" w:rsidP="00A35775">
      <w:pPr>
        <w:jc w:val="center"/>
        <w:rPr>
          <w:szCs w:val="24"/>
        </w:rPr>
      </w:pPr>
      <w:r>
        <w:rPr>
          <w:b/>
          <w:szCs w:val="24"/>
          <w:lang w:val="sr-Cyrl-CS"/>
        </w:rPr>
        <w:t>О ИМЕНОВАЊУ ПРЕДСЕДНИКА СРПСКОГ ДЕЛА МЕЂУВЛАДИНЕ МЕШОВИТЕ КОМИСИЈЕ О НАЦИОНАЛНИМ МАЊИНАМА</w:t>
      </w:r>
    </w:p>
    <w:p w:rsidR="00A35775" w:rsidRDefault="00A35775" w:rsidP="00A35775">
      <w:pPr>
        <w:jc w:val="center"/>
        <w:rPr>
          <w:szCs w:val="24"/>
          <w:lang w:val="sr-Cyrl-CS"/>
        </w:rPr>
      </w:pPr>
    </w:p>
    <w:p w:rsidR="00A35775" w:rsidRDefault="00A35775" w:rsidP="00A35775">
      <w:pPr>
        <w:jc w:val="center"/>
        <w:rPr>
          <w:szCs w:val="24"/>
          <w:lang w:val="sr-Latn-CS"/>
        </w:rPr>
      </w:pPr>
      <w:r>
        <w:rPr>
          <w:szCs w:val="24"/>
          <w:lang w:val="sr-Cyrl-CS"/>
        </w:rPr>
        <w:t>I</w:t>
      </w:r>
    </w:p>
    <w:p w:rsidR="00A35775" w:rsidRDefault="00A35775" w:rsidP="00A35775">
      <w:pPr>
        <w:jc w:val="center"/>
        <w:rPr>
          <w:szCs w:val="24"/>
        </w:rPr>
      </w:pPr>
    </w:p>
    <w:p w:rsidR="00A35775" w:rsidRDefault="00A35775" w:rsidP="00A35775">
      <w:pPr>
        <w:rPr>
          <w:szCs w:val="24"/>
          <w:lang w:val="sr-Cyrl-CS"/>
        </w:rPr>
      </w:pPr>
      <w:r>
        <w:rPr>
          <w:szCs w:val="24"/>
          <w:lang w:val="sr-Cyrl-CS"/>
        </w:rPr>
        <w:tab/>
      </w:r>
      <w:r>
        <w:rPr>
          <w:szCs w:val="24"/>
          <w:lang w:val="sr-Cyrl-CS"/>
        </w:rPr>
        <w:tab/>
        <w:t>Именује се Србислав Цвејић, државни секретар у Министарству за рад, запошљавање, борачка и социјална питања, за председника српског дела Међувладине мешовите комисије о националним мањинама.</w:t>
      </w:r>
    </w:p>
    <w:p w:rsidR="00A35775" w:rsidRDefault="00A35775" w:rsidP="00A35775">
      <w:pPr>
        <w:jc w:val="center"/>
        <w:rPr>
          <w:szCs w:val="24"/>
          <w:lang w:val="sr-Cyrl-CS"/>
        </w:rPr>
      </w:pPr>
    </w:p>
    <w:p w:rsidR="00A35775" w:rsidRDefault="00A35775" w:rsidP="00A35775">
      <w:pPr>
        <w:jc w:val="center"/>
        <w:rPr>
          <w:szCs w:val="24"/>
          <w:lang w:val="sr-Cyrl-CS"/>
        </w:rPr>
      </w:pPr>
      <w:r>
        <w:rPr>
          <w:szCs w:val="24"/>
          <w:lang w:val="sr-Cyrl-CS"/>
        </w:rPr>
        <w:t>II</w:t>
      </w:r>
    </w:p>
    <w:p w:rsidR="00A35775" w:rsidRDefault="00A35775" w:rsidP="00A35775">
      <w:pPr>
        <w:jc w:val="center"/>
        <w:rPr>
          <w:b/>
          <w:szCs w:val="24"/>
          <w:lang w:val="sr-Cyrl-CS"/>
        </w:rPr>
      </w:pPr>
    </w:p>
    <w:p w:rsidR="00A35775" w:rsidRDefault="00A35775" w:rsidP="00A35775">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35775" w:rsidRDefault="00A35775" w:rsidP="00A35775">
      <w:pPr>
        <w:rPr>
          <w:szCs w:val="24"/>
          <w:lang w:val="sr-Cyrl-CS"/>
        </w:rPr>
      </w:pPr>
    </w:p>
    <w:p w:rsidR="00A35775" w:rsidRDefault="00A35775" w:rsidP="00A35775">
      <w:pPr>
        <w:rPr>
          <w:szCs w:val="24"/>
          <w:lang w:val="sr-Cyrl-CS"/>
        </w:rPr>
      </w:pPr>
    </w:p>
    <w:p w:rsidR="00A35775" w:rsidRDefault="00A35775" w:rsidP="00A35775">
      <w:pPr>
        <w:rPr>
          <w:szCs w:val="24"/>
          <w:lang w:val="ru-RU"/>
        </w:rPr>
      </w:pPr>
      <w:r>
        <w:rPr>
          <w:szCs w:val="24"/>
          <w:lang w:val="ru-RU"/>
        </w:rPr>
        <w:t>24 Број: 119-</w:t>
      </w:r>
      <w:r w:rsidR="004D03BD">
        <w:rPr>
          <w:szCs w:val="24"/>
          <w:lang w:val="ru-RU"/>
        </w:rPr>
        <w:t>2149</w:t>
      </w:r>
      <w:r>
        <w:rPr>
          <w:szCs w:val="24"/>
          <w:lang w:val="ru-RU"/>
        </w:rPr>
        <w:t>/2018</w:t>
      </w:r>
    </w:p>
    <w:p w:rsidR="00A35775" w:rsidRDefault="00A35775" w:rsidP="00A35775">
      <w:pPr>
        <w:rPr>
          <w:szCs w:val="24"/>
          <w:lang w:val="sr-Cyrl-CS"/>
        </w:rPr>
      </w:pPr>
      <w:r>
        <w:rPr>
          <w:szCs w:val="24"/>
          <w:lang w:val="sr-Cyrl-CS"/>
        </w:rPr>
        <w:t>У Београду, 8. марта 2018. године</w:t>
      </w:r>
    </w:p>
    <w:p w:rsidR="00A35775" w:rsidRDefault="00A35775" w:rsidP="00A35775">
      <w:pPr>
        <w:rPr>
          <w:szCs w:val="24"/>
          <w:lang/>
        </w:rPr>
      </w:pPr>
    </w:p>
    <w:p w:rsidR="00A35775" w:rsidRDefault="00A35775" w:rsidP="00A35775">
      <w:pPr>
        <w:rPr>
          <w:szCs w:val="24"/>
          <w:lang/>
        </w:rPr>
      </w:pPr>
    </w:p>
    <w:p w:rsidR="00A35775" w:rsidRDefault="00A35775" w:rsidP="00A35775">
      <w:pPr>
        <w:jc w:val="center"/>
        <w:rPr>
          <w:b/>
          <w:szCs w:val="24"/>
          <w:lang w:val="ru-RU"/>
        </w:rPr>
      </w:pPr>
      <w:r>
        <w:rPr>
          <w:b/>
          <w:szCs w:val="24"/>
          <w:lang w:val="ru-RU"/>
        </w:rPr>
        <w:t>В  Л  А  Д  А</w:t>
      </w:r>
    </w:p>
    <w:p w:rsidR="00A35775" w:rsidRDefault="00A35775" w:rsidP="00A35775">
      <w:pPr>
        <w:jc w:val="center"/>
        <w:rPr>
          <w:b/>
          <w:szCs w:val="24"/>
          <w:lang w:val="ru-RU"/>
        </w:rPr>
      </w:pPr>
    </w:p>
    <w:p w:rsidR="00A35775" w:rsidRDefault="00A35775" w:rsidP="00A35775">
      <w:pPr>
        <w:jc w:val="center"/>
        <w:rPr>
          <w:b/>
          <w:szCs w:val="24"/>
          <w:lang w:val="ru-RU"/>
        </w:rPr>
      </w:pPr>
    </w:p>
    <w:tbl>
      <w:tblPr>
        <w:tblW w:w="0" w:type="auto"/>
        <w:jc w:val="center"/>
        <w:tblLayout w:type="fixed"/>
        <w:tblLook w:val="04A0"/>
      </w:tblPr>
      <w:tblGrid>
        <w:gridCol w:w="4783"/>
        <w:gridCol w:w="3937"/>
      </w:tblGrid>
      <w:tr w:rsidR="00A35775" w:rsidTr="00A35775">
        <w:trPr>
          <w:jc w:val="center"/>
        </w:trPr>
        <w:tc>
          <w:tcPr>
            <w:tcW w:w="4783" w:type="dxa"/>
          </w:tcPr>
          <w:p w:rsidR="00A35775" w:rsidRDefault="00A35775">
            <w:pPr>
              <w:tabs>
                <w:tab w:val="left" w:pos="900"/>
                <w:tab w:val="left" w:pos="1418"/>
              </w:tabs>
              <w:spacing w:line="256" w:lineRule="auto"/>
              <w:jc w:val="center"/>
              <w:rPr>
                <w:rFonts w:eastAsia="Times New Roman" w:cs="Times New Roman"/>
                <w:szCs w:val="24"/>
              </w:rPr>
            </w:pPr>
          </w:p>
        </w:tc>
        <w:tc>
          <w:tcPr>
            <w:tcW w:w="3937" w:type="dxa"/>
            <w:hideMark/>
          </w:tcPr>
          <w:p w:rsidR="00A35775" w:rsidRDefault="00A35775">
            <w:pPr>
              <w:tabs>
                <w:tab w:val="left" w:pos="-110"/>
                <w:tab w:val="left" w:pos="1418"/>
              </w:tabs>
              <w:spacing w:line="256" w:lineRule="auto"/>
              <w:jc w:val="center"/>
              <w:rPr>
                <w:rFonts w:eastAsia="Times New Roman" w:cs="Times New Roman"/>
                <w:szCs w:val="24"/>
              </w:rPr>
            </w:pPr>
            <w:r>
              <w:t>ПРЕДСЕДНИК</w:t>
            </w:r>
          </w:p>
        </w:tc>
      </w:tr>
      <w:tr w:rsidR="00A35775" w:rsidTr="00A35775">
        <w:trPr>
          <w:jc w:val="center"/>
        </w:trPr>
        <w:tc>
          <w:tcPr>
            <w:tcW w:w="4783" w:type="dxa"/>
          </w:tcPr>
          <w:p w:rsidR="00A35775" w:rsidRDefault="00A35775">
            <w:pPr>
              <w:tabs>
                <w:tab w:val="left" w:pos="900"/>
                <w:tab w:val="left" w:pos="1418"/>
              </w:tabs>
              <w:spacing w:line="256" w:lineRule="auto"/>
              <w:jc w:val="center"/>
              <w:rPr>
                <w:rFonts w:eastAsia="Times New Roman" w:cs="Times New Roman"/>
                <w:szCs w:val="24"/>
              </w:rPr>
            </w:pPr>
          </w:p>
        </w:tc>
        <w:tc>
          <w:tcPr>
            <w:tcW w:w="3937" w:type="dxa"/>
          </w:tcPr>
          <w:p w:rsidR="00A35775" w:rsidRDefault="00A35775">
            <w:pPr>
              <w:tabs>
                <w:tab w:val="left" w:pos="900"/>
                <w:tab w:val="left" w:pos="1418"/>
              </w:tabs>
              <w:spacing w:line="256" w:lineRule="auto"/>
              <w:rPr>
                <w:rFonts w:eastAsia="Times New Roman" w:cs="Times New Roman"/>
                <w:szCs w:val="24"/>
              </w:rPr>
            </w:pPr>
          </w:p>
        </w:tc>
      </w:tr>
      <w:tr w:rsidR="00A35775" w:rsidTr="00A35775">
        <w:trPr>
          <w:jc w:val="center"/>
        </w:trPr>
        <w:tc>
          <w:tcPr>
            <w:tcW w:w="4783" w:type="dxa"/>
          </w:tcPr>
          <w:p w:rsidR="00A35775" w:rsidRDefault="00A35775">
            <w:pPr>
              <w:tabs>
                <w:tab w:val="left" w:pos="900"/>
                <w:tab w:val="left" w:pos="1418"/>
              </w:tabs>
              <w:spacing w:line="256" w:lineRule="auto"/>
              <w:jc w:val="center"/>
              <w:rPr>
                <w:rFonts w:eastAsia="Times New Roman" w:cs="Times New Roman"/>
                <w:szCs w:val="24"/>
              </w:rPr>
            </w:pPr>
          </w:p>
        </w:tc>
        <w:tc>
          <w:tcPr>
            <w:tcW w:w="3937" w:type="dxa"/>
          </w:tcPr>
          <w:p w:rsidR="00A35775" w:rsidRDefault="00A35775">
            <w:pPr>
              <w:tabs>
                <w:tab w:val="left" w:pos="900"/>
                <w:tab w:val="left" w:pos="1418"/>
              </w:tabs>
              <w:spacing w:line="256" w:lineRule="auto"/>
              <w:jc w:val="center"/>
              <w:rPr>
                <w:rFonts w:eastAsia="Times New Roman" w:cs="Times New Roman"/>
                <w:szCs w:val="24"/>
              </w:rPr>
            </w:pPr>
          </w:p>
        </w:tc>
      </w:tr>
      <w:tr w:rsidR="00A35775" w:rsidTr="00A35775">
        <w:trPr>
          <w:jc w:val="center"/>
        </w:trPr>
        <w:tc>
          <w:tcPr>
            <w:tcW w:w="4783" w:type="dxa"/>
          </w:tcPr>
          <w:p w:rsidR="00A35775" w:rsidRDefault="00A35775">
            <w:pPr>
              <w:tabs>
                <w:tab w:val="left" w:pos="900"/>
                <w:tab w:val="left" w:pos="1418"/>
              </w:tabs>
              <w:spacing w:line="256" w:lineRule="auto"/>
              <w:jc w:val="center"/>
              <w:rPr>
                <w:rFonts w:eastAsia="Times New Roman" w:cs="Times New Roman"/>
                <w:szCs w:val="24"/>
              </w:rPr>
            </w:pPr>
          </w:p>
        </w:tc>
        <w:tc>
          <w:tcPr>
            <w:tcW w:w="3937" w:type="dxa"/>
            <w:hideMark/>
          </w:tcPr>
          <w:p w:rsidR="00A35775" w:rsidRDefault="00A35775">
            <w:pPr>
              <w:tabs>
                <w:tab w:val="left" w:pos="0"/>
                <w:tab w:val="left" w:pos="1418"/>
              </w:tabs>
              <w:spacing w:line="256" w:lineRule="auto"/>
              <w:jc w:val="center"/>
              <w:rPr>
                <w:rFonts w:eastAsia="Times New Roman" w:cs="Times New Roman"/>
                <w:szCs w:val="24"/>
                <w:lang/>
              </w:rPr>
            </w:pPr>
            <w:r>
              <w:rPr>
                <w:lang/>
              </w:rPr>
              <w:t>Ана Брнабић</w:t>
            </w:r>
          </w:p>
        </w:tc>
      </w:tr>
    </w:tbl>
    <w:p w:rsidR="00A35775" w:rsidRDefault="00A35775" w:rsidP="00A35775">
      <w:pPr>
        <w:jc w:val="center"/>
        <w:rPr>
          <w:b/>
          <w:szCs w:val="24"/>
          <w:lang w:val="ru-RU"/>
        </w:rPr>
      </w:pPr>
    </w:p>
    <w:p w:rsidR="00A35775" w:rsidRDefault="00A35775" w:rsidP="00A35775">
      <w:pPr>
        <w:tabs>
          <w:tab w:val="left" w:pos="900"/>
        </w:tabs>
        <w:jc w:val="center"/>
        <w:rPr>
          <w:szCs w:val="24"/>
          <w:lang w:val="ru-RU"/>
        </w:rPr>
        <w:sectPr w:rsidR="00A35775" w:rsidSect="00712189">
          <w:pgSz w:w="12240" w:h="15840" w:code="1"/>
          <w:pgMar w:top="993" w:right="1440" w:bottom="1276" w:left="1440" w:header="708" w:footer="708" w:gutter="0"/>
          <w:cols w:space="720"/>
        </w:sectPr>
      </w:pPr>
    </w:p>
    <w:p w:rsidR="00A6564E" w:rsidRDefault="00A6564E" w:rsidP="00A6564E">
      <w:pPr>
        <w:spacing w:after="240"/>
        <w:contextualSpacing/>
        <w:rPr>
          <w:rFonts w:cs="Times New Roman"/>
          <w:szCs w:val="24"/>
        </w:rPr>
      </w:pPr>
    </w:p>
    <w:p w:rsidR="00A6564E" w:rsidRPr="00A6564E" w:rsidRDefault="00A6564E" w:rsidP="00A6564E">
      <w:pPr>
        <w:spacing w:after="240"/>
        <w:contextualSpacing/>
        <w:rPr>
          <w:rFonts w:cs="Times New Roman"/>
          <w:szCs w:val="24"/>
        </w:rPr>
      </w:pPr>
    </w:p>
    <w:p w:rsidR="00A6564E" w:rsidRDefault="00A6564E" w:rsidP="00A6564E">
      <w:pPr>
        <w:tabs>
          <w:tab w:val="left" w:pos="1418"/>
        </w:tabs>
        <w:rPr>
          <w:rFonts w:cs="Times New Roman"/>
          <w:szCs w:val="24"/>
        </w:rPr>
      </w:pPr>
      <w:r>
        <w:rPr>
          <w:rFonts w:cs="Times New Roman"/>
          <w:szCs w:val="24"/>
          <w:lang w:val="sr-Cyrl-CS"/>
        </w:rPr>
        <w:tab/>
        <w:t xml:space="preserve">На основу члана </w:t>
      </w:r>
      <w:r>
        <w:rPr>
          <w:rFonts w:cs="Times New Roman"/>
          <w:szCs w:val="24"/>
        </w:rPr>
        <w:t>11</w:t>
      </w:r>
      <w:r>
        <w:rPr>
          <w:rFonts w:cs="Times New Roman"/>
          <w:szCs w:val="24"/>
          <w:lang w:val="sr-Cyrl-CS"/>
        </w:rPr>
        <w:t xml:space="preserve">. Споразума између Савезне владе Савезне Републике Југославије и Владе Румуније о сарадњи у области заштите националних мањина („Службени лист СЦГ -  Међународни уговори”, број 14/04) </w:t>
      </w:r>
      <w:r>
        <w:rPr>
          <w:rFonts w:cs="Times New Roman"/>
          <w:szCs w:val="24"/>
        </w:rPr>
        <w:t>и члана 43.</w:t>
      </w:r>
      <w:r>
        <w:rPr>
          <w:rFonts w:cs="Times New Roman"/>
          <w:szCs w:val="24"/>
          <w:lang w:val="sr-Cyrl-CS"/>
        </w:rPr>
        <w:t xml:space="preserve">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A6564E" w:rsidRDefault="00A6564E" w:rsidP="00A6564E">
      <w:pPr>
        <w:spacing w:after="240"/>
        <w:ind w:firstLine="1080"/>
        <w:contextualSpacing/>
        <w:rPr>
          <w:rFonts w:cs="Times New Roman"/>
          <w:szCs w:val="24"/>
        </w:rPr>
      </w:pPr>
    </w:p>
    <w:p w:rsidR="00A6564E" w:rsidRDefault="00A6564E" w:rsidP="00A6564E">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rsidR="00A6564E" w:rsidRDefault="00A6564E" w:rsidP="00A6564E">
      <w:pPr>
        <w:spacing w:after="240"/>
        <w:ind w:firstLine="1080"/>
        <w:contextualSpacing/>
        <w:rPr>
          <w:rFonts w:cs="Times New Roman"/>
          <w:szCs w:val="24"/>
        </w:rPr>
      </w:pPr>
    </w:p>
    <w:p w:rsidR="00A6564E" w:rsidRDefault="00A6564E" w:rsidP="00A6564E">
      <w:pPr>
        <w:spacing w:after="240"/>
        <w:contextualSpacing/>
        <w:jc w:val="center"/>
        <w:rPr>
          <w:rFonts w:cs="Times New Roman"/>
          <w:b/>
          <w:szCs w:val="24"/>
        </w:rPr>
      </w:pPr>
      <w:r>
        <w:rPr>
          <w:rFonts w:cs="Times New Roman"/>
          <w:b/>
          <w:szCs w:val="24"/>
          <w:lang w:val="sr-Cyrl-CS"/>
        </w:rPr>
        <w:t>Р Е Ш Е Њ Е</w:t>
      </w:r>
    </w:p>
    <w:p w:rsidR="00A6564E" w:rsidRDefault="00A6564E" w:rsidP="00A6564E">
      <w:pPr>
        <w:spacing w:after="240"/>
        <w:contextualSpacing/>
        <w:jc w:val="center"/>
        <w:rPr>
          <w:rFonts w:cs="Times New Roman"/>
          <w:b/>
          <w:szCs w:val="24"/>
        </w:rPr>
      </w:pPr>
    </w:p>
    <w:p w:rsidR="00A6564E" w:rsidRDefault="00A6564E" w:rsidP="00A6564E">
      <w:pPr>
        <w:spacing w:after="240"/>
        <w:ind w:right="4"/>
        <w:contextualSpacing/>
        <w:jc w:val="center"/>
        <w:rPr>
          <w:rFonts w:cs="Times New Roman"/>
          <w:b/>
          <w:szCs w:val="24"/>
          <w:lang w:val="sr-Cyrl-CS"/>
        </w:rPr>
      </w:pPr>
      <w:r>
        <w:rPr>
          <w:rFonts w:cs="Times New Roman"/>
          <w:b/>
          <w:szCs w:val="24"/>
          <w:lang w:val="sr-Cyrl-CS"/>
        </w:rPr>
        <w:t>О ИМЕНОВАЊУ ПРЕДСЕДНИКА СРПСКОГ ДЕЛА МЕЂУВЛАДИНЕ МЕШОВИТЕ КОМИСИЈЕ СА РУМУНИЈОМ</w:t>
      </w:r>
    </w:p>
    <w:p w:rsidR="00A6564E" w:rsidRDefault="00A6564E" w:rsidP="00A6564E">
      <w:pPr>
        <w:spacing w:after="240"/>
        <w:ind w:firstLine="1080"/>
        <w:contextualSpacing/>
        <w:jc w:val="center"/>
        <w:rPr>
          <w:rFonts w:cs="Times New Roman"/>
          <w:szCs w:val="24"/>
        </w:rPr>
      </w:pPr>
    </w:p>
    <w:p w:rsidR="00A6564E" w:rsidRDefault="00A6564E" w:rsidP="00A6564E">
      <w:pPr>
        <w:spacing w:after="240"/>
        <w:contextualSpacing/>
        <w:jc w:val="center"/>
        <w:rPr>
          <w:rFonts w:cs="Times New Roman"/>
          <w:szCs w:val="24"/>
        </w:rPr>
      </w:pPr>
      <w:r>
        <w:rPr>
          <w:rFonts w:cs="Times New Roman"/>
          <w:szCs w:val="24"/>
          <w:lang w:val="sr-Cyrl-CS"/>
        </w:rPr>
        <w:t>I</w:t>
      </w:r>
    </w:p>
    <w:p w:rsidR="00A6564E" w:rsidRDefault="00A6564E" w:rsidP="00A6564E">
      <w:pPr>
        <w:spacing w:after="240"/>
        <w:contextualSpacing/>
        <w:jc w:val="center"/>
        <w:rPr>
          <w:rFonts w:cs="Times New Roman"/>
          <w:szCs w:val="24"/>
          <w:lang w:val="sr-Cyrl-CS"/>
        </w:rPr>
      </w:pPr>
      <w:r>
        <w:rPr>
          <w:rFonts w:cs="Times New Roman"/>
          <w:szCs w:val="24"/>
          <w:lang w:val="sr-Cyrl-CS"/>
        </w:rPr>
        <w:tab/>
      </w:r>
    </w:p>
    <w:p w:rsidR="00A6564E" w:rsidRDefault="00A6564E" w:rsidP="00A6564E">
      <w:pPr>
        <w:spacing w:after="240"/>
        <w:contextualSpacing/>
        <w:rPr>
          <w:rFonts w:cs="Times New Roman"/>
          <w:szCs w:val="24"/>
          <w:lang w:val="sr-Cyrl-CS"/>
        </w:rPr>
      </w:pPr>
      <w:r>
        <w:rPr>
          <w:rFonts w:cs="Times New Roman"/>
          <w:szCs w:val="24"/>
          <w:lang w:val="sr-Cyrl-CS"/>
        </w:rPr>
        <w:tab/>
      </w:r>
      <w:r>
        <w:rPr>
          <w:rFonts w:cs="Times New Roman"/>
          <w:szCs w:val="24"/>
          <w:lang w:val="sr-Cyrl-CS"/>
        </w:rPr>
        <w:tab/>
        <w:t>Именује се Иван Бошњак, државни секретар у Министарству за државну управу и локалну самоуправу, за председника српског дела Међувладине мешовите комисије са Румунијом.</w:t>
      </w:r>
    </w:p>
    <w:p w:rsidR="00A6564E" w:rsidRDefault="00A6564E" w:rsidP="00A6564E">
      <w:pPr>
        <w:spacing w:after="240"/>
        <w:contextualSpacing/>
        <w:rPr>
          <w:rFonts w:cs="Times New Roman"/>
          <w:szCs w:val="24"/>
          <w:lang w:val="sr-Cyrl-CS"/>
        </w:rPr>
      </w:pPr>
    </w:p>
    <w:p w:rsidR="00A6564E" w:rsidRDefault="00A6564E" w:rsidP="00A6564E">
      <w:pPr>
        <w:spacing w:after="240"/>
        <w:contextualSpacing/>
        <w:jc w:val="center"/>
        <w:rPr>
          <w:rFonts w:cs="Times New Roman"/>
          <w:szCs w:val="24"/>
          <w:lang w:val="sr-Cyrl-CS"/>
        </w:rPr>
      </w:pPr>
      <w:r>
        <w:rPr>
          <w:rFonts w:cs="Times New Roman"/>
          <w:szCs w:val="24"/>
          <w:lang w:val="sr-Cyrl-CS"/>
        </w:rPr>
        <w:t>II</w:t>
      </w:r>
    </w:p>
    <w:p w:rsidR="00A6564E" w:rsidRDefault="00A6564E" w:rsidP="00A6564E">
      <w:pPr>
        <w:spacing w:after="240"/>
        <w:contextualSpacing/>
        <w:jc w:val="center"/>
        <w:rPr>
          <w:rFonts w:cs="Times New Roman"/>
          <w:b/>
          <w:szCs w:val="24"/>
          <w:lang w:val="sr-Cyrl-CS"/>
        </w:rPr>
      </w:pPr>
    </w:p>
    <w:p w:rsidR="00A6564E" w:rsidRDefault="00A6564E" w:rsidP="00A6564E">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6564E" w:rsidRDefault="00A6564E" w:rsidP="00A6564E">
      <w:pPr>
        <w:spacing w:after="240"/>
        <w:ind w:firstLine="1080"/>
        <w:contextualSpacing/>
        <w:rPr>
          <w:rFonts w:cs="Times New Roman"/>
          <w:szCs w:val="24"/>
        </w:rPr>
      </w:pPr>
    </w:p>
    <w:p w:rsidR="00A6564E" w:rsidRDefault="00A6564E" w:rsidP="00A6564E">
      <w:pPr>
        <w:spacing w:after="240"/>
        <w:contextualSpacing/>
        <w:rPr>
          <w:rFonts w:cs="Times New Roman"/>
          <w:szCs w:val="24"/>
          <w:lang w:val="sr-Cyrl-CS"/>
        </w:rPr>
      </w:pPr>
    </w:p>
    <w:p w:rsidR="00A6564E" w:rsidRDefault="00A6564E" w:rsidP="00A6564E">
      <w:pPr>
        <w:rPr>
          <w:rFonts w:cs="Times New Roman"/>
          <w:szCs w:val="24"/>
          <w:lang w:val="ru-RU"/>
        </w:rPr>
      </w:pPr>
      <w:r>
        <w:rPr>
          <w:rFonts w:cs="Times New Roman"/>
          <w:szCs w:val="24"/>
          <w:lang w:val="ru-RU"/>
        </w:rPr>
        <w:t>24 Број: 119-2162/2018</w:t>
      </w:r>
    </w:p>
    <w:p w:rsidR="00A6564E" w:rsidRDefault="00A6564E" w:rsidP="00A6564E">
      <w:pPr>
        <w:rPr>
          <w:rFonts w:cs="Times New Roman"/>
          <w:szCs w:val="24"/>
          <w:lang w:val="sr-Cyrl-CS"/>
        </w:rPr>
      </w:pPr>
      <w:r>
        <w:rPr>
          <w:rFonts w:cs="Times New Roman"/>
          <w:szCs w:val="24"/>
          <w:lang w:val="sr-Cyrl-CS"/>
        </w:rPr>
        <w:t xml:space="preserve">У Београду, </w:t>
      </w:r>
      <w:r>
        <w:rPr>
          <w:rFonts w:cs="Times New Roman"/>
          <w:szCs w:val="24"/>
        </w:rPr>
        <w:t>8</w:t>
      </w:r>
      <w:r>
        <w:rPr>
          <w:rFonts w:cs="Times New Roman"/>
          <w:szCs w:val="24"/>
          <w:lang w:val="sr-Cyrl-CS"/>
        </w:rPr>
        <w:t>. марта 2018. године</w:t>
      </w:r>
    </w:p>
    <w:p w:rsidR="00A6564E" w:rsidRDefault="00A6564E" w:rsidP="00A6564E">
      <w:pPr>
        <w:rPr>
          <w:rFonts w:cs="Times New Roman"/>
          <w:szCs w:val="24"/>
          <w:lang/>
        </w:rPr>
      </w:pPr>
    </w:p>
    <w:p w:rsidR="00A6564E" w:rsidRDefault="00A6564E" w:rsidP="00A6564E">
      <w:pPr>
        <w:rPr>
          <w:rFonts w:cs="Times New Roman"/>
          <w:szCs w:val="24"/>
          <w:lang/>
        </w:rPr>
      </w:pPr>
    </w:p>
    <w:p w:rsidR="009D051D" w:rsidRDefault="009D051D" w:rsidP="009D051D">
      <w:pPr>
        <w:jc w:val="center"/>
        <w:rPr>
          <w:b/>
          <w:szCs w:val="24"/>
          <w:lang w:val="ru-RU"/>
        </w:rPr>
      </w:pPr>
      <w:r>
        <w:rPr>
          <w:b/>
          <w:szCs w:val="24"/>
          <w:lang w:val="ru-RU"/>
        </w:rPr>
        <w:t>В  Л  А  Д  А</w:t>
      </w:r>
    </w:p>
    <w:p w:rsidR="009D051D" w:rsidRDefault="009D051D" w:rsidP="009D051D">
      <w:pPr>
        <w:jc w:val="center"/>
        <w:rPr>
          <w:b/>
          <w:szCs w:val="24"/>
          <w:lang w:val="ru-RU"/>
        </w:rPr>
      </w:pPr>
    </w:p>
    <w:p w:rsidR="009D051D" w:rsidRDefault="009D051D" w:rsidP="009D051D">
      <w:pPr>
        <w:jc w:val="center"/>
        <w:rPr>
          <w:b/>
          <w:szCs w:val="24"/>
          <w:lang w:val="ru-RU"/>
        </w:rPr>
      </w:pPr>
    </w:p>
    <w:tbl>
      <w:tblPr>
        <w:tblW w:w="0" w:type="auto"/>
        <w:jc w:val="center"/>
        <w:tblLayout w:type="fixed"/>
        <w:tblLook w:val="04A0"/>
      </w:tblPr>
      <w:tblGrid>
        <w:gridCol w:w="4360"/>
        <w:gridCol w:w="423"/>
        <w:gridCol w:w="3937"/>
      </w:tblGrid>
      <w:tr w:rsidR="009D051D" w:rsidTr="00F0123B">
        <w:trPr>
          <w:jc w:val="center"/>
        </w:trPr>
        <w:tc>
          <w:tcPr>
            <w:tcW w:w="4783" w:type="dxa"/>
            <w:gridSpan w:val="2"/>
          </w:tcPr>
          <w:p w:rsidR="009D051D" w:rsidRDefault="009D051D" w:rsidP="00F0123B">
            <w:pPr>
              <w:tabs>
                <w:tab w:val="left" w:pos="900"/>
                <w:tab w:val="left" w:pos="1418"/>
              </w:tabs>
              <w:spacing w:line="256" w:lineRule="auto"/>
              <w:jc w:val="center"/>
              <w:rPr>
                <w:rFonts w:eastAsia="Times New Roman" w:cs="Times New Roman"/>
                <w:szCs w:val="24"/>
              </w:rPr>
            </w:pPr>
          </w:p>
        </w:tc>
        <w:tc>
          <w:tcPr>
            <w:tcW w:w="3937" w:type="dxa"/>
            <w:hideMark/>
          </w:tcPr>
          <w:p w:rsidR="009D051D" w:rsidRDefault="009D051D" w:rsidP="00F0123B">
            <w:pPr>
              <w:tabs>
                <w:tab w:val="left" w:pos="-110"/>
                <w:tab w:val="left" w:pos="1418"/>
              </w:tabs>
              <w:spacing w:line="256" w:lineRule="auto"/>
              <w:jc w:val="center"/>
              <w:rPr>
                <w:rFonts w:eastAsia="Times New Roman" w:cs="Times New Roman"/>
                <w:szCs w:val="24"/>
              </w:rPr>
            </w:pPr>
            <w:r>
              <w:t>ПРЕДСЕДНИК</w:t>
            </w:r>
          </w:p>
        </w:tc>
      </w:tr>
      <w:tr w:rsidR="009D051D" w:rsidTr="00F0123B">
        <w:trPr>
          <w:jc w:val="center"/>
        </w:trPr>
        <w:tc>
          <w:tcPr>
            <w:tcW w:w="4783" w:type="dxa"/>
            <w:gridSpan w:val="2"/>
          </w:tcPr>
          <w:p w:rsidR="009D051D" w:rsidRDefault="009D051D" w:rsidP="00F0123B">
            <w:pPr>
              <w:tabs>
                <w:tab w:val="left" w:pos="900"/>
                <w:tab w:val="left" w:pos="1418"/>
              </w:tabs>
              <w:spacing w:line="256" w:lineRule="auto"/>
              <w:jc w:val="center"/>
              <w:rPr>
                <w:rFonts w:eastAsia="Times New Roman" w:cs="Times New Roman"/>
                <w:szCs w:val="24"/>
              </w:rPr>
            </w:pPr>
          </w:p>
        </w:tc>
        <w:tc>
          <w:tcPr>
            <w:tcW w:w="3937" w:type="dxa"/>
          </w:tcPr>
          <w:p w:rsidR="009D051D" w:rsidRDefault="009D051D" w:rsidP="00F0123B">
            <w:pPr>
              <w:tabs>
                <w:tab w:val="left" w:pos="900"/>
                <w:tab w:val="left" w:pos="1418"/>
              </w:tabs>
              <w:spacing w:line="256" w:lineRule="auto"/>
              <w:rPr>
                <w:rFonts w:eastAsia="Times New Roman" w:cs="Times New Roman"/>
                <w:szCs w:val="24"/>
              </w:rPr>
            </w:pPr>
          </w:p>
        </w:tc>
      </w:tr>
      <w:tr w:rsidR="009D051D" w:rsidTr="00F0123B">
        <w:trPr>
          <w:jc w:val="center"/>
        </w:trPr>
        <w:tc>
          <w:tcPr>
            <w:tcW w:w="4783" w:type="dxa"/>
            <w:gridSpan w:val="2"/>
          </w:tcPr>
          <w:p w:rsidR="009D051D" w:rsidRDefault="009D051D" w:rsidP="00F0123B">
            <w:pPr>
              <w:tabs>
                <w:tab w:val="left" w:pos="900"/>
                <w:tab w:val="left" w:pos="1418"/>
              </w:tabs>
              <w:spacing w:line="256" w:lineRule="auto"/>
              <w:jc w:val="center"/>
              <w:rPr>
                <w:rFonts w:eastAsia="Times New Roman" w:cs="Times New Roman"/>
                <w:szCs w:val="24"/>
              </w:rPr>
            </w:pPr>
          </w:p>
        </w:tc>
        <w:tc>
          <w:tcPr>
            <w:tcW w:w="3937" w:type="dxa"/>
          </w:tcPr>
          <w:p w:rsidR="009D051D" w:rsidRDefault="009D051D" w:rsidP="00F0123B">
            <w:pPr>
              <w:tabs>
                <w:tab w:val="left" w:pos="900"/>
                <w:tab w:val="left" w:pos="1418"/>
              </w:tabs>
              <w:spacing w:line="256" w:lineRule="auto"/>
              <w:jc w:val="center"/>
              <w:rPr>
                <w:rFonts w:eastAsia="Times New Roman" w:cs="Times New Roman"/>
                <w:szCs w:val="24"/>
              </w:rPr>
            </w:pPr>
          </w:p>
        </w:tc>
      </w:tr>
      <w:tr w:rsidR="009D051D" w:rsidTr="00F0123B">
        <w:trPr>
          <w:jc w:val="center"/>
        </w:trPr>
        <w:tc>
          <w:tcPr>
            <w:tcW w:w="4783" w:type="dxa"/>
            <w:gridSpan w:val="2"/>
          </w:tcPr>
          <w:p w:rsidR="009D051D" w:rsidRDefault="009D051D" w:rsidP="00F0123B">
            <w:pPr>
              <w:tabs>
                <w:tab w:val="left" w:pos="900"/>
                <w:tab w:val="left" w:pos="1418"/>
              </w:tabs>
              <w:spacing w:line="256" w:lineRule="auto"/>
              <w:jc w:val="center"/>
              <w:rPr>
                <w:rFonts w:eastAsia="Times New Roman" w:cs="Times New Roman"/>
                <w:szCs w:val="24"/>
              </w:rPr>
            </w:pPr>
          </w:p>
        </w:tc>
        <w:tc>
          <w:tcPr>
            <w:tcW w:w="3937" w:type="dxa"/>
            <w:hideMark/>
          </w:tcPr>
          <w:p w:rsidR="009D051D" w:rsidRDefault="009D051D" w:rsidP="00F0123B">
            <w:pPr>
              <w:tabs>
                <w:tab w:val="left" w:pos="0"/>
                <w:tab w:val="left" w:pos="1418"/>
              </w:tabs>
              <w:spacing w:line="256" w:lineRule="auto"/>
              <w:jc w:val="center"/>
              <w:rPr>
                <w:rFonts w:eastAsia="Times New Roman" w:cs="Times New Roman"/>
                <w:szCs w:val="24"/>
                <w:lang/>
              </w:rPr>
            </w:pPr>
            <w:r>
              <w:rPr>
                <w:lang/>
              </w:rPr>
              <w:t>Ана Брнабић</w:t>
            </w:r>
          </w:p>
        </w:tc>
      </w:tr>
      <w:tr w:rsidR="0093621F" w:rsidTr="00F56FD2">
        <w:trPr>
          <w:jc w:val="center"/>
        </w:trPr>
        <w:tc>
          <w:tcPr>
            <w:tcW w:w="4360" w:type="dxa"/>
          </w:tcPr>
          <w:p w:rsidR="0093621F" w:rsidRDefault="0093621F" w:rsidP="005B20FA">
            <w:pPr>
              <w:spacing w:after="160" w:line="259" w:lineRule="auto"/>
              <w:jc w:val="left"/>
              <w:rPr>
                <w:rFonts w:eastAsia="Times New Roman" w:cs="Times New Roman"/>
                <w:szCs w:val="24"/>
              </w:rPr>
            </w:pPr>
          </w:p>
        </w:tc>
        <w:tc>
          <w:tcPr>
            <w:tcW w:w="4360" w:type="dxa"/>
            <w:gridSpan w:val="2"/>
            <w:hideMark/>
          </w:tcPr>
          <w:p w:rsidR="0093621F" w:rsidRDefault="0093621F" w:rsidP="00F56FD2">
            <w:pPr>
              <w:tabs>
                <w:tab w:val="left" w:pos="0"/>
                <w:tab w:val="left" w:pos="1418"/>
              </w:tabs>
              <w:jc w:val="center"/>
              <w:rPr>
                <w:rFonts w:eastAsia="Times New Roman" w:cs="Times New Roman"/>
                <w:szCs w:val="24"/>
                <w:lang/>
              </w:rPr>
            </w:pPr>
          </w:p>
        </w:tc>
      </w:tr>
    </w:tbl>
    <w:p w:rsidR="005162C6" w:rsidRDefault="005162C6" w:rsidP="00680BA8">
      <w:pPr>
        <w:jc w:val="right"/>
        <w:rPr>
          <w:szCs w:val="24"/>
        </w:rPr>
      </w:pPr>
    </w:p>
    <w:sectPr w:rsidR="005162C6" w:rsidSect="001C6A11">
      <w:headerReference w:type="default" r:id="rId8"/>
      <w:headerReference w:type="first" r:id="rId9"/>
      <w:pgSz w:w="12240" w:h="15840" w:code="1"/>
      <w:pgMar w:top="709" w:right="1440" w:bottom="567"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D9" w:rsidRDefault="007F08D9">
      <w:r>
        <w:separator/>
      </w:r>
    </w:p>
  </w:endnote>
  <w:endnote w:type="continuationSeparator" w:id="0">
    <w:p w:rsidR="007F08D9" w:rsidRDefault="007F08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D9" w:rsidRDefault="007F08D9">
      <w:r>
        <w:separator/>
      </w:r>
    </w:p>
  </w:footnote>
  <w:footnote w:type="continuationSeparator" w:id="0">
    <w:p w:rsidR="007F08D9" w:rsidRDefault="007F08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3BD" w:rsidRDefault="004D03BD">
    <w:pPr>
      <w:pStyle w:val="Header"/>
      <w:jc w:val="right"/>
    </w:pPr>
  </w:p>
  <w:p w:rsidR="004D03BD" w:rsidRDefault="004D03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3BD" w:rsidRDefault="004D03BD">
    <w:pPr>
      <w:pStyle w:val="Header"/>
      <w:jc w:val="right"/>
    </w:pPr>
  </w:p>
  <w:p w:rsidR="004D03BD" w:rsidRDefault="004D03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1249"/>
    <w:multiLevelType w:val="hybridMultilevel"/>
    <w:tmpl w:val="DD465C84"/>
    <w:lvl w:ilvl="0" w:tplc="BF54B52E">
      <w:start w:val="1"/>
      <w:numFmt w:val="decimal"/>
      <w:lvlText w:val="%1."/>
      <w:lvlJc w:val="left"/>
      <w:pPr>
        <w:ind w:left="786" w:hanging="360"/>
      </w:pPr>
      <w:rPr>
        <w:rFonts w:ascii="Times New Roman" w:eastAsia="Times New Roman" w:hAnsi="Times New Roman" w:cs="Times New Roman"/>
        <w:sz w:val="24"/>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51069C"/>
    <w:rsid w:val="00011A74"/>
    <w:rsid w:val="00012ED6"/>
    <w:rsid w:val="00012EFD"/>
    <w:rsid w:val="00037048"/>
    <w:rsid w:val="000447E7"/>
    <w:rsid w:val="00044FCE"/>
    <w:rsid w:val="00055B84"/>
    <w:rsid w:val="000573EF"/>
    <w:rsid w:val="00081A7F"/>
    <w:rsid w:val="000820DB"/>
    <w:rsid w:val="00091116"/>
    <w:rsid w:val="000C4FBE"/>
    <w:rsid w:val="000D0131"/>
    <w:rsid w:val="000E295B"/>
    <w:rsid w:val="000E45AD"/>
    <w:rsid w:val="000E46F3"/>
    <w:rsid w:val="001112F8"/>
    <w:rsid w:val="001244FE"/>
    <w:rsid w:val="001409AE"/>
    <w:rsid w:val="0014154A"/>
    <w:rsid w:val="00173E48"/>
    <w:rsid w:val="0017674A"/>
    <w:rsid w:val="00186FF8"/>
    <w:rsid w:val="001C6A11"/>
    <w:rsid w:val="001E1101"/>
    <w:rsid w:val="001E37F9"/>
    <w:rsid w:val="001F2923"/>
    <w:rsid w:val="00230D6F"/>
    <w:rsid w:val="002312F0"/>
    <w:rsid w:val="002330AA"/>
    <w:rsid w:val="00244E48"/>
    <w:rsid w:val="00247EE4"/>
    <w:rsid w:val="0029081C"/>
    <w:rsid w:val="002972BF"/>
    <w:rsid w:val="002E5678"/>
    <w:rsid w:val="002E66AF"/>
    <w:rsid w:val="003239B9"/>
    <w:rsid w:val="00342E65"/>
    <w:rsid w:val="00344E0A"/>
    <w:rsid w:val="00347B3B"/>
    <w:rsid w:val="00353E22"/>
    <w:rsid w:val="00366E88"/>
    <w:rsid w:val="00383A5D"/>
    <w:rsid w:val="003A2CCD"/>
    <w:rsid w:val="003C04B3"/>
    <w:rsid w:val="003D2987"/>
    <w:rsid w:val="003E2B5B"/>
    <w:rsid w:val="003E7BD5"/>
    <w:rsid w:val="003F096A"/>
    <w:rsid w:val="004021A5"/>
    <w:rsid w:val="00410F5C"/>
    <w:rsid w:val="00434E31"/>
    <w:rsid w:val="004578DF"/>
    <w:rsid w:val="00460103"/>
    <w:rsid w:val="00461271"/>
    <w:rsid w:val="0049760E"/>
    <w:rsid w:val="004C0CC1"/>
    <w:rsid w:val="004D03BD"/>
    <w:rsid w:val="004D5357"/>
    <w:rsid w:val="004E23B9"/>
    <w:rsid w:val="0051069C"/>
    <w:rsid w:val="005134CA"/>
    <w:rsid w:val="005162C6"/>
    <w:rsid w:val="0054091D"/>
    <w:rsid w:val="00541AF7"/>
    <w:rsid w:val="00542F8E"/>
    <w:rsid w:val="00545F09"/>
    <w:rsid w:val="0054732D"/>
    <w:rsid w:val="005B20FA"/>
    <w:rsid w:val="005B44E7"/>
    <w:rsid w:val="005D5CFC"/>
    <w:rsid w:val="005E5019"/>
    <w:rsid w:val="005F409D"/>
    <w:rsid w:val="005F6527"/>
    <w:rsid w:val="00602096"/>
    <w:rsid w:val="006055BA"/>
    <w:rsid w:val="00614025"/>
    <w:rsid w:val="00647EA8"/>
    <w:rsid w:val="00652666"/>
    <w:rsid w:val="00654A11"/>
    <w:rsid w:val="006551C6"/>
    <w:rsid w:val="0065766C"/>
    <w:rsid w:val="0066723D"/>
    <w:rsid w:val="00680BA8"/>
    <w:rsid w:val="00683E1C"/>
    <w:rsid w:val="006B5495"/>
    <w:rsid w:val="006B63F8"/>
    <w:rsid w:val="006D6E26"/>
    <w:rsid w:val="006E5990"/>
    <w:rsid w:val="0070618D"/>
    <w:rsid w:val="00711E49"/>
    <w:rsid w:val="00712189"/>
    <w:rsid w:val="00732C3E"/>
    <w:rsid w:val="007439DC"/>
    <w:rsid w:val="0074755C"/>
    <w:rsid w:val="007565C7"/>
    <w:rsid w:val="00760B28"/>
    <w:rsid w:val="00762548"/>
    <w:rsid w:val="007637A1"/>
    <w:rsid w:val="007656DA"/>
    <w:rsid w:val="00780A69"/>
    <w:rsid w:val="007811EB"/>
    <w:rsid w:val="007816E4"/>
    <w:rsid w:val="00785BA0"/>
    <w:rsid w:val="007A03B2"/>
    <w:rsid w:val="007B313D"/>
    <w:rsid w:val="007B42FF"/>
    <w:rsid w:val="007C303A"/>
    <w:rsid w:val="007C313E"/>
    <w:rsid w:val="007D4523"/>
    <w:rsid w:val="007D57AB"/>
    <w:rsid w:val="007E3CF7"/>
    <w:rsid w:val="007E4A00"/>
    <w:rsid w:val="007E6C43"/>
    <w:rsid w:val="007F08D9"/>
    <w:rsid w:val="00825C18"/>
    <w:rsid w:val="008434B8"/>
    <w:rsid w:val="00850945"/>
    <w:rsid w:val="00863733"/>
    <w:rsid w:val="00866CEB"/>
    <w:rsid w:val="00876B2E"/>
    <w:rsid w:val="00886F2A"/>
    <w:rsid w:val="008959B8"/>
    <w:rsid w:val="008A2C26"/>
    <w:rsid w:val="008D4F98"/>
    <w:rsid w:val="009145EE"/>
    <w:rsid w:val="00933FE5"/>
    <w:rsid w:val="00934D52"/>
    <w:rsid w:val="0093621F"/>
    <w:rsid w:val="009374CB"/>
    <w:rsid w:val="009424C7"/>
    <w:rsid w:val="00947B2B"/>
    <w:rsid w:val="0095298A"/>
    <w:rsid w:val="0096182C"/>
    <w:rsid w:val="00966DBC"/>
    <w:rsid w:val="00975C12"/>
    <w:rsid w:val="00977288"/>
    <w:rsid w:val="00980CE6"/>
    <w:rsid w:val="00986FF1"/>
    <w:rsid w:val="0099372A"/>
    <w:rsid w:val="009A6C4F"/>
    <w:rsid w:val="009A7F82"/>
    <w:rsid w:val="009A7FFC"/>
    <w:rsid w:val="009C181D"/>
    <w:rsid w:val="009D051D"/>
    <w:rsid w:val="009D7482"/>
    <w:rsid w:val="009E1424"/>
    <w:rsid w:val="009E386B"/>
    <w:rsid w:val="009E6614"/>
    <w:rsid w:val="009E6CAE"/>
    <w:rsid w:val="00A0719D"/>
    <w:rsid w:val="00A07617"/>
    <w:rsid w:val="00A149E4"/>
    <w:rsid w:val="00A20B70"/>
    <w:rsid w:val="00A20FF1"/>
    <w:rsid w:val="00A26881"/>
    <w:rsid w:val="00A273D4"/>
    <w:rsid w:val="00A2758D"/>
    <w:rsid w:val="00A35775"/>
    <w:rsid w:val="00A41237"/>
    <w:rsid w:val="00A60047"/>
    <w:rsid w:val="00A6564E"/>
    <w:rsid w:val="00A77A3E"/>
    <w:rsid w:val="00A807EA"/>
    <w:rsid w:val="00AA1478"/>
    <w:rsid w:val="00AA1489"/>
    <w:rsid w:val="00AB1D84"/>
    <w:rsid w:val="00AC1167"/>
    <w:rsid w:val="00AC3170"/>
    <w:rsid w:val="00AC79CA"/>
    <w:rsid w:val="00AD7B55"/>
    <w:rsid w:val="00AE3B52"/>
    <w:rsid w:val="00B01CD8"/>
    <w:rsid w:val="00B075C8"/>
    <w:rsid w:val="00B079EC"/>
    <w:rsid w:val="00B32D74"/>
    <w:rsid w:val="00B42FDD"/>
    <w:rsid w:val="00B465AE"/>
    <w:rsid w:val="00B53E3F"/>
    <w:rsid w:val="00B66C3D"/>
    <w:rsid w:val="00B7031D"/>
    <w:rsid w:val="00B870B0"/>
    <w:rsid w:val="00B922D3"/>
    <w:rsid w:val="00C00EA5"/>
    <w:rsid w:val="00C01FBF"/>
    <w:rsid w:val="00C02477"/>
    <w:rsid w:val="00C045E7"/>
    <w:rsid w:val="00C074AC"/>
    <w:rsid w:val="00C13C86"/>
    <w:rsid w:val="00C14F05"/>
    <w:rsid w:val="00C203B4"/>
    <w:rsid w:val="00C21CBE"/>
    <w:rsid w:val="00C37B85"/>
    <w:rsid w:val="00C4501C"/>
    <w:rsid w:val="00C51DD6"/>
    <w:rsid w:val="00C626EE"/>
    <w:rsid w:val="00C63129"/>
    <w:rsid w:val="00C84C5F"/>
    <w:rsid w:val="00C94F7A"/>
    <w:rsid w:val="00CA76CB"/>
    <w:rsid w:val="00CB262A"/>
    <w:rsid w:val="00CD489C"/>
    <w:rsid w:val="00CF4237"/>
    <w:rsid w:val="00D01ABB"/>
    <w:rsid w:val="00D25382"/>
    <w:rsid w:val="00D43A5D"/>
    <w:rsid w:val="00D70BC8"/>
    <w:rsid w:val="00D91FCC"/>
    <w:rsid w:val="00D9536D"/>
    <w:rsid w:val="00DC5C46"/>
    <w:rsid w:val="00DD7726"/>
    <w:rsid w:val="00DF557C"/>
    <w:rsid w:val="00E13B26"/>
    <w:rsid w:val="00E15DC8"/>
    <w:rsid w:val="00E22690"/>
    <w:rsid w:val="00E30964"/>
    <w:rsid w:val="00E37669"/>
    <w:rsid w:val="00E5119C"/>
    <w:rsid w:val="00E5124F"/>
    <w:rsid w:val="00EA495D"/>
    <w:rsid w:val="00EA56A8"/>
    <w:rsid w:val="00EA7309"/>
    <w:rsid w:val="00EB282C"/>
    <w:rsid w:val="00EB2C70"/>
    <w:rsid w:val="00ED2F47"/>
    <w:rsid w:val="00EE2AB2"/>
    <w:rsid w:val="00EF7D88"/>
    <w:rsid w:val="00F37596"/>
    <w:rsid w:val="00F5004A"/>
    <w:rsid w:val="00F86723"/>
    <w:rsid w:val="00F86890"/>
    <w:rsid w:val="00FA2E6A"/>
    <w:rsid w:val="00FC4DF6"/>
    <w:rsid w:val="00FD38F1"/>
    <w:rsid w:val="00FD6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0FA"/>
    <w:pPr>
      <w:spacing w:after="0" w:line="240" w:lineRule="auto"/>
      <w:jc w:val="both"/>
    </w:pPr>
    <w:rPr>
      <w:sz w:val="24"/>
    </w:rPr>
  </w:style>
  <w:style w:type="paragraph" w:styleId="Heading1">
    <w:name w:val="heading 1"/>
    <w:basedOn w:val="Normal"/>
    <w:next w:val="Normal"/>
    <w:link w:val="Heading1Char"/>
    <w:qFormat/>
    <w:rsid w:val="00D43A5D"/>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3A5D"/>
    <w:rPr>
      <w:rFonts w:ascii="TimesC DzComm" w:eastAsia="Times New Roman" w:hAnsi="TimesC DzComm" w:cs="Times New Roman"/>
      <w:b/>
      <w:szCs w:val="20"/>
    </w:rPr>
  </w:style>
  <w:style w:type="paragraph" w:styleId="BodyText2">
    <w:name w:val="Body Text 2"/>
    <w:basedOn w:val="Normal"/>
    <w:link w:val="BodyText2Char"/>
    <w:uiPriority w:val="99"/>
    <w:unhideWhenUsed/>
    <w:rsid w:val="00D43A5D"/>
    <w:pPr>
      <w:spacing w:after="120" w:line="480" w:lineRule="auto"/>
    </w:pPr>
  </w:style>
  <w:style w:type="character" w:customStyle="1" w:styleId="BodyText2Char">
    <w:name w:val="Body Text 2 Char"/>
    <w:basedOn w:val="DefaultParagraphFont"/>
    <w:link w:val="BodyText2"/>
    <w:uiPriority w:val="99"/>
    <w:rsid w:val="00D43A5D"/>
    <w:rPr>
      <w:sz w:val="24"/>
    </w:rPr>
  </w:style>
  <w:style w:type="paragraph" w:styleId="BodyText">
    <w:name w:val="Body Text"/>
    <w:basedOn w:val="Normal"/>
    <w:link w:val="BodyTextChar"/>
    <w:uiPriority w:val="99"/>
    <w:unhideWhenUsed/>
    <w:rsid w:val="00D43A5D"/>
    <w:pPr>
      <w:spacing w:after="120"/>
    </w:pPr>
  </w:style>
  <w:style w:type="character" w:customStyle="1" w:styleId="BodyTextChar">
    <w:name w:val="Body Text Char"/>
    <w:basedOn w:val="DefaultParagraphFont"/>
    <w:link w:val="BodyText"/>
    <w:uiPriority w:val="99"/>
    <w:rsid w:val="00D43A5D"/>
    <w:rPr>
      <w:sz w:val="24"/>
    </w:rPr>
  </w:style>
  <w:style w:type="paragraph" w:styleId="BalloonText">
    <w:name w:val="Balloon Text"/>
    <w:basedOn w:val="Normal"/>
    <w:link w:val="BalloonTextChar"/>
    <w:uiPriority w:val="99"/>
    <w:semiHidden/>
    <w:unhideWhenUsed/>
    <w:rsid w:val="00D43A5D"/>
    <w:rPr>
      <w:rFonts w:ascii="Tahoma" w:hAnsi="Tahoma" w:cs="Tahoma"/>
      <w:sz w:val="16"/>
      <w:szCs w:val="16"/>
    </w:rPr>
  </w:style>
  <w:style w:type="character" w:customStyle="1" w:styleId="BalloonTextChar">
    <w:name w:val="Balloon Text Char"/>
    <w:basedOn w:val="DefaultParagraphFont"/>
    <w:link w:val="BalloonText"/>
    <w:uiPriority w:val="99"/>
    <w:semiHidden/>
    <w:rsid w:val="00D43A5D"/>
    <w:rPr>
      <w:rFonts w:ascii="Tahoma" w:hAnsi="Tahoma" w:cs="Tahoma"/>
      <w:sz w:val="16"/>
      <w:szCs w:val="16"/>
    </w:rPr>
  </w:style>
  <w:style w:type="paragraph" w:styleId="BlockText">
    <w:name w:val="Block Text"/>
    <w:basedOn w:val="Normal"/>
    <w:semiHidden/>
    <w:unhideWhenUsed/>
    <w:rsid w:val="00D43A5D"/>
    <w:pPr>
      <w:ind w:left="1418" w:right="-1759"/>
      <w:jc w:val="left"/>
    </w:pPr>
    <w:rPr>
      <w:rFonts w:eastAsia="Times New Roman" w:cs="Times New Roman"/>
      <w:szCs w:val="20"/>
      <w:lang w:val="sr-Latn-CS"/>
    </w:rPr>
  </w:style>
  <w:style w:type="character" w:customStyle="1" w:styleId="rvts3">
    <w:name w:val="rvts3"/>
    <w:basedOn w:val="DefaultParagraphFont"/>
    <w:rsid w:val="00D43A5D"/>
    <w:rPr>
      <w:b w:val="0"/>
      <w:bCs w:val="0"/>
      <w:color w:val="000000"/>
      <w:sz w:val="20"/>
      <w:szCs w:val="20"/>
    </w:rPr>
  </w:style>
  <w:style w:type="paragraph" w:styleId="Header">
    <w:name w:val="header"/>
    <w:basedOn w:val="Normal"/>
    <w:link w:val="HeaderChar"/>
    <w:uiPriority w:val="99"/>
    <w:unhideWhenUsed/>
    <w:rsid w:val="00D43A5D"/>
    <w:pPr>
      <w:tabs>
        <w:tab w:val="center" w:pos="4680"/>
        <w:tab w:val="right" w:pos="9360"/>
      </w:tabs>
    </w:pPr>
  </w:style>
  <w:style w:type="character" w:customStyle="1" w:styleId="HeaderChar">
    <w:name w:val="Header Char"/>
    <w:basedOn w:val="DefaultParagraphFont"/>
    <w:link w:val="Header"/>
    <w:uiPriority w:val="99"/>
    <w:rsid w:val="00D43A5D"/>
    <w:rPr>
      <w:sz w:val="24"/>
    </w:rPr>
  </w:style>
  <w:style w:type="paragraph" w:styleId="ListParagraph">
    <w:name w:val="List Paragraph"/>
    <w:basedOn w:val="Normal"/>
    <w:uiPriority w:val="34"/>
    <w:qFormat/>
    <w:rsid w:val="00D43A5D"/>
    <w:pPr>
      <w:ind w:left="720"/>
      <w:contextualSpacing/>
    </w:pPr>
  </w:style>
  <w:style w:type="character" w:customStyle="1" w:styleId="apple-style-span">
    <w:name w:val="apple-style-span"/>
    <w:basedOn w:val="DefaultParagraphFont"/>
    <w:rsid w:val="00D43A5D"/>
  </w:style>
  <w:style w:type="character" w:customStyle="1" w:styleId="StyleTimesNewRomanChar">
    <w:name w:val="Style Times New Roman Char"/>
    <w:link w:val="StyleTimesNewRoman"/>
    <w:locked/>
    <w:rsid w:val="00D43A5D"/>
    <w:rPr>
      <w:szCs w:val="24"/>
      <w:lang w:val="sr-Cyrl-CS"/>
    </w:rPr>
  </w:style>
  <w:style w:type="paragraph" w:customStyle="1" w:styleId="StyleTimesNewRoman">
    <w:name w:val="Style Times New Roman"/>
    <w:basedOn w:val="Normal"/>
    <w:link w:val="StyleTimesNewRomanChar"/>
    <w:rsid w:val="00D43A5D"/>
    <w:pPr>
      <w:tabs>
        <w:tab w:val="left" w:pos="1440"/>
      </w:tabs>
      <w:jc w:val="right"/>
    </w:pPr>
    <w:rPr>
      <w:sz w:val="22"/>
      <w:szCs w:val="24"/>
      <w:lang w:val="sr-Cyrl-CS"/>
    </w:rPr>
  </w:style>
  <w:style w:type="table" w:styleId="TableGrid">
    <w:name w:val="Table Grid"/>
    <w:basedOn w:val="TableNormal"/>
    <w:uiPriority w:val="59"/>
    <w:rsid w:val="00E5124F"/>
    <w:pPr>
      <w:spacing w:after="0"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AC79CA"/>
    <w:pPr>
      <w:spacing w:before="100" w:beforeAutospacing="1" w:after="100" w:afterAutospacing="1"/>
      <w:jc w:val="left"/>
    </w:pPr>
    <w:rPr>
      <w:rFonts w:eastAsia="Times New Roman" w:cs="Times New Roman"/>
      <w:szCs w:val="24"/>
    </w:rPr>
  </w:style>
  <w:style w:type="paragraph" w:customStyle="1" w:styleId="Normal1">
    <w:name w:val="Normal1"/>
    <w:basedOn w:val="Normal"/>
    <w:rsid w:val="00AC79CA"/>
    <w:pPr>
      <w:spacing w:before="100" w:beforeAutospacing="1" w:after="100" w:afterAutospacing="1"/>
      <w:jc w:val="left"/>
    </w:pPr>
    <w:rPr>
      <w:rFonts w:ascii="Arial" w:eastAsia="Times New Roman" w:hAnsi="Arial" w:cs="Arial"/>
      <w:sz w:val="22"/>
    </w:rPr>
  </w:style>
</w:styles>
</file>

<file path=word/webSettings.xml><?xml version="1.0" encoding="utf-8"?>
<w:webSettings xmlns:r="http://schemas.openxmlformats.org/officeDocument/2006/relationships" xmlns:w="http://schemas.openxmlformats.org/wordprocessingml/2006/main">
  <w:divs>
    <w:div w:id="10377251">
      <w:bodyDiv w:val="1"/>
      <w:marLeft w:val="0"/>
      <w:marRight w:val="0"/>
      <w:marTop w:val="0"/>
      <w:marBottom w:val="0"/>
      <w:divBdr>
        <w:top w:val="none" w:sz="0" w:space="0" w:color="auto"/>
        <w:left w:val="none" w:sz="0" w:space="0" w:color="auto"/>
        <w:bottom w:val="none" w:sz="0" w:space="0" w:color="auto"/>
        <w:right w:val="none" w:sz="0" w:space="0" w:color="auto"/>
      </w:divBdr>
    </w:div>
    <w:div w:id="12732035">
      <w:bodyDiv w:val="1"/>
      <w:marLeft w:val="0"/>
      <w:marRight w:val="0"/>
      <w:marTop w:val="0"/>
      <w:marBottom w:val="0"/>
      <w:divBdr>
        <w:top w:val="none" w:sz="0" w:space="0" w:color="auto"/>
        <w:left w:val="none" w:sz="0" w:space="0" w:color="auto"/>
        <w:bottom w:val="none" w:sz="0" w:space="0" w:color="auto"/>
        <w:right w:val="none" w:sz="0" w:space="0" w:color="auto"/>
      </w:divBdr>
    </w:div>
    <w:div w:id="39088140">
      <w:bodyDiv w:val="1"/>
      <w:marLeft w:val="0"/>
      <w:marRight w:val="0"/>
      <w:marTop w:val="0"/>
      <w:marBottom w:val="0"/>
      <w:divBdr>
        <w:top w:val="none" w:sz="0" w:space="0" w:color="auto"/>
        <w:left w:val="none" w:sz="0" w:space="0" w:color="auto"/>
        <w:bottom w:val="none" w:sz="0" w:space="0" w:color="auto"/>
        <w:right w:val="none" w:sz="0" w:space="0" w:color="auto"/>
      </w:divBdr>
    </w:div>
    <w:div w:id="43333154">
      <w:bodyDiv w:val="1"/>
      <w:marLeft w:val="0"/>
      <w:marRight w:val="0"/>
      <w:marTop w:val="0"/>
      <w:marBottom w:val="0"/>
      <w:divBdr>
        <w:top w:val="none" w:sz="0" w:space="0" w:color="auto"/>
        <w:left w:val="none" w:sz="0" w:space="0" w:color="auto"/>
        <w:bottom w:val="none" w:sz="0" w:space="0" w:color="auto"/>
        <w:right w:val="none" w:sz="0" w:space="0" w:color="auto"/>
      </w:divBdr>
    </w:div>
    <w:div w:id="92896540">
      <w:bodyDiv w:val="1"/>
      <w:marLeft w:val="0"/>
      <w:marRight w:val="0"/>
      <w:marTop w:val="0"/>
      <w:marBottom w:val="0"/>
      <w:divBdr>
        <w:top w:val="none" w:sz="0" w:space="0" w:color="auto"/>
        <w:left w:val="none" w:sz="0" w:space="0" w:color="auto"/>
        <w:bottom w:val="none" w:sz="0" w:space="0" w:color="auto"/>
        <w:right w:val="none" w:sz="0" w:space="0" w:color="auto"/>
      </w:divBdr>
    </w:div>
    <w:div w:id="107820425">
      <w:bodyDiv w:val="1"/>
      <w:marLeft w:val="0"/>
      <w:marRight w:val="0"/>
      <w:marTop w:val="0"/>
      <w:marBottom w:val="0"/>
      <w:divBdr>
        <w:top w:val="none" w:sz="0" w:space="0" w:color="auto"/>
        <w:left w:val="none" w:sz="0" w:space="0" w:color="auto"/>
        <w:bottom w:val="none" w:sz="0" w:space="0" w:color="auto"/>
        <w:right w:val="none" w:sz="0" w:space="0" w:color="auto"/>
      </w:divBdr>
    </w:div>
    <w:div w:id="134184189">
      <w:bodyDiv w:val="1"/>
      <w:marLeft w:val="0"/>
      <w:marRight w:val="0"/>
      <w:marTop w:val="0"/>
      <w:marBottom w:val="0"/>
      <w:divBdr>
        <w:top w:val="none" w:sz="0" w:space="0" w:color="auto"/>
        <w:left w:val="none" w:sz="0" w:space="0" w:color="auto"/>
        <w:bottom w:val="none" w:sz="0" w:space="0" w:color="auto"/>
        <w:right w:val="none" w:sz="0" w:space="0" w:color="auto"/>
      </w:divBdr>
    </w:div>
    <w:div w:id="145755107">
      <w:bodyDiv w:val="1"/>
      <w:marLeft w:val="0"/>
      <w:marRight w:val="0"/>
      <w:marTop w:val="0"/>
      <w:marBottom w:val="0"/>
      <w:divBdr>
        <w:top w:val="none" w:sz="0" w:space="0" w:color="auto"/>
        <w:left w:val="none" w:sz="0" w:space="0" w:color="auto"/>
        <w:bottom w:val="none" w:sz="0" w:space="0" w:color="auto"/>
        <w:right w:val="none" w:sz="0" w:space="0" w:color="auto"/>
      </w:divBdr>
    </w:div>
    <w:div w:id="155922982">
      <w:bodyDiv w:val="1"/>
      <w:marLeft w:val="0"/>
      <w:marRight w:val="0"/>
      <w:marTop w:val="0"/>
      <w:marBottom w:val="0"/>
      <w:divBdr>
        <w:top w:val="none" w:sz="0" w:space="0" w:color="auto"/>
        <w:left w:val="none" w:sz="0" w:space="0" w:color="auto"/>
        <w:bottom w:val="none" w:sz="0" w:space="0" w:color="auto"/>
        <w:right w:val="none" w:sz="0" w:space="0" w:color="auto"/>
      </w:divBdr>
    </w:div>
    <w:div w:id="216399954">
      <w:bodyDiv w:val="1"/>
      <w:marLeft w:val="0"/>
      <w:marRight w:val="0"/>
      <w:marTop w:val="0"/>
      <w:marBottom w:val="0"/>
      <w:divBdr>
        <w:top w:val="none" w:sz="0" w:space="0" w:color="auto"/>
        <w:left w:val="none" w:sz="0" w:space="0" w:color="auto"/>
        <w:bottom w:val="none" w:sz="0" w:space="0" w:color="auto"/>
        <w:right w:val="none" w:sz="0" w:space="0" w:color="auto"/>
      </w:divBdr>
    </w:div>
    <w:div w:id="223370880">
      <w:bodyDiv w:val="1"/>
      <w:marLeft w:val="0"/>
      <w:marRight w:val="0"/>
      <w:marTop w:val="0"/>
      <w:marBottom w:val="0"/>
      <w:divBdr>
        <w:top w:val="none" w:sz="0" w:space="0" w:color="auto"/>
        <w:left w:val="none" w:sz="0" w:space="0" w:color="auto"/>
        <w:bottom w:val="none" w:sz="0" w:space="0" w:color="auto"/>
        <w:right w:val="none" w:sz="0" w:space="0" w:color="auto"/>
      </w:divBdr>
    </w:div>
    <w:div w:id="236986987">
      <w:bodyDiv w:val="1"/>
      <w:marLeft w:val="0"/>
      <w:marRight w:val="0"/>
      <w:marTop w:val="0"/>
      <w:marBottom w:val="0"/>
      <w:divBdr>
        <w:top w:val="none" w:sz="0" w:space="0" w:color="auto"/>
        <w:left w:val="none" w:sz="0" w:space="0" w:color="auto"/>
        <w:bottom w:val="none" w:sz="0" w:space="0" w:color="auto"/>
        <w:right w:val="none" w:sz="0" w:space="0" w:color="auto"/>
      </w:divBdr>
    </w:div>
    <w:div w:id="250044526">
      <w:bodyDiv w:val="1"/>
      <w:marLeft w:val="0"/>
      <w:marRight w:val="0"/>
      <w:marTop w:val="0"/>
      <w:marBottom w:val="0"/>
      <w:divBdr>
        <w:top w:val="none" w:sz="0" w:space="0" w:color="auto"/>
        <w:left w:val="none" w:sz="0" w:space="0" w:color="auto"/>
        <w:bottom w:val="none" w:sz="0" w:space="0" w:color="auto"/>
        <w:right w:val="none" w:sz="0" w:space="0" w:color="auto"/>
      </w:divBdr>
    </w:div>
    <w:div w:id="276839063">
      <w:bodyDiv w:val="1"/>
      <w:marLeft w:val="0"/>
      <w:marRight w:val="0"/>
      <w:marTop w:val="0"/>
      <w:marBottom w:val="0"/>
      <w:divBdr>
        <w:top w:val="none" w:sz="0" w:space="0" w:color="auto"/>
        <w:left w:val="none" w:sz="0" w:space="0" w:color="auto"/>
        <w:bottom w:val="none" w:sz="0" w:space="0" w:color="auto"/>
        <w:right w:val="none" w:sz="0" w:space="0" w:color="auto"/>
      </w:divBdr>
    </w:div>
    <w:div w:id="282033355">
      <w:bodyDiv w:val="1"/>
      <w:marLeft w:val="0"/>
      <w:marRight w:val="0"/>
      <w:marTop w:val="0"/>
      <w:marBottom w:val="0"/>
      <w:divBdr>
        <w:top w:val="none" w:sz="0" w:space="0" w:color="auto"/>
        <w:left w:val="none" w:sz="0" w:space="0" w:color="auto"/>
        <w:bottom w:val="none" w:sz="0" w:space="0" w:color="auto"/>
        <w:right w:val="none" w:sz="0" w:space="0" w:color="auto"/>
      </w:divBdr>
    </w:div>
    <w:div w:id="289359111">
      <w:bodyDiv w:val="1"/>
      <w:marLeft w:val="0"/>
      <w:marRight w:val="0"/>
      <w:marTop w:val="0"/>
      <w:marBottom w:val="0"/>
      <w:divBdr>
        <w:top w:val="none" w:sz="0" w:space="0" w:color="auto"/>
        <w:left w:val="none" w:sz="0" w:space="0" w:color="auto"/>
        <w:bottom w:val="none" w:sz="0" w:space="0" w:color="auto"/>
        <w:right w:val="none" w:sz="0" w:space="0" w:color="auto"/>
      </w:divBdr>
    </w:div>
    <w:div w:id="292905350">
      <w:bodyDiv w:val="1"/>
      <w:marLeft w:val="0"/>
      <w:marRight w:val="0"/>
      <w:marTop w:val="0"/>
      <w:marBottom w:val="0"/>
      <w:divBdr>
        <w:top w:val="none" w:sz="0" w:space="0" w:color="auto"/>
        <w:left w:val="none" w:sz="0" w:space="0" w:color="auto"/>
        <w:bottom w:val="none" w:sz="0" w:space="0" w:color="auto"/>
        <w:right w:val="none" w:sz="0" w:space="0" w:color="auto"/>
      </w:divBdr>
    </w:div>
    <w:div w:id="370571554">
      <w:bodyDiv w:val="1"/>
      <w:marLeft w:val="0"/>
      <w:marRight w:val="0"/>
      <w:marTop w:val="0"/>
      <w:marBottom w:val="0"/>
      <w:divBdr>
        <w:top w:val="none" w:sz="0" w:space="0" w:color="auto"/>
        <w:left w:val="none" w:sz="0" w:space="0" w:color="auto"/>
        <w:bottom w:val="none" w:sz="0" w:space="0" w:color="auto"/>
        <w:right w:val="none" w:sz="0" w:space="0" w:color="auto"/>
      </w:divBdr>
    </w:div>
    <w:div w:id="373887618">
      <w:bodyDiv w:val="1"/>
      <w:marLeft w:val="0"/>
      <w:marRight w:val="0"/>
      <w:marTop w:val="0"/>
      <w:marBottom w:val="0"/>
      <w:divBdr>
        <w:top w:val="none" w:sz="0" w:space="0" w:color="auto"/>
        <w:left w:val="none" w:sz="0" w:space="0" w:color="auto"/>
        <w:bottom w:val="none" w:sz="0" w:space="0" w:color="auto"/>
        <w:right w:val="none" w:sz="0" w:space="0" w:color="auto"/>
      </w:divBdr>
    </w:div>
    <w:div w:id="411203319">
      <w:bodyDiv w:val="1"/>
      <w:marLeft w:val="0"/>
      <w:marRight w:val="0"/>
      <w:marTop w:val="0"/>
      <w:marBottom w:val="0"/>
      <w:divBdr>
        <w:top w:val="none" w:sz="0" w:space="0" w:color="auto"/>
        <w:left w:val="none" w:sz="0" w:space="0" w:color="auto"/>
        <w:bottom w:val="none" w:sz="0" w:space="0" w:color="auto"/>
        <w:right w:val="none" w:sz="0" w:space="0" w:color="auto"/>
      </w:divBdr>
    </w:div>
    <w:div w:id="476848061">
      <w:bodyDiv w:val="1"/>
      <w:marLeft w:val="0"/>
      <w:marRight w:val="0"/>
      <w:marTop w:val="0"/>
      <w:marBottom w:val="0"/>
      <w:divBdr>
        <w:top w:val="none" w:sz="0" w:space="0" w:color="auto"/>
        <w:left w:val="none" w:sz="0" w:space="0" w:color="auto"/>
        <w:bottom w:val="none" w:sz="0" w:space="0" w:color="auto"/>
        <w:right w:val="none" w:sz="0" w:space="0" w:color="auto"/>
      </w:divBdr>
    </w:div>
    <w:div w:id="555777880">
      <w:bodyDiv w:val="1"/>
      <w:marLeft w:val="0"/>
      <w:marRight w:val="0"/>
      <w:marTop w:val="0"/>
      <w:marBottom w:val="0"/>
      <w:divBdr>
        <w:top w:val="none" w:sz="0" w:space="0" w:color="auto"/>
        <w:left w:val="none" w:sz="0" w:space="0" w:color="auto"/>
        <w:bottom w:val="none" w:sz="0" w:space="0" w:color="auto"/>
        <w:right w:val="none" w:sz="0" w:space="0" w:color="auto"/>
      </w:divBdr>
    </w:div>
    <w:div w:id="568613294">
      <w:bodyDiv w:val="1"/>
      <w:marLeft w:val="0"/>
      <w:marRight w:val="0"/>
      <w:marTop w:val="0"/>
      <w:marBottom w:val="0"/>
      <w:divBdr>
        <w:top w:val="none" w:sz="0" w:space="0" w:color="auto"/>
        <w:left w:val="none" w:sz="0" w:space="0" w:color="auto"/>
        <w:bottom w:val="none" w:sz="0" w:space="0" w:color="auto"/>
        <w:right w:val="none" w:sz="0" w:space="0" w:color="auto"/>
      </w:divBdr>
    </w:div>
    <w:div w:id="588661962">
      <w:bodyDiv w:val="1"/>
      <w:marLeft w:val="0"/>
      <w:marRight w:val="0"/>
      <w:marTop w:val="0"/>
      <w:marBottom w:val="0"/>
      <w:divBdr>
        <w:top w:val="none" w:sz="0" w:space="0" w:color="auto"/>
        <w:left w:val="none" w:sz="0" w:space="0" w:color="auto"/>
        <w:bottom w:val="none" w:sz="0" w:space="0" w:color="auto"/>
        <w:right w:val="none" w:sz="0" w:space="0" w:color="auto"/>
      </w:divBdr>
    </w:div>
    <w:div w:id="621228277">
      <w:bodyDiv w:val="1"/>
      <w:marLeft w:val="0"/>
      <w:marRight w:val="0"/>
      <w:marTop w:val="0"/>
      <w:marBottom w:val="0"/>
      <w:divBdr>
        <w:top w:val="none" w:sz="0" w:space="0" w:color="auto"/>
        <w:left w:val="none" w:sz="0" w:space="0" w:color="auto"/>
        <w:bottom w:val="none" w:sz="0" w:space="0" w:color="auto"/>
        <w:right w:val="none" w:sz="0" w:space="0" w:color="auto"/>
      </w:divBdr>
    </w:div>
    <w:div w:id="659507834">
      <w:bodyDiv w:val="1"/>
      <w:marLeft w:val="0"/>
      <w:marRight w:val="0"/>
      <w:marTop w:val="0"/>
      <w:marBottom w:val="0"/>
      <w:divBdr>
        <w:top w:val="none" w:sz="0" w:space="0" w:color="auto"/>
        <w:left w:val="none" w:sz="0" w:space="0" w:color="auto"/>
        <w:bottom w:val="none" w:sz="0" w:space="0" w:color="auto"/>
        <w:right w:val="none" w:sz="0" w:space="0" w:color="auto"/>
      </w:divBdr>
    </w:div>
    <w:div w:id="718742073">
      <w:bodyDiv w:val="1"/>
      <w:marLeft w:val="0"/>
      <w:marRight w:val="0"/>
      <w:marTop w:val="0"/>
      <w:marBottom w:val="0"/>
      <w:divBdr>
        <w:top w:val="none" w:sz="0" w:space="0" w:color="auto"/>
        <w:left w:val="none" w:sz="0" w:space="0" w:color="auto"/>
        <w:bottom w:val="none" w:sz="0" w:space="0" w:color="auto"/>
        <w:right w:val="none" w:sz="0" w:space="0" w:color="auto"/>
      </w:divBdr>
    </w:div>
    <w:div w:id="724178095">
      <w:bodyDiv w:val="1"/>
      <w:marLeft w:val="0"/>
      <w:marRight w:val="0"/>
      <w:marTop w:val="0"/>
      <w:marBottom w:val="0"/>
      <w:divBdr>
        <w:top w:val="none" w:sz="0" w:space="0" w:color="auto"/>
        <w:left w:val="none" w:sz="0" w:space="0" w:color="auto"/>
        <w:bottom w:val="none" w:sz="0" w:space="0" w:color="auto"/>
        <w:right w:val="none" w:sz="0" w:space="0" w:color="auto"/>
      </w:divBdr>
    </w:div>
    <w:div w:id="745690153">
      <w:bodyDiv w:val="1"/>
      <w:marLeft w:val="0"/>
      <w:marRight w:val="0"/>
      <w:marTop w:val="0"/>
      <w:marBottom w:val="0"/>
      <w:divBdr>
        <w:top w:val="none" w:sz="0" w:space="0" w:color="auto"/>
        <w:left w:val="none" w:sz="0" w:space="0" w:color="auto"/>
        <w:bottom w:val="none" w:sz="0" w:space="0" w:color="auto"/>
        <w:right w:val="none" w:sz="0" w:space="0" w:color="auto"/>
      </w:divBdr>
    </w:div>
    <w:div w:id="751588462">
      <w:bodyDiv w:val="1"/>
      <w:marLeft w:val="0"/>
      <w:marRight w:val="0"/>
      <w:marTop w:val="0"/>
      <w:marBottom w:val="0"/>
      <w:divBdr>
        <w:top w:val="none" w:sz="0" w:space="0" w:color="auto"/>
        <w:left w:val="none" w:sz="0" w:space="0" w:color="auto"/>
        <w:bottom w:val="none" w:sz="0" w:space="0" w:color="auto"/>
        <w:right w:val="none" w:sz="0" w:space="0" w:color="auto"/>
      </w:divBdr>
    </w:div>
    <w:div w:id="771895482">
      <w:bodyDiv w:val="1"/>
      <w:marLeft w:val="0"/>
      <w:marRight w:val="0"/>
      <w:marTop w:val="0"/>
      <w:marBottom w:val="0"/>
      <w:divBdr>
        <w:top w:val="none" w:sz="0" w:space="0" w:color="auto"/>
        <w:left w:val="none" w:sz="0" w:space="0" w:color="auto"/>
        <w:bottom w:val="none" w:sz="0" w:space="0" w:color="auto"/>
        <w:right w:val="none" w:sz="0" w:space="0" w:color="auto"/>
      </w:divBdr>
    </w:div>
    <w:div w:id="860556641">
      <w:bodyDiv w:val="1"/>
      <w:marLeft w:val="0"/>
      <w:marRight w:val="0"/>
      <w:marTop w:val="0"/>
      <w:marBottom w:val="0"/>
      <w:divBdr>
        <w:top w:val="none" w:sz="0" w:space="0" w:color="auto"/>
        <w:left w:val="none" w:sz="0" w:space="0" w:color="auto"/>
        <w:bottom w:val="none" w:sz="0" w:space="0" w:color="auto"/>
        <w:right w:val="none" w:sz="0" w:space="0" w:color="auto"/>
      </w:divBdr>
    </w:div>
    <w:div w:id="871070288">
      <w:bodyDiv w:val="1"/>
      <w:marLeft w:val="0"/>
      <w:marRight w:val="0"/>
      <w:marTop w:val="0"/>
      <w:marBottom w:val="0"/>
      <w:divBdr>
        <w:top w:val="none" w:sz="0" w:space="0" w:color="auto"/>
        <w:left w:val="none" w:sz="0" w:space="0" w:color="auto"/>
        <w:bottom w:val="none" w:sz="0" w:space="0" w:color="auto"/>
        <w:right w:val="none" w:sz="0" w:space="0" w:color="auto"/>
      </w:divBdr>
    </w:div>
    <w:div w:id="889415044">
      <w:bodyDiv w:val="1"/>
      <w:marLeft w:val="0"/>
      <w:marRight w:val="0"/>
      <w:marTop w:val="0"/>
      <w:marBottom w:val="0"/>
      <w:divBdr>
        <w:top w:val="none" w:sz="0" w:space="0" w:color="auto"/>
        <w:left w:val="none" w:sz="0" w:space="0" w:color="auto"/>
        <w:bottom w:val="none" w:sz="0" w:space="0" w:color="auto"/>
        <w:right w:val="none" w:sz="0" w:space="0" w:color="auto"/>
      </w:divBdr>
    </w:div>
    <w:div w:id="894464271">
      <w:bodyDiv w:val="1"/>
      <w:marLeft w:val="0"/>
      <w:marRight w:val="0"/>
      <w:marTop w:val="0"/>
      <w:marBottom w:val="0"/>
      <w:divBdr>
        <w:top w:val="none" w:sz="0" w:space="0" w:color="auto"/>
        <w:left w:val="none" w:sz="0" w:space="0" w:color="auto"/>
        <w:bottom w:val="none" w:sz="0" w:space="0" w:color="auto"/>
        <w:right w:val="none" w:sz="0" w:space="0" w:color="auto"/>
      </w:divBdr>
    </w:div>
    <w:div w:id="913658674">
      <w:bodyDiv w:val="1"/>
      <w:marLeft w:val="0"/>
      <w:marRight w:val="0"/>
      <w:marTop w:val="0"/>
      <w:marBottom w:val="0"/>
      <w:divBdr>
        <w:top w:val="none" w:sz="0" w:space="0" w:color="auto"/>
        <w:left w:val="none" w:sz="0" w:space="0" w:color="auto"/>
        <w:bottom w:val="none" w:sz="0" w:space="0" w:color="auto"/>
        <w:right w:val="none" w:sz="0" w:space="0" w:color="auto"/>
      </w:divBdr>
    </w:div>
    <w:div w:id="915283941">
      <w:bodyDiv w:val="1"/>
      <w:marLeft w:val="0"/>
      <w:marRight w:val="0"/>
      <w:marTop w:val="0"/>
      <w:marBottom w:val="0"/>
      <w:divBdr>
        <w:top w:val="none" w:sz="0" w:space="0" w:color="auto"/>
        <w:left w:val="none" w:sz="0" w:space="0" w:color="auto"/>
        <w:bottom w:val="none" w:sz="0" w:space="0" w:color="auto"/>
        <w:right w:val="none" w:sz="0" w:space="0" w:color="auto"/>
      </w:divBdr>
    </w:div>
    <w:div w:id="933824592">
      <w:bodyDiv w:val="1"/>
      <w:marLeft w:val="0"/>
      <w:marRight w:val="0"/>
      <w:marTop w:val="0"/>
      <w:marBottom w:val="0"/>
      <w:divBdr>
        <w:top w:val="none" w:sz="0" w:space="0" w:color="auto"/>
        <w:left w:val="none" w:sz="0" w:space="0" w:color="auto"/>
        <w:bottom w:val="none" w:sz="0" w:space="0" w:color="auto"/>
        <w:right w:val="none" w:sz="0" w:space="0" w:color="auto"/>
      </w:divBdr>
    </w:div>
    <w:div w:id="942226923">
      <w:bodyDiv w:val="1"/>
      <w:marLeft w:val="0"/>
      <w:marRight w:val="0"/>
      <w:marTop w:val="0"/>
      <w:marBottom w:val="0"/>
      <w:divBdr>
        <w:top w:val="none" w:sz="0" w:space="0" w:color="auto"/>
        <w:left w:val="none" w:sz="0" w:space="0" w:color="auto"/>
        <w:bottom w:val="none" w:sz="0" w:space="0" w:color="auto"/>
        <w:right w:val="none" w:sz="0" w:space="0" w:color="auto"/>
      </w:divBdr>
    </w:div>
    <w:div w:id="953173975">
      <w:bodyDiv w:val="1"/>
      <w:marLeft w:val="0"/>
      <w:marRight w:val="0"/>
      <w:marTop w:val="0"/>
      <w:marBottom w:val="0"/>
      <w:divBdr>
        <w:top w:val="none" w:sz="0" w:space="0" w:color="auto"/>
        <w:left w:val="none" w:sz="0" w:space="0" w:color="auto"/>
        <w:bottom w:val="none" w:sz="0" w:space="0" w:color="auto"/>
        <w:right w:val="none" w:sz="0" w:space="0" w:color="auto"/>
      </w:divBdr>
    </w:div>
    <w:div w:id="1018854676">
      <w:bodyDiv w:val="1"/>
      <w:marLeft w:val="0"/>
      <w:marRight w:val="0"/>
      <w:marTop w:val="0"/>
      <w:marBottom w:val="0"/>
      <w:divBdr>
        <w:top w:val="none" w:sz="0" w:space="0" w:color="auto"/>
        <w:left w:val="none" w:sz="0" w:space="0" w:color="auto"/>
        <w:bottom w:val="none" w:sz="0" w:space="0" w:color="auto"/>
        <w:right w:val="none" w:sz="0" w:space="0" w:color="auto"/>
      </w:divBdr>
    </w:div>
    <w:div w:id="1059591906">
      <w:bodyDiv w:val="1"/>
      <w:marLeft w:val="0"/>
      <w:marRight w:val="0"/>
      <w:marTop w:val="0"/>
      <w:marBottom w:val="0"/>
      <w:divBdr>
        <w:top w:val="none" w:sz="0" w:space="0" w:color="auto"/>
        <w:left w:val="none" w:sz="0" w:space="0" w:color="auto"/>
        <w:bottom w:val="none" w:sz="0" w:space="0" w:color="auto"/>
        <w:right w:val="none" w:sz="0" w:space="0" w:color="auto"/>
      </w:divBdr>
    </w:div>
    <w:div w:id="1062947621">
      <w:bodyDiv w:val="1"/>
      <w:marLeft w:val="0"/>
      <w:marRight w:val="0"/>
      <w:marTop w:val="0"/>
      <w:marBottom w:val="0"/>
      <w:divBdr>
        <w:top w:val="none" w:sz="0" w:space="0" w:color="auto"/>
        <w:left w:val="none" w:sz="0" w:space="0" w:color="auto"/>
        <w:bottom w:val="none" w:sz="0" w:space="0" w:color="auto"/>
        <w:right w:val="none" w:sz="0" w:space="0" w:color="auto"/>
      </w:divBdr>
    </w:div>
    <w:div w:id="1086535222">
      <w:bodyDiv w:val="1"/>
      <w:marLeft w:val="0"/>
      <w:marRight w:val="0"/>
      <w:marTop w:val="0"/>
      <w:marBottom w:val="0"/>
      <w:divBdr>
        <w:top w:val="none" w:sz="0" w:space="0" w:color="auto"/>
        <w:left w:val="none" w:sz="0" w:space="0" w:color="auto"/>
        <w:bottom w:val="none" w:sz="0" w:space="0" w:color="auto"/>
        <w:right w:val="none" w:sz="0" w:space="0" w:color="auto"/>
      </w:divBdr>
    </w:div>
    <w:div w:id="1101140892">
      <w:bodyDiv w:val="1"/>
      <w:marLeft w:val="0"/>
      <w:marRight w:val="0"/>
      <w:marTop w:val="0"/>
      <w:marBottom w:val="0"/>
      <w:divBdr>
        <w:top w:val="none" w:sz="0" w:space="0" w:color="auto"/>
        <w:left w:val="none" w:sz="0" w:space="0" w:color="auto"/>
        <w:bottom w:val="none" w:sz="0" w:space="0" w:color="auto"/>
        <w:right w:val="none" w:sz="0" w:space="0" w:color="auto"/>
      </w:divBdr>
    </w:div>
    <w:div w:id="1114252413">
      <w:bodyDiv w:val="1"/>
      <w:marLeft w:val="0"/>
      <w:marRight w:val="0"/>
      <w:marTop w:val="0"/>
      <w:marBottom w:val="0"/>
      <w:divBdr>
        <w:top w:val="none" w:sz="0" w:space="0" w:color="auto"/>
        <w:left w:val="none" w:sz="0" w:space="0" w:color="auto"/>
        <w:bottom w:val="none" w:sz="0" w:space="0" w:color="auto"/>
        <w:right w:val="none" w:sz="0" w:space="0" w:color="auto"/>
      </w:divBdr>
    </w:div>
    <w:div w:id="1132557967">
      <w:bodyDiv w:val="1"/>
      <w:marLeft w:val="0"/>
      <w:marRight w:val="0"/>
      <w:marTop w:val="0"/>
      <w:marBottom w:val="0"/>
      <w:divBdr>
        <w:top w:val="none" w:sz="0" w:space="0" w:color="auto"/>
        <w:left w:val="none" w:sz="0" w:space="0" w:color="auto"/>
        <w:bottom w:val="none" w:sz="0" w:space="0" w:color="auto"/>
        <w:right w:val="none" w:sz="0" w:space="0" w:color="auto"/>
      </w:divBdr>
    </w:div>
    <w:div w:id="1144783013">
      <w:bodyDiv w:val="1"/>
      <w:marLeft w:val="0"/>
      <w:marRight w:val="0"/>
      <w:marTop w:val="0"/>
      <w:marBottom w:val="0"/>
      <w:divBdr>
        <w:top w:val="none" w:sz="0" w:space="0" w:color="auto"/>
        <w:left w:val="none" w:sz="0" w:space="0" w:color="auto"/>
        <w:bottom w:val="none" w:sz="0" w:space="0" w:color="auto"/>
        <w:right w:val="none" w:sz="0" w:space="0" w:color="auto"/>
      </w:divBdr>
    </w:div>
    <w:div w:id="1147471904">
      <w:bodyDiv w:val="1"/>
      <w:marLeft w:val="0"/>
      <w:marRight w:val="0"/>
      <w:marTop w:val="0"/>
      <w:marBottom w:val="0"/>
      <w:divBdr>
        <w:top w:val="none" w:sz="0" w:space="0" w:color="auto"/>
        <w:left w:val="none" w:sz="0" w:space="0" w:color="auto"/>
        <w:bottom w:val="none" w:sz="0" w:space="0" w:color="auto"/>
        <w:right w:val="none" w:sz="0" w:space="0" w:color="auto"/>
      </w:divBdr>
    </w:div>
    <w:div w:id="1193301388">
      <w:bodyDiv w:val="1"/>
      <w:marLeft w:val="0"/>
      <w:marRight w:val="0"/>
      <w:marTop w:val="0"/>
      <w:marBottom w:val="0"/>
      <w:divBdr>
        <w:top w:val="none" w:sz="0" w:space="0" w:color="auto"/>
        <w:left w:val="none" w:sz="0" w:space="0" w:color="auto"/>
        <w:bottom w:val="none" w:sz="0" w:space="0" w:color="auto"/>
        <w:right w:val="none" w:sz="0" w:space="0" w:color="auto"/>
      </w:divBdr>
    </w:div>
    <w:div w:id="1199777234">
      <w:bodyDiv w:val="1"/>
      <w:marLeft w:val="0"/>
      <w:marRight w:val="0"/>
      <w:marTop w:val="0"/>
      <w:marBottom w:val="0"/>
      <w:divBdr>
        <w:top w:val="none" w:sz="0" w:space="0" w:color="auto"/>
        <w:left w:val="none" w:sz="0" w:space="0" w:color="auto"/>
        <w:bottom w:val="none" w:sz="0" w:space="0" w:color="auto"/>
        <w:right w:val="none" w:sz="0" w:space="0" w:color="auto"/>
      </w:divBdr>
    </w:div>
    <w:div w:id="1248732890">
      <w:bodyDiv w:val="1"/>
      <w:marLeft w:val="0"/>
      <w:marRight w:val="0"/>
      <w:marTop w:val="0"/>
      <w:marBottom w:val="0"/>
      <w:divBdr>
        <w:top w:val="none" w:sz="0" w:space="0" w:color="auto"/>
        <w:left w:val="none" w:sz="0" w:space="0" w:color="auto"/>
        <w:bottom w:val="none" w:sz="0" w:space="0" w:color="auto"/>
        <w:right w:val="none" w:sz="0" w:space="0" w:color="auto"/>
      </w:divBdr>
    </w:div>
    <w:div w:id="1269047559">
      <w:bodyDiv w:val="1"/>
      <w:marLeft w:val="0"/>
      <w:marRight w:val="0"/>
      <w:marTop w:val="0"/>
      <w:marBottom w:val="0"/>
      <w:divBdr>
        <w:top w:val="none" w:sz="0" w:space="0" w:color="auto"/>
        <w:left w:val="none" w:sz="0" w:space="0" w:color="auto"/>
        <w:bottom w:val="none" w:sz="0" w:space="0" w:color="auto"/>
        <w:right w:val="none" w:sz="0" w:space="0" w:color="auto"/>
      </w:divBdr>
    </w:div>
    <w:div w:id="1296452055">
      <w:bodyDiv w:val="1"/>
      <w:marLeft w:val="0"/>
      <w:marRight w:val="0"/>
      <w:marTop w:val="0"/>
      <w:marBottom w:val="0"/>
      <w:divBdr>
        <w:top w:val="none" w:sz="0" w:space="0" w:color="auto"/>
        <w:left w:val="none" w:sz="0" w:space="0" w:color="auto"/>
        <w:bottom w:val="none" w:sz="0" w:space="0" w:color="auto"/>
        <w:right w:val="none" w:sz="0" w:space="0" w:color="auto"/>
      </w:divBdr>
    </w:div>
    <w:div w:id="1357123790">
      <w:bodyDiv w:val="1"/>
      <w:marLeft w:val="0"/>
      <w:marRight w:val="0"/>
      <w:marTop w:val="0"/>
      <w:marBottom w:val="0"/>
      <w:divBdr>
        <w:top w:val="none" w:sz="0" w:space="0" w:color="auto"/>
        <w:left w:val="none" w:sz="0" w:space="0" w:color="auto"/>
        <w:bottom w:val="none" w:sz="0" w:space="0" w:color="auto"/>
        <w:right w:val="none" w:sz="0" w:space="0" w:color="auto"/>
      </w:divBdr>
    </w:div>
    <w:div w:id="1372538579">
      <w:bodyDiv w:val="1"/>
      <w:marLeft w:val="0"/>
      <w:marRight w:val="0"/>
      <w:marTop w:val="0"/>
      <w:marBottom w:val="0"/>
      <w:divBdr>
        <w:top w:val="none" w:sz="0" w:space="0" w:color="auto"/>
        <w:left w:val="none" w:sz="0" w:space="0" w:color="auto"/>
        <w:bottom w:val="none" w:sz="0" w:space="0" w:color="auto"/>
        <w:right w:val="none" w:sz="0" w:space="0" w:color="auto"/>
      </w:divBdr>
    </w:div>
    <w:div w:id="1420371282">
      <w:bodyDiv w:val="1"/>
      <w:marLeft w:val="0"/>
      <w:marRight w:val="0"/>
      <w:marTop w:val="0"/>
      <w:marBottom w:val="0"/>
      <w:divBdr>
        <w:top w:val="none" w:sz="0" w:space="0" w:color="auto"/>
        <w:left w:val="none" w:sz="0" w:space="0" w:color="auto"/>
        <w:bottom w:val="none" w:sz="0" w:space="0" w:color="auto"/>
        <w:right w:val="none" w:sz="0" w:space="0" w:color="auto"/>
      </w:divBdr>
    </w:div>
    <w:div w:id="1423599584">
      <w:bodyDiv w:val="1"/>
      <w:marLeft w:val="0"/>
      <w:marRight w:val="0"/>
      <w:marTop w:val="0"/>
      <w:marBottom w:val="0"/>
      <w:divBdr>
        <w:top w:val="none" w:sz="0" w:space="0" w:color="auto"/>
        <w:left w:val="none" w:sz="0" w:space="0" w:color="auto"/>
        <w:bottom w:val="none" w:sz="0" w:space="0" w:color="auto"/>
        <w:right w:val="none" w:sz="0" w:space="0" w:color="auto"/>
      </w:divBdr>
    </w:div>
    <w:div w:id="1435200636">
      <w:bodyDiv w:val="1"/>
      <w:marLeft w:val="0"/>
      <w:marRight w:val="0"/>
      <w:marTop w:val="0"/>
      <w:marBottom w:val="0"/>
      <w:divBdr>
        <w:top w:val="none" w:sz="0" w:space="0" w:color="auto"/>
        <w:left w:val="none" w:sz="0" w:space="0" w:color="auto"/>
        <w:bottom w:val="none" w:sz="0" w:space="0" w:color="auto"/>
        <w:right w:val="none" w:sz="0" w:space="0" w:color="auto"/>
      </w:divBdr>
    </w:div>
    <w:div w:id="1448280447">
      <w:bodyDiv w:val="1"/>
      <w:marLeft w:val="0"/>
      <w:marRight w:val="0"/>
      <w:marTop w:val="0"/>
      <w:marBottom w:val="0"/>
      <w:divBdr>
        <w:top w:val="none" w:sz="0" w:space="0" w:color="auto"/>
        <w:left w:val="none" w:sz="0" w:space="0" w:color="auto"/>
        <w:bottom w:val="none" w:sz="0" w:space="0" w:color="auto"/>
        <w:right w:val="none" w:sz="0" w:space="0" w:color="auto"/>
      </w:divBdr>
    </w:div>
    <w:div w:id="1448937257">
      <w:bodyDiv w:val="1"/>
      <w:marLeft w:val="0"/>
      <w:marRight w:val="0"/>
      <w:marTop w:val="0"/>
      <w:marBottom w:val="0"/>
      <w:divBdr>
        <w:top w:val="none" w:sz="0" w:space="0" w:color="auto"/>
        <w:left w:val="none" w:sz="0" w:space="0" w:color="auto"/>
        <w:bottom w:val="none" w:sz="0" w:space="0" w:color="auto"/>
        <w:right w:val="none" w:sz="0" w:space="0" w:color="auto"/>
      </w:divBdr>
    </w:div>
    <w:div w:id="1483504796">
      <w:bodyDiv w:val="1"/>
      <w:marLeft w:val="0"/>
      <w:marRight w:val="0"/>
      <w:marTop w:val="0"/>
      <w:marBottom w:val="0"/>
      <w:divBdr>
        <w:top w:val="none" w:sz="0" w:space="0" w:color="auto"/>
        <w:left w:val="none" w:sz="0" w:space="0" w:color="auto"/>
        <w:bottom w:val="none" w:sz="0" w:space="0" w:color="auto"/>
        <w:right w:val="none" w:sz="0" w:space="0" w:color="auto"/>
      </w:divBdr>
    </w:div>
    <w:div w:id="1493597896">
      <w:bodyDiv w:val="1"/>
      <w:marLeft w:val="0"/>
      <w:marRight w:val="0"/>
      <w:marTop w:val="0"/>
      <w:marBottom w:val="0"/>
      <w:divBdr>
        <w:top w:val="none" w:sz="0" w:space="0" w:color="auto"/>
        <w:left w:val="none" w:sz="0" w:space="0" w:color="auto"/>
        <w:bottom w:val="none" w:sz="0" w:space="0" w:color="auto"/>
        <w:right w:val="none" w:sz="0" w:space="0" w:color="auto"/>
      </w:divBdr>
    </w:div>
    <w:div w:id="1502156362">
      <w:bodyDiv w:val="1"/>
      <w:marLeft w:val="0"/>
      <w:marRight w:val="0"/>
      <w:marTop w:val="0"/>
      <w:marBottom w:val="0"/>
      <w:divBdr>
        <w:top w:val="none" w:sz="0" w:space="0" w:color="auto"/>
        <w:left w:val="none" w:sz="0" w:space="0" w:color="auto"/>
        <w:bottom w:val="none" w:sz="0" w:space="0" w:color="auto"/>
        <w:right w:val="none" w:sz="0" w:space="0" w:color="auto"/>
      </w:divBdr>
    </w:div>
    <w:div w:id="1538540103">
      <w:bodyDiv w:val="1"/>
      <w:marLeft w:val="0"/>
      <w:marRight w:val="0"/>
      <w:marTop w:val="0"/>
      <w:marBottom w:val="0"/>
      <w:divBdr>
        <w:top w:val="none" w:sz="0" w:space="0" w:color="auto"/>
        <w:left w:val="none" w:sz="0" w:space="0" w:color="auto"/>
        <w:bottom w:val="none" w:sz="0" w:space="0" w:color="auto"/>
        <w:right w:val="none" w:sz="0" w:space="0" w:color="auto"/>
      </w:divBdr>
    </w:div>
    <w:div w:id="1582712966">
      <w:bodyDiv w:val="1"/>
      <w:marLeft w:val="0"/>
      <w:marRight w:val="0"/>
      <w:marTop w:val="0"/>
      <w:marBottom w:val="0"/>
      <w:divBdr>
        <w:top w:val="none" w:sz="0" w:space="0" w:color="auto"/>
        <w:left w:val="none" w:sz="0" w:space="0" w:color="auto"/>
        <w:bottom w:val="none" w:sz="0" w:space="0" w:color="auto"/>
        <w:right w:val="none" w:sz="0" w:space="0" w:color="auto"/>
      </w:divBdr>
    </w:div>
    <w:div w:id="1592666050">
      <w:bodyDiv w:val="1"/>
      <w:marLeft w:val="0"/>
      <w:marRight w:val="0"/>
      <w:marTop w:val="0"/>
      <w:marBottom w:val="0"/>
      <w:divBdr>
        <w:top w:val="none" w:sz="0" w:space="0" w:color="auto"/>
        <w:left w:val="none" w:sz="0" w:space="0" w:color="auto"/>
        <w:bottom w:val="none" w:sz="0" w:space="0" w:color="auto"/>
        <w:right w:val="none" w:sz="0" w:space="0" w:color="auto"/>
      </w:divBdr>
    </w:div>
    <w:div w:id="1604728166">
      <w:bodyDiv w:val="1"/>
      <w:marLeft w:val="0"/>
      <w:marRight w:val="0"/>
      <w:marTop w:val="0"/>
      <w:marBottom w:val="0"/>
      <w:divBdr>
        <w:top w:val="none" w:sz="0" w:space="0" w:color="auto"/>
        <w:left w:val="none" w:sz="0" w:space="0" w:color="auto"/>
        <w:bottom w:val="none" w:sz="0" w:space="0" w:color="auto"/>
        <w:right w:val="none" w:sz="0" w:space="0" w:color="auto"/>
      </w:divBdr>
    </w:div>
    <w:div w:id="1611427243">
      <w:bodyDiv w:val="1"/>
      <w:marLeft w:val="0"/>
      <w:marRight w:val="0"/>
      <w:marTop w:val="0"/>
      <w:marBottom w:val="0"/>
      <w:divBdr>
        <w:top w:val="none" w:sz="0" w:space="0" w:color="auto"/>
        <w:left w:val="none" w:sz="0" w:space="0" w:color="auto"/>
        <w:bottom w:val="none" w:sz="0" w:space="0" w:color="auto"/>
        <w:right w:val="none" w:sz="0" w:space="0" w:color="auto"/>
      </w:divBdr>
    </w:div>
    <w:div w:id="1612928887">
      <w:bodyDiv w:val="1"/>
      <w:marLeft w:val="0"/>
      <w:marRight w:val="0"/>
      <w:marTop w:val="0"/>
      <w:marBottom w:val="0"/>
      <w:divBdr>
        <w:top w:val="none" w:sz="0" w:space="0" w:color="auto"/>
        <w:left w:val="none" w:sz="0" w:space="0" w:color="auto"/>
        <w:bottom w:val="none" w:sz="0" w:space="0" w:color="auto"/>
        <w:right w:val="none" w:sz="0" w:space="0" w:color="auto"/>
      </w:divBdr>
    </w:div>
    <w:div w:id="1619411467">
      <w:bodyDiv w:val="1"/>
      <w:marLeft w:val="0"/>
      <w:marRight w:val="0"/>
      <w:marTop w:val="0"/>
      <w:marBottom w:val="0"/>
      <w:divBdr>
        <w:top w:val="none" w:sz="0" w:space="0" w:color="auto"/>
        <w:left w:val="none" w:sz="0" w:space="0" w:color="auto"/>
        <w:bottom w:val="none" w:sz="0" w:space="0" w:color="auto"/>
        <w:right w:val="none" w:sz="0" w:space="0" w:color="auto"/>
      </w:divBdr>
    </w:div>
    <w:div w:id="1631931906">
      <w:bodyDiv w:val="1"/>
      <w:marLeft w:val="0"/>
      <w:marRight w:val="0"/>
      <w:marTop w:val="0"/>
      <w:marBottom w:val="0"/>
      <w:divBdr>
        <w:top w:val="none" w:sz="0" w:space="0" w:color="auto"/>
        <w:left w:val="none" w:sz="0" w:space="0" w:color="auto"/>
        <w:bottom w:val="none" w:sz="0" w:space="0" w:color="auto"/>
        <w:right w:val="none" w:sz="0" w:space="0" w:color="auto"/>
      </w:divBdr>
    </w:div>
    <w:div w:id="1632517648">
      <w:bodyDiv w:val="1"/>
      <w:marLeft w:val="0"/>
      <w:marRight w:val="0"/>
      <w:marTop w:val="0"/>
      <w:marBottom w:val="0"/>
      <w:divBdr>
        <w:top w:val="none" w:sz="0" w:space="0" w:color="auto"/>
        <w:left w:val="none" w:sz="0" w:space="0" w:color="auto"/>
        <w:bottom w:val="none" w:sz="0" w:space="0" w:color="auto"/>
        <w:right w:val="none" w:sz="0" w:space="0" w:color="auto"/>
      </w:divBdr>
    </w:div>
    <w:div w:id="1649818683">
      <w:bodyDiv w:val="1"/>
      <w:marLeft w:val="0"/>
      <w:marRight w:val="0"/>
      <w:marTop w:val="0"/>
      <w:marBottom w:val="0"/>
      <w:divBdr>
        <w:top w:val="none" w:sz="0" w:space="0" w:color="auto"/>
        <w:left w:val="none" w:sz="0" w:space="0" w:color="auto"/>
        <w:bottom w:val="none" w:sz="0" w:space="0" w:color="auto"/>
        <w:right w:val="none" w:sz="0" w:space="0" w:color="auto"/>
      </w:divBdr>
    </w:div>
    <w:div w:id="1681396213">
      <w:bodyDiv w:val="1"/>
      <w:marLeft w:val="0"/>
      <w:marRight w:val="0"/>
      <w:marTop w:val="0"/>
      <w:marBottom w:val="0"/>
      <w:divBdr>
        <w:top w:val="none" w:sz="0" w:space="0" w:color="auto"/>
        <w:left w:val="none" w:sz="0" w:space="0" w:color="auto"/>
        <w:bottom w:val="none" w:sz="0" w:space="0" w:color="auto"/>
        <w:right w:val="none" w:sz="0" w:space="0" w:color="auto"/>
      </w:divBdr>
    </w:div>
    <w:div w:id="1726567655">
      <w:bodyDiv w:val="1"/>
      <w:marLeft w:val="0"/>
      <w:marRight w:val="0"/>
      <w:marTop w:val="0"/>
      <w:marBottom w:val="0"/>
      <w:divBdr>
        <w:top w:val="none" w:sz="0" w:space="0" w:color="auto"/>
        <w:left w:val="none" w:sz="0" w:space="0" w:color="auto"/>
        <w:bottom w:val="none" w:sz="0" w:space="0" w:color="auto"/>
        <w:right w:val="none" w:sz="0" w:space="0" w:color="auto"/>
      </w:divBdr>
    </w:div>
    <w:div w:id="1734766378">
      <w:bodyDiv w:val="1"/>
      <w:marLeft w:val="0"/>
      <w:marRight w:val="0"/>
      <w:marTop w:val="0"/>
      <w:marBottom w:val="0"/>
      <w:divBdr>
        <w:top w:val="none" w:sz="0" w:space="0" w:color="auto"/>
        <w:left w:val="none" w:sz="0" w:space="0" w:color="auto"/>
        <w:bottom w:val="none" w:sz="0" w:space="0" w:color="auto"/>
        <w:right w:val="none" w:sz="0" w:space="0" w:color="auto"/>
      </w:divBdr>
    </w:div>
    <w:div w:id="1752508869">
      <w:bodyDiv w:val="1"/>
      <w:marLeft w:val="0"/>
      <w:marRight w:val="0"/>
      <w:marTop w:val="0"/>
      <w:marBottom w:val="0"/>
      <w:divBdr>
        <w:top w:val="none" w:sz="0" w:space="0" w:color="auto"/>
        <w:left w:val="none" w:sz="0" w:space="0" w:color="auto"/>
        <w:bottom w:val="none" w:sz="0" w:space="0" w:color="auto"/>
        <w:right w:val="none" w:sz="0" w:space="0" w:color="auto"/>
      </w:divBdr>
    </w:div>
    <w:div w:id="1752510419">
      <w:bodyDiv w:val="1"/>
      <w:marLeft w:val="0"/>
      <w:marRight w:val="0"/>
      <w:marTop w:val="0"/>
      <w:marBottom w:val="0"/>
      <w:divBdr>
        <w:top w:val="none" w:sz="0" w:space="0" w:color="auto"/>
        <w:left w:val="none" w:sz="0" w:space="0" w:color="auto"/>
        <w:bottom w:val="none" w:sz="0" w:space="0" w:color="auto"/>
        <w:right w:val="none" w:sz="0" w:space="0" w:color="auto"/>
      </w:divBdr>
    </w:div>
    <w:div w:id="1777363881">
      <w:bodyDiv w:val="1"/>
      <w:marLeft w:val="0"/>
      <w:marRight w:val="0"/>
      <w:marTop w:val="0"/>
      <w:marBottom w:val="0"/>
      <w:divBdr>
        <w:top w:val="none" w:sz="0" w:space="0" w:color="auto"/>
        <w:left w:val="none" w:sz="0" w:space="0" w:color="auto"/>
        <w:bottom w:val="none" w:sz="0" w:space="0" w:color="auto"/>
        <w:right w:val="none" w:sz="0" w:space="0" w:color="auto"/>
      </w:divBdr>
    </w:div>
    <w:div w:id="1783455011">
      <w:bodyDiv w:val="1"/>
      <w:marLeft w:val="0"/>
      <w:marRight w:val="0"/>
      <w:marTop w:val="0"/>
      <w:marBottom w:val="0"/>
      <w:divBdr>
        <w:top w:val="none" w:sz="0" w:space="0" w:color="auto"/>
        <w:left w:val="none" w:sz="0" w:space="0" w:color="auto"/>
        <w:bottom w:val="none" w:sz="0" w:space="0" w:color="auto"/>
        <w:right w:val="none" w:sz="0" w:space="0" w:color="auto"/>
      </w:divBdr>
    </w:div>
    <w:div w:id="1787041790">
      <w:bodyDiv w:val="1"/>
      <w:marLeft w:val="0"/>
      <w:marRight w:val="0"/>
      <w:marTop w:val="0"/>
      <w:marBottom w:val="0"/>
      <w:divBdr>
        <w:top w:val="none" w:sz="0" w:space="0" w:color="auto"/>
        <w:left w:val="none" w:sz="0" w:space="0" w:color="auto"/>
        <w:bottom w:val="none" w:sz="0" w:space="0" w:color="auto"/>
        <w:right w:val="none" w:sz="0" w:space="0" w:color="auto"/>
      </w:divBdr>
    </w:div>
    <w:div w:id="1803648599">
      <w:bodyDiv w:val="1"/>
      <w:marLeft w:val="0"/>
      <w:marRight w:val="0"/>
      <w:marTop w:val="0"/>
      <w:marBottom w:val="0"/>
      <w:divBdr>
        <w:top w:val="none" w:sz="0" w:space="0" w:color="auto"/>
        <w:left w:val="none" w:sz="0" w:space="0" w:color="auto"/>
        <w:bottom w:val="none" w:sz="0" w:space="0" w:color="auto"/>
        <w:right w:val="none" w:sz="0" w:space="0" w:color="auto"/>
      </w:divBdr>
    </w:div>
    <w:div w:id="1804886348">
      <w:bodyDiv w:val="1"/>
      <w:marLeft w:val="0"/>
      <w:marRight w:val="0"/>
      <w:marTop w:val="0"/>
      <w:marBottom w:val="0"/>
      <w:divBdr>
        <w:top w:val="none" w:sz="0" w:space="0" w:color="auto"/>
        <w:left w:val="none" w:sz="0" w:space="0" w:color="auto"/>
        <w:bottom w:val="none" w:sz="0" w:space="0" w:color="auto"/>
        <w:right w:val="none" w:sz="0" w:space="0" w:color="auto"/>
      </w:divBdr>
    </w:div>
    <w:div w:id="1809130134">
      <w:bodyDiv w:val="1"/>
      <w:marLeft w:val="0"/>
      <w:marRight w:val="0"/>
      <w:marTop w:val="0"/>
      <w:marBottom w:val="0"/>
      <w:divBdr>
        <w:top w:val="none" w:sz="0" w:space="0" w:color="auto"/>
        <w:left w:val="none" w:sz="0" w:space="0" w:color="auto"/>
        <w:bottom w:val="none" w:sz="0" w:space="0" w:color="auto"/>
        <w:right w:val="none" w:sz="0" w:space="0" w:color="auto"/>
      </w:divBdr>
    </w:div>
    <w:div w:id="1829665499">
      <w:bodyDiv w:val="1"/>
      <w:marLeft w:val="0"/>
      <w:marRight w:val="0"/>
      <w:marTop w:val="0"/>
      <w:marBottom w:val="0"/>
      <w:divBdr>
        <w:top w:val="none" w:sz="0" w:space="0" w:color="auto"/>
        <w:left w:val="none" w:sz="0" w:space="0" w:color="auto"/>
        <w:bottom w:val="none" w:sz="0" w:space="0" w:color="auto"/>
        <w:right w:val="none" w:sz="0" w:space="0" w:color="auto"/>
      </w:divBdr>
    </w:div>
    <w:div w:id="1830554568">
      <w:bodyDiv w:val="1"/>
      <w:marLeft w:val="0"/>
      <w:marRight w:val="0"/>
      <w:marTop w:val="0"/>
      <w:marBottom w:val="0"/>
      <w:divBdr>
        <w:top w:val="none" w:sz="0" w:space="0" w:color="auto"/>
        <w:left w:val="none" w:sz="0" w:space="0" w:color="auto"/>
        <w:bottom w:val="none" w:sz="0" w:space="0" w:color="auto"/>
        <w:right w:val="none" w:sz="0" w:space="0" w:color="auto"/>
      </w:divBdr>
    </w:div>
    <w:div w:id="1859349994">
      <w:bodyDiv w:val="1"/>
      <w:marLeft w:val="0"/>
      <w:marRight w:val="0"/>
      <w:marTop w:val="0"/>
      <w:marBottom w:val="0"/>
      <w:divBdr>
        <w:top w:val="none" w:sz="0" w:space="0" w:color="auto"/>
        <w:left w:val="none" w:sz="0" w:space="0" w:color="auto"/>
        <w:bottom w:val="none" w:sz="0" w:space="0" w:color="auto"/>
        <w:right w:val="none" w:sz="0" w:space="0" w:color="auto"/>
      </w:divBdr>
    </w:div>
    <w:div w:id="1866288109">
      <w:bodyDiv w:val="1"/>
      <w:marLeft w:val="0"/>
      <w:marRight w:val="0"/>
      <w:marTop w:val="0"/>
      <w:marBottom w:val="0"/>
      <w:divBdr>
        <w:top w:val="none" w:sz="0" w:space="0" w:color="auto"/>
        <w:left w:val="none" w:sz="0" w:space="0" w:color="auto"/>
        <w:bottom w:val="none" w:sz="0" w:space="0" w:color="auto"/>
        <w:right w:val="none" w:sz="0" w:space="0" w:color="auto"/>
      </w:divBdr>
    </w:div>
    <w:div w:id="1896769091">
      <w:bodyDiv w:val="1"/>
      <w:marLeft w:val="0"/>
      <w:marRight w:val="0"/>
      <w:marTop w:val="0"/>
      <w:marBottom w:val="0"/>
      <w:divBdr>
        <w:top w:val="none" w:sz="0" w:space="0" w:color="auto"/>
        <w:left w:val="none" w:sz="0" w:space="0" w:color="auto"/>
        <w:bottom w:val="none" w:sz="0" w:space="0" w:color="auto"/>
        <w:right w:val="none" w:sz="0" w:space="0" w:color="auto"/>
      </w:divBdr>
    </w:div>
    <w:div w:id="1899851931">
      <w:bodyDiv w:val="1"/>
      <w:marLeft w:val="0"/>
      <w:marRight w:val="0"/>
      <w:marTop w:val="0"/>
      <w:marBottom w:val="0"/>
      <w:divBdr>
        <w:top w:val="none" w:sz="0" w:space="0" w:color="auto"/>
        <w:left w:val="none" w:sz="0" w:space="0" w:color="auto"/>
        <w:bottom w:val="none" w:sz="0" w:space="0" w:color="auto"/>
        <w:right w:val="none" w:sz="0" w:space="0" w:color="auto"/>
      </w:divBdr>
    </w:div>
    <w:div w:id="1965965837">
      <w:bodyDiv w:val="1"/>
      <w:marLeft w:val="0"/>
      <w:marRight w:val="0"/>
      <w:marTop w:val="0"/>
      <w:marBottom w:val="0"/>
      <w:divBdr>
        <w:top w:val="none" w:sz="0" w:space="0" w:color="auto"/>
        <w:left w:val="none" w:sz="0" w:space="0" w:color="auto"/>
        <w:bottom w:val="none" w:sz="0" w:space="0" w:color="auto"/>
        <w:right w:val="none" w:sz="0" w:space="0" w:color="auto"/>
      </w:divBdr>
    </w:div>
    <w:div w:id="1979069464">
      <w:bodyDiv w:val="1"/>
      <w:marLeft w:val="0"/>
      <w:marRight w:val="0"/>
      <w:marTop w:val="0"/>
      <w:marBottom w:val="0"/>
      <w:divBdr>
        <w:top w:val="none" w:sz="0" w:space="0" w:color="auto"/>
        <w:left w:val="none" w:sz="0" w:space="0" w:color="auto"/>
        <w:bottom w:val="none" w:sz="0" w:space="0" w:color="auto"/>
        <w:right w:val="none" w:sz="0" w:space="0" w:color="auto"/>
      </w:divBdr>
    </w:div>
    <w:div w:id="1991009220">
      <w:bodyDiv w:val="1"/>
      <w:marLeft w:val="0"/>
      <w:marRight w:val="0"/>
      <w:marTop w:val="0"/>
      <w:marBottom w:val="0"/>
      <w:divBdr>
        <w:top w:val="none" w:sz="0" w:space="0" w:color="auto"/>
        <w:left w:val="none" w:sz="0" w:space="0" w:color="auto"/>
        <w:bottom w:val="none" w:sz="0" w:space="0" w:color="auto"/>
        <w:right w:val="none" w:sz="0" w:space="0" w:color="auto"/>
      </w:divBdr>
    </w:div>
    <w:div w:id="1992439728">
      <w:bodyDiv w:val="1"/>
      <w:marLeft w:val="0"/>
      <w:marRight w:val="0"/>
      <w:marTop w:val="0"/>
      <w:marBottom w:val="0"/>
      <w:divBdr>
        <w:top w:val="none" w:sz="0" w:space="0" w:color="auto"/>
        <w:left w:val="none" w:sz="0" w:space="0" w:color="auto"/>
        <w:bottom w:val="none" w:sz="0" w:space="0" w:color="auto"/>
        <w:right w:val="none" w:sz="0" w:space="0" w:color="auto"/>
      </w:divBdr>
    </w:div>
    <w:div w:id="2004504030">
      <w:bodyDiv w:val="1"/>
      <w:marLeft w:val="0"/>
      <w:marRight w:val="0"/>
      <w:marTop w:val="0"/>
      <w:marBottom w:val="0"/>
      <w:divBdr>
        <w:top w:val="none" w:sz="0" w:space="0" w:color="auto"/>
        <w:left w:val="none" w:sz="0" w:space="0" w:color="auto"/>
        <w:bottom w:val="none" w:sz="0" w:space="0" w:color="auto"/>
        <w:right w:val="none" w:sz="0" w:space="0" w:color="auto"/>
      </w:divBdr>
    </w:div>
    <w:div w:id="2015761682">
      <w:bodyDiv w:val="1"/>
      <w:marLeft w:val="0"/>
      <w:marRight w:val="0"/>
      <w:marTop w:val="0"/>
      <w:marBottom w:val="0"/>
      <w:divBdr>
        <w:top w:val="none" w:sz="0" w:space="0" w:color="auto"/>
        <w:left w:val="none" w:sz="0" w:space="0" w:color="auto"/>
        <w:bottom w:val="none" w:sz="0" w:space="0" w:color="auto"/>
        <w:right w:val="none" w:sz="0" w:space="0" w:color="auto"/>
      </w:divBdr>
    </w:div>
    <w:div w:id="2031373885">
      <w:bodyDiv w:val="1"/>
      <w:marLeft w:val="0"/>
      <w:marRight w:val="0"/>
      <w:marTop w:val="0"/>
      <w:marBottom w:val="0"/>
      <w:divBdr>
        <w:top w:val="none" w:sz="0" w:space="0" w:color="auto"/>
        <w:left w:val="none" w:sz="0" w:space="0" w:color="auto"/>
        <w:bottom w:val="none" w:sz="0" w:space="0" w:color="auto"/>
        <w:right w:val="none" w:sz="0" w:space="0" w:color="auto"/>
      </w:divBdr>
    </w:div>
    <w:div w:id="2077127529">
      <w:bodyDiv w:val="1"/>
      <w:marLeft w:val="0"/>
      <w:marRight w:val="0"/>
      <w:marTop w:val="0"/>
      <w:marBottom w:val="0"/>
      <w:divBdr>
        <w:top w:val="none" w:sz="0" w:space="0" w:color="auto"/>
        <w:left w:val="none" w:sz="0" w:space="0" w:color="auto"/>
        <w:bottom w:val="none" w:sz="0" w:space="0" w:color="auto"/>
        <w:right w:val="none" w:sz="0" w:space="0" w:color="auto"/>
      </w:divBdr>
    </w:div>
    <w:div w:id="212580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61717-52F0-4F11-91A5-6F6FADF0F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10739</Words>
  <Characters>61213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Stojanovic</dc:creator>
  <cp:lastModifiedBy>jovan</cp:lastModifiedBy>
  <cp:revision>2</cp:revision>
  <cp:lastPrinted>2018-03-08T12:16:00Z</cp:lastPrinted>
  <dcterms:created xsi:type="dcterms:W3CDTF">2018-03-12T14:58:00Z</dcterms:created>
  <dcterms:modified xsi:type="dcterms:W3CDTF">2018-03-12T14:58:00Z</dcterms:modified>
</cp:coreProperties>
</file>